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1B2DD8" w:rsidRPr="003811AC" w:rsidTr="001B2DD8">
        <w:tc>
          <w:tcPr>
            <w:tcW w:w="4785" w:type="dxa"/>
          </w:tcPr>
          <w:p w:rsidR="004A15F7" w:rsidRDefault="004A15F7" w:rsidP="007B48C5">
            <w:pPr>
              <w:spacing w:line="240" w:lineRule="exact"/>
              <w:ind w:firstLine="540"/>
              <w:jc w:val="center"/>
              <w:rPr>
                <w:szCs w:val="28"/>
              </w:rPr>
            </w:pPr>
          </w:p>
          <w:p w:rsidR="004A15F7" w:rsidRDefault="004A15F7" w:rsidP="004A15F7">
            <w:pPr>
              <w:rPr>
                <w:szCs w:val="28"/>
              </w:rPr>
            </w:pPr>
          </w:p>
          <w:p w:rsidR="001B2DD8" w:rsidRPr="004A15F7" w:rsidRDefault="004A15F7" w:rsidP="004A15F7">
            <w:pPr>
              <w:tabs>
                <w:tab w:val="left" w:pos="643"/>
              </w:tabs>
              <w:rPr>
                <w:szCs w:val="28"/>
              </w:rPr>
            </w:pPr>
            <w:r>
              <w:rPr>
                <w:szCs w:val="28"/>
              </w:rPr>
              <w:tab/>
            </w:r>
          </w:p>
        </w:tc>
        <w:tc>
          <w:tcPr>
            <w:tcW w:w="4785" w:type="dxa"/>
          </w:tcPr>
          <w:p w:rsidR="001B2DD8" w:rsidRPr="003811AC" w:rsidRDefault="001B2DD8" w:rsidP="007B48C5">
            <w:pPr>
              <w:spacing w:line="240" w:lineRule="exact"/>
              <w:ind w:firstLine="540"/>
              <w:jc w:val="center"/>
              <w:rPr>
                <w:szCs w:val="28"/>
              </w:rPr>
            </w:pPr>
            <w:r w:rsidRPr="003811AC">
              <w:rPr>
                <w:szCs w:val="28"/>
              </w:rPr>
              <w:t>УТВЕРЖДЕН</w:t>
            </w:r>
          </w:p>
          <w:p w:rsidR="001B2DD8" w:rsidRPr="003811AC" w:rsidRDefault="001B2DD8" w:rsidP="007B48C5">
            <w:pPr>
              <w:spacing w:line="240" w:lineRule="exact"/>
              <w:ind w:firstLine="540"/>
              <w:jc w:val="center"/>
              <w:rPr>
                <w:szCs w:val="28"/>
              </w:rPr>
            </w:pPr>
            <w:r w:rsidRPr="003811AC">
              <w:rPr>
                <w:szCs w:val="28"/>
              </w:rPr>
              <w:t xml:space="preserve">постановлением администрации Благодарненского </w:t>
            </w:r>
            <w:r w:rsidR="00974469">
              <w:rPr>
                <w:szCs w:val="28"/>
              </w:rPr>
              <w:t xml:space="preserve">муниципального  </w:t>
            </w:r>
            <w:r w:rsidRPr="003811AC">
              <w:rPr>
                <w:szCs w:val="28"/>
              </w:rPr>
              <w:t>округа Ставропольского края</w:t>
            </w:r>
          </w:p>
          <w:p w:rsidR="001B2DD8" w:rsidRPr="003811AC" w:rsidRDefault="001B2DD8" w:rsidP="007B48C5">
            <w:pPr>
              <w:spacing w:line="240" w:lineRule="exact"/>
              <w:ind w:firstLine="540"/>
              <w:jc w:val="center"/>
              <w:rPr>
                <w:szCs w:val="28"/>
              </w:rPr>
            </w:pPr>
          </w:p>
        </w:tc>
      </w:tr>
    </w:tbl>
    <w:p w:rsidR="00A7173A" w:rsidRPr="003811AC" w:rsidRDefault="00A7173A" w:rsidP="007B48C5">
      <w:pPr>
        <w:tabs>
          <w:tab w:val="left" w:pos="567"/>
        </w:tabs>
        <w:overflowPunct w:val="0"/>
        <w:autoSpaceDE w:val="0"/>
        <w:autoSpaceDN w:val="0"/>
        <w:adjustRightInd w:val="0"/>
        <w:spacing w:after="0" w:line="240" w:lineRule="exact"/>
        <w:ind w:firstLine="540"/>
        <w:jc w:val="center"/>
        <w:rPr>
          <w:rFonts w:ascii="Times New Roman" w:eastAsia="Calibri" w:hAnsi="Times New Roman" w:cs="Times New Roman"/>
          <w:sz w:val="28"/>
          <w:szCs w:val="28"/>
          <w:lang w:eastAsia="ru-RU"/>
        </w:rPr>
      </w:pPr>
    </w:p>
    <w:p w:rsidR="001B2DD8" w:rsidRPr="003811AC" w:rsidRDefault="001B2DD8" w:rsidP="007B48C5">
      <w:pPr>
        <w:tabs>
          <w:tab w:val="left" w:pos="567"/>
        </w:tabs>
        <w:overflowPunct w:val="0"/>
        <w:autoSpaceDE w:val="0"/>
        <w:autoSpaceDN w:val="0"/>
        <w:adjustRightInd w:val="0"/>
        <w:spacing w:after="0" w:line="240" w:lineRule="exact"/>
        <w:ind w:firstLine="540"/>
        <w:jc w:val="center"/>
        <w:rPr>
          <w:rFonts w:ascii="Times New Roman" w:eastAsia="Calibri" w:hAnsi="Times New Roman" w:cs="Times New Roman"/>
          <w:sz w:val="28"/>
          <w:szCs w:val="28"/>
          <w:lang w:eastAsia="ru-RU"/>
        </w:rPr>
      </w:pPr>
    </w:p>
    <w:p w:rsidR="00A7173A" w:rsidRPr="003811AC" w:rsidRDefault="00A7173A" w:rsidP="007B48C5">
      <w:pPr>
        <w:tabs>
          <w:tab w:val="left" w:pos="567"/>
        </w:tabs>
        <w:overflowPunct w:val="0"/>
        <w:autoSpaceDE w:val="0"/>
        <w:autoSpaceDN w:val="0"/>
        <w:adjustRightInd w:val="0"/>
        <w:spacing w:after="0" w:line="240" w:lineRule="exact"/>
        <w:ind w:firstLine="540"/>
        <w:jc w:val="center"/>
        <w:rPr>
          <w:rFonts w:ascii="Times New Roman" w:eastAsia="Calibri" w:hAnsi="Times New Roman" w:cs="Times New Roman"/>
          <w:sz w:val="28"/>
          <w:szCs w:val="28"/>
          <w:lang w:eastAsia="ru-RU"/>
        </w:rPr>
      </w:pPr>
    </w:p>
    <w:p w:rsidR="00A7173A" w:rsidRPr="003811AC" w:rsidRDefault="004A15F7" w:rsidP="004A15F7">
      <w:pPr>
        <w:tabs>
          <w:tab w:val="left" w:pos="567"/>
          <w:tab w:val="center" w:pos="4947"/>
          <w:tab w:val="right" w:pos="9354"/>
        </w:tabs>
        <w:autoSpaceDN w:val="0"/>
        <w:spacing w:after="0" w:line="240" w:lineRule="exact"/>
        <w:ind w:firstLine="540"/>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sidR="00A7173A" w:rsidRPr="003811AC">
        <w:rPr>
          <w:rFonts w:ascii="Times New Roman" w:eastAsia="Calibri" w:hAnsi="Times New Roman" w:cs="Times New Roman"/>
          <w:sz w:val="28"/>
          <w:szCs w:val="28"/>
        </w:rPr>
        <w:t>АДМИНИСТРАТИВНЫЙ  РЕГЛАМЕНТ</w:t>
      </w:r>
      <w:r>
        <w:rPr>
          <w:rFonts w:ascii="Times New Roman" w:eastAsia="Calibri" w:hAnsi="Times New Roman" w:cs="Times New Roman"/>
          <w:sz w:val="28"/>
          <w:szCs w:val="28"/>
        </w:rPr>
        <w:tab/>
      </w:r>
    </w:p>
    <w:p w:rsidR="00A7173A" w:rsidRPr="003811AC" w:rsidRDefault="00A7173A" w:rsidP="00974469">
      <w:pPr>
        <w:overflowPunct w:val="0"/>
        <w:autoSpaceDE w:val="0"/>
        <w:autoSpaceDN w:val="0"/>
        <w:adjustRightInd w:val="0"/>
        <w:spacing w:after="0" w:line="240" w:lineRule="exact"/>
        <w:ind w:firstLine="540"/>
        <w:jc w:val="center"/>
        <w:rPr>
          <w:rFonts w:ascii="Times New Roman" w:eastAsia="Calibri" w:hAnsi="Times New Roman" w:cs="Times New Roman"/>
          <w:snapToGrid w:val="0"/>
          <w:sz w:val="28"/>
          <w:szCs w:val="28"/>
          <w:lang w:eastAsia="ru-RU"/>
        </w:rPr>
      </w:pPr>
      <w:r w:rsidRPr="003811AC">
        <w:rPr>
          <w:rFonts w:ascii="Times New Roman" w:eastAsia="Calibri" w:hAnsi="Times New Roman" w:cs="Times New Roman"/>
          <w:sz w:val="28"/>
          <w:szCs w:val="28"/>
          <w:lang w:eastAsia="ru-RU"/>
        </w:rPr>
        <w:t>предоставления ад</w:t>
      </w:r>
      <w:r w:rsidR="00974469">
        <w:rPr>
          <w:rFonts w:ascii="Times New Roman" w:eastAsia="Calibri" w:hAnsi="Times New Roman" w:cs="Times New Roman"/>
          <w:sz w:val="28"/>
          <w:szCs w:val="28"/>
          <w:lang w:eastAsia="ru-RU"/>
        </w:rPr>
        <w:t>министрацией  Благодарненского муниципального</w:t>
      </w:r>
      <w:r w:rsidRPr="003811AC">
        <w:rPr>
          <w:rFonts w:ascii="Times New Roman" w:eastAsia="Calibri" w:hAnsi="Times New Roman" w:cs="Times New Roman"/>
          <w:sz w:val="28"/>
          <w:szCs w:val="28"/>
          <w:lang w:eastAsia="ru-RU"/>
        </w:rPr>
        <w:t xml:space="preserve"> округа Ставропольского края муниципальной услуги «Присвоение квалификационных категорий спортивных судей</w:t>
      </w:r>
      <w:r w:rsidR="00974469">
        <w:rPr>
          <w:rFonts w:ascii="Times New Roman" w:eastAsia="Calibri" w:hAnsi="Times New Roman" w:cs="Times New Roman"/>
          <w:sz w:val="28"/>
          <w:szCs w:val="28"/>
          <w:lang w:eastAsia="ru-RU"/>
        </w:rPr>
        <w:t>»</w:t>
      </w:r>
    </w:p>
    <w:p w:rsidR="00974469" w:rsidRDefault="00974469" w:rsidP="007B48C5">
      <w:pPr>
        <w:widowControl w:val="0"/>
        <w:tabs>
          <w:tab w:val="left" w:pos="567"/>
        </w:tabs>
        <w:autoSpaceDE w:val="0"/>
        <w:autoSpaceDN w:val="0"/>
        <w:adjustRightInd w:val="0"/>
        <w:spacing w:after="0" w:line="240" w:lineRule="auto"/>
        <w:ind w:firstLine="540"/>
        <w:jc w:val="center"/>
        <w:outlineLvl w:val="1"/>
        <w:rPr>
          <w:rFonts w:ascii="Times New Roman" w:eastAsia="Calibri" w:hAnsi="Times New Roman" w:cs="Times New Roman"/>
          <w:sz w:val="28"/>
          <w:szCs w:val="28"/>
          <w:lang w:eastAsia="ru-RU"/>
        </w:rPr>
      </w:pPr>
    </w:p>
    <w:p w:rsidR="00A7173A" w:rsidRPr="003811AC" w:rsidRDefault="00A7173A" w:rsidP="007B48C5">
      <w:pPr>
        <w:widowControl w:val="0"/>
        <w:tabs>
          <w:tab w:val="left" w:pos="567"/>
        </w:tabs>
        <w:autoSpaceDE w:val="0"/>
        <w:autoSpaceDN w:val="0"/>
        <w:adjustRightInd w:val="0"/>
        <w:spacing w:after="0" w:line="240" w:lineRule="auto"/>
        <w:ind w:firstLine="540"/>
        <w:jc w:val="center"/>
        <w:outlineLvl w:val="1"/>
        <w:rPr>
          <w:rFonts w:ascii="Times New Roman" w:eastAsia="Calibri" w:hAnsi="Times New Roman" w:cs="Times New Roman"/>
          <w:sz w:val="28"/>
          <w:szCs w:val="28"/>
          <w:lang w:eastAsia="ru-RU"/>
        </w:rPr>
      </w:pPr>
      <w:r w:rsidRPr="003811AC">
        <w:rPr>
          <w:rFonts w:ascii="Times New Roman" w:eastAsia="Calibri" w:hAnsi="Times New Roman" w:cs="Times New Roman"/>
          <w:sz w:val="28"/>
          <w:szCs w:val="28"/>
          <w:lang w:eastAsia="ru-RU"/>
        </w:rPr>
        <w:t>1. Общие положения</w:t>
      </w:r>
    </w:p>
    <w:p w:rsidR="00A7173A" w:rsidRPr="003811AC" w:rsidRDefault="00A7173A" w:rsidP="007B48C5">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lang w:eastAsia="ru-RU"/>
        </w:rPr>
      </w:pPr>
    </w:p>
    <w:p w:rsidR="00C26EED" w:rsidRPr="003811AC" w:rsidRDefault="00C26EED" w:rsidP="007B48C5">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lang w:eastAsia="ru-RU"/>
        </w:rPr>
      </w:pPr>
      <w:r w:rsidRPr="003811AC">
        <w:rPr>
          <w:rFonts w:ascii="Times New Roman" w:eastAsia="Times New Roman" w:hAnsi="Times New Roman" w:cs="Times New Roman"/>
          <w:sz w:val="28"/>
          <w:szCs w:val="28"/>
          <w:lang w:eastAsia="ru-RU"/>
        </w:rPr>
        <w:t>1. Предмет регулирования административного регламента</w:t>
      </w:r>
    </w:p>
    <w:p w:rsidR="000E5352" w:rsidRPr="003811AC" w:rsidRDefault="001B2DD8" w:rsidP="007B48C5">
      <w:pPr>
        <w:spacing w:after="0" w:line="240" w:lineRule="auto"/>
        <w:ind w:firstLine="540"/>
        <w:jc w:val="both"/>
        <w:rPr>
          <w:rFonts w:ascii="Times New Roman" w:eastAsia="Times New Roman" w:hAnsi="Times New Roman" w:cs="Times New Roman"/>
          <w:sz w:val="28"/>
          <w:szCs w:val="28"/>
          <w:lang w:eastAsia="ru-RU"/>
        </w:rPr>
      </w:pPr>
      <w:r w:rsidRPr="003811AC">
        <w:rPr>
          <w:rFonts w:ascii="Times New Roman" w:eastAsia="Times New Roman" w:hAnsi="Times New Roman" w:cs="Times New Roman"/>
          <w:sz w:val="28"/>
          <w:szCs w:val="28"/>
          <w:lang w:eastAsia="ru-RU"/>
        </w:rPr>
        <w:t>1.1.</w:t>
      </w:r>
      <w:r w:rsidRPr="003811AC">
        <w:rPr>
          <w:rFonts w:ascii="Times New Roman" w:eastAsia="Times New Roman" w:hAnsi="Times New Roman" w:cs="Times New Roman"/>
          <w:sz w:val="28"/>
          <w:szCs w:val="28"/>
          <w:lang w:eastAsia="ru-RU"/>
        </w:rPr>
        <w:tab/>
      </w:r>
      <w:r w:rsidRPr="003811AC">
        <w:rPr>
          <w:rFonts w:ascii="Times New Roman" w:eastAsia="Times New Roman" w:hAnsi="Times New Roman" w:cs="Times New Roman"/>
          <w:sz w:val="28"/>
          <w:szCs w:val="28"/>
          <w:lang w:eastAsia="ru-RU"/>
        </w:rPr>
        <w:tab/>
      </w:r>
      <w:r w:rsidR="00C26EED" w:rsidRPr="003811AC">
        <w:rPr>
          <w:rFonts w:ascii="Times New Roman" w:eastAsia="Times New Roman" w:hAnsi="Times New Roman" w:cs="Times New Roman"/>
          <w:sz w:val="28"/>
          <w:szCs w:val="28"/>
          <w:lang w:eastAsia="ru-RU"/>
        </w:rPr>
        <w:t xml:space="preserve">Административный регламент по предоставлению администрацией Благодарненского </w:t>
      </w:r>
      <w:r w:rsidR="00D04F8A">
        <w:rPr>
          <w:rFonts w:ascii="Times New Roman" w:eastAsia="Times New Roman" w:hAnsi="Times New Roman" w:cs="Times New Roman"/>
          <w:sz w:val="28"/>
          <w:szCs w:val="28"/>
          <w:lang w:eastAsia="ru-RU"/>
        </w:rPr>
        <w:t xml:space="preserve">муниципального </w:t>
      </w:r>
      <w:r w:rsidR="00C26EED" w:rsidRPr="003811AC">
        <w:rPr>
          <w:rFonts w:ascii="Times New Roman" w:eastAsia="Times New Roman" w:hAnsi="Times New Roman" w:cs="Times New Roman"/>
          <w:sz w:val="28"/>
          <w:szCs w:val="28"/>
          <w:lang w:eastAsia="ru-RU"/>
        </w:rPr>
        <w:t xml:space="preserve">округа Ставропольского края муниципальной услуги </w:t>
      </w:r>
      <w:r w:rsidR="00610540" w:rsidRPr="003811AC">
        <w:rPr>
          <w:rFonts w:ascii="Times New Roman" w:hAnsi="Times New Roman" w:cs="Times New Roman"/>
          <w:sz w:val="28"/>
          <w:szCs w:val="28"/>
        </w:rPr>
        <w:t>«Присвоение квалификационных категорий спортивных судей</w:t>
      </w:r>
      <w:r w:rsidR="00974469">
        <w:rPr>
          <w:rFonts w:ascii="Times New Roman" w:hAnsi="Times New Roman" w:cs="Times New Roman"/>
          <w:sz w:val="28"/>
          <w:szCs w:val="28"/>
        </w:rPr>
        <w:t xml:space="preserve">» </w:t>
      </w:r>
      <w:r w:rsidR="00610540" w:rsidRPr="003811AC">
        <w:rPr>
          <w:rFonts w:ascii="Times New Roman" w:eastAsia="Times New Roman" w:hAnsi="Times New Roman" w:cs="Times New Roman"/>
          <w:sz w:val="28"/>
          <w:szCs w:val="28"/>
          <w:lang w:eastAsia="ru-RU"/>
        </w:rPr>
        <w:t xml:space="preserve"> </w:t>
      </w:r>
      <w:r w:rsidR="00C26EED" w:rsidRPr="003811AC">
        <w:rPr>
          <w:rFonts w:ascii="Times New Roman" w:eastAsia="Times New Roman" w:hAnsi="Times New Roman" w:cs="Times New Roman"/>
          <w:sz w:val="28"/>
          <w:szCs w:val="28"/>
          <w:lang w:eastAsia="ru-RU"/>
        </w:rPr>
        <w:t>(далее - административный регламент, администрация, муниципальная услуга)</w:t>
      </w:r>
      <w:r w:rsidR="000E5352" w:rsidRPr="003811AC">
        <w:rPr>
          <w:rFonts w:ascii="Times New Roman" w:eastAsia="Times New Roman" w:hAnsi="Times New Roman" w:cs="Times New Roman"/>
          <w:sz w:val="28"/>
          <w:szCs w:val="28"/>
          <w:lang w:eastAsia="ru-RU"/>
        </w:rPr>
        <w:t xml:space="preserve"> </w:t>
      </w:r>
      <w:r w:rsidR="00C26EED" w:rsidRPr="003811AC">
        <w:rPr>
          <w:rFonts w:ascii="Times New Roman" w:eastAsia="Times New Roman" w:hAnsi="Times New Roman" w:cs="Times New Roman"/>
          <w:sz w:val="28"/>
          <w:szCs w:val="28"/>
          <w:lang w:eastAsia="ru-RU"/>
        </w:rPr>
        <w:t>устанавливает сроки и последовательность административных процедур (действий) администрации и должностных лиц администрации при осуществлении полномочий по предоставлению муниципальной услуги, порядок взаимодействия должностных л</w:t>
      </w:r>
      <w:r w:rsidR="000E5352" w:rsidRPr="003811AC">
        <w:rPr>
          <w:rFonts w:ascii="Times New Roman" w:eastAsia="Times New Roman" w:hAnsi="Times New Roman" w:cs="Times New Roman"/>
          <w:sz w:val="28"/>
          <w:szCs w:val="28"/>
          <w:lang w:eastAsia="ru-RU"/>
        </w:rPr>
        <w:t>иц администрации с заявителями.</w:t>
      </w:r>
      <w:bookmarkStart w:id="0" w:name="P47"/>
      <w:bookmarkEnd w:id="0"/>
    </w:p>
    <w:p w:rsidR="00C26EED" w:rsidRPr="003811AC" w:rsidRDefault="007357A7" w:rsidP="007B48C5">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lang w:eastAsia="ru-RU"/>
        </w:rPr>
      </w:pPr>
      <w:r w:rsidRPr="003811AC">
        <w:rPr>
          <w:rFonts w:ascii="Times New Roman" w:eastAsia="Times New Roman" w:hAnsi="Times New Roman" w:cs="Times New Roman"/>
          <w:sz w:val="28"/>
          <w:szCs w:val="28"/>
          <w:lang w:eastAsia="ru-RU"/>
        </w:rPr>
        <w:t>1.</w:t>
      </w:r>
      <w:r w:rsidR="00C26EED" w:rsidRPr="003811AC">
        <w:rPr>
          <w:rFonts w:ascii="Times New Roman" w:eastAsia="Times New Roman" w:hAnsi="Times New Roman" w:cs="Times New Roman"/>
          <w:sz w:val="28"/>
          <w:szCs w:val="28"/>
          <w:lang w:eastAsia="ru-RU"/>
        </w:rPr>
        <w:t>2. Круг заявителей</w:t>
      </w:r>
    </w:p>
    <w:p w:rsidR="00EC0F3E" w:rsidRPr="003811AC" w:rsidRDefault="007357A7"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811AC">
        <w:rPr>
          <w:rFonts w:ascii="Times New Roman" w:eastAsia="Times New Roman" w:hAnsi="Times New Roman" w:cs="Times New Roman"/>
          <w:sz w:val="28"/>
          <w:szCs w:val="28"/>
          <w:lang w:eastAsia="ru-RU"/>
        </w:rPr>
        <w:t>1.</w:t>
      </w:r>
      <w:r w:rsidR="00EC0F3E" w:rsidRPr="003811AC">
        <w:rPr>
          <w:rFonts w:ascii="Times New Roman" w:eastAsia="Times New Roman" w:hAnsi="Times New Roman" w:cs="Times New Roman"/>
          <w:sz w:val="28"/>
          <w:szCs w:val="28"/>
          <w:lang w:eastAsia="ru-RU"/>
        </w:rPr>
        <w:t xml:space="preserve">2.1. </w:t>
      </w:r>
      <w:proofErr w:type="gramStart"/>
      <w:r w:rsidR="00EC0F3E" w:rsidRPr="003811AC">
        <w:rPr>
          <w:rFonts w:ascii="Times New Roman" w:eastAsia="Times New Roman" w:hAnsi="Times New Roman" w:cs="Times New Roman"/>
          <w:sz w:val="28"/>
          <w:szCs w:val="28"/>
          <w:lang w:eastAsia="ru-RU"/>
        </w:rPr>
        <w:t>В качестве заявителей на предоставление муниципальной услуги по присвоению квалификационных категорий спортивных судей (за исключением военно-прикладных и служебно-прикладных видов спорта) выступают региональные (местные) спортивные федерации, в случае их отсутствия, физкультурно-спортивные организации, по месту жительства или по месту заключения трудового договора между кандидатом на присвоение квалификационных категорий спортивных судей и физкультурно-спортивной организацией.</w:t>
      </w:r>
      <w:proofErr w:type="gramEnd"/>
    </w:p>
    <w:p w:rsidR="00EC0F3E" w:rsidRPr="003811AC" w:rsidRDefault="00EC0F3E"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811AC">
        <w:rPr>
          <w:rFonts w:ascii="Times New Roman" w:eastAsia="Times New Roman" w:hAnsi="Times New Roman" w:cs="Times New Roman"/>
          <w:sz w:val="28"/>
          <w:szCs w:val="28"/>
          <w:lang w:eastAsia="ru-RU"/>
        </w:rPr>
        <w:t>От лица заявителя может действовать лицо, уполномоченное представлять интересы заявителя в соответствии с законодательством Российской Федерации.</w:t>
      </w:r>
    </w:p>
    <w:p w:rsidR="00C26EED" w:rsidRPr="003811AC" w:rsidRDefault="007357A7" w:rsidP="007B48C5">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lang w:eastAsia="ru-RU"/>
        </w:rPr>
      </w:pPr>
      <w:r w:rsidRPr="003811AC">
        <w:rPr>
          <w:rFonts w:ascii="Times New Roman" w:eastAsia="Times New Roman" w:hAnsi="Times New Roman" w:cs="Times New Roman"/>
          <w:sz w:val="28"/>
          <w:szCs w:val="28"/>
          <w:lang w:eastAsia="ru-RU"/>
        </w:rPr>
        <w:t>1.</w:t>
      </w:r>
      <w:r w:rsidR="00C26EED" w:rsidRPr="003811AC">
        <w:rPr>
          <w:rFonts w:ascii="Times New Roman" w:eastAsia="Times New Roman" w:hAnsi="Times New Roman" w:cs="Times New Roman"/>
          <w:sz w:val="28"/>
          <w:szCs w:val="28"/>
          <w:lang w:eastAsia="ru-RU"/>
        </w:rPr>
        <w:t>3. Требования к порядку информирования о предоставлении муниципальной услуги</w:t>
      </w:r>
    </w:p>
    <w:p w:rsidR="00C26EED" w:rsidRPr="003811AC" w:rsidRDefault="007357A7"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811AC">
        <w:rPr>
          <w:rFonts w:ascii="Times New Roman" w:eastAsia="Times New Roman" w:hAnsi="Times New Roman" w:cs="Times New Roman"/>
          <w:sz w:val="28"/>
          <w:szCs w:val="28"/>
          <w:lang w:eastAsia="ru-RU"/>
        </w:rPr>
        <w:t>1.</w:t>
      </w:r>
      <w:r w:rsidR="00C26EED" w:rsidRPr="003811AC">
        <w:rPr>
          <w:rFonts w:ascii="Times New Roman" w:eastAsia="Times New Roman" w:hAnsi="Times New Roman" w:cs="Times New Roman"/>
          <w:sz w:val="28"/>
          <w:szCs w:val="28"/>
          <w:lang w:eastAsia="ru-RU"/>
        </w:rPr>
        <w:t>3.1. Место нахождения администрации: Ставр</w:t>
      </w:r>
      <w:r w:rsidR="007B59B1" w:rsidRPr="003811AC">
        <w:rPr>
          <w:rFonts w:ascii="Times New Roman" w:eastAsia="Times New Roman" w:hAnsi="Times New Roman" w:cs="Times New Roman"/>
          <w:sz w:val="28"/>
          <w:szCs w:val="28"/>
          <w:lang w:eastAsia="ru-RU"/>
        </w:rPr>
        <w:t>опольский край, Благодарненский городской округ, г. Благодарный</w:t>
      </w:r>
      <w:r w:rsidR="00C26EED" w:rsidRPr="003811AC">
        <w:rPr>
          <w:rFonts w:ascii="Times New Roman" w:eastAsia="Times New Roman" w:hAnsi="Times New Roman" w:cs="Times New Roman"/>
          <w:sz w:val="28"/>
          <w:szCs w:val="28"/>
          <w:lang w:eastAsia="ru-RU"/>
        </w:rPr>
        <w:t>, пл.</w:t>
      </w:r>
      <w:r w:rsidR="007B59B1" w:rsidRPr="003811AC">
        <w:rPr>
          <w:rFonts w:ascii="Times New Roman" w:eastAsia="Times New Roman" w:hAnsi="Times New Roman" w:cs="Times New Roman"/>
          <w:sz w:val="28"/>
          <w:szCs w:val="28"/>
          <w:lang w:eastAsia="ru-RU"/>
        </w:rPr>
        <w:t xml:space="preserve"> Ленина, 1</w:t>
      </w:r>
      <w:r w:rsidR="00C26EED" w:rsidRPr="003811AC">
        <w:rPr>
          <w:rFonts w:ascii="Times New Roman" w:eastAsia="Times New Roman" w:hAnsi="Times New Roman" w:cs="Times New Roman"/>
          <w:sz w:val="28"/>
          <w:szCs w:val="28"/>
          <w:lang w:eastAsia="ru-RU"/>
        </w:rPr>
        <w:t>. Телефон приемной адми</w:t>
      </w:r>
      <w:r w:rsidR="007B59B1" w:rsidRPr="003811AC">
        <w:rPr>
          <w:rFonts w:ascii="Times New Roman" w:eastAsia="Times New Roman" w:hAnsi="Times New Roman" w:cs="Times New Roman"/>
          <w:sz w:val="28"/>
          <w:szCs w:val="28"/>
          <w:lang w:eastAsia="ru-RU"/>
        </w:rPr>
        <w:t>нистрации (8-86549) 2-15-30</w:t>
      </w:r>
      <w:r w:rsidR="00C26EED" w:rsidRPr="003811AC">
        <w:rPr>
          <w:rFonts w:ascii="Times New Roman" w:eastAsia="Times New Roman" w:hAnsi="Times New Roman" w:cs="Times New Roman"/>
          <w:sz w:val="28"/>
          <w:szCs w:val="28"/>
          <w:lang w:eastAsia="ru-RU"/>
        </w:rPr>
        <w:t>.</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811AC">
        <w:rPr>
          <w:rFonts w:ascii="Times New Roman" w:eastAsia="Times New Roman" w:hAnsi="Times New Roman" w:cs="Times New Roman"/>
          <w:sz w:val="28"/>
          <w:szCs w:val="28"/>
          <w:lang w:eastAsia="ru-RU"/>
        </w:rPr>
        <w:t>График работы администрации: понедельник - пятница с 8.00 до 17.00, перерыв с 12.00 до 13.00; суббота, воскресенье - выходные дни.</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Продолжительность рабочего дня, непосредственно предшествующего нерабочему праздничному дню, уменьшается на один час.</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Почтовый адрес администрации для направлени</w:t>
      </w:r>
      <w:r w:rsidR="007B59B1" w:rsidRPr="000E4E28">
        <w:rPr>
          <w:rFonts w:ascii="Times New Roman" w:eastAsia="Times New Roman" w:hAnsi="Times New Roman" w:cs="Times New Roman"/>
          <w:sz w:val="28"/>
          <w:szCs w:val="28"/>
          <w:lang w:eastAsia="ru-RU"/>
        </w:rPr>
        <w:t xml:space="preserve">я документов и </w:t>
      </w:r>
      <w:r w:rsidR="007B59B1" w:rsidRPr="000E4E28">
        <w:rPr>
          <w:rFonts w:ascii="Times New Roman" w:eastAsia="Times New Roman" w:hAnsi="Times New Roman" w:cs="Times New Roman"/>
          <w:sz w:val="28"/>
          <w:szCs w:val="28"/>
          <w:lang w:eastAsia="ru-RU"/>
        </w:rPr>
        <w:lastRenderedPageBreak/>
        <w:t>обращений: 356420</w:t>
      </w:r>
      <w:r w:rsidRPr="000E4E28">
        <w:rPr>
          <w:rFonts w:ascii="Times New Roman" w:eastAsia="Times New Roman" w:hAnsi="Times New Roman" w:cs="Times New Roman"/>
          <w:sz w:val="28"/>
          <w:szCs w:val="28"/>
          <w:lang w:eastAsia="ru-RU"/>
        </w:rPr>
        <w:t xml:space="preserve">, Ставропольский край, </w:t>
      </w:r>
      <w:r w:rsidR="007B59B1" w:rsidRPr="000E4E28">
        <w:rPr>
          <w:rFonts w:ascii="Times New Roman" w:eastAsia="Times New Roman" w:hAnsi="Times New Roman" w:cs="Times New Roman"/>
          <w:sz w:val="28"/>
          <w:szCs w:val="28"/>
          <w:lang w:eastAsia="ru-RU"/>
        </w:rPr>
        <w:t>Благодарненский городской округ, г. Благодарный, пл. Ленина,1</w:t>
      </w:r>
      <w:r w:rsidRPr="000E4E28">
        <w:rPr>
          <w:rFonts w:ascii="Times New Roman" w:eastAsia="Times New Roman" w:hAnsi="Times New Roman" w:cs="Times New Roman"/>
          <w:sz w:val="28"/>
          <w:szCs w:val="28"/>
          <w:lang w:eastAsia="ru-RU"/>
        </w:rPr>
        <w:t>.</w:t>
      </w:r>
    </w:p>
    <w:p w:rsidR="00F92F9B" w:rsidRPr="000E4E28" w:rsidRDefault="007357A7"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26EED" w:rsidRPr="000E4E28">
        <w:rPr>
          <w:rFonts w:ascii="Times New Roman" w:eastAsia="Times New Roman" w:hAnsi="Times New Roman" w:cs="Times New Roman"/>
          <w:sz w:val="28"/>
          <w:szCs w:val="28"/>
          <w:lang w:eastAsia="ru-RU"/>
        </w:rPr>
        <w:t xml:space="preserve">3.2. </w:t>
      </w:r>
      <w:proofErr w:type="gramStart"/>
      <w:r w:rsidR="00C26EED" w:rsidRPr="000E4E28">
        <w:rPr>
          <w:rFonts w:ascii="Times New Roman" w:eastAsia="Times New Roman" w:hAnsi="Times New Roman" w:cs="Times New Roman"/>
          <w:sz w:val="28"/>
          <w:szCs w:val="28"/>
          <w:lang w:eastAsia="ru-RU"/>
        </w:rPr>
        <w:t>Информация о месте нахождения и графике работы администрации, а также о порядке предоставления муниципальной услуги и перечне документов, необходимы</w:t>
      </w:r>
      <w:r w:rsidR="00F92F9B" w:rsidRPr="000E4E28">
        <w:rPr>
          <w:rFonts w:ascii="Times New Roman" w:eastAsia="Times New Roman" w:hAnsi="Times New Roman" w:cs="Times New Roman"/>
          <w:sz w:val="28"/>
          <w:szCs w:val="28"/>
          <w:lang w:eastAsia="ru-RU"/>
        </w:rPr>
        <w:t xml:space="preserve">х для ее получения, размещается </w:t>
      </w:r>
      <w:r w:rsidR="00F92F9B" w:rsidRPr="000E4E28">
        <w:rPr>
          <w:rFonts w:ascii="Times New Roman" w:eastAsia="Calibri" w:hAnsi="Times New Roman" w:cs="Times New Roman"/>
          <w:sz w:val="28"/>
          <w:szCs w:val="28"/>
          <w:lang w:eastAsia="ru-RU"/>
        </w:rPr>
        <w:t>на официальном сайте округа, на Портале государственных и муниципальных услуг и в федеральной государственной информационной системы «Единый портал государственных и муниципальных услуг (функций)» (</w:t>
      </w:r>
      <w:hyperlink r:id="rId8" w:history="1">
        <w:r w:rsidR="00F92F9B" w:rsidRPr="000E4E28">
          <w:rPr>
            <w:rFonts w:ascii="Times New Roman" w:eastAsia="Calibri" w:hAnsi="Times New Roman" w:cs="Times New Roman"/>
            <w:sz w:val="28"/>
            <w:szCs w:val="28"/>
            <w:lang w:eastAsia="ru-RU"/>
          </w:rPr>
          <w:t>www.gosuslugi.ru</w:t>
        </w:r>
      </w:hyperlink>
      <w:r w:rsidR="00F92F9B" w:rsidRPr="000E4E28">
        <w:rPr>
          <w:rFonts w:ascii="Times New Roman" w:eastAsia="Calibri" w:hAnsi="Times New Roman" w:cs="Times New Roman"/>
          <w:sz w:val="28"/>
          <w:szCs w:val="28"/>
          <w:lang w:eastAsia="ru-RU"/>
        </w:rPr>
        <w:t>).</w:t>
      </w:r>
      <w:proofErr w:type="gramEnd"/>
    </w:p>
    <w:p w:rsidR="00EC0F3E" w:rsidRPr="000E4E28" w:rsidRDefault="00EC0F3E"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0E4E28">
        <w:rPr>
          <w:rFonts w:ascii="Times New Roman" w:eastAsia="Times New Roman" w:hAnsi="Times New Roman" w:cs="Times New Roman"/>
          <w:sz w:val="28"/>
          <w:szCs w:val="28"/>
          <w:lang w:eastAsia="ru-RU"/>
        </w:rPr>
        <w:t xml:space="preserve">Заявитель имеет право обратиться за получением муниципальной услуги и получением информации о ходе предоставления муниципальной услуги, в том числе с использованием информационно-коммуникационных технологий, на официальном сайте администрации </w:t>
      </w:r>
      <w:proofErr w:type="spellStart"/>
      <w:r w:rsidRPr="000E4E28">
        <w:rPr>
          <w:rFonts w:ascii="Times New Roman" w:eastAsia="Times New Roman" w:hAnsi="Times New Roman" w:cs="Times New Roman"/>
          <w:sz w:val="28"/>
          <w:szCs w:val="28"/>
          <w:lang w:eastAsia="ru-RU"/>
        </w:rPr>
        <w:t>www</w:t>
      </w:r>
      <w:proofErr w:type="spellEnd"/>
      <w:r w:rsidRPr="000E4E28">
        <w:rPr>
          <w:rFonts w:ascii="Times New Roman" w:eastAsia="Times New Roman" w:hAnsi="Times New Roman" w:cs="Times New Roman"/>
          <w:sz w:val="28"/>
          <w:szCs w:val="28"/>
          <w:lang w:eastAsia="ru-RU"/>
        </w:rPr>
        <w:t>.</w:t>
      </w:r>
      <w:proofErr w:type="spellStart"/>
      <w:r w:rsidRPr="000E4E28">
        <w:rPr>
          <w:rFonts w:ascii="Times New Roman" w:eastAsia="Times New Roman" w:hAnsi="Times New Roman" w:cs="Times New Roman"/>
          <w:sz w:val="28"/>
          <w:szCs w:val="28"/>
          <w:lang w:val="en-US" w:eastAsia="ru-RU"/>
        </w:rPr>
        <w:t>abgosk</w:t>
      </w:r>
      <w:proofErr w:type="spellEnd"/>
      <w:r w:rsidRPr="000E4E28">
        <w:rPr>
          <w:rFonts w:ascii="Times New Roman" w:eastAsia="Times New Roman" w:hAnsi="Times New Roman" w:cs="Times New Roman"/>
          <w:sz w:val="28"/>
          <w:szCs w:val="28"/>
          <w:lang w:eastAsia="ru-RU"/>
        </w:rPr>
        <w:t>@</w:t>
      </w:r>
      <w:r w:rsidRPr="000E4E28">
        <w:rPr>
          <w:rFonts w:ascii="Times New Roman" w:eastAsia="Times New Roman" w:hAnsi="Times New Roman" w:cs="Times New Roman"/>
          <w:sz w:val="28"/>
          <w:szCs w:val="28"/>
          <w:lang w:val="en-US" w:eastAsia="ru-RU"/>
        </w:rPr>
        <w:t>mail</w:t>
      </w:r>
      <w:r w:rsidRPr="000E4E28">
        <w:rPr>
          <w:rFonts w:ascii="Times New Roman" w:eastAsia="Times New Roman" w:hAnsi="Times New Roman" w:cs="Times New Roman"/>
          <w:sz w:val="28"/>
          <w:szCs w:val="28"/>
          <w:lang w:eastAsia="ru-RU"/>
        </w:rPr>
        <w:t>.</w:t>
      </w:r>
      <w:proofErr w:type="spellStart"/>
      <w:r w:rsidRPr="000E4E28">
        <w:rPr>
          <w:rFonts w:ascii="Times New Roman" w:eastAsia="Times New Roman" w:hAnsi="Times New Roman" w:cs="Times New Roman"/>
          <w:sz w:val="28"/>
          <w:szCs w:val="28"/>
          <w:lang w:val="en-US" w:eastAsia="ru-RU"/>
        </w:rPr>
        <w:t>ru</w:t>
      </w:r>
      <w:proofErr w:type="spellEnd"/>
      <w:r w:rsidRPr="000E4E28">
        <w:rPr>
          <w:rFonts w:ascii="Times New Roman" w:eastAsia="Times New Roman" w:hAnsi="Times New Roman" w:cs="Times New Roman"/>
          <w:sz w:val="28"/>
          <w:szCs w:val="28"/>
          <w:lang w:eastAsia="ru-RU"/>
        </w:rPr>
        <w:t xml:space="preserve">, в федеральной государственной информационной системе </w:t>
      </w:r>
      <w:r w:rsidR="001B2DD8">
        <w:rPr>
          <w:rFonts w:ascii="Times New Roman" w:eastAsia="Times New Roman" w:hAnsi="Times New Roman" w:cs="Times New Roman"/>
          <w:sz w:val="28"/>
          <w:szCs w:val="28"/>
          <w:lang w:eastAsia="ru-RU"/>
        </w:rPr>
        <w:t>«</w:t>
      </w:r>
      <w:r w:rsidRPr="000E4E28">
        <w:rPr>
          <w:rFonts w:ascii="Times New Roman" w:eastAsia="Times New Roman" w:hAnsi="Times New Roman" w:cs="Times New Roman"/>
          <w:sz w:val="28"/>
          <w:szCs w:val="28"/>
          <w:lang w:eastAsia="ru-RU"/>
        </w:rPr>
        <w:t xml:space="preserve">Единый портал государственных и муниципальных </w:t>
      </w:r>
      <w:r w:rsidR="001B2DD8">
        <w:rPr>
          <w:rFonts w:ascii="Times New Roman" w:eastAsia="Times New Roman" w:hAnsi="Times New Roman" w:cs="Times New Roman"/>
          <w:sz w:val="28"/>
          <w:szCs w:val="28"/>
          <w:lang w:eastAsia="ru-RU"/>
        </w:rPr>
        <w:t>услуг (функций)»</w:t>
      </w:r>
      <w:r w:rsidRPr="000E4E28">
        <w:rPr>
          <w:rFonts w:ascii="Times New Roman" w:eastAsia="Times New Roman" w:hAnsi="Times New Roman" w:cs="Times New Roman"/>
          <w:sz w:val="28"/>
          <w:szCs w:val="28"/>
          <w:lang w:eastAsia="ru-RU"/>
        </w:rPr>
        <w:t xml:space="preserve"> www.gosuslugi.ru и государственной информационно</w:t>
      </w:r>
      <w:r w:rsidR="001B2DD8">
        <w:rPr>
          <w:rFonts w:ascii="Times New Roman" w:eastAsia="Times New Roman" w:hAnsi="Times New Roman" w:cs="Times New Roman"/>
          <w:sz w:val="28"/>
          <w:szCs w:val="28"/>
          <w:lang w:eastAsia="ru-RU"/>
        </w:rPr>
        <w:t>й системе Ставропольского края «</w:t>
      </w:r>
      <w:r w:rsidRPr="000E4E28">
        <w:rPr>
          <w:rFonts w:ascii="Times New Roman" w:eastAsia="Times New Roman" w:hAnsi="Times New Roman" w:cs="Times New Roman"/>
          <w:sz w:val="28"/>
          <w:szCs w:val="28"/>
          <w:lang w:eastAsia="ru-RU"/>
        </w:rPr>
        <w:t>Портал государственных и муниципальных услуг (функций), предоставляемых (исполняемых</w:t>
      </w:r>
      <w:proofErr w:type="gramEnd"/>
      <w:r w:rsidRPr="000E4E28">
        <w:rPr>
          <w:rFonts w:ascii="Times New Roman" w:eastAsia="Times New Roman" w:hAnsi="Times New Roman" w:cs="Times New Roman"/>
          <w:sz w:val="28"/>
          <w:szCs w:val="28"/>
          <w:lang w:eastAsia="ru-RU"/>
        </w:rPr>
        <w:t>) органами исполнительной власти Ставропольского края и органами местного самоуправления муниципальных о</w:t>
      </w:r>
      <w:r w:rsidR="001B2DD8">
        <w:rPr>
          <w:rFonts w:ascii="Times New Roman" w:eastAsia="Times New Roman" w:hAnsi="Times New Roman" w:cs="Times New Roman"/>
          <w:sz w:val="28"/>
          <w:szCs w:val="28"/>
          <w:lang w:eastAsia="ru-RU"/>
        </w:rPr>
        <w:t>бразований Ставропольского края»</w:t>
      </w:r>
      <w:r w:rsidRPr="000E4E28">
        <w:rPr>
          <w:rFonts w:ascii="Times New Roman" w:eastAsia="Times New Roman" w:hAnsi="Times New Roman" w:cs="Times New Roman"/>
          <w:sz w:val="28"/>
          <w:szCs w:val="28"/>
          <w:lang w:eastAsia="ru-RU"/>
        </w:rPr>
        <w:t xml:space="preserve"> www.26gosuslugi.ru.</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Предоставление услуги</w:t>
      </w:r>
      <w:r w:rsidR="00610540" w:rsidRPr="000E4E28">
        <w:rPr>
          <w:rFonts w:ascii="Times New Roman" w:eastAsia="Times New Roman" w:hAnsi="Times New Roman" w:cs="Times New Roman"/>
          <w:sz w:val="28"/>
          <w:szCs w:val="28"/>
          <w:lang w:eastAsia="ru-RU"/>
        </w:rPr>
        <w:t xml:space="preserve"> осуществляется </w:t>
      </w:r>
      <w:r w:rsidR="0085623F">
        <w:rPr>
          <w:rFonts w:ascii="Times New Roman" w:eastAsia="Times New Roman" w:hAnsi="Times New Roman" w:cs="Times New Roman"/>
          <w:sz w:val="28"/>
          <w:szCs w:val="28"/>
          <w:lang w:eastAsia="ru-RU"/>
        </w:rPr>
        <w:t xml:space="preserve">управлением </w:t>
      </w:r>
      <w:r w:rsidR="00A62A70">
        <w:rPr>
          <w:rFonts w:ascii="Times New Roman" w:eastAsia="Times New Roman" w:hAnsi="Times New Roman" w:cs="Times New Roman"/>
          <w:sz w:val="28"/>
          <w:szCs w:val="28"/>
          <w:lang w:eastAsia="ru-RU"/>
        </w:rPr>
        <w:t>физической культуры и спорта администрации</w:t>
      </w:r>
      <w:r w:rsidR="00610540" w:rsidRPr="000E4E28">
        <w:rPr>
          <w:rFonts w:ascii="Times New Roman" w:eastAsia="Times New Roman" w:hAnsi="Times New Roman" w:cs="Times New Roman"/>
          <w:sz w:val="28"/>
          <w:szCs w:val="28"/>
          <w:lang w:eastAsia="ru-RU"/>
        </w:rPr>
        <w:t xml:space="preserve"> </w:t>
      </w:r>
      <w:r w:rsidR="00A62A70">
        <w:rPr>
          <w:rFonts w:ascii="Times New Roman" w:eastAsia="Times New Roman" w:hAnsi="Times New Roman" w:cs="Times New Roman"/>
          <w:sz w:val="28"/>
          <w:szCs w:val="28"/>
          <w:lang w:eastAsia="ru-RU"/>
        </w:rPr>
        <w:t xml:space="preserve">Благодарненского </w:t>
      </w:r>
      <w:r w:rsidR="00D04F8A">
        <w:rPr>
          <w:rFonts w:ascii="Times New Roman" w:eastAsia="Times New Roman" w:hAnsi="Times New Roman" w:cs="Times New Roman"/>
          <w:sz w:val="28"/>
          <w:szCs w:val="28"/>
          <w:lang w:eastAsia="ru-RU"/>
        </w:rPr>
        <w:t xml:space="preserve">муниципального </w:t>
      </w:r>
      <w:r w:rsidR="00A62A70">
        <w:rPr>
          <w:rFonts w:ascii="Times New Roman" w:eastAsia="Times New Roman" w:hAnsi="Times New Roman" w:cs="Times New Roman"/>
          <w:sz w:val="28"/>
          <w:szCs w:val="28"/>
          <w:lang w:eastAsia="ru-RU"/>
        </w:rPr>
        <w:t>округа</w:t>
      </w:r>
      <w:r w:rsidR="00F92F9B" w:rsidRPr="000E4E28">
        <w:rPr>
          <w:rFonts w:ascii="Times New Roman" w:eastAsia="Times New Roman" w:hAnsi="Times New Roman" w:cs="Times New Roman"/>
          <w:sz w:val="28"/>
          <w:szCs w:val="28"/>
          <w:lang w:eastAsia="ru-RU"/>
        </w:rPr>
        <w:t xml:space="preserve"> </w:t>
      </w:r>
      <w:r w:rsidR="00610540" w:rsidRPr="000E4E28">
        <w:rPr>
          <w:rFonts w:ascii="Times New Roman" w:eastAsia="Times New Roman" w:hAnsi="Times New Roman" w:cs="Times New Roman"/>
          <w:sz w:val="28"/>
          <w:szCs w:val="28"/>
          <w:lang w:eastAsia="ru-RU"/>
        </w:rPr>
        <w:t>Ставропольского края (далее</w:t>
      </w:r>
      <w:r w:rsidR="001B2DD8">
        <w:rPr>
          <w:rFonts w:ascii="Times New Roman" w:eastAsia="Times New Roman" w:hAnsi="Times New Roman" w:cs="Times New Roman"/>
          <w:sz w:val="28"/>
          <w:szCs w:val="28"/>
          <w:lang w:eastAsia="ru-RU"/>
        </w:rPr>
        <w:t xml:space="preserve"> </w:t>
      </w:r>
      <w:proofErr w:type="gramStart"/>
      <w:r w:rsidR="00610540" w:rsidRPr="000E4E28">
        <w:rPr>
          <w:rFonts w:ascii="Times New Roman" w:eastAsia="Times New Roman" w:hAnsi="Times New Roman" w:cs="Times New Roman"/>
          <w:sz w:val="28"/>
          <w:szCs w:val="28"/>
          <w:lang w:eastAsia="ru-RU"/>
        </w:rPr>
        <w:t>-</w:t>
      </w:r>
      <w:r w:rsidR="001E189D">
        <w:rPr>
          <w:rFonts w:ascii="Times New Roman" w:eastAsia="Times New Roman" w:hAnsi="Times New Roman" w:cs="Times New Roman"/>
          <w:sz w:val="28"/>
          <w:szCs w:val="28"/>
          <w:lang w:eastAsia="ru-RU"/>
        </w:rPr>
        <w:t>у</w:t>
      </w:r>
      <w:proofErr w:type="gramEnd"/>
      <w:r w:rsidR="001E189D">
        <w:rPr>
          <w:rFonts w:ascii="Times New Roman" w:eastAsia="Times New Roman" w:hAnsi="Times New Roman" w:cs="Times New Roman"/>
          <w:sz w:val="28"/>
          <w:szCs w:val="28"/>
          <w:lang w:eastAsia="ru-RU"/>
        </w:rPr>
        <w:t>правление</w:t>
      </w:r>
      <w:r w:rsidR="00610540" w:rsidRPr="000E4E28">
        <w:rPr>
          <w:rFonts w:ascii="Times New Roman" w:eastAsia="Times New Roman" w:hAnsi="Times New Roman" w:cs="Times New Roman"/>
          <w:sz w:val="28"/>
          <w:szCs w:val="28"/>
          <w:lang w:eastAsia="ru-RU"/>
        </w:rPr>
        <w:t>)</w:t>
      </w:r>
      <w:r w:rsidRPr="000E4E28">
        <w:rPr>
          <w:rFonts w:ascii="Times New Roman" w:eastAsia="Times New Roman" w:hAnsi="Times New Roman" w:cs="Times New Roman"/>
          <w:sz w:val="28"/>
          <w:szCs w:val="28"/>
          <w:lang w:eastAsia="ru-RU"/>
        </w:rPr>
        <w:t>.</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лично в администрацию по адресу: Ставропольский край,</w:t>
      </w:r>
      <w:r w:rsidR="00F92F9B" w:rsidRPr="000E4E28">
        <w:rPr>
          <w:rFonts w:ascii="Times New Roman" w:eastAsia="Times New Roman" w:hAnsi="Times New Roman" w:cs="Times New Roman"/>
          <w:sz w:val="28"/>
          <w:szCs w:val="28"/>
          <w:lang w:eastAsia="ru-RU"/>
        </w:rPr>
        <w:t xml:space="preserve"> Благодарненский городской округ, пл. Ленина, 1</w:t>
      </w:r>
      <w:r w:rsidRPr="000E4E28">
        <w:rPr>
          <w:rFonts w:ascii="Times New Roman" w:eastAsia="Times New Roman" w:hAnsi="Times New Roman" w:cs="Times New Roman"/>
          <w:sz w:val="28"/>
          <w:szCs w:val="28"/>
          <w:lang w:eastAsia="ru-RU"/>
        </w:rPr>
        <w:t xml:space="preserve">, к должностным лицам </w:t>
      </w:r>
      <w:r w:rsidR="001E189D">
        <w:rPr>
          <w:rFonts w:ascii="Times New Roman" w:eastAsia="Times New Roman" w:hAnsi="Times New Roman" w:cs="Times New Roman"/>
          <w:sz w:val="28"/>
          <w:szCs w:val="28"/>
          <w:lang w:eastAsia="ru-RU"/>
        </w:rPr>
        <w:t xml:space="preserve">управления </w:t>
      </w:r>
      <w:r w:rsidRPr="000E4E28">
        <w:rPr>
          <w:rFonts w:ascii="Times New Roman" w:eastAsia="Times New Roman" w:hAnsi="Times New Roman" w:cs="Times New Roman"/>
          <w:sz w:val="28"/>
          <w:szCs w:val="28"/>
          <w:lang w:eastAsia="ru-RU"/>
        </w:rPr>
        <w:t>физической культуры и спорта администрации - понедельник - пятница с 8.00 до 17.00, перерыв с 12.00 до 13.00; суббота, воскресенье - выходные дни;</w:t>
      </w:r>
    </w:p>
    <w:p w:rsidR="00C26EED" w:rsidRPr="000E4E28" w:rsidRDefault="00F92F9B"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устно по телефонам (8-86549) 2-15-30</w:t>
      </w:r>
      <w:r w:rsidR="00C26EED" w:rsidRPr="000E4E28">
        <w:rPr>
          <w:rFonts w:ascii="Times New Roman" w:eastAsia="Times New Roman" w:hAnsi="Times New Roman" w:cs="Times New Roman"/>
          <w:sz w:val="28"/>
          <w:szCs w:val="28"/>
          <w:lang w:eastAsia="ru-RU"/>
        </w:rPr>
        <w:t>;</w:t>
      </w:r>
    </w:p>
    <w:p w:rsidR="00F92F9B"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в письменной форме, путем направления почтовых отправлений в</w:t>
      </w:r>
      <w:r w:rsidR="00F92F9B" w:rsidRPr="000E4E28">
        <w:rPr>
          <w:rFonts w:ascii="Times New Roman" w:eastAsia="Times New Roman" w:hAnsi="Times New Roman" w:cs="Times New Roman"/>
          <w:sz w:val="28"/>
          <w:szCs w:val="28"/>
          <w:lang w:eastAsia="ru-RU"/>
        </w:rPr>
        <w:t xml:space="preserve"> администрацию по адресу: 356420</w:t>
      </w:r>
      <w:r w:rsidRPr="000E4E28">
        <w:rPr>
          <w:rFonts w:ascii="Times New Roman" w:eastAsia="Times New Roman" w:hAnsi="Times New Roman" w:cs="Times New Roman"/>
          <w:sz w:val="28"/>
          <w:szCs w:val="28"/>
          <w:lang w:eastAsia="ru-RU"/>
        </w:rPr>
        <w:t xml:space="preserve">, </w:t>
      </w:r>
      <w:r w:rsidR="00F92F9B" w:rsidRPr="000E4E28">
        <w:rPr>
          <w:rFonts w:ascii="Times New Roman" w:eastAsia="Times New Roman" w:hAnsi="Times New Roman" w:cs="Times New Roman"/>
          <w:sz w:val="28"/>
          <w:szCs w:val="28"/>
          <w:lang w:eastAsia="ru-RU"/>
        </w:rPr>
        <w:t>Благодарненский городской округ, пл. Ленина, 1;</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в форме электронного документа с использованием электронной почты в администрацию по адресу:</w:t>
      </w:r>
      <w:r w:rsidR="00CA72F2" w:rsidRPr="000E4E28">
        <w:rPr>
          <w:rFonts w:ascii="Times New Roman" w:eastAsia="Times New Roman" w:hAnsi="Times New Roman" w:cs="Times New Roman"/>
          <w:sz w:val="28"/>
          <w:szCs w:val="28"/>
          <w:lang w:eastAsia="ru-RU"/>
        </w:rPr>
        <w:t xml:space="preserve"> </w:t>
      </w:r>
      <w:r w:rsidR="00CA72F2" w:rsidRPr="000E4E28">
        <w:rPr>
          <w:rFonts w:ascii="Times New Roman" w:eastAsia="Times New Roman" w:hAnsi="Times New Roman" w:cs="Times New Roman"/>
          <w:sz w:val="28"/>
          <w:szCs w:val="28"/>
          <w:lang w:val="en-US" w:eastAsia="ru-RU"/>
        </w:rPr>
        <w:t>www</w:t>
      </w:r>
      <w:r w:rsidR="00CA72F2" w:rsidRPr="000E4E28">
        <w:rPr>
          <w:rFonts w:ascii="Times New Roman" w:eastAsia="Times New Roman" w:hAnsi="Times New Roman" w:cs="Times New Roman"/>
          <w:sz w:val="28"/>
          <w:szCs w:val="28"/>
          <w:lang w:eastAsia="ru-RU"/>
        </w:rPr>
        <w:t>.</w:t>
      </w:r>
      <w:proofErr w:type="spellStart"/>
      <w:r w:rsidR="00D032A0" w:rsidRPr="000E4E28">
        <w:rPr>
          <w:rFonts w:ascii="Times New Roman" w:eastAsia="Times New Roman" w:hAnsi="Times New Roman" w:cs="Times New Roman"/>
          <w:sz w:val="28"/>
          <w:szCs w:val="28"/>
          <w:lang w:val="en-US" w:eastAsia="ru-RU"/>
        </w:rPr>
        <w:t>abgosk</w:t>
      </w:r>
      <w:proofErr w:type="spellEnd"/>
      <w:r w:rsidR="00D032A0" w:rsidRPr="000E4E28">
        <w:rPr>
          <w:rFonts w:ascii="Times New Roman" w:eastAsia="Times New Roman" w:hAnsi="Times New Roman" w:cs="Times New Roman"/>
          <w:sz w:val="28"/>
          <w:szCs w:val="28"/>
          <w:lang w:eastAsia="ru-RU"/>
        </w:rPr>
        <w:t>@</w:t>
      </w:r>
      <w:r w:rsidR="00D032A0" w:rsidRPr="000E4E28">
        <w:rPr>
          <w:rFonts w:ascii="Times New Roman" w:eastAsia="Times New Roman" w:hAnsi="Times New Roman" w:cs="Times New Roman"/>
          <w:sz w:val="28"/>
          <w:szCs w:val="28"/>
          <w:lang w:val="en-US" w:eastAsia="ru-RU"/>
        </w:rPr>
        <w:t>mail</w:t>
      </w:r>
      <w:r w:rsidR="00D032A0" w:rsidRPr="000E4E28">
        <w:rPr>
          <w:rFonts w:ascii="Times New Roman" w:eastAsia="Times New Roman" w:hAnsi="Times New Roman" w:cs="Times New Roman"/>
          <w:sz w:val="28"/>
          <w:szCs w:val="28"/>
          <w:lang w:eastAsia="ru-RU"/>
        </w:rPr>
        <w:t>.</w:t>
      </w:r>
      <w:proofErr w:type="spellStart"/>
      <w:r w:rsidR="00D032A0" w:rsidRPr="000E4E28">
        <w:rPr>
          <w:rFonts w:ascii="Times New Roman" w:eastAsia="Times New Roman" w:hAnsi="Times New Roman" w:cs="Times New Roman"/>
          <w:sz w:val="28"/>
          <w:szCs w:val="28"/>
          <w:lang w:val="en-US" w:eastAsia="ru-RU"/>
        </w:rPr>
        <w:t>ru</w:t>
      </w:r>
      <w:proofErr w:type="spellEnd"/>
      <w:r w:rsidRPr="000E4E28">
        <w:rPr>
          <w:rFonts w:ascii="Times New Roman" w:eastAsia="Times New Roman" w:hAnsi="Times New Roman" w:cs="Times New Roman"/>
          <w:sz w:val="28"/>
          <w:szCs w:val="28"/>
          <w:lang w:eastAsia="ru-RU"/>
        </w:rPr>
        <w:t>;</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0E4E28">
        <w:rPr>
          <w:rFonts w:ascii="Times New Roman" w:eastAsia="Times New Roman" w:hAnsi="Times New Roman" w:cs="Times New Roman"/>
          <w:sz w:val="28"/>
          <w:szCs w:val="28"/>
          <w:lang w:eastAsia="ru-RU"/>
        </w:rPr>
        <w:t>с использованием информаци</w:t>
      </w:r>
      <w:r w:rsidR="001B2DD8">
        <w:rPr>
          <w:rFonts w:ascii="Times New Roman" w:eastAsia="Times New Roman" w:hAnsi="Times New Roman" w:cs="Times New Roman"/>
          <w:sz w:val="28"/>
          <w:szCs w:val="28"/>
          <w:lang w:eastAsia="ru-RU"/>
        </w:rPr>
        <w:t>онно-телекоммуникационной сети «Интернет»</w:t>
      </w:r>
      <w:r w:rsidRPr="000E4E28">
        <w:rPr>
          <w:rFonts w:ascii="Times New Roman" w:eastAsia="Times New Roman" w:hAnsi="Times New Roman" w:cs="Times New Roman"/>
          <w:sz w:val="28"/>
          <w:szCs w:val="28"/>
          <w:lang w:eastAsia="ru-RU"/>
        </w:rPr>
        <w:t xml:space="preserve"> путем направления обращений на официальный сайт администрации</w:t>
      </w:r>
      <w:r w:rsidR="00D032A0" w:rsidRPr="000E4E28">
        <w:rPr>
          <w:rFonts w:ascii="Times New Roman" w:eastAsia="Times New Roman" w:hAnsi="Times New Roman" w:cs="Times New Roman"/>
          <w:sz w:val="28"/>
          <w:szCs w:val="28"/>
          <w:lang w:eastAsia="ru-RU"/>
        </w:rPr>
        <w:t xml:space="preserve">  </w:t>
      </w:r>
      <w:r w:rsidR="00EC0F3E" w:rsidRPr="000E4E28">
        <w:rPr>
          <w:rFonts w:ascii="Times New Roman" w:eastAsia="Times New Roman" w:hAnsi="Times New Roman" w:cs="Times New Roman"/>
          <w:sz w:val="28"/>
          <w:szCs w:val="28"/>
          <w:lang w:val="en-US" w:eastAsia="ru-RU"/>
        </w:rPr>
        <w:t>www</w:t>
      </w:r>
      <w:r w:rsidR="00EC0F3E" w:rsidRPr="000E4E28">
        <w:rPr>
          <w:rFonts w:ascii="Times New Roman" w:eastAsia="Times New Roman" w:hAnsi="Times New Roman" w:cs="Times New Roman"/>
          <w:sz w:val="28"/>
          <w:szCs w:val="28"/>
          <w:lang w:eastAsia="ru-RU"/>
        </w:rPr>
        <w:t>.</w:t>
      </w:r>
      <w:proofErr w:type="spellStart"/>
      <w:r w:rsidR="00D032A0" w:rsidRPr="000E4E28">
        <w:rPr>
          <w:rFonts w:ascii="Times New Roman" w:eastAsia="Times New Roman" w:hAnsi="Times New Roman" w:cs="Times New Roman"/>
          <w:sz w:val="28"/>
          <w:szCs w:val="28"/>
          <w:lang w:val="en-US" w:eastAsia="ru-RU"/>
        </w:rPr>
        <w:t>abgosk</w:t>
      </w:r>
      <w:proofErr w:type="spellEnd"/>
      <w:r w:rsidR="00D032A0" w:rsidRPr="000E4E28">
        <w:rPr>
          <w:rFonts w:ascii="Times New Roman" w:eastAsia="Times New Roman" w:hAnsi="Times New Roman" w:cs="Times New Roman"/>
          <w:sz w:val="28"/>
          <w:szCs w:val="28"/>
          <w:lang w:eastAsia="ru-RU"/>
        </w:rPr>
        <w:t>@</w:t>
      </w:r>
      <w:r w:rsidR="00D032A0" w:rsidRPr="000E4E28">
        <w:rPr>
          <w:rFonts w:ascii="Times New Roman" w:eastAsia="Times New Roman" w:hAnsi="Times New Roman" w:cs="Times New Roman"/>
          <w:sz w:val="28"/>
          <w:szCs w:val="28"/>
          <w:lang w:val="en-US" w:eastAsia="ru-RU"/>
        </w:rPr>
        <w:t>mail</w:t>
      </w:r>
      <w:r w:rsidR="00D032A0" w:rsidRPr="000E4E28">
        <w:rPr>
          <w:rFonts w:ascii="Times New Roman" w:eastAsia="Times New Roman" w:hAnsi="Times New Roman" w:cs="Times New Roman"/>
          <w:sz w:val="28"/>
          <w:szCs w:val="28"/>
          <w:lang w:eastAsia="ru-RU"/>
        </w:rPr>
        <w:t>.</w:t>
      </w:r>
      <w:proofErr w:type="spellStart"/>
      <w:r w:rsidR="00D032A0" w:rsidRPr="000E4E28">
        <w:rPr>
          <w:rFonts w:ascii="Times New Roman" w:eastAsia="Times New Roman" w:hAnsi="Times New Roman" w:cs="Times New Roman"/>
          <w:sz w:val="28"/>
          <w:szCs w:val="28"/>
          <w:lang w:val="en-US" w:eastAsia="ru-RU"/>
        </w:rPr>
        <w:t>ru</w:t>
      </w:r>
      <w:proofErr w:type="spellEnd"/>
      <w:r w:rsidR="00A62A70">
        <w:rPr>
          <w:rFonts w:ascii="Times New Roman" w:eastAsia="Times New Roman" w:hAnsi="Times New Roman" w:cs="Times New Roman"/>
          <w:sz w:val="28"/>
          <w:szCs w:val="28"/>
          <w:lang w:eastAsia="ru-RU"/>
        </w:rPr>
        <w:t>,</w:t>
      </w:r>
      <w:r w:rsidR="00D032A0" w:rsidRPr="000E4E28">
        <w:rPr>
          <w:rFonts w:ascii="Times New Roman" w:eastAsia="Times New Roman" w:hAnsi="Times New Roman" w:cs="Times New Roman"/>
          <w:sz w:val="28"/>
          <w:szCs w:val="28"/>
          <w:lang w:eastAsia="ru-RU"/>
        </w:rPr>
        <w:t xml:space="preserve"> </w:t>
      </w:r>
      <w:r w:rsidRPr="000E4E28">
        <w:rPr>
          <w:rFonts w:ascii="Times New Roman" w:eastAsia="Times New Roman" w:hAnsi="Times New Roman" w:cs="Times New Roman"/>
          <w:sz w:val="28"/>
          <w:szCs w:val="28"/>
          <w:lang w:eastAsia="ru-RU"/>
        </w:rPr>
        <w:t>в федеральную государс</w:t>
      </w:r>
      <w:r w:rsidR="001B2DD8">
        <w:rPr>
          <w:rFonts w:ascii="Times New Roman" w:eastAsia="Times New Roman" w:hAnsi="Times New Roman" w:cs="Times New Roman"/>
          <w:sz w:val="28"/>
          <w:szCs w:val="28"/>
          <w:lang w:eastAsia="ru-RU"/>
        </w:rPr>
        <w:t>твенную информационную систему «</w:t>
      </w:r>
      <w:r w:rsidRPr="000E4E28">
        <w:rPr>
          <w:rFonts w:ascii="Times New Roman" w:eastAsia="Times New Roman" w:hAnsi="Times New Roman" w:cs="Times New Roman"/>
          <w:sz w:val="28"/>
          <w:szCs w:val="28"/>
          <w:lang w:eastAsia="ru-RU"/>
        </w:rPr>
        <w:t xml:space="preserve">Единый портал государственных и </w:t>
      </w:r>
      <w:r w:rsidR="001B2DD8">
        <w:rPr>
          <w:rFonts w:ascii="Times New Roman" w:eastAsia="Times New Roman" w:hAnsi="Times New Roman" w:cs="Times New Roman"/>
          <w:sz w:val="28"/>
          <w:szCs w:val="28"/>
          <w:lang w:eastAsia="ru-RU"/>
        </w:rPr>
        <w:t>муниципальных услуг (функций)»</w:t>
      </w:r>
      <w:r w:rsidRPr="000E4E28">
        <w:rPr>
          <w:rFonts w:ascii="Times New Roman" w:eastAsia="Times New Roman" w:hAnsi="Times New Roman" w:cs="Times New Roman"/>
          <w:sz w:val="28"/>
          <w:szCs w:val="28"/>
          <w:lang w:eastAsia="ru-RU"/>
        </w:rPr>
        <w:t xml:space="preserve"> www.gosuslugi.ru,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w:t>
      </w:r>
      <w:r w:rsidRPr="000E4E28">
        <w:rPr>
          <w:rFonts w:ascii="Times New Roman" w:eastAsia="Times New Roman" w:hAnsi="Times New Roman" w:cs="Times New Roman"/>
          <w:sz w:val="28"/>
          <w:szCs w:val="28"/>
          <w:lang w:eastAsia="ru-RU"/>
        </w:rPr>
        <w:lastRenderedPageBreak/>
        <w:t>исполнительной власти Ставропольского края и органами местного самоуправления муниципальных образований Ставропол</w:t>
      </w:r>
      <w:r w:rsidR="00C54AE2" w:rsidRPr="000E4E28">
        <w:rPr>
          <w:rFonts w:ascii="Times New Roman" w:eastAsia="Times New Roman" w:hAnsi="Times New Roman" w:cs="Times New Roman"/>
          <w:sz w:val="28"/>
          <w:szCs w:val="28"/>
          <w:lang w:eastAsia="ru-RU"/>
        </w:rPr>
        <w:t>ьского края" www.26gosuslugi.ru.</w:t>
      </w:r>
      <w:proofErr w:type="gramEnd"/>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Информация предоставляется бесплатно.</w:t>
      </w:r>
    </w:p>
    <w:p w:rsidR="00C26EED" w:rsidRPr="000E4E28" w:rsidRDefault="007357A7"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26EED" w:rsidRPr="000E4E28">
        <w:rPr>
          <w:rFonts w:ascii="Times New Roman" w:eastAsia="Times New Roman" w:hAnsi="Times New Roman" w:cs="Times New Roman"/>
          <w:sz w:val="28"/>
          <w:szCs w:val="28"/>
          <w:lang w:eastAsia="ru-RU"/>
        </w:rPr>
        <w:t>3.3. Основными требованиями к информированию заявителей о порядке предоставления муниципальной услуги (далее - информирование) являются:</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достоверность предоставляемой информации;</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четкость изложения информации;</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полнота предоставления информации;</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удобство и доступность получения информации;</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оперативность предоставления информации.</w:t>
      </w:r>
    </w:p>
    <w:p w:rsidR="00C26EED" w:rsidRPr="000E4E28" w:rsidRDefault="007357A7"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26EED" w:rsidRPr="000E4E28">
        <w:rPr>
          <w:rFonts w:ascii="Times New Roman" w:eastAsia="Times New Roman" w:hAnsi="Times New Roman" w:cs="Times New Roman"/>
          <w:sz w:val="28"/>
          <w:szCs w:val="28"/>
          <w:lang w:eastAsia="ru-RU"/>
        </w:rPr>
        <w:t>3.4. Предоставление информации осуществляется в виде: индивидуального информирования заявителей; публичного информирования заявителей</w:t>
      </w:r>
      <w:r w:rsidR="00EC0F3E" w:rsidRPr="000E4E28">
        <w:rPr>
          <w:rFonts w:ascii="Times New Roman" w:eastAsia="Times New Roman" w:hAnsi="Times New Roman" w:cs="Times New Roman"/>
          <w:sz w:val="28"/>
          <w:szCs w:val="28"/>
          <w:lang w:eastAsia="ru-RU"/>
        </w:rPr>
        <w:t>.</w:t>
      </w:r>
    </w:p>
    <w:p w:rsidR="00C26EED" w:rsidRPr="000E4E28" w:rsidRDefault="00503274"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1.3.4.1. </w:t>
      </w:r>
      <w:r w:rsidR="00C26EED" w:rsidRPr="000E4E28">
        <w:rPr>
          <w:rFonts w:ascii="Times New Roman" w:eastAsia="Times New Roman" w:hAnsi="Times New Roman" w:cs="Times New Roman"/>
          <w:sz w:val="28"/>
          <w:szCs w:val="28"/>
          <w:lang w:eastAsia="ru-RU"/>
        </w:rPr>
        <w:t>Информирование проводится в устной и письменной форме.</w:t>
      </w:r>
      <w:r>
        <w:rPr>
          <w:rFonts w:ascii="Times New Roman" w:eastAsia="Times New Roman" w:hAnsi="Times New Roman" w:cs="Times New Roman"/>
          <w:sz w:val="28"/>
          <w:szCs w:val="28"/>
          <w:lang w:eastAsia="ru-RU"/>
        </w:rPr>
        <w:t xml:space="preserve"> </w:t>
      </w:r>
      <w:r w:rsidR="00C26EED" w:rsidRPr="000E4E28">
        <w:rPr>
          <w:rFonts w:ascii="Times New Roman" w:eastAsia="Times New Roman" w:hAnsi="Times New Roman" w:cs="Times New Roman"/>
          <w:sz w:val="28"/>
          <w:szCs w:val="28"/>
          <w:lang w:eastAsia="ru-RU"/>
        </w:rPr>
        <w:t xml:space="preserve">Индивидуальное устное информирование заявителей обеспечивается должностным лицом </w:t>
      </w:r>
      <w:r w:rsidR="001E189D">
        <w:rPr>
          <w:rFonts w:ascii="Times New Roman" w:eastAsia="Times New Roman" w:hAnsi="Times New Roman" w:cs="Times New Roman"/>
          <w:sz w:val="28"/>
          <w:szCs w:val="28"/>
          <w:lang w:eastAsia="ru-RU"/>
        </w:rPr>
        <w:t xml:space="preserve">управления </w:t>
      </w:r>
      <w:r w:rsidR="00C26EED" w:rsidRPr="000E4E28">
        <w:rPr>
          <w:rFonts w:ascii="Times New Roman" w:eastAsia="Times New Roman" w:hAnsi="Times New Roman" w:cs="Times New Roman"/>
          <w:sz w:val="28"/>
          <w:szCs w:val="28"/>
          <w:lang w:eastAsia="ru-RU"/>
        </w:rPr>
        <w:t>физической культуры и спорта администрации.</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ответственное за осуществление информирования, выделяет не более 10 минут.</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При индивидуальном устном информировании по телефону ответ на 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отчества и должности. Время телефонного разговора не должно превышать 10 минут.</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0E4E28">
        <w:rPr>
          <w:rFonts w:ascii="Times New Roman" w:eastAsia="Times New Roman" w:hAnsi="Times New Roman" w:cs="Times New Roman"/>
          <w:sz w:val="28"/>
          <w:szCs w:val="28"/>
          <w:lang w:eastAsia="ru-RU"/>
        </w:rPr>
        <w:t>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w:t>
      </w:r>
      <w:proofErr w:type="gramEnd"/>
      <w:r w:rsidRPr="000E4E28">
        <w:rPr>
          <w:rFonts w:ascii="Times New Roman" w:eastAsia="Times New Roman" w:hAnsi="Times New Roman" w:cs="Times New Roman"/>
          <w:sz w:val="28"/>
          <w:szCs w:val="28"/>
          <w:lang w:eastAsia="ru-RU"/>
        </w:rPr>
        <w:t xml:space="preserve"> интересующую заявителя информацию.</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Должностное лицо, ответственное за осуществление информирования, должно:</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корректно и внимательно относиться к заявителям;</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во время телефонного разговора про</w:t>
      </w:r>
      <w:r w:rsidR="001741A6" w:rsidRPr="000E4E28">
        <w:rPr>
          <w:rFonts w:ascii="Times New Roman" w:eastAsia="Times New Roman" w:hAnsi="Times New Roman" w:cs="Times New Roman"/>
          <w:sz w:val="28"/>
          <w:szCs w:val="28"/>
          <w:lang w:eastAsia="ru-RU"/>
        </w:rPr>
        <w:t xml:space="preserve">износить слова четко, избегать </w:t>
      </w:r>
      <w:r w:rsidR="001741A6" w:rsidRPr="000E4E28">
        <w:rPr>
          <w:rFonts w:ascii="Times New Roman" w:eastAsia="Times New Roman" w:hAnsi="Times New Roman" w:cs="Times New Roman"/>
          <w:sz w:val="28"/>
          <w:szCs w:val="28"/>
          <w:lang w:eastAsia="ru-RU"/>
        </w:rPr>
        <w:lastRenderedPageBreak/>
        <w:t>«параллельных разговоров»</w:t>
      </w:r>
      <w:r w:rsidRPr="000E4E28">
        <w:rPr>
          <w:rFonts w:ascii="Times New Roman" w:eastAsia="Times New Roman" w:hAnsi="Times New Roman" w:cs="Times New Roman"/>
          <w:sz w:val="28"/>
          <w:szCs w:val="28"/>
          <w:lang w:eastAsia="ru-RU"/>
        </w:rPr>
        <w:t xml:space="preserve"> с окружающими людьми и не прерывать разговор по причине поступления звонка по другому телефонному аппарату;</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в конце информирования кратко подвести итоги и перечислить меры, которые надо принять заявителю (кто именно, когда и что должен сделать).</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Должностное лицо,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При индивидуальном письменном информировании ответы на письменные обращения заявителей делаются в простой, четкой и понятной форме в письменном виде и должны содержать:</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ответы на поставленные вопросы;</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должность, фамилию и инициалы должностного лица, подписавшего ответ;</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фамилию, инициалы исполнителя и его номер телефона.</w:t>
      </w:r>
    </w:p>
    <w:p w:rsidR="0094238B" w:rsidRPr="000E4E28" w:rsidRDefault="00503274"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26EED" w:rsidRPr="000E4E28">
        <w:rPr>
          <w:rFonts w:ascii="Times New Roman" w:eastAsia="Times New Roman" w:hAnsi="Times New Roman" w:cs="Times New Roman"/>
          <w:sz w:val="28"/>
          <w:szCs w:val="28"/>
          <w:lang w:eastAsia="ru-RU"/>
        </w:rPr>
        <w:t xml:space="preserve">3.4.2. </w:t>
      </w:r>
      <w:proofErr w:type="gramStart"/>
      <w:r w:rsidR="00C26EED" w:rsidRPr="000E4E28">
        <w:rPr>
          <w:rFonts w:ascii="Times New Roman" w:eastAsia="Times New Roman" w:hAnsi="Times New Roman" w:cs="Times New Roman"/>
          <w:sz w:val="28"/>
          <w:szCs w:val="28"/>
          <w:lang w:eastAsia="ru-RU"/>
        </w:rPr>
        <w:t>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w:t>
      </w:r>
      <w:r w:rsidR="001B2DD8">
        <w:rPr>
          <w:rFonts w:ascii="Times New Roman" w:eastAsia="Times New Roman" w:hAnsi="Times New Roman" w:cs="Times New Roman"/>
          <w:sz w:val="28"/>
          <w:szCs w:val="28"/>
          <w:lang w:eastAsia="ru-RU"/>
        </w:rPr>
        <w:t>онно-телекоммуникационной сети «Интернет»</w:t>
      </w:r>
      <w:r w:rsidR="00C26EED" w:rsidRPr="000E4E28">
        <w:rPr>
          <w:rFonts w:ascii="Times New Roman" w:eastAsia="Times New Roman" w:hAnsi="Times New Roman" w:cs="Times New Roman"/>
          <w:sz w:val="28"/>
          <w:szCs w:val="28"/>
          <w:lang w:eastAsia="ru-RU"/>
        </w:rPr>
        <w:t xml:space="preserve"> на официальном сай</w:t>
      </w:r>
      <w:r w:rsidR="0094238B" w:rsidRPr="000E4E28">
        <w:rPr>
          <w:rFonts w:ascii="Times New Roman" w:eastAsia="Times New Roman" w:hAnsi="Times New Roman" w:cs="Times New Roman"/>
          <w:sz w:val="28"/>
          <w:szCs w:val="28"/>
          <w:lang w:eastAsia="ru-RU"/>
        </w:rPr>
        <w:t xml:space="preserve">те администрации </w:t>
      </w:r>
      <w:r w:rsidR="001D6045" w:rsidRPr="000E4E28">
        <w:rPr>
          <w:rFonts w:ascii="Times New Roman" w:eastAsia="Times New Roman" w:hAnsi="Times New Roman" w:cs="Times New Roman"/>
          <w:sz w:val="28"/>
          <w:szCs w:val="28"/>
          <w:lang w:eastAsia="ru-RU"/>
        </w:rPr>
        <w:t xml:space="preserve"> </w:t>
      </w:r>
      <w:proofErr w:type="spellStart"/>
      <w:r w:rsidR="0094238B" w:rsidRPr="000E4E28">
        <w:rPr>
          <w:rFonts w:ascii="Times New Roman" w:eastAsia="Times New Roman" w:hAnsi="Times New Roman" w:cs="Times New Roman"/>
          <w:sz w:val="28"/>
          <w:szCs w:val="28"/>
          <w:lang w:eastAsia="ru-RU"/>
        </w:rPr>
        <w:t>www</w:t>
      </w:r>
      <w:proofErr w:type="spellEnd"/>
      <w:r w:rsidR="0094238B" w:rsidRPr="000E4E28">
        <w:rPr>
          <w:rFonts w:ascii="Times New Roman" w:eastAsia="Times New Roman" w:hAnsi="Times New Roman" w:cs="Times New Roman"/>
          <w:sz w:val="28"/>
          <w:szCs w:val="28"/>
          <w:lang w:eastAsia="ru-RU"/>
        </w:rPr>
        <w:t>.</w:t>
      </w:r>
      <w:r w:rsidR="001D6045" w:rsidRPr="000E4E28">
        <w:rPr>
          <w:rFonts w:ascii="Times New Roman" w:eastAsia="Times New Roman" w:hAnsi="Times New Roman" w:cs="Times New Roman"/>
          <w:sz w:val="28"/>
          <w:szCs w:val="28"/>
          <w:lang w:eastAsia="ru-RU"/>
        </w:rPr>
        <w:t xml:space="preserve"> </w:t>
      </w:r>
      <w:proofErr w:type="spellStart"/>
      <w:r w:rsidR="001D6045" w:rsidRPr="000E4E28">
        <w:rPr>
          <w:rFonts w:ascii="Times New Roman" w:eastAsia="Times New Roman" w:hAnsi="Times New Roman" w:cs="Times New Roman"/>
          <w:sz w:val="28"/>
          <w:szCs w:val="28"/>
          <w:lang w:val="en-US" w:eastAsia="ru-RU"/>
        </w:rPr>
        <w:t>abgosk</w:t>
      </w:r>
      <w:proofErr w:type="spellEnd"/>
      <w:r w:rsidR="001D6045" w:rsidRPr="000E4E28">
        <w:rPr>
          <w:rFonts w:ascii="Times New Roman" w:eastAsia="Times New Roman" w:hAnsi="Times New Roman" w:cs="Times New Roman"/>
          <w:sz w:val="28"/>
          <w:szCs w:val="28"/>
          <w:lang w:eastAsia="ru-RU"/>
        </w:rPr>
        <w:t>@</w:t>
      </w:r>
      <w:r w:rsidR="001D6045" w:rsidRPr="000E4E28">
        <w:rPr>
          <w:rFonts w:ascii="Times New Roman" w:eastAsia="Times New Roman" w:hAnsi="Times New Roman" w:cs="Times New Roman"/>
          <w:sz w:val="28"/>
          <w:szCs w:val="28"/>
          <w:lang w:val="en-US" w:eastAsia="ru-RU"/>
        </w:rPr>
        <w:t>mail</w:t>
      </w:r>
      <w:r w:rsidR="001D6045" w:rsidRPr="000E4E28">
        <w:rPr>
          <w:rFonts w:ascii="Times New Roman" w:eastAsia="Times New Roman" w:hAnsi="Times New Roman" w:cs="Times New Roman"/>
          <w:sz w:val="28"/>
          <w:szCs w:val="28"/>
          <w:lang w:eastAsia="ru-RU"/>
        </w:rPr>
        <w:t>.</w:t>
      </w:r>
      <w:proofErr w:type="spellStart"/>
      <w:r w:rsidR="001D6045" w:rsidRPr="000E4E28">
        <w:rPr>
          <w:rFonts w:ascii="Times New Roman" w:eastAsia="Times New Roman" w:hAnsi="Times New Roman" w:cs="Times New Roman"/>
          <w:sz w:val="28"/>
          <w:szCs w:val="28"/>
          <w:lang w:val="en-US" w:eastAsia="ru-RU"/>
        </w:rPr>
        <w:t>ru</w:t>
      </w:r>
      <w:proofErr w:type="spellEnd"/>
      <w:r w:rsidR="00C26EED" w:rsidRPr="000E4E28">
        <w:rPr>
          <w:rFonts w:ascii="Times New Roman" w:eastAsia="Times New Roman" w:hAnsi="Times New Roman" w:cs="Times New Roman"/>
          <w:sz w:val="28"/>
          <w:szCs w:val="28"/>
          <w:lang w:eastAsia="ru-RU"/>
        </w:rPr>
        <w:t>, в федеральной государс</w:t>
      </w:r>
      <w:r w:rsidR="001B2DD8">
        <w:rPr>
          <w:rFonts w:ascii="Times New Roman" w:eastAsia="Times New Roman" w:hAnsi="Times New Roman" w:cs="Times New Roman"/>
          <w:sz w:val="28"/>
          <w:szCs w:val="28"/>
          <w:lang w:eastAsia="ru-RU"/>
        </w:rPr>
        <w:t>твенной информационной системе «</w:t>
      </w:r>
      <w:r w:rsidR="00C26EED" w:rsidRPr="000E4E28">
        <w:rPr>
          <w:rFonts w:ascii="Times New Roman" w:eastAsia="Times New Roman" w:hAnsi="Times New Roman" w:cs="Times New Roman"/>
          <w:sz w:val="28"/>
          <w:szCs w:val="28"/>
          <w:lang w:eastAsia="ru-RU"/>
        </w:rPr>
        <w:t xml:space="preserve">Единый портал государственных </w:t>
      </w:r>
      <w:r w:rsidR="001B2DD8">
        <w:rPr>
          <w:rFonts w:ascii="Times New Roman" w:eastAsia="Times New Roman" w:hAnsi="Times New Roman" w:cs="Times New Roman"/>
          <w:sz w:val="28"/>
          <w:szCs w:val="28"/>
          <w:lang w:eastAsia="ru-RU"/>
        </w:rPr>
        <w:t>и муниципальных услуг (функций)»</w:t>
      </w:r>
      <w:r w:rsidR="00C26EED" w:rsidRPr="000E4E28">
        <w:rPr>
          <w:rFonts w:ascii="Times New Roman" w:eastAsia="Times New Roman" w:hAnsi="Times New Roman" w:cs="Times New Roman"/>
          <w:sz w:val="28"/>
          <w:szCs w:val="28"/>
          <w:lang w:eastAsia="ru-RU"/>
        </w:rPr>
        <w:t xml:space="preserve"> www.gosuslugi.ru, государственной информационно</w:t>
      </w:r>
      <w:r w:rsidR="001B2DD8">
        <w:rPr>
          <w:rFonts w:ascii="Times New Roman" w:eastAsia="Times New Roman" w:hAnsi="Times New Roman" w:cs="Times New Roman"/>
          <w:sz w:val="28"/>
          <w:szCs w:val="28"/>
          <w:lang w:eastAsia="ru-RU"/>
        </w:rPr>
        <w:t>й системе Ставропольского края «</w:t>
      </w:r>
      <w:r w:rsidR="00C26EED" w:rsidRPr="000E4E28">
        <w:rPr>
          <w:rFonts w:ascii="Times New Roman" w:eastAsia="Times New Roman" w:hAnsi="Times New Roman" w:cs="Times New Roman"/>
          <w:sz w:val="28"/>
          <w:szCs w:val="28"/>
          <w:lang w:eastAsia="ru-RU"/>
        </w:rPr>
        <w:t>Портал государственных и муниципальных услуг (функций), предоставляемых (исполняемых) органами исполнительной власти</w:t>
      </w:r>
      <w:proofErr w:type="gramEnd"/>
      <w:r w:rsidR="00C26EED" w:rsidRPr="000E4E28">
        <w:rPr>
          <w:rFonts w:ascii="Times New Roman" w:eastAsia="Times New Roman" w:hAnsi="Times New Roman" w:cs="Times New Roman"/>
          <w:sz w:val="28"/>
          <w:szCs w:val="28"/>
          <w:lang w:eastAsia="ru-RU"/>
        </w:rPr>
        <w:t xml:space="preserve"> Ставропольского края и органами местного самоуправления муниципальных образова</w:t>
      </w:r>
      <w:r w:rsidR="0094238B" w:rsidRPr="000E4E28">
        <w:rPr>
          <w:rFonts w:ascii="Times New Roman" w:eastAsia="Times New Roman" w:hAnsi="Times New Roman" w:cs="Times New Roman"/>
          <w:sz w:val="28"/>
          <w:szCs w:val="28"/>
          <w:lang w:eastAsia="ru-RU"/>
        </w:rPr>
        <w:t>ний Ставропольского края</w:t>
      </w:r>
      <w:r w:rsidR="001B2DD8">
        <w:rPr>
          <w:rFonts w:ascii="Times New Roman" w:eastAsia="Times New Roman" w:hAnsi="Times New Roman" w:cs="Times New Roman"/>
          <w:sz w:val="28"/>
          <w:szCs w:val="28"/>
          <w:lang w:eastAsia="ru-RU"/>
        </w:rPr>
        <w:t>»</w:t>
      </w:r>
      <w:r w:rsidR="0094238B" w:rsidRPr="000E4E28">
        <w:rPr>
          <w:rFonts w:ascii="Times New Roman" w:eastAsia="Times New Roman" w:hAnsi="Times New Roman" w:cs="Times New Roman"/>
          <w:sz w:val="28"/>
          <w:szCs w:val="28"/>
          <w:lang w:eastAsia="ru-RU"/>
        </w:rPr>
        <w:t xml:space="preserve"> </w:t>
      </w:r>
      <w:hyperlink r:id="rId9" w:history="1">
        <w:r w:rsidR="0094238B" w:rsidRPr="000E4E28">
          <w:rPr>
            <w:rStyle w:val="a3"/>
            <w:rFonts w:ascii="Times New Roman" w:eastAsia="Times New Roman" w:hAnsi="Times New Roman" w:cs="Times New Roman"/>
            <w:color w:val="auto"/>
            <w:sz w:val="28"/>
            <w:szCs w:val="28"/>
            <w:u w:val="none"/>
            <w:lang w:eastAsia="ru-RU"/>
          </w:rPr>
          <w:t>www.gosuslugi.ru</w:t>
        </w:r>
      </w:hyperlink>
      <w:r w:rsidR="0094238B" w:rsidRPr="000E4E28">
        <w:rPr>
          <w:rFonts w:ascii="Times New Roman" w:eastAsia="Times New Roman" w:hAnsi="Times New Roman" w:cs="Times New Roman"/>
          <w:sz w:val="28"/>
          <w:szCs w:val="28"/>
          <w:lang w:eastAsia="ru-RU"/>
        </w:rPr>
        <w:t>.</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В администрации размещаются и поддерживаются в актуальном состоянии следующие информационные материалы:</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исчерпывающая информация о порядке предоставления муниципальной услуги;</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перечень органов государственной власти и органов местного самоуправления муниципальных образований Ставропольского края, организаций, в которые необходимо обратиться заявителю, с описанием конечного результата обращения в каждый из указанных органов (организаций), а также последовательность их посещения (при наличии);</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 xml:space="preserve">местонахождение, график (режим) работы, номера телефонов, адреса </w:t>
      </w:r>
      <w:r w:rsidRPr="000E4E28">
        <w:rPr>
          <w:rFonts w:ascii="Times New Roman" w:eastAsia="Times New Roman" w:hAnsi="Times New Roman" w:cs="Times New Roman"/>
          <w:sz w:val="28"/>
          <w:szCs w:val="28"/>
          <w:lang w:eastAsia="ru-RU"/>
        </w:rPr>
        <w:lastRenderedPageBreak/>
        <w:t>официальных сайтов в информаци</w:t>
      </w:r>
      <w:r w:rsidR="001B2DD8">
        <w:rPr>
          <w:rFonts w:ascii="Times New Roman" w:eastAsia="Times New Roman" w:hAnsi="Times New Roman" w:cs="Times New Roman"/>
          <w:sz w:val="28"/>
          <w:szCs w:val="28"/>
          <w:lang w:eastAsia="ru-RU"/>
        </w:rPr>
        <w:t>онно-телекоммуникационной сети «</w:t>
      </w:r>
      <w:r w:rsidRPr="000E4E28">
        <w:rPr>
          <w:rFonts w:ascii="Times New Roman" w:eastAsia="Times New Roman" w:hAnsi="Times New Roman" w:cs="Times New Roman"/>
          <w:sz w:val="28"/>
          <w:szCs w:val="28"/>
          <w:lang w:eastAsia="ru-RU"/>
        </w:rPr>
        <w:t>Интер</w:t>
      </w:r>
      <w:r w:rsidR="001B2DD8">
        <w:rPr>
          <w:rFonts w:ascii="Times New Roman" w:eastAsia="Times New Roman" w:hAnsi="Times New Roman" w:cs="Times New Roman"/>
          <w:sz w:val="28"/>
          <w:szCs w:val="28"/>
          <w:lang w:eastAsia="ru-RU"/>
        </w:rPr>
        <w:t>нет»</w:t>
      </w:r>
      <w:r w:rsidRPr="000E4E28">
        <w:rPr>
          <w:rFonts w:ascii="Times New Roman" w:eastAsia="Times New Roman" w:hAnsi="Times New Roman" w:cs="Times New Roman"/>
          <w:sz w:val="28"/>
          <w:szCs w:val="28"/>
          <w:lang w:eastAsia="ru-RU"/>
        </w:rPr>
        <w:t xml:space="preserve"> и электронной почты органов, в которых заявители могут получить документы, необходимые для предоставления муниципальной услуги (при наличии);</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номера кабинетов, в которых предоставляется муниципальная услуга, фамилии, имена, отчества и должности соответствующих должностных лиц;</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перечень документов, направляемых заявителем в администрацию, и требования к этим документам;</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формы документов для заполнения, образцы заполнения документов;</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порядок обжалования решений и действий (бездействия) должностных лиц администрации, предоставляющих муниципальную услугу;</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В информаци</w:t>
      </w:r>
      <w:r w:rsidR="001B2DD8">
        <w:rPr>
          <w:rFonts w:ascii="Times New Roman" w:eastAsia="Times New Roman" w:hAnsi="Times New Roman" w:cs="Times New Roman"/>
          <w:sz w:val="28"/>
          <w:szCs w:val="28"/>
          <w:lang w:eastAsia="ru-RU"/>
        </w:rPr>
        <w:t>онно-телекоммуникационной сети «Интернет»</w:t>
      </w:r>
      <w:r w:rsidRPr="000E4E28">
        <w:rPr>
          <w:rFonts w:ascii="Times New Roman" w:eastAsia="Times New Roman" w:hAnsi="Times New Roman" w:cs="Times New Roman"/>
          <w:sz w:val="28"/>
          <w:szCs w:val="28"/>
          <w:lang w:eastAsia="ru-RU"/>
        </w:rPr>
        <w:t xml:space="preserve"> размещаются следующие информационные материалы:</w:t>
      </w:r>
    </w:p>
    <w:p w:rsidR="00C26EED" w:rsidRPr="006500F2" w:rsidRDefault="00C26EED" w:rsidP="007B48C5">
      <w:pPr>
        <w:widowControl w:val="0"/>
        <w:autoSpaceDE w:val="0"/>
        <w:autoSpaceDN w:val="0"/>
        <w:spacing w:after="0" w:line="240" w:lineRule="auto"/>
        <w:ind w:firstLine="540"/>
        <w:jc w:val="both"/>
        <w:rPr>
          <w:rFonts w:ascii="Times New Roman" w:eastAsia="Times New Roman" w:hAnsi="Times New Roman" w:cs="Times New Roman"/>
          <w:color w:val="FF0000"/>
          <w:sz w:val="28"/>
          <w:szCs w:val="28"/>
          <w:lang w:eastAsia="ru-RU"/>
        </w:rPr>
      </w:pPr>
      <w:r w:rsidRPr="000E4E28">
        <w:rPr>
          <w:rFonts w:ascii="Times New Roman" w:eastAsia="Times New Roman" w:hAnsi="Times New Roman" w:cs="Times New Roman"/>
          <w:sz w:val="28"/>
          <w:szCs w:val="28"/>
          <w:lang w:eastAsia="ru-RU"/>
        </w:rPr>
        <w:t xml:space="preserve">а) на официальном сайте администрации </w:t>
      </w:r>
      <w:proofErr w:type="spellStart"/>
      <w:r w:rsidR="001D6045" w:rsidRPr="004211CA">
        <w:rPr>
          <w:rFonts w:ascii="Times New Roman" w:eastAsia="Times New Roman" w:hAnsi="Times New Roman" w:cs="Times New Roman"/>
          <w:sz w:val="28"/>
          <w:szCs w:val="28"/>
          <w:lang w:eastAsia="ru-RU"/>
        </w:rPr>
        <w:t>www</w:t>
      </w:r>
      <w:proofErr w:type="spellEnd"/>
      <w:r w:rsidR="001D6045" w:rsidRPr="004211CA">
        <w:rPr>
          <w:rFonts w:ascii="Times New Roman" w:eastAsia="Times New Roman" w:hAnsi="Times New Roman" w:cs="Times New Roman"/>
          <w:sz w:val="28"/>
          <w:szCs w:val="28"/>
          <w:lang w:eastAsia="ru-RU"/>
        </w:rPr>
        <w:t>.</w:t>
      </w:r>
      <w:proofErr w:type="spellStart"/>
      <w:r w:rsidR="001D6045" w:rsidRPr="004211CA">
        <w:rPr>
          <w:rFonts w:ascii="Times New Roman" w:eastAsia="Times New Roman" w:hAnsi="Times New Roman" w:cs="Times New Roman"/>
          <w:sz w:val="28"/>
          <w:szCs w:val="28"/>
          <w:lang w:val="en-US" w:eastAsia="ru-RU"/>
        </w:rPr>
        <w:t>abgosk</w:t>
      </w:r>
      <w:proofErr w:type="spellEnd"/>
      <w:r w:rsidR="001D6045" w:rsidRPr="004211CA">
        <w:rPr>
          <w:rFonts w:ascii="Times New Roman" w:eastAsia="Times New Roman" w:hAnsi="Times New Roman" w:cs="Times New Roman"/>
          <w:sz w:val="28"/>
          <w:szCs w:val="28"/>
          <w:lang w:eastAsia="ru-RU"/>
        </w:rPr>
        <w:t>.</w:t>
      </w:r>
      <w:proofErr w:type="spellStart"/>
      <w:r w:rsidR="001D6045" w:rsidRPr="004211CA">
        <w:rPr>
          <w:rFonts w:ascii="Times New Roman" w:eastAsia="Times New Roman" w:hAnsi="Times New Roman" w:cs="Times New Roman"/>
          <w:sz w:val="28"/>
          <w:szCs w:val="28"/>
          <w:lang w:val="en-US" w:eastAsia="ru-RU"/>
        </w:rPr>
        <w:t>ru</w:t>
      </w:r>
      <w:proofErr w:type="spellEnd"/>
      <w:r w:rsidRPr="004211CA">
        <w:rPr>
          <w:rFonts w:ascii="Times New Roman" w:eastAsia="Times New Roman" w:hAnsi="Times New Roman" w:cs="Times New Roman"/>
          <w:sz w:val="28"/>
          <w:szCs w:val="28"/>
          <w:lang w:eastAsia="ru-RU"/>
        </w:rPr>
        <w:t>:</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справочные телефоны, по которым можно получить информацию по порядку предоставления муниципальной услуги;</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адреса электронной почты администрации;</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полная версия информационных материалов, содержащихся на информационных стендах, размещаемых в местах предоставления муниципальной услуги;</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 xml:space="preserve">б) в федеральной государственной информационной системе </w:t>
      </w:r>
      <w:r w:rsidR="001B2DD8">
        <w:rPr>
          <w:rFonts w:ascii="Times New Roman" w:eastAsia="Times New Roman" w:hAnsi="Times New Roman" w:cs="Times New Roman"/>
          <w:sz w:val="28"/>
          <w:szCs w:val="28"/>
          <w:lang w:eastAsia="ru-RU"/>
        </w:rPr>
        <w:t>«</w:t>
      </w:r>
      <w:r w:rsidRPr="000E4E28">
        <w:rPr>
          <w:rFonts w:ascii="Times New Roman" w:eastAsia="Times New Roman" w:hAnsi="Times New Roman" w:cs="Times New Roman"/>
          <w:sz w:val="28"/>
          <w:szCs w:val="28"/>
          <w:lang w:eastAsia="ru-RU"/>
        </w:rPr>
        <w:t>Единый портал государственных и муниципальных услуг (функций)</w:t>
      </w:r>
      <w:r w:rsidR="001B2DD8">
        <w:rPr>
          <w:rFonts w:ascii="Times New Roman" w:eastAsia="Times New Roman" w:hAnsi="Times New Roman" w:cs="Times New Roman"/>
          <w:sz w:val="28"/>
          <w:szCs w:val="28"/>
          <w:lang w:eastAsia="ru-RU"/>
        </w:rPr>
        <w:t>»</w:t>
      </w:r>
      <w:r w:rsidRPr="000E4E28">
        <w:rPr>
          <w:rFonts w:ascii="Times New Roman" w:eastAsia="Times New Roman" w:hAnsi="Times New Roman" w:cs="Times New Roman"/>
          <w:sz w:val="28"/>
          <w:szCs w:val="28"/>
          <w:lang w:eastAsia="ru-RU"/>
        </w:rPr>
        <w:t xml:space="preserve"> www.gosuslugi.ru и государственной информационно</w:t>
      </w:r>
      <w:r w:rsidR="001B2DD8">
        <w:rPr>
          <w:rFonts w:ascii="Times New Roman" w:eastAsia="Times New Roman" w:hAnsi="Times New Roman" w:cs="Times New Roman"/>
          <w:sz w:val="28"/>
          <w:szCs w:val="28"/>
          <w:lang w:eastAsia="ru-RU"/>
        </w:rPr>
        <w:t>й системе Ставропольского края «</w:t>
      </w:r>
      <w:r w:rsidRPr="000E4E28">
        <w:rPr>
          <w:rFonts w:ascii="Times New Roman" w:eastAsia="Times New Roman" w:hAnsi="Times New Roman" w:cs="Times New Roman"/>
          <w:sz w:val="28"/>
          <w:szCs w:val="28"/>
          <w:lang w:eastAsia="ru-RU"/>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1B2DD8">
        <w:rPr>
          <w:rFonts w:ascii="Times New Roman" w:eastAsia="Times New Roman" w:hAnsi="Times New Roman" w:cs="Times New Roman"/>
          <w:sz w:val="28"/>
          <w:szCs w:val="28"/>
          <w:lang w:eastAsia="ru-RU"/>
        </w:rPr>
        <w:t xml:space="preserve">» </w:t>
      </w:r>
      <w:r w:rsidRPr="000E4E28">
        <w:rPr>
          <w:rFonts w:ascii="Times New Roman" w:eastAsia="Times New Roman" w:hAnsi="Times New Roman" w:cs="Times New Roman"/>
          <w:sz w:val="28"/>
          <w:szCs w:val="28"/>
          <w:lang w:eastAsia="ru-RU"/>
        </w:rPr>
        <w:t xml:space="preserve"> www.26gosuslugi.ru:</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полное наименование, полный почтовый адрес и график работы администрации, структурного подразделения администрации, предоставляющего муниципальную услугу;</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справочные телефоны, по которым можно получить информацию по порядку предоставления муниципальной услуги;</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адреса электронной почты;</w:t>
      </w:r>
    </w:p>
    <w:p w:rsidR="00C26EED" w:rsidRPr="000E4E28" w:rsidRDefault="00C26EED"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1D6045" w:rsidRDefault="001D6045" w:rsidP="007B48C5">
      <w:pPr>
        <w:widowControl w:val="0"/>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p>
    <w:p w:rsidR="001D6045" w:rsidRPr="000E4E28" w:rsidRDefault="001D6045" w:rsidP="007B48C5">
      <w:pPr>
        <w:widowControl w:val="0"/>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2. Стандарт предоставления муниципальной услуги</w:t>
      </w:r>
    </w:p>
    <w:p w:rsidR="00054597" w:rsidRDefault="00054597" w:rsidP="007B48C5">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lang w:eastAsia="ru-RU"/>
        </w:rPr>
      </w:pPr>
    </w:p>
    <w:p w:rsidR="001D6045" w:rsidRPr="000E4E28" w:rsidRDefault="00E85110" w:rsidP="007B48C5">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2.1.</w:t>
      </w:r>
      <w:r w:rsidR="001D6045" w:rsidRPr="000E4E28">
        <w:rPr>
          <w:rFonts w:ascii="Times New Roman" w:eastAsia="Times New Roman" w:hAnsi="Times New Roman" w:cs="Times New Roman"/>
          <w:sz w:val="28"/>
          <w:szCs w:val="28"/>
          <w:lang w:eastAsia="ru-RU"/>
        </w:rPr>
        <w:t>Наименование муниципальной услуги</w:t>
      </w:r>
    </w:p>
    <w:p w:rsidR="00974469" w:rsidRDefault="001D6045" w:rsidP="00974469">
      <w:pPr>
        <w:spacing w:after="0" w:line="240" w:lineRule="auto"/>
        <w:ind w:firstLine="540"/>
        <w:jc w:val="both"/>
        <w:rPr>
          <w:rFonts w:ascii="Times New Roman" w:hAnsi="Times New Roman" w:cs="Times New Roman"/>
          <w:sz w:val="28"/>
          <w:szCs w:val="28"/>
        </w:rPr>
      </w:pPr>
      <w:r w:rsidRPr="000E4E28">
        <w:rPr>
          <w:rFonts w:ascii="Times New Roman" w:eastAsia="Times New Roman" w:hAnsi="Times New Roman" w:cs="Times New Roman"/>
          <w:sz w:val="28"/>
          <w:szCs w:val="28"/>
          <w:lang w:eastAsia="ru-RU"/>
        </w:rPr>
        <w:lastRenderedPageBreak/>
        <w:t xml:space="preserve">Полное наименование муниципальной услуги - </w:t>
      </w:r>
      <w:r w:rsidR="00610540" w:rsidRPr="000E4E28">
        <w:rPr>
          <w:rFonts w:ascii="Times New Roman" w:hAnsi="Times New Roman" w:cs="Times New Roman"/>
          <w:sz w:val="28"/>
          <w:szCs w:val="28"/>
        </w:rPr>
        <w:t>«Присвоение квалификационных категорий спортивных судей</w:t>
      </w:r>
      <w:r w:rsidR="00974469">
        <w:rPr>
          <w:rFonts w:ascii="Times New Roman" w:hAnsi="Times New Roman" w:cs="Times New Roman"/>
          <w:sz w:val="28"/>
          <w:szCs w:val="28"/>
        </w:rPr>
        <w:t>».</w:t>
      </w:r>
    </w:p>
    <w:p w:rsidR="006500F2" w:rsidRPr="006500F2" w:rsidRDefault="00280E10" w:rsidP="00974469">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E85110" w:rsidRPr="000E4E28">
        <w:rPr>
          <w:rFonts w:ascii="Times New Roman" w:eastAsia="Times New Roman" w:hAnsi="Times New Roman" w:cs="Times New Roman"/>
          <w:sz w:val="28"/>
          <w:szCs w:val="28"/>
          <w:lang w:eastAsia="ru-RU"/>
        </w:rPr>
        <w:t xml:space="preserve"> </w:t>
      </w:r>
      <w:r w:rsidR="006500F2" w:rsidRPr="006500F2">
        <w:rPr>
          <w:rFonts w:ascii="Times New Roman" w:eastAsia="Times New Roman" w:hAnsi="Times New Roman" w:cs="Times New Roman"/>
          <w:sz w:val="28"/>
          <w:szCs w:val="28"/>
          <w:lang w:eastAsia="ru-RU"/>
        </w:rPr>
        <w:t xml:space="preserve">Наименование </w:t>
      </w:r>
      <w:r w:rsidR="001E189D">
        <w:rPr>
          <w:rFonts w:ascii="Times New Roman" w:eastAsia="Times New Roman" w:hAnsi="Times New Roman" w:cs="Times New Roman"/>
          <w:sz w:val="28"/>
          <w:szCs w:val="28"/>
          <w:lang w:eastAsia="ru-RU"/>
        </w:rPr>
        <w:t xml:space="preserve">управления </w:t>
      </w:r>
      <w:r w:rsidR="006500F2" w:rsidRPr="006500F2">
        <w:rPr>
          <w:rFonts w:ascii="Times New Roman" w:eastAsia="Times New Roman" w:hAnsi="Times New Roman" w:cs="Times New Roman"/>
          <w:sz w:val="28"/>
          <w:szCs w:val="28"/>
          <w:lang w:eastAsia="ru-RU"/>
        </w:rPr>
        <w:t>и органа администрации, предоставляющего муниципальную услугу, а также наименование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1D6045" w:rsidRPr="000E4E28" w:rsidRDefault="001D6045"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Муниципальная услуга предоставл</w:t>
      </w:r>
      <w:r w:rsidR="00E85110" w:rsidRPr="000E4E28">
        <w:rPr>
          <w:rFonts w:ascii="Times New Roman" w:eastAsia="Times New Roman" w:hAnsi="Times New Roman" w:cs="Times New Roman"/>
          <w:sz w:val="28"/>
          <w:szCs w:val="28"/>
          <w:lang w:eastAsia="ru-RU"/>
        </w:rPr>
        <w:t>яется администрацией Благодарненского</w:t>
      </w:r>
      <w:r w:rsidRPr="000E4E28">
        <w:rPr>
          <w:rFonts w:ascii="Times New Roman" w:eastAsia="Times New Roman" w:hAnsi="Times New Roman" w:cs="Times New Roman"/>
          <w:sz w:val="28"/>
          <w:szCs w:val="28"/>
          <w:lang w:eastAsia="ru-RU"/>
        </w:rPr>
        <w:t xml:space="preserve"> </w:t>
      </w:r>
      <w:r w:rsidR="00D04F8A">
        <w:rPr>
          <w:rFonts w:ascii="Times New Roman" w:eastAsia="Times New Roman" w:hAnsi="Times New Roman" w:cs="Times New Roman"/>
          <w:sz w:val="28"/>
          <w:szCs w:val="28"/>
          <w:lang w:eastAsia="ru-RU"/>
        </w:rPr>
        <w:t xml:space="preserve">муниципального </w:t>
      </w:r>
      <w:r w:rsidRPr="000E4E28">
        <w:rPr>
          <w:rFonts w:ascii="Times New Roman" w:eastAsia="Times New Roman" w:hAnsi="Times New Roman" w:cs="Times New Roman"/>
          <w:sz w:val="28"/>
          <w:szCs w:val="28"/>
          <w:lang w:eastAsia="ru-RU"/>
        </w:rPr>
        <w:t>округа Ставропольского края.</w:t>
      </w:r>
    </w:p>
    <w:p w:rsidR="001D6045" w:rsidRDefault="001D6045"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 xml:space="preserve">Ответственным за предоставление муниципальной услуги является </w:t>
      </w:r>
      <w:r w:rsidR="001E189D">
        <w:rPr>
          <w:rFonts w:ascii="Times New Roman" w:eastAsia="Times New Roman" w:hAnsi="Times New Roman" w:cs="Times New Roman"/>
          <w:sz w:val="28"/>
          <w:szCs w:val="28"/>
          <w:lang w:eastAsia="ru-RU"/>
        </w:rPr>
        <w:t xml:space="preserve">управление </w:t>
      </w:r>
      <w:r w:rsidRPr="000E4E28">
        <w:rPr>
          <w:rFonts w:ascii="Times New Roman" w:eastAsia="Times New Roman" w:hAnsi="Times New Roman" w:cs="Times New Roman"/>
          <w:sz w:val="28"/>
          <w:szCs w:val="28"/>
          <w:lang w:eastAsia="ru-RU"/>
        </w:rPr>
        <w:t xml:space="preserve">физической культуры и </w:t>
      </w:r>
      <w:r w:rsidR="00E85110" w:rsidRPr="000E4E28">
        <w:rPr>
          <w:rFonts w:ascii="Times New Roman" w:eastAsia="Times New Roman" w:hAnsi="Times New Roman" w:cs="Times New Roman"/>
          <w:sz w:val="28"/>
          <w:szCs w:val="28"/>
          <w:lang w:eastAsia="ru-RU"/>
        </w:rPr>
        <w:t>спорта администрации Благодарненского</w:t>
      </w:r>
      <w:r w:rsidR="00D04F8A">
        <w:rPr>
          <w:rFonts w:ascii="Times New Roman" w:eastAsia="Times New Roman" w:hAnsi="Times New Roman" w:cs="Times New Roman"/>
          <w:sz w:val="28"/>
          <w:szCs w:val="28"/>
          <w:lang w:eastAsia="ru-RU"/>
        </w:rPr>
        <w:t xml:space="preserve"> муниципального</w:t>
      </w:r>
      <w:r w:rsidRPr="000E4E28">
        <w:rPr>
          <w:rFonts w:ascii="Times New Roman" w:eastAsia="Times New Roman" w:hAnsi="Times New Roman" w:cs="Times New Roman"/>
          <w:sz w:val="28"/>
          <w:szCs w:val="28"/>
          <w:lang w:eastAsia="ru-RU"/>
        </w:rPr>
        <w:t xml:space="preserve"> округа Ставр</w:t>
      </w:r>
      <w:r w:rsidR="00E85110" w:rsidRPr="000E4E28">
        <w:rPr>
          <w:rFonts w:ascii="Times New Roman" w:eastAsia="Times New Roman" w:hAnsi="Times New Roman" w:cs="Times New Roman"/>
          <w:sz w:val="28"/>
          <w:szCs w:val="28"/>
          <w:lang w:eastAsia="ru-RU"/>
        </w:rPr>
        <w:t>опольского края</w:t>
      </w:r>
      <w:r w:rsidR="00C526F4">
        <w:rPr>
          <w:rFonts w:ascii="Times New Roman" w:eastAsia="Times New Roman" w:hAnsi="Times New Roman" w:cs="Times New Roman"/>
          <w:sz w:val="28"/>
          <w:szCs w:val="28"/>
          <w:lang w:eastAsia="ru-RU"/>
        </w:rPr>
        <w:t>.</w:t>
      </w:r>
      <w:r w:rsidR="00E85110" w:rsidRPr="000E4E28">
        <w:rPr>
          <w:rFonts w:ascii="Times New Roman" w:eastAsia="Times New Roman" w:hAnsi="Times New Roman" w:cs="Times New Roman"/>
          <w:sz w:val="28"/>
          <w:szCs w:val="28"/>
          <w:lang w:eastAsia="ru-RU"/>
        </w:rPr>
        <w:t xml:space="preserve"> </w:t>
      </w:r>
    </w:p>
    <w:p w:rsidR="00054597" w:rsidRPr="000E4E28" w:rsidRDefault="00054597"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Обращение в иные организации, участвующие в предоставлении муниципальной услуги, не требуется.</w:t>
      </w:r>
    </w:p>
    <w:p w:rsidR="00CE5251" w:rsidRPr="00B219E7" w:rsidRDefault="00CE5251"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219E7">
        <w:rPr>
          <w:rFonts w:ascii="Times New Roman" w:eastAsia="Times New Roman" w:hAnsi="Times New Roman" w:cs="Times New Roman"/>
          <w:sz w:val="28"/>
          <w:szCs w:val="28"/>
          <w:lang w:eastAsia="ru-RU"/>
        </w:rPr>
        <w:t>При предоставлении муниципальной услуги запрещается требовать от заявителей (представителей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w:t>
      </w:r>
      <w:proofErr w:type="gramEnd"/>
      <w:r w:rsidRPr="00B219E7">
        <w:rPr>
          <w:rFonts w:ascii="Times New Roman" w:eastAsia="Times New Roman" w:hAnsi="Times New Roman" w:cs="Times New Roman"/>
          <w:sz w:val="28"/>
          <w:szCs w:val="28"/>
          <w:lang w:eastAsia="ru-RU"/>
        </w:rPr>
        <w:t xml:space="preserve"> услуг и предоставляются организациями, участвующими в предоставлении муниципальных услуг.</w:t>
      </w:r>
    </w:p>
    <w:p w:rsidR="001D6045" w:rsidRPr="000E4E28" w:rsidRDefault="00280E10" w:rsidP="007B48C5">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1D6045" w:rsidRPr="000E4E28">
        <w:rPr>
          <w:rFonts w:ascii="Times New Roman" w:eastAsia="Times New Roman" w:hAnsi="Times New Roman" w:cs="Times New Roman"/>
          <w:sz w:val="28"/>
          <w:szCs w:val="28"/>
          <w:lang w:eastAsia="ru-RU"/>
        </w:rPr>
        <w:t>. Описание результата предоставления муниципальной услуги</w:t>
      </w:r>
    </w:p>
    <w:p w:rsidR="00B66906" w:rsidRPr="000E4E28" w:rsidRDefault="00015B1A"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B66906" w:rsidRPr="000E4E28">
        <w:rPr>
          <w:rFonts w:ascii="Times New Roman" w:eastAsia="Times New Roman" w:hAnsi="Times New Roman" w:cs="Times New Roman"/>
          <w:sz w:val="28"/>
          <w:szCs w:val="28"/>
          <w:lang w:eastAsia="ru-RU"/>
        </w:rPr>
        <w:t>.1. Результатом предоставления муниципальной услуги является:</w:t>
      </w:r>
    </w:p>
    <w:p w:rsidR="00B66906" w:rsidRPr="000E4E28" w:rsidRDefault="00B66906" w:rsidP="00974469">
      <w:pPr>
        <w:spacing w:after="0" w:line="240" w:lineRule="auto"/>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распоряжение</w:t>
      </w:r>
      <w:r w:rsidR="00F055D1" w:rsidRPr="000E4E28">
        <w:rPr>
          <w:rFonts w:ascii="Times New Roman" w:eastAsia="Times New Roman" w:hAnsi="Times New Roman" w:cs="Times New Roman"/>
          <w:sz w:val="28"/>
          <w:szCs w:val="28"/>
          <w:lang w:eastAsia="ru-RU"/>
        </w:rPr>
        <w:t xml:space="preserve"> о присвоении </w:t>
      </w:r>
      <w:r w:rsidR="00CE5251" w:rsidRPr="000E4E28">
        <w:rPr>
          <w:rFonts w:ascii="Times New Roman" w:hAnsi="Times New Roman" w:cs="Times New Roman"/>
          <w:sz w:val="28"/>
          <w:szCs w:val="28"/>
        </w:rPr>
        <w:t>квалификационной</w:t>
      </w:r>
      <w:r w:rsidR="00F055D1" w:rsidRPr="000E4E28">
        <w:rPr>
          <w:rFonts w:ascii="Times New Roman" w:hAnsi="Times New Roman" w:cs="Times New Roman"/>
          <w:sz w:val="28"/>
          <w:szCs w:val="28"/>
        </w:rPr>
        <w:t xml:space="preserve"> </w:t>
      </w:r>
      <w:r w:rsidR="00CE5251" w:rsidRPr="000E4E28">
        <w:rPr>
          <w:rFonts w:ascii="Times New Roman" w:hAnsi="Times New Roman" w:cs="Times New Roman"/>
          <w:sz w:val="28"/>
          <w:szCs w:val="28"/>
        </w:rPr>
        <w:t>категории спортивного судьи</w:t>
      </w:r>
      <w:r w:rsidR="00F055D1" w:rsidRPr="000E4E28">
        <w:rPr>
          <w:rFonts w:ascii="Times New Roman" w:hAnsi="Times New Roman" w:cs="Times New Roman"/>
          <w:sz w:val="28"/>
          <w:szCs w:val="28"/>
        </w:rPr>
        <w:t xml:space="preserve"> </w:t>
      </w:r>
      <w:r w:rsidR="00D938D9" w:rsidRPr="000E4E28">
        <w:rPr>
          <w:rFonts w:ascii="Times New Roman" w:hAnsi="Times New Roman" w:cs="Times New Roman"/>
          <w:bCs/>
          <w:sz w:val="28"/>
          <w:szCs w:val="28"/>
        </w:rPr>
        <w:t xml:space="preserve"> (далее</w:t>
      </w:r>
      <w:r w:rsidR="00CE5251" w:rsidRPr="000E4E28">
        <w:rPr>
          <w:rFonts w:ascii="Times New Roman" w:hAnsi="Times New Roman" w:cs="Times New Roman"/>
          <w:bCs/>
          <w:sz w:val="28"/>
          <w:szCs w:val="28"/>
        </w:rPr>
        <w:t xml:space="preserve"> </w:t>
      </w:r>
      <w:r w:rsidR="00D938D9" w:rsidRPr="000E4E28">
        <w:rPr>
          <w:rFonts w:ascii="Times New Roman" w:hAnsi="Times New Roman" w:cs="Times New Roman"/>
          <w:bCs/>
          <w:sz w:val="28"/>
          <w:szCs w:val="28"/>
        </w:rPr>
        <w:t>-</w:t>
      </w:r>
      <w:r w:rsidR="00D938D9" w:rsidRPr="000E4E28">
        <w:rPr>
          <w:rFonts w:ascii="Times New Roman" w:hAnsi="Times New Roman" w:cs="Times New Roman"/>
          <w:sz w:val="28"/>
          <w:szCs w:val="28"/>
        </w:rPr>
        <w:t xml:space="preserve"> </w:t>
      </w:r>
      <w:r w:rsidR="00CE5251" w:rsidRPr="000E4E28">
        <w:rPr>
          <w:rFonts w:ascii="Times New Roman" w:hAnsi="Times New Roman" w:cs="Times New Roman"/>
          <w:sz w:val="28"/>
          <w:szCs w:val="28"/>
        </w:rPr>
        <w:t>квалификационной</w:t>
      </w:r>
      <w:r w:rsidR="00D938D9" w:rsidRPr="000E4E28">
        <w:rPr>
          <w:rFonts w:ascii="Times New Roman" w:hAnsi="Times New Roman" w:cs="Times New Roman"/>
          <w:sz w:val="28"/>
          <w:szCs w:val="28"/>
        </w:rPr>
        <w:t xml:space="preserve"> </w:t>
      </w:r>
      <w:r w:rsidR="00CE5251" w:rsidRPr="000E4E28">
        <w:rPr>
          <w:rFonts w:ascii="Times New Roman" w:hAnsi="Times New Roman" w:cs="Times New Roman"/>
          <w:sz w:val="28"/>
          <w:szCs w:val="28"/>
        </w:rPr>
        <w:t>категории спортивного судьи</w:t>
      </w:r>
      <w:r w:rsidR="00D938D9" w:rsidRPr="000E4E28">
        <w:rPr>
          <w:rFonts w:ascii="Times New Roman" w:hAnsi="Times New Roman" w:cs="Times New Roman"/>
          <w:sz w:val="28"/>
          <w:szCs w:val="28"/>
        </w:rPr>
        <w:t>)</w:t>
      </w:r>
      <w:r w:rsidR="00CE5251" w:rsidRPr="000E4E28">
        <w:rPr>
          <w:rFonts w:ascii="Times New Roman" w:hAnsi="Times New Roman" w:cs="Times New Roman"/>
          <w:sz w:val="28"/>
          <w:szCs w:val="28"/>
        </w:rPr>
        <w:t>;</w:t>
      </w:r>
      <w:r w:rsidRPr="000E4E28">
        <w:rPr>
          <w:rFonts w:ascii="Times New Roman" w:eastAsia="Times New Roman" w:hAnsi="Times New Roman" w:cs="Times New Roman"/>
          <w:sz w:val="28"/>
          <w:szCs w:val="28"/>
          <w:lang w:eastAsia="ru-RU"/>
        </w:rPr>
        <w:t xml:space="preserve"> </w:t>
      </w:r>
    </w:p>
    <w:p w:rsidR="00B66906" w:rsidRPr="000E4E28" w:rsidRDefault="00B66906"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отказ в присвоении</w:t>
      </w:r>
      <w:r w:rsidR="00CE5251" w:rsidRPr="000E4E28">
        <w:rPr>
          <w:rFonts w:ascii="Times New Roman" w:hAnsi="Times New Roman" w:cs="Times New Roman"/>
          <w:sz w:val="28"/>
          <w:szCs w:val="28"/>
        </w:rPr>
        <w:t xml:space="preserve"> квалификационной</w:t>
      </w:r>
      <w:r w:rsidR="00F055D1" w:rsidRPr="000E4E28">
        <w:rPr>
          <w:rFonts w:ascii="Times New Roman" w:hAnsi="Times New Roman" w:cs="Times New Roman"/>
          <w:sz w:val="28"/>
          <w:szCs w:val="28"/>
        </w:rPr>
        <w:t xml:space="preserve"> </w:t>
      </w:r>
      <w:r w:rsidR="00CE5251" w:rsidRPr="000E4E28">
        <w:rPr>
          <w:rFonts w:ascii="Times New Roman" w:hAnsi="Times New Roman" w:cs="Times New Roman"/>
          <w:sz w:val="28"/>
          <w:szCs w:val="28"/>
        </w:rPr>
        <w:t>категории спортивного судьи</w:t>
      </w:r>
      <w:r w:rsidRPr="000E4E28">
        <w:rPr>
          <w:rFonts w:ascii="Times New Roman" w:eastAsia="Times New Roman" w:hAnsi="Times New Roman" w:cs="Times New Roman"/>
          <w:sz w:val="28"/>
          <w:szCs w:val="28"/>
          <w:lang w:eastAsia="ru-RU"/>
        </w:rPr>
        <w:t>.</w:t>
      </w:r>
    </w:p>
    <w:p w:rsidR="001D6045" w:rsidRDefault="00280E10"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1D6045" w:rsidRPr="000E4E28">
        <w:rPr>
          <w:rFonts w:ascii="Times New Roman" w:eastAsia="Times New Roman" w:hAnsi="Times New Roman" w:cs="Times New Roman"/>
          <w:sz w:val="28"/>
          <w:szCs w:val="28"/>
          <w:lang w:eastAsia="ru-RU"/>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E5251" w:rsidRPr="000E4E28" w:rsidRDefault="00280E10"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E4E28">
        <w:rPr>
          <w:rFonts w:ascii="Times New Roman" w:eastAsia="Times New Roman" w:hAnsi="Times New Roman" w:cs="Times New Roman"/>
          <w:sz w:val="28"/>
          <w:szCs w:val="28"/>
          <w:lang w:eastAsia="ru-RU"/>
        </w:rPr>
        <w:t>.1.</w:t>
      </w:r>
      <w:r w:rsidR="00CE5251" w:rsidRPr="000E4E28">
        <w:rPr>
          <w:rFonts w:ascii="Times New Roman" w:eastAsia="Times New Roman" w:hAnsi="Times New Roman" w:cs="Times New Roman"/>
          <w:sz w:val="28"/>
          <w:szCs w:val="28"/>
          <w:lang w:eastAsia="ru-RU"/>
        </w:rPr>
        <w:t xml:space="preserve"> Администрация в течение 2 месяцев со дня поступления заявления и документов, предусмотренных </w:t>
      </w:r>
      <w:r w:rsidR="003F4BDD">
        <w:rPr>
          <w:rFonts w:ascii="Times New Roman" w:hAnsi="Times New Roman" w:cs="Times New Roman"/>
          <w:sz w:val="28"/>
          <w:szCs w:val="28"/>
        </w:rPr>
        <w:t>пунктом 2.</w:t>
      </w:r>
      <w:r w:rsidR="00A62A70" w:rsidRPr="00A62A70">
        <w:rPr>
          <w:rFonts w:ascii="Times New Roman" w:hAnsi="Times New Roman" w:cs="Times New Roman"/>
          <w:sz w:val="28"/>
          <w:szCs w:val="28"/>
        </w:rPr>
        <w:t>6</w:t>
      </w:r>
      <w:r w:rsidR="00A62A70">
        <w:t xml:space="preserve"> </w:t>
      </w:r>
      <w:r w:rsidR="00CE5251" w:rsidRPr="000E4E28">
        <w:rPr>
          <w:rFonts w:ascii="Times New Roman" w:eastAsia="Times New Roman" w:hAnsi="Times New Roman" w:cs="Times New Roman"/>
          <w:sz w:val="28"/>
          <w:szCs w:val="28"/>
          <w:lang w:eastAsia="ru-RU"/>
        </w:rPr>
        <w:t>настоящего административного регламента, принимает решение о присвоении квалификационной категории спортивного судьи, или об отказе в присвоении квалификационной категории спортивного судьи.</w:t>
      </w:r>
    </w:p>
    <w:p w:rsidR="00CE5251" w:rsidRPr="000E4E28" w:rsidRDefault="00280E10"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E4E28">
        <w:rPr>
          <w:rFonts w:ascii="Times New Roman" w:eastAsia="Times New Roman" w:hAnsi="Times New Roman" w:cs="Times New Roman"/>
          <w:sz w:val="28"/>
          <w:szCs w:val="28"/>
          <w:lang w:eastAsia="ru-RU"/>
        </w:rPr>
        <w:t>.2.</w:t>
      </w:r>
      <w:r w:rsidR="00CE5251" w:rsidRPr="000E4E28">
        <w:rPr>
          <w:rFonts w:ascii="Times New Roman" w:eastAsia="Times New Roman" w:hAnsi="Times New Roman" w:cs="Times New Roman"/>
          <w:sz w:val="28"/>
          <w:szCs w:val="28"/>
          <w:lang w:eastAsia="ru-RU"/>
        </w:rPr>
        <w:t xml:space="preserve"> Решение о присвоении квалификационной категории спортивного судьи оформляется правовым актом администрации.</w:t>
      </w:r>
    </w:p>
    <w:p w:rsidR="00CE5251" w:rsidRPr="000E4E28" w:rsidRDefault="00CE5251"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 xml:space="preserve">Копия правового акта администрации о присвоении квалификационной </w:t>
      </w:r>
      <w:r w:rsidRPr="000E4E28">
        <w:rPr>
          <w:rFonts w:ascii="Times New Roman" w:eastAsia="Times New Roman" w:hAnsi="Times New Roman" w:cs="Times New Roman"/>
          <w:sz w:val="28"/>
          <w:szCs w:val="28"/>
          <w:lang w:eastAsia="ru-RU"/>
        </w:rPr>
        <w:lastRenderedPageBreak/>
        <w:t xml:space="preserve">категории спортивного судьи в течение 10 календарных дней со дня его подписания вручаются заявителю лично под роспись и (или) размещается на официальном сайте администрации </w:t>
      </w:r>
      <w:proofErr w:type="spellStart"/>
      <w:r w:rsidR="004211CA" w:rsidRPr="004211CA">
        <w:rPr>
          <w:rFonts w:ascii="Times New Roman" w:eastAsia="Times New Roman" w:hAnsi="Times New Roman" w:cs="Times New Roman"/>
          <w:sz w:val="28"/>
          <w:szCs w:val="28"/>
          <w:lang w:eastAsia="ru-RU"/>
        </w:rPr>
        <w:t>www</w:t>
      </w:r>
      <w:proofErr w:type="spellEnd"/>
      <w:r w:rsidR="004211CA" w:rsidRPr="004211CA">
        <w:rPr>
          <w:rFonts w:ascii="Times New Roman" w:eastAsia="Times New Roman" w:hAnsi="Times New Roman" w:cs="Times New Roman"/>
          <w:sz w:val="28"/>
          <w:szCs w:val="28"/>
          <w:lang w:eastAsia="ru-RU"/>
        </w:rPr>
        <w:t>.</w:t>
      </w:r>
      <w:proofErr w:type="spellStart"/>
      <w:r w:rsidR="004211CA" w:rsidRPr="004211CA">
        <w:rPr>
          <w:rFonts w:ascii="Times New Roman" w:eastAsia="Times New Roman" w:hAnsi="Times New Roman" w:cs="Times New Roman"/>
          <w:sz w:val="28"/>
          <w:szCs w:val="28"/>
          <w:lang w:val="en-US" w:eastAsia="ru-RU"/>
        </w:rPr>
        <w:t>abgosk</w:t>
      </w:r>
      <w:proofErr w:type="spellEnd"/>
      <w:r w:rsidR="004211CA" w:rsidRPr="004211CA">
        <w:rPr>
          <w:rFonts w:ascii="Times New Roman" w:eastAsia="Times New Roman" w:hAnsi="Times New Roman" w:cs="Times New Roman"/>
          <w:sz w:val="28"/>
          <w:szCs w:val="28"/>
          <w:lang w:eastAsia="ru-RU"/>
        </w:rPr>
        <w:t>.</w:t>
      </w:r>
      <w:proofErr w:type="spellStart"/>
      <w:r w:rsidR="004211CA" w:rsidRPr="004211CA">
        <w:rPr>
          <w:rFonts w:ascii="Times New Roman" w:eastAsia="Times New Roman" w:hAnsi="Times New Roman" w:cs="Times New Roman"/>
          <w:sz w:val="28"/>
          <w:szCs w:val="28"/>
          <w:lang w:val="en-US" w:eastAsia="ru-RU"/>
        </w:rPr>
        <w:t>ru</w:t>
      </w:r>
      <w:proofErr w:type="spellEnd"/>
      <w:r w:rsidR="004211CA" w:rsidRPr="006500F2">
        <w:rPr>
          <w:rFonts w:ascii="Times New Roman" w:eastAsia="Times New Roman" w:hAnsi="Times New Roman" w:cs="Times New Roman"/>
          <w:color w:val="FF0000"/>
          <w:sz w:val="28"/>
          <w:szCs w:val="28"/>
          <w:lang w:eastAsia="ru-RU"/>
        </w:rPr>
        <w:t xml:space="preserve"> </w:t>
      </w:r>
      <w:r w:rsidRPr="000E4E28">
        <w:rPr>
          <w:rFonts w:ascii="Times New Roman" w:eastAsia="Times New Roman" w:hAnsi="Times New Roman" w:cs="Times New Roman"/>
          <w:sz w:val="28"/>
          <w:szCs w:val="28"/>
          <w:lang w:eastAsia="ru-RU"/>
        </w:rPr>
        <w:t>в информаци</w:t>
      </w:r>
      <w:r w:rsidR="001B2DD8">
        <w:rPr>
          <w:rFonts w:ascii="Times New Roman" w:eastAsia="Times New Roman" w:hAnsi="Times New Roman" w:cs="Times New Roman"/>
          <w:sz w:val="28"/>
          <w:szCs w:val="28"/>
          <w:lang w:eastAsia="ru-RU"/>
        </w:rPr>
        <w:t>онно-телекоммуникационной сети «Интернет»</w:t>
      </w:r>
      <w:r w:rsidRPr="000E4E28">
        <w:rPr>
          <w:rFonts w:ascii="Times New Roman" w:eastAsia="Times New Roman" w:hAnsi="Times New Roman" w:cs="Times New Roman"/>
          <w:sz w:val="28"/>
          <w:szCs w:val="28"/>
          <w:lang w:eastAsia="ru-RU"/>
        </w:rPr>
        <w:t>.</w:t>
      </w:r>
    </w:p>
    <w:p w:rsidR="00CE5251" w:rsidRPr="000E4E28" w:rsidRDefault="00CE5251"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Сведения о присвоении квалификационной категории спортивного судьи заносятся в карточку учета, книжку спортивного судьи и заверяются администрацией.</w:t>
      </w:r>
    </w:p>
    <w:p w:rsidR="00CE5251" w:rsidRPr="000E4E28" w:rsidRDefault="00280E10"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E4E28">
        <w:rPr>
          <w:rFonts w:ascii="Times New Roman" w:eastAsia="Times New Roman" w:hAnsi="Times New Roman" w:cs="Times New Roman"/>
          <w:sz w:val="28"/>
          <w:szCs w:val="28"/>
          <w:lang w:eastAsia="ru-RU"/>
        </w:rPr>
        <w:t>.3.</w:t>
      </w:r>
      <w:r w:rsidR="00CE5251" w:rsidRPr="000E4E28">
        <w:rPr>
          <w:rFonts w:ascii="Times New Roman" w:eastAsia="Times New Roman" w:hAnsi="Times New Roman" w:cs="Times New Roman"/>
          <w:sz w:val="28"/>
          <w:szCs w:val="28"/>
          <w:lang w:eastAsia="ru-RU"/>
        </w:rPr>
        <w:t xml:space="preserve"> </w:t>
      </w:r>
      <w:proofErr w:type="gramStart"/>
      <w:r w:rsidR="00CE5251" w:rsidRPr="000E4E28">
        <w:rPr>
          <w:rFonts w:ascii="Times New Roman" w:eastAsia="Times New Roman" w:hAnsi="Times New Roman" w:cs="Times New Roman"/>
          <w:sz w:val="28"/>
          <w:szCs w:val="28"/>
          <w:lang w:eastAsia="ru-RU"/>
        </w:rPr>
        <w:t>В случае принятия решения об отказе в присвоении квалификационной категории с</w:t>
      </w:r>
      <w:r w:rsidR="00D21880" w:rsidRPr="000E4E28">
        <w:rPr>
          <w:rFonts w:ascii="Times New Roman" w:eastAsia="Times New Roman" w:hAnsi="Times New Roman" w:cs="Times New Roman"/>
          <w:sz w:val="28"/>
          <w:szCs w:val="28"/>
          <w:lang w:eastAsia="ru-RU"/>
        </w:rPr>
        <w:t>портивного судьи, специалист</w:t>
      </w:r>
      <w:r w:rsidR="001E189D">
        <w:rPr>
          <w:rFonts w:ascii="Times New Roman" w:eastAsia="Times New Roman" w:hAnsi="Times New Roman" w:cs="Times New Roman"/>
          <w:sz w:val="28"/>
          <w:szCs w:val="28"/>
          <w:lang w:eastAsia="ru-RU"/>
        </w:rPr>
        <w:t xml:space="preserve"> управления</w:t>
      </w:r>
      <w:r w:rsidR="00CE5251" w:rsidRPr="000E4E28">
        <w:rPr>
          <w:rFonts w:ascii="Times New Roman" w:eastAsia="Times New Roman" w:hAnsi="Times New Roman" w:cs="Times New Roman"/>
          <w:sz w:val="28"/>
          <w:szCs w:val="28"/>
          <w:lang w:eastAsia="ru-RU"/>
        </w:rPr>
        <w:t xml:space="preserve">, ответственный за предоставление муниципальной услуги, в течение 10 календарных дней со дня подписания решения об отказе в предоставлении муниципальной услуги по основаниям, предусмотренным </w:t>
      </w:r>
      <w:hyperlink w:anchor="P192" w:history="1">
        <w:r w:rsidR="00CE5251" w:rsidRPr="003F4BDD">
          <w:rPr>
            <w:rFonts w:ascii="Times New Roman" w:eastAsia="Times New Roman" w:hAnsi="Times New Roman" w:cs="Times New Roman"/>
            <w:sz w:val="28"/>
            <w:szCs w:val="28"/>
            <w:lang w:eastAsia="ru-RU"/>
          </w:rPr>
          <w:t xml:space="preserve">пунктом </w:t>
        </w:r>
        <w:r w:rsidR="003F4BDD" w:rsidRPr="003F4BDD">
          <w:rPr>
            <w:rFonts w:ascii="Times New Roman" w:eastAsia="Times New Roman" w:hAnsi="Times New Roman" w:cs="Times New Roman"/>
            <w:sz w:val="28"/>
            <w:szCs w:val="28"/>
            <w:lang w:eastAsia="ru-RU"/>
          </w:rPr>
          <w:t>2.9.</w:t>
        </w:r>
      </w:hyperlink>
      <w:r w:rsidR="00D21880" w:rsidRPr="003F4BDD">
        <w:rPr>
          <w:rFonts w:ascii="Times New Roman" w:eastAsia="Times New Roman" w:hAnsi="Times New Roman" w:cs="Times New Roman"/>
          <w:sz w:val="28"/>
          <w:szCs w:val="28"/>
          <w:lang w:eastAsia="ru-RU"/>
        </w:rPr>
        <w:t xml:space="preserve"> </w:t>
      </w:r>
      <w:r w:rsidR="00D21880" w:rsidRPr="000E4E28">
        <w:rPr>
          <w:rFonts w:ascii="Times New Roman" w:eastAsia="Times New Roman" w:hAnsi="Times New Roman" w:cs="Times New Roman"/>
          <w:sz w:val="28"/>
          <w:szCs w:val="28"/>
          <w:lang w:eastAsia="ru-RU"/>
        </w:rPr>
        <w:t>настоящего а</w:t>
      </w:r>
      <w:r w:rsidR="00CE5251" w:rsidRPr="000E4E28">
        <w:rPr>
          <w:rFonts w:ascii="Times New Roman" w:eastAsia="Times New Roman" w:hAnsi="Times New Roman" w:cs="Times New Roman"/>
          <w:sz w:val="28"/>
          <w:szCs w:val="28"/>
          <w:lang w:eastAsia="ru-RU"/>
        </w:rPr>
        <w:t>дминистративного регламента, направляет его по реквизитам, указанным в заявлении (почтовый адрес, либо адрес электронной почты), или вручает лично под роспись</w:t>
      </w:r>
      <w:proofErr w:type="gramEnd"/>
      <w:r w:rsidR="00CE5251" w:rsidRPr="000E4E28">
        <w:rPr>
          <w:rFonts w:ascii="Times New Roman" w:eastAsia="Times New Roman" w:hAnsi="Times New Roman" w:cs="Times New Roman"/>
          <w:sz w:val="28"/>
          <w:szCs w:val="28"/>
          <w:lang w:eastAsia="ru-RU"/>
        </w:rPr>
        <w:t>, и возвращает все предоставленные заявителем документы.</w:t>
      </w:r>
    </w:p>
    <w:p w:rsidR="00405726" w:rsidRPr="000E4E28" w:rsidRDefault="00280E10" w:rsidP="007B48C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2.5</w:t>
      </w:r>
      <w:r w:rsidR="003F4BDD">
        <w:rPr>
          <w:rFonts w:ascii="Times New Roman" w:eastAsia="Times New Roman" w:hAnsi="Times New Roman" w:cs="Times New Roman"/>
          <w:bCs/>
          <w:sz w:val="28"/>
          <w:szCs w:val="28"/>
          <w:lang w:eastAsia="ru-RU"/>
        </w:rPr>
        <w:t>. Перечень нормативных</w:t>
      </w:r>
      <w:r w:rsidR="001D6045" w:rsidRPr="000E4E28">
        <w:rPr>
          <w:rFonts w:ascii="Times New Roman" w:eastAsia="Times New Roman" w:hAnsi="Times New Roman" w:cs="Times New Roman"/>
          <w:bCs/>
          <w:sz w:val="28"/>
          <w:szCs w:val="28"/>
          <w:lang w:eastAsia="ru-RU"/>
        </w:rPr>
        <w:t xml:space="preserve"> правовых актов Р</w:t>
      </w:r>
      <w:r w:rsidR="006500F2">
        <w:rPr>
          <w:rFonts w:ascii="Times New Roman" w:eastAsia="Times New Roman" w:hAnsi="Times New Roman" w:cs="Times New Roman"/>
          <w:bCs/>
          <w:sz w:val="28"/>
          <w:szCs w:val="28"/>
          <w:lang w:eastAsia="ru-RU"/>
        </w:rPr>
        <w:t xml:space="preserve">оссийской Федерации и нормативных </w:t>
      </w:r>
      <w:r w:rsidR="001D6045" w:rsidRPr="000E4E28">
        <w:rPr>
          <w:rFonts w:ascii="Times New Roman" w:eastAsia="Times New Roman" w:hAnsi="Times New Roman" w:cs="Times New Roman"/>
          <w:bCs/>
          <w:sz w:val="28"/>
          <w:szCs w:val="28"/>
          <w:lang w:eastAsia="ru-RU"/>
        </w:rPr>
        <w:t xml:space="preserve"> правовых актов </w:t>
      </w:r>
      <w:r w:rsidR="003F4BDD">
        <w:rPr>
          <w:rFonts w:ascii="Times New Roman" w:eastAsia="Times New Roman" w:hAnsi="Times New Roman" w:cs="Times New Roman"/>
          <w:bCs/>
          <w:sz w:val="28"/>
          <w:szCs w:val="28"/>
          <w:lang w:eastAsia="ru-RU"/>
        </w:rPr>
        <w:t>Ставропольского края, нормативных</w:t>
      </w:r>
      <w:r w:rsidR="001D6045" w:rsidRPr="000E4E28">
        <w:rPr>
          <w:rFonts w:ascii="Times New Roman" w:eastAsia="Times New Roman" w:hAnsi="Times New Roman" w:cs="Times New Roman"/>
          <w:bCs/>
          <w:sz w:val="28"/>
          <w:szCs w:val="28"/>
          <w:lang w:eastAsia="ru-RU"/>
        </w:rPr>
        <w:t xml:space="preserve"> п</w:t>
      </w:r>
      <w:r w:rsidR="00515BB3">
        <w:rPr>
          <w:rFonts w:ascii="Times New Roman" w:eastAsia="Times New Roman" w:hAnsi="Times New Roman" w:cs="Times New Roman"/>
          <w:bCs/>
          <w:sz w:val="28"/>
          <w:szCs w:val="28"/>
          <w:lang w:eastAsia="ru-RU"/>
        </w:rPr>
        <w:t>равовых актов Благодарненского муниципального</w:t>
      </w:r>
      <w:r w:rsidR="001D6045" w:rsidRPr="000E4E28">
        <w:rPr>
          <w:rFonts w:ascii="Times New Roman" w:eastAsia="Times New Roman" w:hAnsi="Times New Roman" w:cs="Times New Roman"/>
          <w:bCs/>
          <w:sz w:val="28"/>
          <w:szCs w:val="28"/>
          <w:lang w:eastAsia="ru-RU"/>
        </w:rPr>
        <w:t xml:space="preserve"> округа Ставропольского края, регулирующих пред</w:t>
      </w:r>
      <w:r w:rsidR="00405726" w:rsidRPr="000E4E28">
        <w:rPr>
          <w:rFonts w:ascii="Times New Roman" w:eastAsia="Times New Roman" w:hAnsi="Times New Roman" w:cs="Times New Roman"/>
          <w:bCs/>
          <w:sz w:val="28"/>
          <w:szCs w:val="28"/>
          <w:lang w:eastAsia="ru-RU"/>
        </w:rPr>
        <w:t>оставление муниципальной услуги размещается на официальном сайте администрации</w:t>
      </w:r>
      <w:r w:rsidR="00C526F4">
        <w:rPr>
          <w:rFonts w:ascii="Times New Roman" w:eastAsia="Times New Roman" w:hAnsi="Times New Roman" w:cs="Times New Roman"/>
          <w:bCs/>
          <w:sz w:val="28"/>
          <w:szCs w:val="28"/>
          <w:lang w:eastAsia="ru-RU"/>
        </w:rPr>
        <w:t xml:space="preserve"> </w:t>
      </w:r>
      <w:r w:rsidR="00C526F4" w:rsidRPr="000E4E28">
        <w:rPr>
          <w:rFonts w:ascii="Times New Roman" w:eastAsia="Times New Roman" w:hAnsi="Times New Roman" w:cs="Times New Roman"/>
          <w:sz w:val="28"/>
          <w:szCs w:val="28"/>
          <w:lang w:val="en-US" w:eastAsia="ru-RU"/>
        </w:rPr>
        <w:t>www</w:t>
      </w:r>
      <w:r w:rsidR="00C526F4" w:rsidRPr="000E4E28">
        <w:rPr>
          <w:rFonts w:ascii="Times New Roman" w:eastAsia="Times New Roman" w:hAnsi="Times New Roman" w:cs="Times New Roman"/>
          <w:sz w:val="28"/>
          <w:szCs w:val="28"/>
          <w:lang w:eastAsia="ru-RU"/>
        </w:rPr>
        <w:t>.</w:t>
      </w:r>
      <w:proofErr w:type="spellStart"/>
      <w:r w:rsidR="00C526F4" w:rsidRPr="000E4E28">
        <w:rPr>
          <w:rFonts w:ascii="Times New Roman" w:eastAsia="Times New Roman" w:hAnsi="Times New Roman" w:cs="Times New Roman"/>
          <w:sz w:val="28"/>
          <w:szCs w:val="28"/>
          <w:lang w:val="en-US" w:eastAsia="ru-RU"/>
        </w:rPr>
        <w:t>abgosk</w:t>
      </w:r>
      <w:proofErr w:type="spellEnd"/>
      <w:r w:rsidR="00C526F4" w:rsidRPr="000E4E28">
        <w:rPr>
          <w:rFonts w:ascii="Times New Roman" w:eastAsia="Times New Roman" w:hAnsi="Times New Roman" w:cs="Times New Roman"/>
          <w:sz w:val="28"/>
          <w:szCs w:val="28"/>
          <w:lang w:eastAsia="ru-RU"/>
        </w:rPr>
        <w:t>@</w:t>
      </w:r>
      <w:r w:rsidR="00C526F4" w:rsidRPr="000E4E28">
        <w:rPr>
          <w:rFonts w:ascii="Times New Roman" w:eastAsia="Times New Roman" w:hAnsi="Times New Roman" w:cs="Times New Roman"/>
          <w:sz w:val="28"/>
          <w:szCs w:val="28"/>
          <w:lang w:val="en-US" w:eastAsia="ru-RU"/>
        </w:rPr>
        <w:t>mail</w:t>
      </w:r>
      <w:r w:rsidR="00C526F4" w:rsidRPr="000E4E28">
        <w:rPr>
          <w:rFonts w:ascii="Times New Roman" w:eastAsia="Times New Roman" w:hAnsi="Times New Roman" w:cs="Times New Roman"/>
          <w:sz w:val="28"/>
          <w:szCs w:val="28"/>
          <w:lang w:eastAsia="ru-RU"/>
        </w:rPr>
        <w:t>.</w:t>
      </w:r>
      <w:proofErr w:type="spellStart"/>
      <w:r w:rsidR="00C526F4" w:rsidRPr="000E4E28">
        <w:rPr>
          <w:rFonts w:ascii="Times New Roman" w:eastAsia="Times New Roman" w:hAnsi="Times New Roman" w:cs="Times New Roman"/>
          <w:sz w:val="28"/>
          <w:szCs w:val="28"/>
          <w:lang w:val="en-US" w:eastAsia="ru-RU"/>
        </w:rPr>
        <w:t>ru</w:t>
      </w:r>
      <w:proofErr w:type="spellEnd"/>
      <w:r w:rsidR="00503274">
        <w:rPr>
          <w:rFonts w:ascii="Times New Roman" w:eastAsia="Times New Roman" w:hAnsi="Times New Roman" w:cs="Times New Roman"/>
          <w:bCs/>
          <w:sz w:val="28"/>
          <w:szCs w:val="28"/>
          <w:lang w:eastAsia="ru-RU"/>
        </w:rPr>
        <w:t xml:space="preserve"> </w:t>
      </w:r>
      <w:r w:rsidR="00405726" w:rsidRPr="00C526F4">
        <w:rPr>
          <w:rFonts w:ascii="Times New Roman" w:eastAsia="Times New Roman" w:hAnsi="Times New Roman" w:cs="Times New Roman"/>
          <w:bCs/>
          <w:sz w:val="28"/>
          <w:szCs w:val="28"/>
          <w:lang w:eastAsia="ru-RU"/>
        </w:rPr>
        <w:t>в сети «Интернет», так же в соответствующем разделе Регионального реестра.</w:t>
      </w:r>
    </w:p>
    <w:p w:rsidR="006B0F61" w:rsidRPr="000E4E28" w:rsidRDefault="00280E10" w:rsidP="007B48C5">
      <w:pPr>
        <w:pStyle w:val="ConsPlusNormal"/>
        <w:ind w:firstLine="540"/>
        <w:jc w:val="both"/>
        <w:rPr>
          <w:rFonts w:ascii="Times New Roman" w:eastAsia="BatangChe" w:hAnsi="Times New Roman" w:cs="Times New Roman"/>
          <w:sz w:val="28"/>
          <w:szCs w:val="28"/>
        </w:rPr>
      </w:pPr>
      <w:r>
        <w:rPr>
          <w:rFonts w:ascii="Times New Roman" w:eastAsia="BatangChe" w:hAnsi="Times New Roman" w:cs="Times New Roman"/>
          <w:bCs/>
          <w:sz w:val="28"/>
          <w:szCs w:val="28"/>
        </w:rPr>
        <w:t>2.6</w:t>
      </w:r>
      <w:r w:rsidR="00405726" w:rsidRPr="000E4E28">
        <w:rPr>
          <w:rFonts w:ascii="Times New Roman" w:eastAsia="BatangChe" w:hAnsi="Times New Roman" w:cs="Times New Roman"/>
          <w:bCs/>
          <w:sz w:val="28"/>
          <w:szCs w:val="28"/>
        </w:rPr>
        <w:t xml:space="preserve">.  </w:t>
      </w:r>
      <w:r w:rsidR="006B0F61" w:rsidRPr="000E4E28">
        <w:rPr>
          <w:rFonts w:ascii="Times New Roman" w:eastAsia="BatangChe" w:hAnsi="Times New Roman" w:cs="Times New Roman"/>
          <w:sz w:val="28"/>
          <w:szCs w:val="28"/>
        </w:rPr>
        <w:t>Для присвоения</w:t>
      </w:r>
      <w:r w:rsidR="00F055D1" w:rsidRPr="000E4E28">
        <w:rPr>
          <w:rFonts w:ascii="Times New Roman" w:hAnsi="Times New Roman" w:cs="Times New Roman"/>
          <w:sz w:val="28"/>
          <w:szCs w:val="28"/>
          <w:lang w:eastAsia="en-US"/>
        </w:rPr>
        <w:t xml:space="preserve"> квалификационных</w:t>
      </w:r>
      <w:r w:rsidR="00F055D1" w:rsidRPr="000E4E28">
        <w:rPr>
          <w:rFonts w:ascii="Times New Roman" w:hAnsi="Times New Roman" w:cs="Times New Roman"/>
          <w:sz w:val="28"/>
          <w:szCs w:val="28"/>
        </w:rPr>
        <w:t xml:space="preserve"> </w:t>
      </w:r>
      <w:r w:rsidR="00F055D1" w:rsidRPr="000E4E28">
        <w:rPr>
          <w:rFonts w:ascii="Times New Roman" w:hAnsi="Times New Roman" w:cs="Times New Roman"/>
          <w:sz w:val="28"/>
          <w:szCs w:val="28"/>
          <w:lang w:eastAsia="en-US"/>
        </w:rPr>
        <w:t>категорий спортивных судей</w:t>
      </w:r>
      <w:r w:rsidR="00D938D9" w:rsidRPr="000E4E28">
        <w:rPr>
          <w:rFonts w:ascii="Times New Roman" w:hAnsi="Times New Roman" w:cs="Times New Roman"/>
          <w:sz w:val="28"/>
          <w:szCs w:val="28"/>
          <w:lang w:eastAsia="en-US"/>
        </w:rPr>
        <w:t xml:space="preserve"> </w:t>
      </w:r>
      <w:r w:rsidR="006B0F61" w:rsidRPr="000E4E28">
        <w:rPr>
          <w:rFonts w:ascii="Times New Roman" w:eastAsia="BatangChe" w:hAnsi="Times New Roman" w:cs="Times New Roman"/>
          <w:sz w:val="28"/>
          <w:szCs w:val="28"/>
        </w:rPr>
        <w:t>заявителю необходимо представить в администрацию следующие документы:</w:t>
      </w:r>
    </w:p>
    <w:p w:rsidR="00C03569" w:rsidRPr="000E4E28" w:rsidRDefault="00C03569" w:rsidP="007B48C5">
      <w:pPr>
        <w:widowControl w:val="0"/>
        <w:spacing w:after="0" w:line="240" w:lineRule="auto"/>
        <w:ind w:firstLine="540"/>
        <w:jc w:val="both"/>
        <w:outlineLvl w:val="2"/>
        <w:rPr>
          <w:rFonts w:ascii="Times New Roman" w:eastAsia="BatangChe" w:hAnsi="Times New Roman" w:cs="Times New Roman"/>
          <w:sz w:val="28"/>
          <w:szCs w:val="28"/>
        </w:rPr>
      </w:pPr>
      <w:r w:rsidRPr="000E4E28">
        <w:rPr>
          <w:rFonts w:ascii="Times New Roman" w:eastAsia="BatangChe" w:hAnsi="Times New Roman" w:cs="Times New Roman"/>
          <w:sz w:val="28"/>
          <w:szCs w:val="28"/>
        </w:rPr>
        <w:t>заявление (представление) о присвоении</w:t>
      </w:r>
      <w:r w:rsidR="00D21880" w:rsidRPr="000E4E28">
        <w:rPr>
          <w:rFonts w:ascii="Times New Roman" w:hAnsi="Times New Roman" w:cs="Times New Roman"/>
          <w:sz w:val="28"/>
          <w:szCs w:val="28"/>
        </w:rPr>
        <w:t xml:space="preserve"> квалификационной</w:t>
      </w:r>
      <w:r w:rsidR="00F055D1" w:rsidRPr="000E4E28">
        <w:rPr>
          <w:rFonts w:ascii="Times New Roman" w:hAnsi="Times New Roman" w:cs="Times New Roman"/>
          <w:sz w:val="28"/>
          <w:szCs w:val="28"/>
        </w:rPr>
        <w:t xml:space="preserve"> </w:t>
      </w:r>
      <w:r w:rsidR="00D21880" w:rsidRPr="000E4E28">
        <w:rPr>
          <w:rFonts w:ascii="Times New Roman" w:hAnsi="Times New Roman" w:cs="Times New Roman"/>
          <w:sz w:val="28"/>
          <w:szCs w:val="28"/>
        </w:rPr>
        <w:t>категории спортивного судьи</w:t>
      </w:r>
      <w:r w:rsidRPr="000E4E28">
        <w:rPr>
          <w:rFonts w:ascii="Times New Roman" w:eastAsia="BatangChe" w:hAnsi="Times New Roman" w:cs="Times New Roman"/>
          <w:sz w:val="28"/>
          <w:szCs w:val="28"/>
        </w:rPr>
        <w:t>;</w:t>
      </w:r>
    </w:p>
    <w:p w:rsidR="00C03569" w:rsidRPr="000E4E28" w:rsidRDefault="00C03569" w:rsidP="007B48C5">
      <w:pPr>
        <w:widowControl w:val="0"/>
        <w:spacing w:after="0" w:line="240" w:lineRule="auto"/>
        <w:ind w:firstLine="540"/>
        <w:jc w:val="both"/>
        <w:outlineLvl w:val="2"/>
        <w:rPr>
          <w:rFonts w:ascii="Times New Roman" w:eastAsia="BatangChe" w:hAnsi="Times New Roman" w:cs="Times New Roman"/>
          <w:sz w:val="28"/>
          <w:szCs w:val="28"/>
        </w:rPr>
      </w:pPr>
      <w:r w:rsidRPr="000E4E28">
        <w:rPr>
          <w:rFonts w:ascii="Times New Roman" w:eastAsia="BatangChe" w:hAnsi="Times New Roman" w:cs="Times New Roman"/>
          <w:sz w:val="28"/>
          <w:szCs w:val="28"/>
        </w:rPr>
        <w:t>согласие на обработку персональных данных;</w:t>
      </w:r>
    </w:p>
    <w:p w:rsidR="00D21880" w:rsidRPr="000E4E28" w:rsidRDefault="00D21880"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представление о присвоении соответствующей квалификационной категории спортивного судьи;</w:t>
      </w:r>
    </w:p>
    <w:p w:rsidR="00D21880" w:rsidRPr="000E4E28" w:rsidRDefault="00D21880"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заверенная печатью (при наличии) и подписью руководителя региональной (местной) спортивной федерации или физкультурно-спортивной организации копия карточки учета судейской деятельности кандидата на присвоение квалификационной категории спортивного судьи;</w:t>
      </w:r>
    </w:p>
    <w:p w:rsidR="00D21880" w:rsidRPr="000E4E28" w:rsidRDefault="00D21880"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0E4E28">
        <w:rPr>
          <w:rFonts w:ascii="Times New Roman" w:eastAsia="Times New Roman" w:hAnsi="Times New Roman" w:cs="Times New Roman"/>
          <w:sz w:val="28"/>
          <w:szCs w:val="28"/>
          <w:lang w:eastAsia="ru-RU"/>
        </w:rPr>
        <w:t>копии второй и третьей страниц паспорта гражданина Российской Федерации, а также копии страниц, содержащих сведения о месте жительства кандидата на присвоение квалификационной категории спортивного судьи,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w:t>
      </w:r>
      <w:proofErr w:type="gramEnd"/>
      <w:r w:rsidRPr="000E4E28">
        <w:rPr>
          <w:rFonts w:ascii="Times New Roman" w:eastAsia="Times New Roman" w:hAnsi="Times New Roman" w:cs="Times New Roman"/>
          <w:sz w:val="28"/>
          <w:szCs w:val="28"/>
          <w:lang w:eastAsia="ru-RU"/>
        </w:rPr>
        <w:t xml:space="preserve"> документа;</w:t>
      </w:r>
    </w:p>
    <w:p w:rsidR="00D21880" w:rsidRPr="000E4E28" w:rsidRDefault="001B2DD8"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удостоверения «</w:t>
      </w:r>
      <w:r w:rsidR="00D21880" w:rsidRPr="000E4E28">
        <w:rPr>
          <w:rFonts w:ascii="Times New Roman" w:eastAsia="Times New Roman" w:hAnsi="Times New Roman" w:cs="Times New Roman"/>
          <w:sz w:val="28"/>
          <w:szCs w:val="28"/>
          <w:lang w:eastAsia="ru-RU"/>
        </w:rPr>
        <w:t>мастер спор</w:t>
      </w:r>
      <w:r>
        <w:rPr>
          <w:rFonts w:ascii="Times New Roman" w:eastAsia="Times New Roman" w:hAnsi="Times New Roman" w:cs="Times New Roman"/>
          <w:sz w:val="28"/>
          <w:szCs w:val="28"/>
          <w:lang w:eastAsia="ru-RU"/>
        </w:rPr>
        <w:t>та России международного класса», «Гроссмейстер России»</w:t>
      </w:r>
      <w:r w:rsidR="00D21880" w:rsidRPr="000E4E28">
        <w:rPr>
          <w:rFonts w:ascii="Times New Roman" w:eastAsia="Times New Roman" w:hAnsi="Times New Roman" w:cs="Times New Roman"/>
          <w:sz w:val="28"/>
          <w:szCs w:val="28"/>
          <w:lang w:eastAsia="ru-RU"/>
        </w:rPr>
        <w:t xml:space="preserve"> или </w:t>
      </w:r>
      <w:r>
        <w:rPr>
          <w:rFonts w:ascii="Times New Roman" w:eastAsia="Times New Roman" w:hAnsi="Times New Roman" w:cs="Times New Roman"/>
          <w:sz w:val="28"/>
          <w:szCs w:val="28"/>
          <w:lang w:eastAsia="ru-RU"/>
        </w:rPr>
        <w:t>«</w:t>
      </w:r>
      <w:r w:rsidR="00D21880" w:rsidRPr="000E4E28">
        <w:rPr>
          <w:rFonts w:ascii="Times New Roman" w:eastAsia="Times New Roman" w:hAnsi="Times New Roman" w:cs="Times New Roman"/>
          <w:sz w:val="28"/>
          <w:szCs w:val="28"/>
          <w:lang w:eastAsia="ru-RU"/>
        </w:rPr>
        <w:t>мастер спорта России</w:t>
      </w:r>
      <w:r>
        <w:rPr>
          <w:rFonts w:ascii="Times New Roman" w:eastAsia="Times New Roman" w:hAnsi="Times New Roman" w:cs="Times New Roman"/>
          <w:sz w:val="28"/>
          <w:szCs w:val="28"/>
          <w:lang w:eastAsia="ru-RU"/>
        </w:rPr>
        <w:t xml:space="preserve">» </w:t>
      </w:r>
      <w:r w:rsidR="00D21880" w:rsidRPr="000E4E28">
        <w:rPr>
          <w:rFonts w:ascii="Times New Roman" w:eastAsia="Times New Roman" w:hAnsi="Times New Roman" w:cs="Times New Roman"/>
          <w:sz w:val="28"/>
          <w:szCs w:val="28"/>
          <w:lang w:eastAsia="ru-RU"/>
        </w:rPr>
        <w:t xml:space="preserve">- для кандидатов на </w:t>
      </w:r>
      <w:r w:rsidR="00D21880" w:rsidRPr="000E4E28">
        <w:rPr>
          <w:rFonts w:ascii="Times New Roman" w:eastAsia="Times New Roman" w:hAnsi="Times New Roman" w:cs="Times New Roman"/>
          <w:sz w:val="28"/>
          <w:szCs w:val="28"/>
          <w:lang w:eastAsia="ru-RU"/>
        </w:rPr>
        <w:lastRenderedPageBreak/>
        <w:t xml:space="preserve">присвоение квалификационной категории спортивного судьи, присвоение квалификационных категорий которым осуществляется в соответствии с </w:t>
      </w:r>
      <w:hyperlink r:id="rId10" w:history="1">
        <w:r w:rsidR="00D21880" w:rsidRPr="000E4E28">
          <w:rPr>
            <w:rFonts w:ascii="Times New Roman" w:eastAsia="Times New Roman" w:hAnsi="Times New Roman" w:cs="Times New Roman"/>
            <w:sz w:val="28"/>
            <w:szCs w:val="28"/>
            <w:lang w:eastAsia="ru-RU"/>
          </w:rPr>
          <w:t>абзацем третьим пункта 25</w:t>
        </w:r>
      </w:hyperlink>
      <w:r w:rsidR="00D21880" w:rsidRPr="000E4E28">
        <w:rPr>
          <w:rFonts w:ascii="Times New Roman" w:eastAsia="Times New Roman" w:hAnsi="Times New Roman" w:cs="Times New Roman"/>
          <w:sz w:val="28"/>
          <w:szCs w:val="28"/>
          <w:lang w:eastAsia="ru-RU"/>
        </w:rPr>
        <w:t xml:space="preserve"> Положения о спортивных судьях;</w:t>
      </w:r>
    </w:p>
    <w:p w:rsidR="00D21880" w:rsidRPr="000E4E28" w:rsidRDefault="00D21880"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две фотографии размером 3 x 4 см.</w:t>
      </w:r>
    </w:p>
    <w:p w:rsidR="00D21880" w:rsidRPr="000E4E28" w:rsidRDefault="00D21880"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Военнослужащие срочной службы вместо паспорта гражданина Российской Федерации представляют копии страниц военного билета, содержащих сведения о фамилии, имени, отчестве (при наличии) и месте прохождения службы.</w:t>
      </w:r>
    </w:p>
    <w:p w:rsidR="00D21880" w:rsidRPr="000E4E28" w:rsidRDefault="00D21880"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4E28">
        <w:rPr>
          <w:rFonts w:ascii="Times New Roman" w:eastAsia="Times New Roman" w:hAnsi="Times New Roman" w:cs="Times New Roman"/>
          <w:sz w:val="28"/>
          <w:szCs w:val="28"/>
          <w:lang w:eastAsia="ru-RU"/>
        </w:rPr>
        <w:t>Все требуемые для присвоения спортивных разрядов копии документов, предусмотренные настоящим пунктом, должны полностью воспроизводить информацию подлинного документа.</w:t>
      </w:r>
    </w:p>
    <w:p w:rsidR="006B0F61" w:rsidRPr="000E4E28" w:rsidRDefault="006B0F61" w:rsidP="007B48C5">
      <w:pPr>
        <w:pStyle w:val="ConsPlusNormal"/>
        <w:ind w:firstLine="540"/>
        <w:jc w:val="both"/>
        <w:rPr>
          <w:rFonts w:ascii="Times New Roman" w:eastAsia="BatangChe" w:hAnsi="Times New Roman" w:cs="Times New Roman"/>
          <w:sz w:val="28"/>
          <w:szCs w:val="28"/>
        </w:rPr>
      </w:pPr>
      <w:r w:rsidRPr="000E4E28">
        <w:rPr>
          <w:rFonts w:ascii="Times New Roman" w:eastAsia="BatangChe" w:hAnsi="Times New Roman" w:cs="Times New Roman"/>
          <w:sz w:val="28"/>
          <w:szCs w:val="28"/>
        </w:rPr>
        <w:t>Тексты представляемых документов должны быть написаны разборчиво, фамилии, имена, отчества физических лиц, адреса их мест</w:t>
      </w:r>
      <w:r w:rsidR="003F4BDD">
        <w:rPr>
          <w:rFonts w:ascii="Times New Roman" w:eastAsia="BatangChe" w:hAnsi="Times New Roman" w:cs="Times New Roman"/>
          <w:sz w:val="28"/>
          <w:szCs w:val="28"/>
        </w:rPr>
        <w:t xml:space="preserve"> и </w:t>
      </w:r>
      <w:r w:rsidRPr="000E4E28">
        <w:rPr>
          <w:rFonts w:ascii="Times New Roman" w:eastAsia="BatangChe" w:hAnsi="Times New Roman" w:cs="Times New Roman"/>
          <w:sz w:val="28"/>
          <w:szCs w:val="28"/>
        </w:rPr>
        <w:t xml:space="preserve"> жительства должны быть написаны полностью.</w:t>
      </w:r>
    </w:p>
    <w:p w:rsidR="006B0F61" w:rsidRPr="000E4E28" w:rsidRDefault="006B0F61" w:rsidP="007B48C5">
      <w:pPr>
        <w:pStyle w:val="ConsPlusNormal"/>
        <w:ind w:firstLine="540"/>
        <w:jc w:val="both"/>
        <w:rPr>
          <w:rFonts w:ascii="Times New Roman" w:eastAsia="BatangChe" w:hAnsi="Times New Roman" w:cs="Times New Roman"/>
          <w:sz w:val="28"/>
          <w:szCs w:val="28"/>
        </w:rPr>
      </w:pPr>
      <w:r w:rsidRPr="000E4E28">
        <w:rPr>
          <w:rFonts w:ascii="Times New Roman" w:eastAsia="BatangChe" w:hAnsi="Times New Roman" w:cs="Times New Roman"/>
          <w:sz w:val="28"/>
          <w:szCs w:val="28"/>
        </w:rPr>
        <w:t>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524BCF" w:rsidRPr="000E4E28" w:rsidRDefault="00280E10" w:rsidP="007B48C5">
      <w:pPr>
        <w:pStyle w:val="ConsPlusNormal"/>
        <w:ind w:firstLine="540"/>
        <w:jc w:val="both"/>
        <w:rPr>
          <w:rFonts w:ascii="Times New Roman" w:hAnsi="Times New Roman" w:cs="Times New Roman"/>
          <w:sz w:val="28"/>
          <w:szCs w:val="28"/>
        </w:rPr>
      </w:pPr>
      <w:r>
        <w:rPr>
          <w:rFonts w:ascii="Times New Roman" w:eastAsia="BatangChe" w:hAnsi="Times New Roman" w:cs="Times New Roman"/>
          <w:sz w:val="28"/>
          <w:szCs w:val="28"/>
        </w:rPr>
        <w:t>2.6</w:t>
      </w:r>
      <w:r w:rsidR="00D21880" w:rsidRPr="000E4E28">
        <w:rPr>
          <w:rFonts w:ascii="Times New Roman" w:eastAsia="BatangChe" w:hAnsi="Times New Roman" w:cs="Times New Roman"/>
          <w:sz w:val="28"/>
          <w:szCs w:val="28"/>
        </w:rPr>
        <w:t>.1.</w:t>
      </w:r>
      <w:r w:rsidR="00524BCF" w:rsidRPr="000E4E28">
        <w:rPr>
          <w:rFonts w:ascii="Times New Roman" w:hAnsi="Times New Roman" w:cs="Times New Roman"/>
          <w:sz w:val="28"/>
          <w:szCs w:val="28"/>
        </w:rPr>
        <w:t xml:space="preserve"> Документы, предусмотренные </w:t>
      </w:r>
      <w:r w:rsidR="00C35F30">
        <w:t xml:space="preserve"> </w:t>
      </w:r>
      <w:r w:rsidR="00503274">
        <w:rPr>
          <w:rFonts w:ascii="Times New Roman" w:hAnsi="Times New Roman" w:cs="Times New Roman"/>
          <w:sz w:val="28"/>
          <w:szCs w:val="28"/>
        </w:rPr>
        <w:t>пунктом 2.</w:t>
      </w:r>
      <w:r w:rsidR="00503274" w:rsidRPr="00503274">
        <w:rPr>
          <w:rFonts w:ascii="Times New Roman" w:hAnsi="Times New Roman" w:cs="Times New Roman"/>
          <w:sz w:val="28"/>
          <w:szCs w:val="28"/>
        </w:rPr>
        <w:t>6</w:t>
      </w:r>
      <w:r w:rsidR="00C35F30" w:rsidRPr="00C35F30">
        <w:rPr>
          <w:rFonts w:ascii="Times New Roman" w:hAnsi="Times New Roman" w:cs="Times New Roman"/>
          <w:sz w:val="28"/>
          <w:szCs w:val="28"/>
        </w:rPr>
        <w:t>.</w:t>
      </w:r>
      <w:r w:rsidR="00C35F30">
        <w:t xml:space="preserve"> </w:t>
      </w:r>
      <w:r w:rsidR="00524BCF" w:rsidRPr="000E4E28">
        <w:rPr>
          <w:rFonts w:ascii="Times New Roman" w:hAnsi="Times New Roman" w:cs="Times New Roman"/>
          <w:sz w:val="28"/>
          <w:szCs w:val="28"/>
        </w:rPr>
        <w:t>настоящего административного регламента, подаются в администрацию в течение четырех месяцев со дня выполнения Квалификационных требований к кандидатам на присвоение квалификационных категорий спортивных судей.</w:t>
      </w:r>
    </w:p>
    <w:p w:rsidR="006B0F61" w:rsidRPr="000E4E28" w:rsidRDefault="00280E10" w:rsidP="007B48C5">
      <w:pPr>
        <w:pStyle w:val="ConsPlusNormal"/>
        <w:ind w:firstLine="540"/>
        <w:jc w:val="both"/>
        <w:rPr>
          <w:rFonts w:ascii="Times New Roman" w:eastAsia="BatangChe" w:hAnsi="Times New Roman" w:cs="Times New Roman"/>
          <w:sz w:val="28"/>
          <w:szCs w:val="28"/>
        </w:rPr>
      </w:pPr>
      <w:r>
        <w:rPr>
          <w:rFonts w:ascii="Times New Roman" w:eastAsia="BatangChe" w:hAnsi="Times New Roman" w:cs="Times New Roman"/>
          <w:sz w:val="28"/>
          <w:szCs w:val="28"/>
        </w:rPr>
        <w:t>2.6</w:t>
      </w:r>
      <w:r w:rsidR="0088512C" w:rsidRPr="000E4E28">
        <w:rPr>
          <w:rFonts w:ascii="Times New Roman" w:eastAsia="BatangChe" w:hAnsi="Times New Roman" w:cs="Times New Roman"/>
          <w:sz w:val="28"/>
          <w:szCs w:val="28"/>
        </w:rPr>
        <w:t>.2.</w:t>
      </w:r>
      <w:r w:rsidR="006B0F61" w:rsidRPr="000E4E28">
        <w:rPr>
          <w:rFonts w:ascii="Times New Roman" w:eastAsia="BatangChe" w:hAnsi="Times New Roman" w:cs="Times New Roman"/>
          <w:sz w:val="28"/>
          <w:szCs w:val="28"/>
        </w:rPr>
        <w:t xml:space="preserve"> Формы заявления и общих сведений о муниципальной услуге заявитель может получить:</w:t>
      </w:r>
    </w:p>
    <w:p w:rsidR="006B0F61" w:rsidRPr="000E4E28" w:rsidRDefault="006B0F61" w:rsidP="007B48C5">
      <w:pPr>
        <w:pStyle w:val="ConsPlusNormal"/>
        <w:ind w:firstLine="540"/>
        <w:jc w:val="both"/>
        <w:rPr>
          <w:rFonts w:ascii="Times New Roman" w:eastAsia="BatangChe" w:hAnsi="Times New Roman" w:cs="Times New Roman"/>
          <w:sz w:val="28"/>
          <w:szCs w:val="28"/>
        </w:rPr>
      </w:pPr>
      <w:r w:rsidRPr="000E4E28">
        <w:rPr>
          <w:rFonts w:ascii="Times New Roman" w:eastAsia="BatangChe" w:hAnsi="Times New Roman" w:cs="Times New Roman"/>
          <w:sz w:val="28"/>
          <w:szCs w:val="28"/>
        </w:rPr>
        <w:t>непосредственно в ад</w:t>
      </w:r>
      <w:r w:rsidR="0088512C" w:rsidRPr="000E4E28">
        <w:rPr>
          <w:rFonts w:ascii="Times New Roman" w:eastAsia="BatangChe" w:hAnsi="Times New Roman" w:cs="Times New Roman"/>
          <w:sz w:val="28"/>
          <w:szCs w:val="28"/>
        </w:rPr>
        <w:t>министрации, у должностных лиц</w:t>
      </w:r>
      <w:r w:rsidR="001E189D">
        <w:rPr>
          <w:rFonts w:ascii="Times New Roman" w:eastAsia="BatangChe" w:hAnsi="Times New Roman" w:cs="Times New Roman"/>
          <w:sz w:val="28"/>
          <w:szCs w:val="28"/>
        </w:rPr>
        <w:t xml:space="preserve"> управления</w:t>
      </w:r>
      <w:r w:rsidRPr="000E4E28">
        <w:rPr>
          <w:rFonts w:ascii="Times New Roman" w:eastAsia="BatangChe" w:hAnsi="Times New Roman" w:cs="Times New Roman"/>
          <w:sz w:val="28"/>
          <w:szCs w:val="28"/>
        </w:rPr>
        <w:t>;</w:t>
      </w:r>
    </w:p>
    <w:p w:rsidR="006B0F61" w:rsidRPr="000E4E28" w:rsidRDefault="006B0F61" w:rsidP="007B48C5">
      <w:pPr>
        <w:pStyle w:val="ConsPlusNormal"/>
        <w:ind w:firstLine="540"/>
        <w:jc w:val="both"/>
        <w:rPr>
          <w:rFonts w:ascii="Times New Roman" w:eastAsia="BatangChe" w:hAnsi="Times New Roman" w:cs="Times New Roman"/>
          <w:sz w:val="28"/>
          <w:szCs w:val="28"/>
        </w:rPr>
      </w:pPr>
      <w:proofErr w:type="gramStart"/>
      <w:r w:rsidRPr="000E4E28">
        <w:rPr>
          <w:rFonts w:ascii="Times New Roman" w:eastAsia="BatangChe" w:hAnsi="Times New Roman" w:cs="Times New Roman"/>
          <w:sz w:val="28"/>
          <w:szCs w:val="28"/>
        </w:rPr>
        <w:t>с использованием информаци</w:t>
      </w:r>
      <w:r w:rsidR="001B2DD8">
        <w:rPr>
          <w:rFonts w:ascii="Times New Roman" w:eastAsia="BatangChe" w:hAnsi="Times New Roman" w:cs="Times New Roman"/>
          <w:sz w:val="28"/>
          <w:szCs w:val="28"/>
        </w:rPr>
        <w:t>онно-телекоммуникационной сети «Интернет»</w:t>
      </w:r>
      <w:r w:rsidRPr="000E4E28">
        <w:rPr>
          <w:rFonts w:ascii="Times New Roman" w:eastAsia="BatangChe" w:hAnsi="Times New Roman" w:cs="Times New Roman"/>
          <w:sz w:val="28"/>
          <w:szCs w:val="28"/>
        </w:rPr>
        <w:t xml:space="preserve"> на официальном сайте администрации</w:t>
      </w:r>
      <w:r w:rsidR="00975FBA" w:rsidRPr="000E4E28">
        <w:rPr>
          <w:rFonts w:ascii="Times New Roman" w:eastAsia="BatangChe" w:hAnsi="Times New Roman" w:cs="Times New Roman"/>
          <w:sz w:val="28"/>
          <w:szCs w:val="28"/>
        </w:rPr>
        <w:t xml:space="preserve"> </w:t>
      </w:r>
      <w:r w:rsidR="00975FBA" w:rsidRPr="000E4E28">
        <w:rPr>
          <w:rFonts w:ascii="Times New Roman" w:eastAsia="BatangChe" w:hAnsi="Times New Roman" w:cs="Times New Roman"/>
          <w:sz w:val="28"/>
          <w:szCs w:val="28"/>
          <w:lang w:val="en-US"/>
        </w:rPr>
        <w:t>www</w:t>
      </w:r>
      <w:r w:rsidR="00975FBA" w:rsidRPr="000E4E28">
        <w:rPr>
          <w:rFonts w:ascii="Times New Roman" w:eastAsia="BatangChe" w:hAnsi="Times New Roman" w:cs="Times New Roman"/>
          <w:sz w:val="28"/>
          <w:szCs w:val="28"/>
        </w:rPr>
        <w:t>.</w:t>
      </w:r>
      <w:proofErr w:type="spellStart"/>
      <w:r w:rsidR="00975FBA" w:rsidRPr="000E4E28">
        <w:rPr>
          <w:rFonts w:ascii="Times New Roman" w:eastAsia="BatangChe" w:hAnsi="Times New Roman" w:cs="Times New Roman"/>
          <w:sz w:val="28"/>
          <w:szCs w:val="28"/>
          <w:lang w:val="en-US"/>
        </w:rPr>
        <w:t>abgosk</w:t>
      </w:r>
      <w:proofErr w:type="spellEnd"/>
      <w:r w:rsidR="00975FBA" w:rsidRPr="000E4E28">
        <w:rPr>
          <w:rFonts w:ascii="Times New Roman" w:eastAsia="BatangChe" w:hAnsi="Times New Roman" w:cs="Times New Roman"/>
          <w:sz w:val="28"/>
          <w:szCs w:val="28"/>
        </w:rPr>
        <w:t>@</w:t>
      </w:r>
      <w:r w:rsidR="00975FBA" w:rsidRPr="000E4E28">
        <w:rPr>
          <w:rFonts w:ascii="Times New Roman" w:eastAsia="BatangChe" w:hAnsi="Times New Roman" w:cs="Times New Roman"/>
          <w:sz w:val="28"/>
          <w:szCs w:val="28"/>
          <w:lang w:val="en-US"/>
        </w:rPr>
        <w:t>mail</w:t>
      </w:r>
      <w:r w:rsidR="00975FBA" w:rsidRPr="000E4E28">
        <w:rPr>
          <w:rFonts w:ascii="Times New Roman" w:eastAsia="BatangChe" w:hAnsi="Times New Roman" w:cs="Times New Roman"/>
          <w:sz w:val="28"/>
          <w:szCs w:val="28"/>
        </w:rPr>
        <w:t>.</w:t>
      </w:r>
      <w:proofErr w:type="spellStart"/>
      <w:r w:rsidR="00975FBA" w:rsidRPr="000E4E28">
        <w:rPr>
          <w:rFonts w:ascii="Times New Roman" w:eastAsia="BatangChe" w:hAnsi="Times New Roman" w:cs="Times New Roman"/>
          <w:sz w:val="28"/>
          <w:szCs w:val="28"/>
          <w:lang w:val="en-US"/>
        </w:rPr>
        <w:t>ru</w:t>
      </w:r>
      <w:proofErr w:type="spellEnd"/>
      <w:r w:rsidR="00975FBA" w:rsidRPr="000E4E28">
        <w:rPr>
          <w:rFonts w:ascii="Times New Roman" w:eastAsia="BatangChe" w:hAnsi="Times New Roman" w:cs="Times New Roman"/>
          <w:sz w:val="28"/>
          <w:szCs w:val="28"/>
        </w:rPr>
        <w:t>;</w:t>
      </w:r>
      <w:r w:rsidRPr="000E4E28">
        <w:rPr>
          <w:rFonts w:ascii="Times New Roman" w:eastAsia="BatangChe" w:hAnsi="Times New Roman" w:cs="Times New Roman"/>
          <w:sz w:val="28"/>
          <w:szCs w:val="28"/>
        </w:rPr>
        <w:t>, в федеральной государс</w:t>
      </w:r>
      <w:r w:rsidR="001B2DD8">
        <w:rPr>
          <w:rFonts w:ascii="Times New Roman" w:eastAsia="BatangChe" w:hAnsi="Times New Roman" w:cs="Times New Roman"/>
          <w:sz w:val="28"/>
          <w:szCs w:val="28"/>
        </w:rPr>
        <w:t>твенной информационной системе «</w:t>
      </w:r>
      <w:r w:rsidRPr="000E4E28">
        <w:rPr>
          <w:rFonts w:ascii="Times New Roman" w:eastAsia="BatangChe" w:hAnsi="Times New Roman" w:cs="Times New Roman"/>
          <w:sz w:val="28"/>
          <w:szCs w:val="28"/>
        </w:rPr>
        <w:t>Единый портал государственных и муниципальны</w:t>
      </w:r>
      <w:r w:rsidR="001B2DD8">
        <w:rPr>
          <w:rFonts w:ascii="Times New Roman" w:eastAsia="BatangChe" w:hAnsi="Times New Roman" w:cs="Times New Roman"/>
          <w:sz w:val="28"/>
          <w:szCs w:val="28"/>
        </w:rPr>
        <w:t>х услуг (функций)»</w:t>
      </w:r>
      <w:r w:rsidRPr="000E4E28">
        <w:rPr>
          <w:rFonts w:ascii="Times New Roman" w:eastAsia="BatangChe" w:hAnsi="Times New Roman" w:cs="Times New Roman"/>
          <w:sz w:val="28"/>
          <w:szCs w:val="28"/>
        </w:rPr>
        <w:t xml:space="preserve"> www.gosuslugi.ru, государственной информационно</w:t>
      </w:r>
      <w:r w:rsidR="001B2DD8">
        <w:rPr>
          <w:rFonts w:ascii="Times New Roman" w:eastAsia="BatangChe" w:hAnsi="Times New Roman" w:cs="Times New Roman"/>
          <w:sz w:val="28"/>
          <w:szCs w:val="28"/>
        </w:rPr>
        <w:t>й системе Ставропольского края «</w:t>
      </w:r>
      <w:r w:rsidRPr="000E4E28">
        <w:rPr>
          <w:rFonts w:ascii="Times New Roman" w:eastAsia="BatangChe"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w:t>
      </w:r>
      <w:r w:rsidR="001B2DD8">
        <w:rPr>
          <w:rFonts w:ascii="Times New Roman" w:eastAsia="BatangChe" w:hAnsi="Times New Roman" w:cs="Times New Roman"/>
          <w:sz w:val="28"/>
          <w:szCs w:val="28"/>
        </w:rPr>
        <w:t>бразований Ставропольского края»</w:t>
      </w:r>
      <w:r w:rsidRPr="000E4E28">
        <w:rPr>
          <w:rFonts w:ascii="Times New Roman" w:eastAsia="BatangChe" w:hAnsi="Times New Roman" w:cs="Times New Roman"/>
          <w:sz w:val="28"/>
          <w:szCs w:val="28"/>
        </w:rPr>
        <w:t xml:space="preserve"> www.26gosuslugi.ru.</w:t>
      </w:r>
      <w:proofErr w:type="gramEnd"/>
    </w:p>
    <w:p w:rsidR="006B0F61" w:rsidRPr="000E4E28" w:rsidRDefault="00280E10" w:rsidP="007B48C5">
      <w:pPr>
        <w:pStyle w:val="ConsPlusNormal"/>
        <w:ind w:firstLine="540"/>
        <w:jc w:val="both"/>
        <w:rPr>
          <w:rFonts w:ascii="Times New Roman" w:eastAsia="BatangChe" w:hAnsi="Times New Roman" w:cs="Times New Roman"/>
          <w:sz w:val="28"/>
          <w:szCs w:val="28"/>
        </w:rPr>
      </w:pPr>
      <w:r>
        <w:rPr>
          <w:rFonts w:ascii="Times New Roman" w:eastAsia="BatangChe" w:hAnsi="Times New Roman" w:cs="Times New Roman"/>
          <w:sz w:val="28"/>
          <w:szCs w:val="28"/>
        </w:rPr>
        <w:t>2.6</w:t>
      </w:r>
      <w:r w:rsidR="0088512C" w:rsidRPr="000E4E28">
        <w:rPr>
          <w:rFonts w:ascii="Times New Roman" w:eastAsia="BatangChe" w:hAnsi="Times New Roman" w:cs="Times New Roman"/>
          <w:sz w:val="28"/>
          <w:szCs w:val="28"/>
        </w:rPr>
        <w:t xml:space="preserve">.3. </w:t>
      </w:r>
      <w:r w:rsidR="006B0F61" w:rsidRPr="000E4E28">
        <w:rPr>
          <w:rFonts w:ascii="Times New Roman" w:eastAsia="BatangChe" w:hAnsi="Times New Roman" w:cs="Times New Roman"/>
          <w:sz w:val="28"/>
          <w:szCs w:val="28"/>
        </w:rPr>
        <w:t>Заявитель имеет право представить документы:</w:t>
      </w:r>
    </w:p>
    <w:p w:rsidR="006B0F61" w:rsidRPr="000E4E28" w:rsidRDefault="006B0F61" w:rsidP="007B48C5">
      <w:pPr>
        <w:pStyle w:val="ConsPlusNormal"/>
        <w:ind w:firstLine="540"/>
        <w:jc w:val="both"/>
        <w:rPr>
          <w:rFonts w:ascii="Times New Roman" w:eastAsia="BatangChe" w:hAnsi="Times New Roman" w:cs="Times New Roman"/>
          <w:sz w:val="28"/>
          <w:szCs w:val="28"/>
        </w:rPr>
      </w:pPr>
      <w:r w:rsidRPr="000E4E28">
        <w:rPr>
          <w:rFonts w:ascii="Times New Roman" w:eastAsia="BatangChe" w:hAnsi="Times New Roman" w:cs="Times New Roman"/>
          <w:sz w:val="28"/>
          <w:szCs w:val="28"/>
        </w:rPr>
        <w:t xml:space="preserve">лично в администрацию по адресу: Ставропольский край, </w:t>
      </w:r>
      <w:r w:rsidR="0088512C" w:rsidRPr="000E4E28">
        <w:rPr>
          <w:rFonts w:ascii="Times New Roman" w:eastAsia="BatangChe" w:hAnsi="Times New Roman" w:cs="Times New Roman"/>
          <w:sz w:val="28"/>
          <w:szCs w:val="28"/>
        </w:rPr>
        <w:t xml:space="preserve">Благодарненский городской округ, </w:t>
      </w:r>
      <w:r w:rsidRPr="000E4E28">
        <w:rPr>
          <w:rFonts w:ascii="Times New Roman" w:eastAsia="BatangChe" w:hAnsi="Times New Roman" w:cs="Times New Roman"/>
          <w:sz w:val="28"/>
          <w:szCs w:val="28"/>
        </w:rPr>
        <w:t>пл.</w:t>
      </w:r>
      <w:r w:rsidR="0088512C" w:rsidRPr="000E4E28">
        <w:rPr>
          <w:rFonts w:ascii="Times New Roman" w:eastAsia="BatangChe" w:hAnsi="Times New Roman" w:cs="Times New Roman"/>
          <w:sz w:val="28"/>
          <w:szCs w:val="28"/>
        </w:rPr>
        <w:t xml:space="preserve"> Ленина,1</w:t>
      </w:r>
      <w:r w:rsidRPr="000E4E28">
        <w:rPr>
          <w:rFonts w:ascii="Times New Roman" w:eastAsia="BatangChe" w:hAnsi="Times New Roman" w:cs="Times New Roman"/>
          <w:sz w:val="28"/>
          <w:szCs w:val="28"/>
        </w:rPr>
        <w:t xml:space="preserve">, к должностным лицам </w:t>
      </w:r>
      <w:r w:rsidR="001E189D">
        <w:rPr>
          <w:rFonts w:ascii="Times New Roman" w:eastAsia="BatangChe" w:hAnsi="Times New Roman" w:cs="Times New Roman"/>
          <w:sz w:val="28"/>
          <w:szCs w:val="28"/>
        </w:rPr>
        <w:t xml:space="preserve">управления </w:t>
      </w:r>
      <w:r w:rsidRPr="000E4E28">
        <w:rPr>
          <w:rFonts w:ascii="Times New Roman" w:eastAsia="BatangChe" w:hAnsi="Times New Roman" w:cs="Times New Roman"/>
          <w:sz w:val="28"/>
          <w:szCs w:val="28"/>
        </w:rPr>
        <w:t>физической культуры и спорта администрации - понедельник - пятница с 8.00 до 17.00, перерыв с 12.00 до 13.00; суббота, воскресенье - выходные дни;</w:t>
      </w:r>
    </w:p>
    <w:p w:rsidR="0088512C" w:rsidRPr="000E4E28" w:rsidRDefault="006B0F61" w:rsidP="007B48C5">
      <w:pPr>
        <w:pStyle w:val="ConsPlusNormal"/>
        <w:ind w:firstLine="540"/>
        <w:jc w:val="both"/>
        <w:rPr>
          <w:rFonts w:ascii="Times New Roman" w:eastAsia="BatangChe" w:hAnsi="Times New Roman" w:cs="Times New Roman"/>
          <w:sz w:val="28"/>
          <w:szCs w:val="28"/>
        </w:rPr>
      </w:pPr>
      <w:r w:rsidRPr="000E4E28">
        <w:rPr>
          <w:rFonts w:ascii="Times New Roman" w:eastAsia="BatangChe" w:hAnsi="Times New Roman" w:cs="Times New Roman"/>
          <w:sz w:val="28"/>
          <w:szCs w:val="28"/>
        </w:rPr>
        <w:t>в письменной форме, путем направления почтовых отправлений</w:t>
      </w:r>
      <w:r w:rsidR="0088512C" w:rsidRPr="000E4E28">
        <w:rPr>
          <w:rFonts w:ascii="Times New Roman" w:eastAsia="BatangChe" w:hAnsi="Times New Roman" w:cs="Times New Roman"/>
          <w:sz w:val="28"/>
          <w:szCs w:val="28"/>
        </w:rPr>
        <w:t>;</w:t>
      </w:r>
    </w:p>
    <w:p w:rsidR="006B0F61" w:rsidRPr="000E4E28" w:rsidRDefault="006B0F61" w:rsidP="007B48C5">
      <w:pPr>
        <w:pStyle w:val="ConsPlusNormal"/>
        <w:ind w:firstLine="540"/>
        <w:jc w:val="both"/>
        <w:rPr>
          <w:rFonts w:ascii="Times New Roman" w:eastAsia="BatangChe" w:hAnsi="Times New Roman" w:cs="Times New Roman"/>
          <w:sz w:val="28"/>
          <w:szCs w:val="28"/>
        </w:rPr>
      </w:pPr>
      <w:r w:rsidRPr="000E4E28">
        <w:rPr>
          <w:rFonts w:ascii="Times New Roman" w:eastAsia="BatangChe" w:hAnsi="Times New Roman" w:cs="Times New Roman"/>
          <w:sz w:val="28"/>
          <w:szCs w:val="28"/>
        </w:rPr>
        <w:t xml:space="preserve">в форме электронного документа с использованием электронной почты по адресу: </w:t>
      </w:r>
      <w:r w:rsidR="00975FBA" w:rsidRPr="000E4E28">
        <w:rPr>
          <w:rFonts w:ascii="Times New Roman" w:eastAsia="BatangChe" w:hAnsi="Times New Roman" w:cs="Times New Roman"/>
          <w:sz w:val="28"/>
          <w:szCs w:val="28"/>
          <w:lang w:val="en-US"/>
        </w:rPr>
        <w:t>www</w:t>
      </w:r>
      <w:r w:rsidR="00975FBA" w:rsidRPr="000E4E28">
        <w:rPr>
          <w:rFonts w:ascii="Times New Roman" w:eastAsia="BatangChe" w:hAnsi="Times New Roman" w:cs="Times New Roman"/>
          <w:sz w:val="28"/>
          <w:szCs w:val="28"/>
        </w:rPr>
        <w:t>.</w:t>
      </w:r>
      <w:proofErr w:type="spellStart"/>
      <w:r w:rsidR="00975FBA" w:rsidRPr="000E4E28">
        <w:rPr>
          <w:rFonts w:ascii="Times New Roman" w:eastAsia="BatangChe" w:hAnsi="Times New Roman" w:cs="Times New Roman"/>
          <w:sz w:val="28"/>
          <w:szCs w:val="28"/>
          <w:lang w:val="en-US"/>
        </w:rPr>
        <w:t>abgosk</w:t>
      </w:r>
      <w:proofErr w:type="spellEnd"/>
      <w:r w:rsidR="00975FBA" w:rsidRPr="000E4E28">
        <w:rPr>
          <w:rFonts w:ascii="Times New Roman" w:eastAsia="BatangChe" w:hAnsi="Times New Roman" w:cs="Times New Roman"/>
          <w:sz w:val="28"/>
          <w:szCs w:val="28"/>
        </w:rPr>
        <w:t>@</w:t>
      </w:r>
      <w:r w:rsidR="00975FBA" w:rsidRPr="000E4E28">
        <w:rPr>
          <w:rFonts w:ascii="Times New Roman" w:eastAsia="BatangChe" w:hAnsi="Times New Roman" w:cs="Times New Roman"/>
          <w:sz w:val="28"/>
          <w:szCs w:val="28"/>
          <w:lang w:val="en-US"/>
        </w:rPr>
        <w:t>mail</w:t>
      </w:r>
      <w:r w:rsidR="00975FBA" w:rsidRPr="000E4E28">
        <w:rPr>
          <w:rFonts w:ascii="Times New Roman" w:eastAsia="BatangChe" w:hAnsi="Times New Roman" w:cs="Times New Roman"/>
          <w:sz w:val="28"/>
          <w:szCs w:val="28"/>
        </w:rPr>
        <w:t>.</w:t>
      </w:r>
      <w:proofErr w:type="spellStart"/>
      <w:r w:rsidR="00975FBA" w:rsidRPr="000E4E28">
        <w:rPr>
          <w:rFonts w:ascii="Times New Roman" w:eastAsia="BatangChe" w:hAnsi="Times New Roman" w:cs="Times New Roman"/>
          <w:sz w:val="28"/>
          <w:szCs w:val="28"/>
          <w:lang w:val="en-US"/>
        </w:rPr>
        <w:t>ru</w:t>
      </w:r>
      <w:proofErr w:type="spellEnd"/>
      <w:r w:rsidR="00975FBA" w:rsidRPr="000E4E28">
        <w:rPr>
          <w:rFonts w:ascii="Times New Roman" w:eastAsia="BatangChe" w:hAnsi="Times New Roman" w:cs="Times New Roman"/>
          <w:sz w:val="28"/>
          <w:szCs w:val="28"/>
        </w:rPr>
        <w:t>;</w:t>
      </w:r>
    </w:p>
    <w:p w:rsidR="006B0F61" w:rsidRPr="000E4E28" w:rsidRDefault="006B0F61" w:rsidP="007B48C5">
      <w:pPr>
        <w:pStyle w:val="ConsPlusNormal"/>
        <w:ind w:firstLine="540"/>
        <w:jc w:val="both"/>
        <w:rPr>
          <w:rFonts w:ascii="Times New Roman" w:eastAsia="BatangChe" w:hAnsi="Times New Roman" w:cs="Times New Roman"/>
          <w:sz w:val="28"/>
          <w:szCs w:val="28"/>
        </w:rPr>
      </w:pPr>
      <w:r w:rsidRPr="000E4E28">
        <w:rPr>
          <w:rFonts w:ascii="Times New Roman" w:eastAsia="BatangChe" w:hAnsi="Times New Roman" w:cs="Times New Roman"/>
          <w:sz w:val="28"/>
          <w:szCs w:val="28"/>
        </w:rPr>
        <w:t>с использованием информаци</w:t>
      </w:r>
      <w:r w:rsidR="001B2DD8">
        <w:rPr>
          <w:rFonts w:ascii="Times New Roman" w:eastAsia="BatangChe" w:hAnsi="Times New Roman" w:cs="Times New Roman"/>
          <w:sz w:val="28"/>
          <w:szCs w:val="28"/>
        </w:rPr>
        <w:t xml:space="preserve">онно-телекоммуникационной сети </w:t>
      </w:r>
      <w:r w:rsidR="001B2DD8">
        <w:rPr>
          <w:rFonts w:ascii="Times New Roman" w:eastAsia="BatangChe" w:hAnsi="Times New Roman" w:cs="Times New Roman"/>
          <w:sz w:val="28"/>
          <w:szCs w:val="28"/>
        </w:rPr>
        <w:lastRenderedPageBreak/>
        <w:t>«Интернет»</w:t>
      </w:r>
      <w:r w:rsidRPr="000E4E28">
        <w:rPr>
          <w:rFonts w:ascii="Times New Roman" w:eastAsia="BatangChe" w:hAnsi="Times New Roman" w:cs="Times New Roman"/>
          <w:sz w:val="28"/>
          <w:szCs w:val="28"/>
        </w:rPr>
        <w:t xml:space="preserve"> путем направления обращений на официальный сайт администрации </w:t>
      </w:r>
      <w:r w:rsidR="00975FBA" w:rsidRPr="000E4E28">
        <w:rPr>
          <w:rFonts w:ascii="Times New Roman" w:eastAsia="BatangChe" w:hAnsi="Times New Roman" w:cs="Times New Roman"/>
          <w:sz w:val="28"/>
          <w:szCs w:val="28"/>
          <w:lang w:val="en-US"/>
        </w:rPr>
        <w:t>www</w:t>
      </w:r>
      <w:r w:rsidR="00975FBA" w:rsidRPr="000E4E28">
        <w:rPr>
          <w:rFonts w:ascii="Times New Roman" w:eastAsia="BatangChe" w:hAnsi="Times New Roman" w:cs="Times New Roman"/>
          <w:sz w:val="28"/>
          <w:szCs w:val="28"/>
        </w:rPr>
        <w:t>.</w:t>
      </w:r>
      <w:proofErr w:type="spellStart"/>
      <w:r w:rsidR="00975FBA" w:rsidRPr="000E4E28">
        <w:rPr>
          <w:rFonts w:ascii="Times New Roman" w:eastAsia="BatangChe" w:hAnsi="Times New Roman" w:cs="Times New Roman"/>
          <w:sz w:val="28"/>
          <w:szCs w:val="28"/>
          <w:lang w:val="en-US"/>
        </w:rPr>
        <w:t>abgosk</w:t>
      </w:r>
      <w:proofErr w:type="spellEnd"/>
      <w:r w:rsidR="00975FBA" w:rsidRPr="000E4E28">
        <w:rPr>
          <w:rFonts w:ascii="Times New Roman" w:eastAsia="BatangChe" w:hAnsi="Times New Roman" w:cs="Times New Roman"/>
          <w:sz w:val="28"/>
          <w:szCs w:val="28"/>
        </w:rPr>
        <w:t>@</w:t>
      </w:r>
      <w:r w:rsidR="00975FBA" w:rsidRPr="000E4E28">
        <w:rPr>
          <w:rFonts w:ascii="Times New Roman" w:eastAsia="BatangChe" w:hAnsi="Times New Roman" w:cs="Times New Roman"/>
          <w:sz w:val="28"/>
          <w:szCs w:val="28"/>
          <w:lang w:val="en-US"/>
        </w:rPr>
        <w:t>mail</w:t>
      </w:r>
      <w:r w:rsidR="00975FBA" w:rsidRPr="000E4E28">
        <w:rPr>
          <w:rFonts w:ascii="Times New Roman" w:eastAsia="BatangChe" w:hAnsi="Times New Roman" w:cs="Times New Roman"/>
          <w:sz w:val="28"/>
          <w:szCs w:val="28"/>
        </w:rPr>
        <w:t>.</w:t>
      </w:r>
      <w:proofErr w:type="spellStart"/>
      <w:r w:rsidR="00975FBA" w:rsidRPr="000E4E28">
        <w:rPr>
          <w:rFonts w:ascii="Times New Roman" w:eastAsia="BatangChe" w:hAnsi="Times New Roman" w:cs="Times New Roman"/>
          <w:sz w:val="28"/>
          <w:szCs w:val="28"/>
          <w:lang w:val="en-US"/>
        </w:rPr>
        <w:t>ru</w:t>
      </w:r>
      <w:proofErr w:type="spellEnd"/>
      <w:r w:rsidR="00975FBA" w:rsidRPr="000E4E28">
        <w:rPr>
          <w:rFonts w:ascii="Times New Roman" w:eastAsia="BatangChe" w:hAnsi="Times New Roman" w:cs="Times New Roman"/>
          <w:sz w:val="28"/>
          <w:szCs w:val="28"/>
        </w:rPr>
        <w:t>;</w:t>
      </w:r>
      <w:r w:rsidRPr="000E4E28">
        <w:rPr>
          <w:rFonts w:ascii="Times New Roman" w:eastAsia="BatangChe" w:hAnsi="Times New Roman" w:cs="Times New Roman"/>
          <w:sz w:val="28"/>
          <w:szCs w:val="28"/>
        </w:rPr>
        <w:t>, в федеральную государственную информационную систе</w:t>
      </w:r>
      <w:r w:rsidR="001B2DD8">
        <w:rPr>
          <w:rFonts w:ascii="Times New Roman" w:eastAsia="BatangChe" w:hAnsi="Times New Roman" w:cs="Times New Roman"/>
          <w:sz w:val="28"/>
          <w:szCs w:val="28"/>
        </w:rPr>
        <w:t>му «</w:t>
      </w:r>
      <w:r w:rsidRPr="000E4E28">
        <w:rPr>
          <w:rFonts w:ascii="Times New Roman" w:eastAsia="BatangChe" w:hAnsi="Times New Roman" w:cs="Times New Roman"/>
          <w:sz w:val="28"/>
          <w:szCs w:val="28"/>
        </w:rPr>
        <w:t>Единый портал государственных и муниципальных услуг (функций)</w:t>
      </w:r>
      <w:r w:rsidR="001B2DD8">
        <w:rPr>
          <w:rFonts w:ascii="Times New Roman" w:eastAsia="BatangChe" w:hAnsi="Times New Roman" w:cs="Times New Roman"/>
          <w:sz w:val="28"/>
          <w:szCs w:val="28"/>
        </w:rPr>
        <w:t>»</w:t>
      </w:r>
      <w:r w:rsidRPr="000E4E28">
        <w:rPr>
          <w:rFonts w:ascii="Times New Roman" w:eastAsia="BatangChe" w:hAnsi="Times New Roman" w:cs="Times New Roman"/>
          <w:sz w:val="28"/>
          <w:szCs w:val="28"/>
        </w:rPr>
        <w:t xml:space="preserve"> www.gosuslugi.ru, государственную информационную систему Ставропольского края</w:t>
      </w:r>
      <w:r w:rsidR="001B2DD8">
        <w:rPr>
          <w:rFonts w:ascii="Times New Roman" w:eastAsia="BatangChe" w:hAnsi="Times New Roman" w:cs="Times New Roman"/>
          <w:sz w:val="28"/>
          <w:szCs w:val="28"/>
        </w:rPr>
        <w:t xml:space="preserve"> «</w:t>
      </w:r>
      <w:r w:rsidRPr="000E4E28">
        <w:rPr>
          <w:rFonts w:ascii="Times New Roman" w:eastAsia="BatangChe"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1B2DD8">
        <w:rPr>
          <w:rFonts w:ascii="Times New Roman" w:eastAsia="BatangChe" w:hAnsi="Times New Roman" w:cs="Times New Roman"/>
          <w:sz w:val="28"/>
          <w:szCs w:val="28"/>
        </w:rPr>
        <w:t>»</w:t>
      </w:r>
      <w:r w:rsidRPr="000E4E28">
        <w:rPr>
          <w:rFonts w:ascii="Times New Roman" w:eastAsia="BatangChe" w:hAnsi="Times New Roman" w:cs="Times New Roman"/>
          <w:sz w:val="28"/>
          <w:szCs w:val="28"/>
        </w:rPr>
        <w:t xml:space="preserve"> www.26gosuslugi.ru (в личные кабинеты пользователей);</w:t>
      </w:r>
    </w:p>
    <w:p w:rsidR="006B0F61" w:rsidRPr="000E4E28" w:rsidRDefault="00280E10" w:rsidP="007B48C5">
      <w:pPr>
        <w:pStyle w:val="ConsPlusNormal"/>
        <w:ind w:firstLine="540"/>
        <w:jc w:val="both"/>
        <w:rPr>
          <w:rFonts w:ascii="Times New Roman" w:eastAsia="BatangChe" w:hAnsi="Times New Roman" w:cs="Times New Roman"/>
          <w:sz w:val="28"/>
          <w:szCs w:val="28"/>
        </w:rPr>
      </w:pPr>
      <w:r>
        <w:rPr>
          <w:rFonts w:ascii="Times New Roman" w:eastAsia="BatangChe" w:hAnsi="Times New Roman" w:cs="Times New Roman"/>
          <w:sz w:val="28"/>
          <w:szCs w:val="28"/>
        </w:rPr>
        <w:t>2.6</w:t>
      </w:r>
      <w:r w:rsidR="0088512C" w:rsidRPr="000E4E28">
        <w:rPr>
          <w:rFonts w:ascii="Times New Roman" w:eastAsia="BatangChe" w:hAnsi="Times New Roman" w:cs="Times New Roman"/>
          <w:sz w:val="28"/>
          <w:szCs w:val="28"/>
        </w:rPr>
        <w:t xml:space="preserve">.4. </w:t>
      </w:r>
      <w:r w:rsidR="006B0F61" w:rsidRPr="000E4E28">
        <w:rPr>
          <w:rFonts w:ascii="Times New Roman" w:eastAsia="BatangChe" w:hAnsi="Times New Roman" w:cs="Times New Roman"/>
          <w:sz w:val="28"/>
          <w:szCs w:val="28"/>
        </w:rPr>
        <w:t xml:space="preserve">Документы в электронной форме представляются заявителем в соответствии с </w:t>
      </w:r>
      <w:hyperlink r:id="rId11" w:history="1">
        <w:r w:rsidR="001B2DD8">
          <w:rPr>
            <w:rFonts w:ascii="Times New Roman" w:eastAsia="BatangChe" w:hAnsi="Times New Roman" w:cs="Times New Roman"/>
            <w:sz w:val="28"/>
            <w:szCs w:val="28"/>
          </w:rPr>
          <w:t>п</w:t>
        </w:r>
        <w:r w:rsidR="006B0F61" w:rsidRPr="000E4E28">
          <w:rPr>
            <w:rFonts w:ascii="Times New Roman" w:eastAsia="BatangChe" w:hAnsi="Times New Roman" w:cs="Times New Roman"/>
            <w:sz w:val="28"/>
            <w:szCs w:val="28"/>
          </w:rPr>
          <w:t>остановлением</w:t>
        </w:r>
      </w:hyperlink>
      <w:r w:rsidR="006B0F61" w:rsidRPr="000E4E28">
        <w:rPr>
          <w:rFonts w:ascii="Times New Roman" w:eastAsia="BatangChe" w:hAnsi="Times New Roman" w:cs="Times New Roman"/>
          <w:sz w:val="28"/>
          <w:szCs w:val="28"/>
        </w:rPr>
        <w:t xml:space="preserve"> Правительства Российской Федерации от 7 июля 2011 </w:t>
      </w:r>
      <w:r w:rsidR="001B2DD8">
        <w:rPr>
          <w:rFonts w:ascii="Times New Roman" w:eastAsia="BatangChe" w:hAnsi="Times New Roman" w:cs="Times New Roman"/>
          <w:sz w:val="28"/>
          <w:szCs w:val="28"/>
        </w:rPr>
        <w:t xml:space="preserve">года  № </w:t>
      </w:r>
      <w:r w:rsidR="006B0F61" w:rsidRPr="000E4E28">
        <w:rPr>
          <w:rFonts w:ascii="Times New Roman" w:eastAsia="BatangChe" w:hAnsi="Times New Roman" w:cs="Times New Roman"/>
          <w:sz w:val="28"/>
          <w:szCs w:val="28"/>
        </w:rPr>
        <w:t xml:space="preserve"> 553 </w:t>
      </w:r>
      <w:r w:rsidR="001B2DD8">
        <w:rPr>
          <w:rFonts w:ascii="Times New Roman" w:eastAsia="BatangChe" w:hAnsi="Times New Roman" w:cs="Times New Roman"/>
          <w:sz w:val="28"/>
          <w:szCs w:val="28"/>
        </w:rPr>
        <w:t>«</w:t>
      </w:r>
      <w:r w:rsidR="006B0F61" w:rsidRPr="000E4E28">
        <w:rPr>
          <w:rFonts w:ascii="Times New Roman" w:eastAsia="BatangChe"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sidR="001B2DD8">
        <w:rPr>
          <w:rFonts w:ascii="Times New Roman" w:eastAsia="BatangChe" w:hAnsi="Times New Roman" w:cs="Times New Roman"/>
          <w:sz w:val="28"/>
          <w:szCs w:val="28"/>
        </w:rPr>
        <w:t xml:space="preserve"> в форме электронных документов»</w:t>
      </w:r>
      <w:r w:rsidR="006B0F61" w:rsidRPr="000E4E28">
        <w:rPr>
          <w:rFonts w:ascii="Times New Roman" w:eastAsia="BatangChe" w:hAnsi="Times New Roman" w:cs="Times New Roman"/>
          <w:sz w:val="28"/>
          <w:szCs w:val="28"/>
        </w:rPr>
        <w:t>.</w:t>
      </w:r>
    </w:p>
    <w:p w:rsidR="006B0F61" w:rsidRPr="000E4E28" w:rsidRDefault="00280E10" w:rsidP="007B48C5">
      <w:pPr>
        <w:pStyle w:val="ConsPlusNormal"/>
        <w:ind w:firstLine="540"/>
        <w:jc w:val="both"/>
        <w:rPr>
          <w:rFonts w:ascii="Times New Roman" w:eastAsia="BatangChe" w:hAnsi="Times New Roman" w:cs="Times New Roman"/>
          <w:sz w:val="28"/>
          <w:szCs w:val="28"/>
        </w:rPr>
      </w:pPr>
      <w:r>
        <w:rPr>
          <w:rFonts w:ascii="Times New Roman" w:eastAsia="BatangChe" w:hAnsi="Times New Roman" w:cs="Times New Roman"/>
          <w:sz w:val="28"/>
          <w:szCs w:val="28"/>
        </w:rPr>
        <w:t>2.6</w:t>
      </w:r>
      <w:r w:rsidR="0088512C" w:rsidRPr="000E4E28">
        <w:rPr>
          <w:rFonts w:ascii="Times New Roman" w:eastAsia="BatangChe" w:hAnsi="Times New Roman" w:cs="Times New Roman"/>
          <w:sz w:val="28"/>
          <w:szCs w:val="28"/>
        </w:rPr>
        <w:t>.5.</w:t>
      </w:r>
      <w:r w:rsidR="006B0F61" w:rsidRPr="000E4E28">
        <w:rPr>
          <w:rFonts w:ascii="Times New Roman" w:eastAsia="BatangChe" w:hAnsi="Times New Roman" w:cs="Times New Roman"/>
          <w:sz w:val="28"/>
          <w:szCs w:val="28"/>
        </w:rPr>
        <w:t xml:space="preserve"> Ответственность за достоверность и полноту предъявляемых документов, являющихся необходимыми для предоставления услуги, возлагается на заявителя.</w:t>
      </w:r>
    </w:p>
    <w:p w:rsidR="0018063F" w:rsidRPr="000E4E28" w:rsidRDefault="00280E10" w:rsidP="007B48C5">
      <w:pPr>
        <w:pStyle w:val="ConsPlusTitle"/>
        <w:ind w:firstLine="540"/>
        <w:jc w:val="both"/>
        <w:outlineLvl w:val="2"/>
        <w:rPr>
          <w:rFonts w:ascii="Times New Roman" w:hAnsi="Times New Roman" w:cs="Times New Roman"/>
          <w:b w:val="0"/>
          <w:sz w:val="28"/>
          <w:szCs w:val="28"/>
        </w:rPr>
      </w:pPr>
      <w:r>
        <w:rPr>
          <w:rFonts w:ascii="Times New Roman" w:hAnsi="Times New Roman" w:cs="Times New Roman"/>
          <w:b w:val="0"/>
          <w:sz w:val="28"/>
          <w:szCs w:val="28"/>
        </w:rPr>
        <w:t>2.7</w:t>
      </w:r>
      <w:r w:rsidR="0018063F" w:rsidRPr="000E4E28">
        <w:rPr>
          <w:rFonts w:ascii="Times New Roman" w:hAnsi="Times New Roman" w:cs="Times New Roman"/>
          <w:b w:val="0"/>
          <w:sz w:val="28"/>
          <w:szCs w:val="28"/>
        </w:rPr>
        <w:t>.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запрашиваются в режиме межведомственного информационного взаимодействия</w:t>
      </w:r>
    </w:p>
    <w:p w:rsidR="0018063F" w:rsidRPr="000E4E28" w:rsidRDefault="00280E10" w:rsidP="007B48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0018063F" w:rsidRPr="000E4E28">
        <w:rPr>
          <w:rFonts w:ascii="Times New Roman" w:hAnsi="Times New Roman" w:cs="Times New Roman"/>
          <w:sz w:val="28"/>
          <w:szCs w:val="28"/>
        </w:rPr>
        <w:t>.1. Документы, запрашиваемые в рамках межведомственного информационного взаимодействия, отсутствуют.</w:t>
      </w:r>
    </w:p>
    <w:p w:rsidR="0018063F" w:rsidRPr="000E4E28" w:rsidRDefault="00280E10" w:rsidP="007B48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0018063F" w:rsidRPr="000E4E28">
        <w:rPr>
          <w:rFonts w:ascii="Times New Roman" w:hAnsi="Times New Roman" w:cs="Times New Roman"/>
          <w:sz w:val="28"/>
          <w:szCs w:val="28"/>
        </w:rPr>
        <w:t>.2. При предоставлении муниципальной услуги запрещается требовать от заявителей:</w:t>
      </w:r>
    </w:p>
    <w:p w:rsidR="0018063F" w:rsidRPr="000E4E28" w:rsidRDefault="0018063F"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063F" w:rsidRPr="000E4E28" w:rsidRDefault="0018063F" w:rsidP="007B48C5">
      <w:pPr>
        <w:pStyle w:val="ConsPlusNormal"/>
        <w:ind w:firstLine="540"/>
        <w:jc w:val="both"/>
        <w:rPr>
          <w:rFonts w:ascii="Times New Roman" w:hAnsi="Times New Roman" w:cs="Times New Roman"/>
          <w:sz w:val="28"/>
          <w:szCs w:val="28"/>
        </w:rPr>
      </w:pPr>
      <w:proofErr w:type="gramStart"/>
      <w:r w:rsidRPr="000E4E28">
        <w:rPr>
          <w:rFonts w:ascii="Times New Roman" w:hAnsi="Times New Roman" w:cs="Times New Roman"/>
          <w:sz w:val="28"/>
          <w:szCs w:val="28"/>
        </w:rPr>
        <w:t xml:space="preserve">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муниципальную услугу,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за исключением документов, указанных </w:t>
      </w:r>
      <w:r w:rsidR="001B2DD8">
        <w:rPr>
          <w:rFonts w:ascii="Times New Roman" w:hAnsi="Times New Roman" w:cs="Times New Roman"/>
          <w:sz w:val="28"/>
          <w:szCs w:val="28"/>
        </w:rPr>
        <w:t xml:space="preserve">  </w:t>
      </w:r>
      <w:r w:rsidRPr="000E4E28">
        <w:rPr>
          <w:rFonts w:ascii="Times New Roman" w:hAnsi="Times New Roman" w:cs="Times New Roman"/>
          <w:sz w:val="28"/>
          <w:szCs w:val="28"/>
        </w:rPr>
        <w:t xml:space="preserve">в </w:t>
      </w:r>
      <w:hyperlink r:id="rId12" w:history="1">
        <w:r w:rsidRPr="000E4E28">
          <w:rPr>
            <w:rFonts w:ascii="Times New Roman" w:hAnsi="Times New Roman" w:cs="Times New Roman"/>
            <w:sz w:val="28"/>
            <w:szCs w:val="28"/>
          </w:rPr>
          <w:t xml:space="preserve">части </w:t>
        </w:r>
        <w:r w:rsidR="001B2DD8">
          <w:rPr>
            <w:rFonts w:ascii="Times New Roman" w:hAnsi="Times New Roman" w:cs="Times New Roman"/>
            <w:sz w:val="28"/>
            <w:szCs w:val="28"/>
          </w:rPr>
          <w:t xml:space="preserve">  </w:t>
        </w:r>
        <w:r w:rsidRPr="000E4E28">
          <w:rPr>
            <w:rFonts w:ascii="Times New Roman" w:hAnsi="Times New Roman" w:cs="Times New Roman"/>
            <w:sz w:val="28"/>
            <w:szCs w:val="28"/>
          </w:rPr>
          <w:t>6 статьи 7</w:t>
        </w:r>
        <w:proofErr w:type="gramEnd"/>
      </w:hyperlink>
      <w:r w:rsidRPr="000E4E28">
        <w:rPr>
          <w:rFonts w:ascii="Times New Roman" w:hAnsi="Times New Roman" w:cs="Times New Roman"/>
          <w:sz w:val="28"/>
          <w:szCs w:val="28"/>
        </w:rPr>
        <w:t xml:space="preserve"> </w:t>
      </w:r>
      <w:r w:rsidR="001B2DD8">
        <w:rPr>
          <w:rFonts w:ascii="Times New Roman" w:hAnsi="Times New Roman" w:cs="Times New Roman"/>
          <w:sz w:val="28"/>
          <w:szCs w:val="28"/>
        </w:rPr>
        <w:t xml:space="preserve">  </w:t>
      </w:r>
      <w:r w:rsidRPr="000E4E28">
        <w:rPr>
          <w:rFonts w:ascii="Times New Roman" w:hAnsi="Times New Roman" w:cs="Times New Roman"/>
          <w:sz w:val="28"/>
          <w:szCs w:val="28"/>
        </w:rPr>
        <w:t xml:space="preserve">Федерального </w:t>
      </w:r>
      <w:r w:rsidR="001B2DD8">
        <w:rPr>
          <w:rFonts w:ascii="Times New Roman" w:hAnsi="Times New Roman" w:cs="Times New Roman"/>
          <w:sz w:val="28"/>
          <w:szCs w:val="28"/>
        </w:rPr>
        <w:t xml:space="preserve">  </w:t>
      </w:r>
      <w:r w:rsidRPr="000E4E28">
        <w:rPr>
          <w:rFonts w:ascii="Times New Roman" w:hAnsi="Times New Roman" w:cs="Times New Roman"/>
          <w:sz w:val="28"/>
          <w:szCs w:val="28"/>
        </w:rPr>
        <w:t xml:space="preserve">закона от 27 июля 2010 года </w:t>
      </w:r>
      <w:r w:rsidR="001B2DD8">
        <w:rPr>
          <w:rFonts w:ascii="Times New Roman" w:hAnsi="Times New Roman" w:cs="Times New Roman"/>
          <w:sz w:val="28"/>
          <w:szCs w:val="28"/>
        </w:rPr>
        <w:t>№</w:t>
      </w:r>
      <w:r w:rsidRPr="000E4E28">
        <w:rPr>
          <w:rFonts w:ascii="Times New Roman" w:hAnsi="Times New Roman" w:cs="Times New Roman"/>
          <w:sz w:val="28"/>
          <w:szCs w:val="28"/>
        </w:rPr>
        <w:t xml:space="preserve"> 210-ФЗ </w:t>
      </w:r>
      <w:r w:rsidR="001B2DD8">
        <w:rPr>
          <w:rFonts w:ascii="Times New Roman" w:hAnsi="Times New Roman" w:cs="Times New Roman"/>
          <w:sz w:val="28"/>
          <w:szCs w:val="28"/>
        </w:rPr>
        <w:t>«</w:t>
      </w:r>
      <w:r w:rsidRPr="000E4E28">
        <w:rPr>
          <w:rFonts w:ascii="Times New Roman" w:hAnsi="Times New Roman" w:cs="Times New Roman"/>
          <w:sz w:val="28"/>
          <w:szCs w:val="28"/>
        </w:rPr>
        <w:t>Об организации предоставления государ</w:t>
      </w:r>
      <w:r w:rsidR="001C193E" w:rsidRPr="000E4E28">
        <w:rPr>
          <w:rFonts w:ascii="Times New Roman" w:hAnsi="Times New Roman" w:cs="Times New Roman"/>
          <w:sz w:val="28"/>
          <w:szCs w:val="28"/>
        </w:rPr>
        <w:t>ственных и муниципальных услуг</w:t>
      </w:r>
      <w:r w:rsidR="001B2DD8">
        <w:rPr>
          <w:rFonts w:ascii="Times New Roman" w:hAnsi="Times New Roman" w:cs="Times New Roman"/>
          <w:sz w:val="28"/>
          <w:szCs w:val="28"/>
        </w:rPr>
        <w:t>»</w:t>
      </w:r>
      <w:r w:rsidR="001C193E" w:rsidRPr="000E4E28">
        <w:rPr>
          <w:rFonts w:ascii="Times New Roman" w:hAnsi="Times New Roman" w:cs="Times New Roman"/>
          <w:sz w:val="28"/>
          <w:szCs w:val="28"/>
        </w:rPr>
        <w:t xml:space="preserve"> (далее - Федеральный закон № 210-ФЗ).</w:t>
      </w:r>
    </w:p>
    <w:p w:rsidR="00302062" w:rsidRPr="000E4E28" w:rsidRDefault="00302062" w:rsidP="007B48C5">
      <w:pPr>
        <w:pStyle w:val="ConsPlusNormal"/>
        <w:ind w:firstLine="540"/>
        <w:jc w:val="both"/>
        <w:rPr>
          <w:rFonts w:ascii="Times New Roman" w:hAnsi="Times New Roman" w:cs="Times New Roman"/>
          <w:sz w:val="28"/>
          <w:szCs w:val="28"/>
        </w:rPr>
      </w:pPr>
      <w:proofErr w:type="gramStart"/>
      <w:r w:rsidRPr="000E4E28">
        <w:rPr>
          <w:rFonts w:ascii="Times New Roman" w:hAnsi="Times New Roman" w:cs="Times New Roman"/>
          <w:sz w:val="28"/>
          <w:szCs w:val="28"/>
        </w:rPr>
        <w:t xml:space="preserve">осуществление действий, в том числе согласований, необходимых для </w:t>
      </w:r>
      <w:r w:rsidRPr="000E4E28">
        <w:rPr>
          <w:rFonts w:ascii="Times New Roman" w:hAnsi="Times New Roman" w:cs="Times New Roman"/>
          <w:sz w:val="28"/>
          <w:szCs w:val="28"/>
        </w:rPr>
        <w:lastRenderedPageBreak/>
        <w:t>получения муниципальной услуги и связанных с обращением в иные государственные органы, органы местного самоуправления, организации, за  получения и получения документов и информации, предоставляемых в результате предоставления таких услуг,  включенных в перечни, указанные в части 1 статьи</w:t>
      </w:r>
      <w:r w:rsidR="001B2DD8">
        <w:rPr>
          <w:rFonts w:ascii="Times New Roman" w:hAnsi="Times New Roman" w:cs="Times New Roman"/>
          <w:sz w:val="28"/>
          <w:szCs w:val="28"/>
        </w:rPr>
        <w:t xml:space="preserve"> 9 Федерального закона от 27 июля 2010 года</w:t>
      </w:r>
      <w:r w:rsidRPr="000E4E28">
        <w:rPr>
          <w:rFonts w:ascii="Times New Roman" w:hAnsi="Times New Roman" w:cs="Times New Roman"/>
          <w:sz w:val="28"/>
          <w:szCs w:val="28"/>
        </w:rPr>
        <w:t xml:space="preserve"> № 210 «Об организации предоставления государственных и муниципальных услуг»;</w:t>
      </w:r>
      <w:proofErr w:type="gramEnd"/>
    </w:p>
    <w:p w:rsidR="00302062" w:rsidRPr="000E4E28" w:rsidRDefault="0030206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предоставления муниципальной услуги, за исключением следующих случаев:</w:t>
      </w:r>
    </w:p>
    <w:p w:rsidR="00302062" w:rsidRPr="000E4E28" w:rsidRDefault="0030206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 xml:space="preserve">а) изменение требований нормативно правовых актов, касающихся предоставления муниципальной услуги; </w:t>
      </w:r>
    </w:p>
    <w:p w:rsidR="00302062" w:rsidRPr="000E4E28" w:rsidRDefault="00302062" w:rsidP="007B48C5">
      <w:pPr>
        <w:pStyle w:val="ConsPlusNormal"/>
        <w:ind w:firstLine="540"/>
        <w:jc w:val="both"/>
        <w:rPr>
          <w:rFonts w:ascii="Times New Roman" w:hAnsi="Times New Roman" w:cs="Times New Roman"/>
          <w:sz w:val="28"/>
          <w:szCs w:val="28"/>
        </w:rPr>
      </w:pPr>
      <w:proofErr w:type="gramStart"/>
      <w:r w:rsidRPr="000E4E28">
        <w:rPr>
          <w:rFonts w:ascii="Times New Roman" w:hAnsi="Times New Roman" w:cs="Times New Roman"/>
          <w:sz w:val="28"/>
          <w:szCs w:val="28"/>
        </w:rPr>
        <w:t>б) наличие ошибок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roofErr w:type="gramEnd"/>
    </w:p>
    <w:p w:rsidR="00302062" w:rsidRPr="000E4E28" w:rsidRDefault="0030206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в) истечение срока дейс</w:t>
      </w:r>
      <w:r w:rsidR="00102330" w:rsidRPr="000E4E28">
        <w:rPr>
          <w:rFonts w:ascii="Times New Roman" w:hAnsi="Times New Roman" w:cs="Times New Roman"/>
          <w:sz w:val="28"/>
          <w:szCs w:val="28"/>
        </w:rPr>
        <w:t>твия документов или изменения и</w:t>
      </w:r>
      <w:r w:rsidRPr="000E4E28">
        <w:rPr>
          <w:rFonts w:ascii="Times New Roman" w:hAnsi="Times New Roman" w:cs="Times New Roman"/>
          <w:sz w:val="28"/>
          <w:szCs w:val="28"/>
        </w:rPr>
        <w:t>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02062" w:rsidRPr="000E4E28" w:rsidRDefault="00302062" w:rsidP="007B48C5">
      <w:pPr>
        <w:pStyle w:val="ConsPlusNormal"/>
        <w:ind w:firstLine="540"/>
        <w:jc w:val="both"/>
        <w:rPr>
          <w:rFonts w:ascii="Times New Roman" w:hAnsi="Times New Roman" w:cs="Times New Roman"/>
          <w:sz w:val="28"/>
          <w:szCs w:val="28"/>
        </w:rPr>
      </w:pPr>
      <w:proofErr w:type="gramStart"/>
      <w:r w:rsidRPr="000E4E28">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0E4E28">
        <w:rPr>
          <w:rFonts w:ascii="Times New Roman" w:hAnsi="Times New Roman" w:cs="Times New Roman"/>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заявитель, а так же приносятся извинения за доставленные неудобства.</w:t>
      </w:r>
    </w:p>
    <w:p w:rsidR="00302062" w:rsidRPr="000E4E28" w:rsidRDefault="0030206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 xml:space="preserve">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362C24" w:rsidRPr="00362C24" w:rsidRDefault="00362C24"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62C24">
        <w:rPr>
          <w:rFonts w:ascii="Times New Roman" w:eastAsia="Times New Roman" w:hAnsi="Times New Roman" w:cs="Times New Roman"/>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r>
        <w:rPr>
          <w:rFonts w:ascii="Times New Roman" w:eastAsia="Times New Roman" w:hAnsi="Times New Roman" w:cs="Times New Roman"/>
          <w:sz w:val="28"/>
          <w:szCs w:val="28"/>
          <w:lang w:eastAsia="ru-RU"/>
        </w:rPr>
        <w:t>.</w:t>
      </w:r>
      <w:r w:rsidRPr="00362C24">
        <w:rPr>
          <w:rFonts w:ascii="Times New Roman" w:eastAsia="Times New Roman" w:hAnsi="Times New Roman" w:cs="Times New Roman"/>
          <w:sz w:val="28"/>
          <w:szCs w:val="28"/>
          <w:lang w:eastAsia="ru-RU"/>
        </w:rPr>
        <w:t xml:space="preserve"> </w:t>
      </w:r>
    </w:p>
    <w:p w:rsidR="00362C24" w:rsidRPr="00362C24" w:rsidRDefault="00362C24"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62C24">
        <w:rPr>
          <w:rFonts w:ascii="Times New Roman" w:eastAsia="Times New Roman" w:hAnsi="Times New Roman" w:cs="Times New Roman"/>
          <w:sz w:val="28"/>
          <w:szCs w:val="28"/>
          <w:lang w:eastAsia="ru-RU"/>
        </w:rPr>
        <w:t xml:space="preserve">Основаниями для отказа в приеме документов, необходимых для </w:t>
      </w:r>
      <w:r w:rsidRPr="00362C24">
        <w:rPr>
          <w:rFonts w:ascii="Times New Roman" w:eastAsia="Times New Roman" w:hAnsi="Times New Roman" w:cs="Times New Roman"/>
          <w:sz w:val="28"/>
          <w:szCs w:val="28"/>
          <w:lang w:eastAsia="ru-RU"/>
        </w:rPr>
        <w:lastRenderedPageBreak/>
        <w:t>предоставления муниципальной услуги, являются:</w:t>
      </w:r>
    </w:p>
    <w:p w:rsidR="00362C24" w:rsidRPr="00362C24" w:rsidRDefault="00362C24"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62C24">
        <w:rPr>
          <w:rFonts w:ascii="Times New Roman" w:eastAsia="Times New Roman" w:hAnsi="Times New Roman" w:cs="Times New Roman"/>
          <w:sz w:val="28"/>
          <w:szCs w:val="28"/>
          <w:lang w:eastAsia="ru-RU"/>
        </w:rPr>
        <w:t>предоставление неполного комплекта документов, предусмотренных пунктом 2.6 настоящего административного регламента;</w:t>
      </w:r>
    </w:p>
    <w:p w:rsidR="0018063F" w:rsidRPr="000E4E28" w:rsidRDefault="00280E10" w:rsidP="007B48C5">
      <w:pPr>
        <w:pStyle w:val="ConsPlusTitle"/>
        <w:ind w:firstLine="540"/>
        <w:jc w:val="both"/>
        <w:outlineLvl w:val="2"/>
        <w:rPr>
          <w:rFonts w:ascii="Times New Roman" w:hAnsi="Times New Roman" w:cs="Times New Roman"/>
          <w:b w:val="0"/>
          <w:sz w:val="28"/>
          <w:szCs w:val="28"/>
        </w:rPr>
      </w:pPr>
      <w:r>
        <w:rPr>
          <w:rFonts w:ascii="Times New Roman" w:hAnsi="Times New Roman" w:cs="Times New Roman"/>
          <w:b w:val="0"/>
          <w:sz w:val="28"/>
          <w:szCs w:val="28"/>
        </w:rPr>
        <w:t>2.9</w:t>
      </w:r>
      <w:r w:rsidR="00BE1918" w:rsidRPr="000E4E28">
        <w:rPr>
          <w:rFonts w:ascii="Times New Roman" w:hAnsi="Times New Roman" w:cs="Times New Roman"/>
          <w:b w:val="0"/>
          <w:sz w:val="28"/>
          <w:szCs w:val="28"/>
        </w:rPr>
        <w:t>.</w:t>
      </w:r>
      <w:r w:rsidR="0018063F" w:rsidRPr="000E4E28">
        <w:rPr>
          <w:rFonts w:ascii="Times New Roman" w:hAnsi="Times New Roman" w:cs="Times New Roman"/>
          <w:b w:val="0"/>
          <w:sz w:val="28"/>
          <w:szCs w:val="28"/>
        </w:rPr>
        <w:t xml:space="preserve"> Исчерпывающий перечень оснований для приостановления или отказа в предоставлении муниципальной услуги</w:t>
      </w:r>
      <w:r w:rsidR="001C193E" w:rsidRPr="000E4E28">
        <w:rPr>
          <w:rFonts w:ascii="Times New Roman" w:hAnsi="Times New Roman" w:cs="Times New Roman"/>
          <w:b w:val="0"/>
          <w:sz w:val="28"/>
          <w:szCs w:val="28"/>
        </w:rPr>
        <w:t>.</w:t>
      </w:r>
    </w:p>
    <w:p w:rsidR="0018063F" w:rsidRPr="000E4E28" w:rsidRDefault="0018063F"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Приостановление предоставления муниципальной услуги не предусмотрено.</w:t>
      </w:r>
    </w:p>
    <w:p w:rsidR="0018063F" w:rsidRPr="00501E13" w:rsidRDefault="003D3D5E" w:rsidP="007B48C5">
      <w:pPr>
        <w:pStyle w:val="ConsPlusNormal"/>
        <w:ind w:firstLine="540"/>
        <w:jc w:val="both"/>
        <w:rPr>
          <w:rFonts w:ascii="Times New Roman" w:hAnsi="Times New Roman" w:cs="Times New Roman"/>
          <w:sz w:val="28"/>
          <w:szCs w:val="28"/>
        </w:rPr>
      </w:pPr>
      <w:bookmarkStart w:id="1" w:name="P188"/>
      <w:bookmarkEnd w:id="1"/>
      <w:r w:rsidRPr="00501E13">
        <w:rPr>
          <w:rFonts w:ascii="Times New Roman" w:hAnsi="Times New Roman" w:cs="Times New Roman"/>
          <w:sz w:val="28"/>
          <w:szCs w:val="28"/>
        </w:rPr>
        <w:t>2.9</w:t>
      </w:r>
      <w:r w:rsidR="00BE1918" w:rsidRPr="00501E13">
        <w:rPr>
          <w:rFonts w:ascii="Times New Roman" w:hAnsi="Times New Roman" w:cs="Times New Roman"/>
          <w:sz w:val="28"/>
          <w:szCs w:val="28"/>
        </w:rPr>
        <w:t>.</w:t>
      </w:r>
      <w:r w:rsidR="00280E10" w:rsidRPr="00501E13">
        <w:rPr>
          <w:rFonts w:ascii="Times New Roman" w:hAnsi="Times New Roman" w:cs="Times New Roman"/>
          <w:sz w:val="28"/>
          <w:szCs w:val="28"/>
        </w:rPr>
        <w:t>1.</w:t>
      </w:r>
      <w:r w:rsidR="00BE1918" w:rsidRPr="00501E13">
        <w:rPr>
          <w:rFonts w:ascii="Times New Roman" w:hAnsi="Times New Roman" w:cs="Times New Roman"/>
          <w:sz w:val="28"/>
          <w:szCs w:val="28"/>
        </w:rPr>
        <w:t xml:space="preserve"> </w:t>
      </w:r>
      <w:r w:rsidR="0018063F" w:rsidRPr="00501E13">
        <w:rPr>
          <w:rFonts w:ascii="Times New Roman" w:hAnsi="Times New Roman" w:cs="Times New Roman"/>
          <w:sz w:val="28"/>
          <w:szCs w:val="28"/>
        </w:rPr>
        <w:t>Основаниями для отказа в предоставлении муниципальной услуги являются:</w:t>
      </w:r>
    </w:p>
    <w:p w:rsidR="0018063F" w:rsidRPr="00501E13" w:rsidRDefault="0018063F" w:rsidP="007B48C5">
      <w:pPr>
        <w:pStyle w:val="ConsPlusNormal"/>
        <w:ind w:firstLine="540"/>
        <w:jc w:val="both"/>
        <w:rPr>
          <w:rFonts w:ascii="Times New Roman" w:hAnsi="Times New Roman" w:cs="Times New Roman"/>
          <w:sz w:val="28"/>
          <w:szCs w:val="28"/>
        </w:rPr>
      </w:pPr>
      <w:r w:rsidRPr="00501E13">
        <w:rPr>
          <w:rFonts w:ascii="Times New Roman" w:hAnsi="Times New Roman" w:cs="Times New Roman"/>
          <w:sz w:val="28"/>
          <w:szCs w:val="28"/>
        </w:rPr>
        <w:t>а) отсутствие полномочий у заявителя на подачу заявления и документов (в случае подачи заявления представителем заявителя);</w:t>
      </w:r>
    </w:p>
    <w:p w:rsidR="0018063F" w:rsidRPr="00501E13" w:rsidRDefault="0018063F" w:rsidP="007B48C5">
      <w:pPr>
        <w:pStyle w:val="ConsPlusNormal"/>
        <w:ind w:firstLine="540"/>
        <w:jc w:val="both"/>
        <w:rPr>
          <w:rFonts w:ascii="Times New Roman" w:hAnsi="Times New Roman" w:cs="Times New Roman"/>
          <w:sz w:val="28"/>
          <w:szCs w:val="28"/>
        </w:rPr>
      </w:pPr>
      <w:r w:rsidRPr="00501E13">
        <w:rPr>
          <w:rFonts w:ascii="Times New Roman" w:hAnsi="Times New Roman" w:cs="Times New Roman"/>
          <w:sz w:val="28"/>
          <w:szCs w:val="28"/>
        </w:rPr>
        <w:t xml:space="preserve">б) представление неполного комплекта документов, необходимых для предоставления муниципальной услуги, в соответствии с </w:t>
      </w:r>
      <w:r w:rsidR="001322F2" w:rsidRPr="00501E13">
        <w:rPr>
          <w:rFonts w:ascii="Times New Roman" w:hAnsi="Times New Roman" w:cs="Times New Roman"/>
          <w:sz w:val="28"/>
          <w:szCs w:val="28"/>
        </w:rPr>
        <w:t xml:space="preserve"> пунктом 2.5. настоящего а</w:t>
      </w:r>
      <w:r w:rsidRPr="00501E13">
        <w:rPr>
          <w:rFonts w:ascii="Times New Roman" w:hAnsi="Times New Roman" w:cs="Times New Roman"/>
          <w:sz w:val="28"/>
          <w:szCs w:val="28"/>
        </w:rPr>
        <w:t>дминистративного регламента;</w:t>
      </w:r>
    </w:p>
    <w:p w:rsidR="0018063F" w:rsidRPr="00501E13" w:rsidRDefault="0018063F" w:rsidP="007B48C5">
      <w:pPr>
        <w:pStyle w:val="ConsPlusNormal"/>
        <w:ind w:firstLine="540"/>
        <w:jc w:val="both"/>
        <w:rPr>
          <w:rFonts w:ascii="Times New Roman" w:hAnsi="Times New Roman" w:cs="Times New Roman"/>
          <w:sz w:val="28"/>
          <w:szCs w:val="28"/>
        </w:rPr>
      </w:pPr>
      <w:r w:rsidRPr="00501E13">
        <w:rPr>
          <w:rFonts w:ascii="Times New Roman" w:hAnsi="Times New Roman" w:cs="Times New Roman"/>
          <w:sz w:val="28"/>
          <w:szCs w:val="28"/>
        </w:rPr>
        <w:t xml:space="preserve">в) представление документов не в соответствии с требованиями, предусмотренными </w:t>
      </w:r>
      <w:r w:rsidR="001322F2" w:rsidRPr="00501E13">
        <w:rPr>
          <w:rFonts w:ascii="Times New Roman" w:hAnsi="Times New Roman" w:cs="Times New Roman"/>
          <w:sz w:val="28"/>
          <w:szCs w:val="28"/>
        </w:rPr>
        <w:t xml:space="preserve">пунктом 2.5. </w:t>
      </w:r>
      <w:r w:rsidR="00BE1918" w:rsidRPr="00501E13">
        <w:rPr>
          <w:rFonts w:ascii="Times New Roman" w:hAnsi="Times New Roman" w:cs="Times New Roman"/>
          <w:sz w:val="28"/>
          <w:szCs w:val="28"/>
        </w:rPr>
        <w:t>настоящего а</w:t>
      </w:r>
      <w:r w:rsidRPr="00501E13">
        <w:rPr>
          <w:rFonts w:ascii="Times New Roman" w:hAnsi="Times New Roman" w:cs="Times New Roman"/>
          <w:sz w:val="28"/>
          <w:szCs w:val="28"/>
        </w:rPr>
        <w:t>дминистративного регламента;</w:t>
      </w:r>
    </w:p>
    <w:p w:rsidR="00933CFC" w:rsidRPr="00501E13" w:rsidRDefault="00933CFC" w:rsidP="007B48C5">
      <w:pPr>
        <w:pStyle w:val="ConsPlusNormal"/>
        <w:ind w:firstLine="540"/>
        <w:jc w:val="both"/>
        <w:rPr>
          <w:rFonts w:ascii="Times New Roman" w:hAnsi="Times New Roman" w:cs="Times New Roman"/>
          <w:sz w:val="28"/>
          <w:szCs w:val="28"/>
        </w:rPr>
      </w:pPr>
      <w:r w:rsidRPr="00501E13">
        <w:rPr>
          <w:rFonts w:ascii="Times New Roman" w:hAnsi="Times New Roman" w:cs="Times New Roman"/>
          <w:sz w:val="28"/>
          <w:szCs w:val="28"/>
        </w:rPr>
        <w:t>г) невыполнение Квалификационных требований к кандидатам на присвоение квалификационных категорий спортивных судей;</w:t>
      </w:r>
    </w:p>
    <w:p w:rsidR="00933CFC" w:rsidRPr="00501E13" w:rsidRDefault="00933CFC" w:rsidP="007B48C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1E13">
        <w:rPr>
          <w:rFonts w:ascii="Times New Roman" w:eastAsia="Times New Roman" w:hAnsi="Times New Roman" w:cs="Times New Roman"/>
          <w:sz w:val="28"/>
          <w:szCs w:val="28"/>
          <w:lang w:eastAsia="ru-RU"/>
        </w:rPr>
        <w:t>д) заявление и документы на присвоение квалификационной категории спортивного судьи поданы по истечении четырех месяцев со дня выполнения Квалификационных требований к кандидатам на присвоение квалификационных категорий спортивных судей.</w:t>
      </w:r>
    </w:p>
    <w:p w:rsidR="00D45797" w:rsidRPr="000E4E28" w:rsidRDefault="00A40A4E" w:rsidP="007B48C5">
      <w:pPr>
        <w:pStyle w:val="ConsPlusTitle"/>
        <w:ind w:firstLine="540"/>
        <w:jc w:val="both"/>
        <w:outlineLvl w:val="2"/>
        <w:rPr>
          <w:rFonts w:ascii="Times New Roman" w:hAnsi="Times New Roman" w:cs="Times New Roman"/>
          <w:b w:val="0"/>
          <w:sz w:val="28"/>
          <w:szCs w:val="28"/>
        </w:rPr>
      </w:pPr>
      <w:r>
        <w:rPr>
          <w:rFonts w:ascii="Times New Roman" w:hAnsi="Times New Roman" w:cs="Times New Roman"/>
          <w:b w:val="0"/>
          <w:sz w:val="28"/>
          <w:szCs w:val="28"/>
        </w:rPr>
        <w:t>2.10.</w:t>
      </w:r>
      <w:r w:rsidR="00D45797" w:rsidRPr="000E4E28">
        <w:rPr>
          <w:rFonts w:ascii="Times New Roman" w:hAnsi="Times New Roman" w:cs="Times New Roman"/>
          <w:b w:val="0"/>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r w:rsidR="000F324E" w:rsidRPr="000E4E28">
        <w:rPr>
          <w:rFonts w:ascii="Times New Roman" w:hAnsi="Times New Roman" w:cs="Times New Roman"/>
          <w:b w:val="0"/>
          <w:sz w:val="28"/>
          <w:szCs w:val="28"/>
        </w:rPr>
        <w:t>.</w:t>
      </w:r>
    </w:p>
    <w:p w:rsidR="00D45797" w:rsidRPr="000E4E28" w:rsidRDefault="00D45797"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 не требуется.</w:t>
      </w:r>
    </w:p>
    <w:p w:rsidR="00D45797" w:rsidRDefault="00501E13" w:rsidP="007B48C5">
      <w:pPr>
        <w:pStyle w:val="ConsPlusTitle"/>
        <w:ind w:firstLine="540"/>
        <w:jc w:val="both"/>
        <w:outlineLvl w:val="2"/>
        <w:rPr>
          <w:rFonts w:ascii="Times New Roman" w:hAnsi="Times New Roman" w:cs="Times New Roman"/>
          <w:b w:val="0"/>
          <w:sz w:val="28"/>
          <w:szCs w:val="28"/>
        </w:rPr>
      </w:pPr>
      <w:r>
        <w:rPr>
          <w:rFonts w:ascii="Times New Roman" w:hAnsi="Times New Roman" w:cs="Times New Roman"/>
          <w:b w:val="0"/>
          <w:sz w:val="28"/>
          <w:szCs w:val="28"/>
        </w:rPr>
        <w:t>2.11</w:t>
      </w:r>
      <w:r w:rsidR="00D45797" w:rsidRPr="000E4E28">
        <w:rPr>
          <w:rFonts w:ascii="Times New Roman" w:hAnsi="Times New Roman" w:cs="Times New Roman"/>
          <w:b w:val="0"/>
          <w:sz w:val="28"/>
          <w:szCs w:val="28"/>
        </w:rPr>
        <w:t xml:space="preserve">. </w:t>
      </w:r>
      <w:proofErr w:type="gramStart"/>
      <w:r w:rsidR="00D45797" w:rsidRPr="000E4E28">
        <w:rPr>
          <w:rFonts w:ascii="Times New Roman" w:hAnsi="Times New Roman" w:cs="Times New Roman"/>
          <w:b w:val="0"/>
          <w:sz w:val="28"/>
          <w:szCs w:val="28"/>
        </w:rPr>
        <w:t>Порядок, размер и основания взимания государственной пошлины и иной платы, взимаемой за муниципальной услуги</w:t>
      </w:r>
      <w:r w:rsidR="000F324E" w:rsidRPr="000E4E28">
        <w:rPr>
          <w:rFonts w:ascii="Times New Roman" w:hAnsi="Times New Roman" w:cs="Times New Roman"/>
          <w:b w:val="0"/>
          <w:sz w:val="28"/>
          <w:szCs w:val="28"/>
        </w:rPr>
        <w:t>.</w:t>
      </w:r>
      <w:proofErr w:type="gramEnd"/>
    </w:p>
    <w:p w:rsidR="00D45797" w:rsidRDefault="00D45797"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Государственная пошлина или иная плата за оказание муниципальной услуги не взимается.</w:t>
      </w:r>
    </w:p>
    <w:p w:rsidR="001B2DD8" w:rsidRDefault="001B2DD8" w:rsidP="007B48C5">
      <w:pPr>
        <w:pStyle w:val="ConsPlusNormal"/>
        <w:ind w:firstLine="540"/>
        <w:jc w:val="both"/>
        <w:rPr>
          <w:rFonts w:ascii="Times New Roman" w:hAnsi="Times New Roman" w:cs="Times New Roman"/>
          <w:sz w:val="28"/>
          <w:szCs w:val="28"/>
        </w:rPr>
      </w:pPr>
    </w:p>
    <w:p w:rsidR="00FB20B9" w:rsidRDefault="00501E13" w:rsidP="007B48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w:t>
      </w:r>
      <w:r w:rsidR="005A4076">
        <w:rPr>
          <w:rFonts w:ascii="Times New Roman" w:hAnsi="Times New Roman" w:cs="Times New Roman"/>
          <w:sz w:val="28"/>
          <w:szCs w:val="28"/>
        </w:rPr>
        <w:t>.</w:t>
      </w:r>
      <w:r w:rsidR="00FB20B9">
        <w:rPr>
          <w:rFonts w:ascii="Times New Roman" w:hAnsi="Times New Roman" w:cs="Times New Roman"/>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размера такой платы.</w:t>
      </w:r>
    </w:p>
    <w:p w:rsidR="00501E13" w:rsidRDefault="00FB20B9" w:rsidP="007B48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Информация о порядке, размере и основании взимания платы за услуги, которые являются </w:t>
      </w:r>
      <w:r w:rsidRPr="00FB20B9">
        <w:rPr>
          <w:rFonts w:ascii="Times New Roman" w:hAnsi="Times New Roman" w:cs="Times New Roman"/>
          <w:sz w:val="28"/>
          <w:szCs w:val="28"/>
        </w:rPr>
        <w:t xml:space="preserve"> </w:t>
      </w:r>
      <w:r>
        <w:rPr>
          <w:rFonts w:ascii="Times New Roman" w:hAnsi="Times New Roman" w:cs="Times New Roman"/>
          <w:sz w:val="28"/>
          <w:szCs w:val="28"/>
        </w:rPr>
        <w:t>необходимыми и обязательными для предоставления муниципальной услуги, включая информацию о методиках расчета</w:t>
      </w:r>
      <w:r w:rsidR="00C5683E">
        <w:rPr>
          <w:rFonts w:ascii="Times New Roman" w:hAnsi="Times New Roman" w:cs="Times New Roman"/>
          <w:sz w:val="28"/>
          <w:szCs w:val="28"/>
        </w:rPr>
        <w:t xml:space="preserve">, </w:t>
      </w:r>
      <w:r>
        <w:rPr>
          <w:rFonts w:ascii="Times New Roman" w:hAnsi="Times New Roman" w:cs="Times New Roman"/>
          <w:sz w:val="28"/>
          <w:szCs w:val="28"/>
        </w:rPr>
        <w:t xml:space="preserve">размера такой платы предоставляется организациями,  осуществляющими такие услуги.  </w:t>
      </w:r>
    </w:p>
    <w:p w:rsidR="00D45797" w:rsidRPr="000E4E28" w:rsidRDefault="000F324E" w:rsidP="007B48C5">
      <w:pPr>
        <w:pStyle w:val="ConsPlusTitle"/>
        <w:ind w:firstLine="540"/>
        <w:jc w:val="both"/>
        <w:outlineLvl w:val="2"/>
        <w:rPr>
          <w:rFonts w:ascii="Times New Roman" w:hAnsi="Times New Roman" w:cs="Times New Roman"/>
          <w:b w:val="0"/>
          <w:sz w:val="28"/>
          <w:szCs w:val="28"/>
        </w:rPr>
      </w:pPr>
      <w:r w:rsidRPr="000E4E28">
        <w:rPr>
          <w:rFonts w:ascii="Times New Roman" w:hAnsi="Times New Roman" w:cs="Times New Roman"/>
          <w:b w:val="0"/>
          <w:sz w:val="28"/>
          <w:szCs w:val="28"/>
        </w:rPr>
        <w:lastRenderedPageBreak/>
        <w:t>2</w:t>
      </w:r>
      <w:r w:rsidR="00D45797" w:rsidRPr="000E4E28">
        <w:rPr>
          <w:rFonts w:ascii="Times New Roman" w:hAnsi="Times New Roman" w:cs="Times New Roman"/>
          <w:b w:val="0"/>
          <w:sz w:val="28"/>
          <w:szCs w:val="28"/>
        </w:rPr>
        <w:t>.</w:t>
      </w:r>
      <w:r w:rsidR="00501E13">
        <w:rPr>
          <w:rFonts w:ascii="Times New Roman" w:hAnsi="Times New Roman" w:cs="Times New Roman"/>
          <w:b w:val="0"/>
          <w:sz w:val="28"/>
          <w:szCs w:val="28"/>
        </w:rPr>
        <w:t>13</w:t>
      </w:r>
      <w:r w:rsidR="00280E10">
        <w:rPr>
          <w:rFonts w:ascii="Times New Roman" w:hAnsi="Times New Roman" w:cs="Times New Roman"/>
          <w:b w:val="0"/>
          <w:sz w:val="28"/>
          <w:szCs w:val="28"/>
        </w:rPr>
        <w:t>.</w:t>
      </w:r>
      <w:r w:rsidR="00D45797" w:rsidRPr="000E4E28">
        <w:rPr>
          <w:rFonts w:ascii="Times New Roman" w:hAnsi="Times New Roman" w:cs="Times New Roman"/>
          <w:b w:val="0"/>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5C407E" w:rsidRPr="000E4E28">
        <w:rPr>
          <w:rFonts w:ascii="Times New Roman" w:hAnsi="Times New Roman" w:cs="Times New Roman"/>
          <w:b w:val="0"/>
          <w:sz w:val="28"/>
          <w:szCs w:val="28"/>
        </w:rPr>
        <w:t>.</w:t>
      </w:r>
    </w:p>
    <w:p w:rsidR="00D45797" w:rsidRPr="000E4E28" w:rsidRDefault="00D45797"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документов, необходимых для ее получения, а также при получении результата предоставления муниципальной услуги не должен превышать 15 минут.</w:t>
      </w:r>
    </w:p>
    <w:p w:rsidR="00D45797" w:rsidRPr="000E4E28" w:rsidRDefault="005C407E" w:rsidP="007B48C5">
      <w:pPr>
        <w:pStyle w:val="ConsPlusTitle"/>
        <w:ind w:firstLine="540"/>
        <w:jc w:val="both"/>
        <w:outlineLvl w:val="2"/>
        <w:rPr>
          <w:rFonts w:ascii="Times New Roman" w:hAnsi="Times New Roman" w:cs="Times New Roman"/>
          <w:b w:val="0"/>
          <w:sz w:val="28"/>
          <w:szCs w:val="28"/>
        </w:rPr>
      </w:pPr>
      <w:r w:rsidRPr="000E4E28">
        <w:rPr>
          <w:rFonts w:ascii="Times New Roman" w:hAnsi="Times New Roman" w:cs="Times New Roman"/>
          <w:b w:val="0"/>
          <w:sz w:val="28"/>
          <w:szCs w:val="28"/>
        </w:rPr>
        <w:t>2</w:t>
      </w:r>
      <w:r w:rsidR="00D45797" w:rsidRPr="000E4E28">
        <w:rPr>
          <w:rFonts w:ascii="Times New Roman" w:hAnsi="Times New Roman" w:cs="Times New Roman"/>
          <w:b w:val="0"/>
          <w:sz w:val="28"/>
          <w:szCs w:val="28"/>
        </w:rPr>
        <w:t>.</w:t>
      </w:r>
      <w:r w:rsidR="00501E13">
        <w:rPr>
          <w:rFonts w:ascii="Times New Roman" w:hAnsi="Times New Roman" w:cs="Times New Roman"/>
          <w:b w:val="0"/>
          <w:sz w:val="28"/>
          <w:szCs w:val="28"/>
        </w:rPr>
        <w:t>14</w:t>
      </w:r>
      <w:r w:rsidRPr="000E4E28">
        <w:rPr>
          <w:rFonts w:ascii="Times New Roman" w:hAnsi="Times New Roman" w:cs="Times New Roman"/>
          <w:b w:val="0"/>
          <w:sz w:val="28"/>
          <w:szCs w:val="28"/>
        </w:rPr>
        <w:t>.</w:t>
      </w:r>
      <w:r w:rsidR="00D45797" w:rsidRPr="000E4E28">
        <w:rPr>
          <w:rFonts w:ascii="Times New Roman" w:hAnsi="Times New Roman" w:cs="Times New Roman"/>
          <w:b w:val="0"/>
          <w:sz w:val="28"/>
          <w:szCs w:val="28"/>
        </w:rPr>
        <w:t xml:space="preserve"> Срок и порядок регистрации заявления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r w:rsidRPr="000E4E28">
        <w:rPr>
          <w:rFonts w:ascii="Times New Roman" w:hAnsi="Times New Roman" w:cs="Times New Roman"/>
          <w:b w:val="0"/>
          <w:sz w:val="28"/>
          <w:szCs w:val="28"/>
        </w:rPr>
        <w:t>.</w:t>
      </w:r>
    </w:p>
    <w:p w:rsidR="00D45797" w:rsidRPr="000E4E28" w:rsidRDefault="00D45797"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Заявление о предоставлении муниципальной услуги с приложением документов, необходимых для предоставления муниципальной услуги, подлежит обязательной регистрации в день поступления в администрацию.</w:t>
      </w:r>
    </w:p>
    <w:p w:rsidR="00D45797" w:rsidRPr="000E4E28" w:rsidRDefault="00D45797"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Заявление на предоставление муниципальной услуги, в том числе в электронной форме, регистрируется должностным лицом администрации, ответственным за делопроизводство.</w:t>
      </w:r>
    </w:p>
    <w:p w:rsidR="00D45797" w:rsidRPr="000E4E28" w:rsidRDefault="00D45797"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Срок регистрации заявления о предоставлении муниципальной услуги не должен превышать 15 минут, за исключением времени обеденного перерыва.</w:t>
      </w:r>
    </w:p>
    <w:p w:rsidR="00D45797" w:rsidRPr="000E4E28" w:rsidRDefault="00D45797"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Заявление о предоставлении муниципальной услуги с приложением документов, необходимых для предоставления муниципальной услуги, поступившее в электронной форме,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w:t>
      </w:r>
      <w:r w:rsidR="003F4BDD">
        <w:rPr>
          <w:rFonts w:ascii="Times New Roman" w:hAnsi="Times New Roman" w:cs="Times New Roman"/>
          <w:sz w:val="28"/>
          <w:szCs w:val="28"/>
        </w:rPr>
        <w:t xml:space="preserve"> первый рабочий день, следующий</w:t>
      </w:r>
      <w:r w:rsidRPr="000E4E28">
        <w:rPr>
          <w:rFonts w:ascii="Times New Roman" w:hAnsi="Times New Roman" w:cs="Times New Roman"/>
          <w:sz w:val="28"/>
          <w:szCs w:val="28"/>
        </w:rPr>
        <w:t xml:space="preserve"> за днем поступления заявления.</w:t>
      </w:r>
    </w:p>
    <w:p w:rsidR="00BE1918" w:rsidRPr="000E4E28" w:rsidRDefault="005C407E" w:rsidP="007B48C5">
      <w:pPr>
        <w:pStyle w:val="ConsPlusTitle"/>
        <w:ind w:firstLine="540"/>
        <w:jc w:val="both"/>
        <w:outlineLvl w:val="2"/>
        <w:rPr>
          <w:rFonts w:ascii="Times New Roman" w:hAnsi="Times New Roman" w:cs="Times New Roman"/>
          <w:b w:val="0"/>
          <w:sz w:val="28"/>
          <w:szCs w:val="28"/>
        </w:rPr>
      </w:pPr>
      <w:r w:rsidRPr="000E4E28">
        <w:rPr>
          <w:rFonts w:ascii="Times New Roman" w:hAnsi="Times New Roman" w:cs="Times New Roman"/>
          <w:b w:val="0"/>
          <w:sz w:val="28"/>
          <w:szCs w:val="28"/>
        </w:rPr>
        <w:t>2</w:t>
      </w:r>
      <w:r w:rsidR="00BE1918" w:rsidRPr="000E4E28">
        <w:rPr>
          <w:rFonts w:ascii="Times New Roman" w:hAnsi="Times New Roman" w:cs="Times New Roman"/>
          <w:b w:val="0"/>
          <w:sz w:val="28"/>
          <w:szCs w:val="28"/>
        </w:rPr>
        <w:t>.</w:t>
      </w:r>
      <w:r w:rsidRPr="000E4E28">
        <w:rPr>
          <w:rFonts w:ascii="Times New Roman" w:hAnsi="Times New Roman" w:cs="Times New Roman"/>
          <w:b w:val="0"/>
          <w:sz w:val="28"/>
          <w:szCs w:val="28"/>
        </w:rPr>
        <w:t>15.</w:t>
      </w:r>
      <w:r w:rsidR="00BE1918" w:rsidRPr="000E4E28">
        <w:rPr>
          <w:rFonts w:ascii="Times New Roman" w:hAnsi="Times New Roman" w:cs="Times New Roman"/>
          <w:b w:val="0"/>
          <w:sz w:val="28"/>
          <w:szCs w:val="28"/>
        </w:rPr>
        <w:t xml:space="preserve">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1918" w:rsidRPr="000E4E28" w:rsidRDefault="00BE1918"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 xml:space="preserve">Помещения администрации должны соответствовать санитарно-эпидемиологическим </w:t>
      </w:r>
      <w:hyperlink r:id="rId13" w:history="1">
        <w:r w:rsidRPr="000E4E28">
          <w:rPr>
            <w:rFonts w:ascii="Times New Roman" w:hAnsi="Times New Roman" w:cs="Times New Roman"/>
            <w:sz w:val="28"/>
            <w:szCs w:val="28"/>
          </w:rPr>
          <w:t>правилам</w:t>
        </w:r>
      </w:hyperlink>
      <w:r w:rsidRPr="000E4E28">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BE1918" w:rsidRPr="000E4E28" w:rsidRDefault="00BE1918"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Вход и выход из помещений оборудуются соответствующими указателями.</w:t>
      </w:r>
    </w:p>
    <w:p w:rsidR="00BE1918" w:rsidRPr="000E4E28" w:rsidRDefault="00BE1918"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Вход в администрацию оборудуется информационной табличкой (вывеской), содержащей информацию о наименовании, месте нахождения и режиме работы администрации.</w:t>
      </w:r>
    </w:p>
    <w:p w:rsidR="00BE1918" w:rsidRPr="000E4E28" w:rsidRDefault="00BE1918"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структурного подразделения администрации.</w:t>
      </w:r>
    </w:p>
    <w:p w:rsidR="00BE1918" w:rsidRPr="000E4E28" w:rsidRDefault="00BE1918"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lastRenderedPageBreak/>
        <w:t>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BE1918" w:rsidRPr="000E4E28" w:rsidRDefault="00BE1918"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1) условия для беспрепятственного доступа к объекту (зданию, помещению), в котором предоставляется муниципальная услуга. Вход в помещения администрации должен быть оборудован пандусом, расширенным переходом;</w:t>
      </w:r>
    </w:p>
    <w:p w:rsidR="00BE1918" w:rsidRPr="000E4E28" w:rsidRDefault="00BE1918"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2) возможность самостоятельного передвижения по территории администрации, входа в здание и выхода из него, посадки в транспортное средство и высадки из него, в том числе с использованием кресла-коляски;</w:t>
      </w:r>
    </w:p>
    <w:p w:rsidR="00BE1918" w:rsidRPr="000E4E28" w:rsidRDefault="00BE1918"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BE1918" w:rsidRPr="000E4E28" w:rsidRDefault="00BE1918"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rsidR="00BE1918" w:rsidRPr="000E4E28" w:rsidRDefault="00BE1918"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 xml:space="preserve">5) допуск </w:t>
      </w:r>
      <w:proofErr w:type="spellStart"/>
      <w:r w:rsidRPr="000E4E28">
        <w:rPr>
          <w:rFonts w:ascii="Times New Roman" w:hAnsi="Times New Roman" w:cs="Times New Roman"/>
          <w:sz w:val="28"/>
          <w:szCs w:val="28"/>
        </w:rPr>
        <w:t>сурдопереводчика</w:t>
      </w:r>
      <w:proofErr w:type="spellEnd"/>
      <w:r w:rsidRPr="000E4E28">
        <w:rPr>
          <w:rFonts w:ascii="Times New Roman" w:hAnsi="Times New Roman" w:cs="Times New Roman"/>
          <w:sz w:val="28"/>
          <w:szCs w:val="28"/>
        </w:rPr>
        <w:t xml:space="preserve"> и </w:t>
      </w:r>
      <w:proofErr w:type="spellStart"/>
      <w:r w:rsidRPr="000E4E28">
        <w:rPr>
          <w:rFonts w:ascii="Times New Roman" w:hAnsi="Times New Roman" w:cs="Times New Roman"/>
          <w:sz w:val="28"/>
          <w:szCs w:val="28"/>
        </w:rPr>
        <w:t>тифлосурдопереводчика</w:t>
      </w:r>
      <w:proofErr w:type="spellEnd"/>
      <w:r w:rsidRPr="000E4E28">
        <w:rPr>
          <w:rFonts w:ascii="Times New Roman" w:hAnsi="Times New Roman" w:cs="Times New Roman"/>
          <w:sz w:val="28"/>
          <w:szCs w:val="28"/>
        </w:rPr>
        <w:t>;</w:t>
      </w:r>
    </w:p>
    <w:p w:rsidR="00BE1918" w:rsidRPr="000E4E28" w:rsidRDefault="00BE1918"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6) допу</w:t>
      </w:r>
      <w:proofErr w:type="gramStart"/>
      <w:r w:rsidRPr="000E4E28">
        <w:rPr>
          <w:rFonts w:ascii="Times New Roman" w:hAnsi="Times New Roman" w:cs="Times New Roman"/>
          <w:sz w:val="28"/>
          <w:szCs w:val="28"/>
        </w:rPr>
        <w:t>ск в зд</w:t>
      </w:r>
      <w:proofErr w:type="gramEnd"/>
      <w:r w:rsidRPr="000E4E28">
        <w:rPr>
          <w:rFonts w:ascii="Times New Roman" w:hAnsi="Times New Roman" w:cs="Times New Roman"/>
          <w:sz w:val="28"/>
          <w:szCs w:val="28"/>
        </w:rPr>
        <w:t>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законодательством;</w:t>
      </w:r>
    </w:p>
    <w:p w:rsidR="00BE1918" w:rsidRPr="000E4E28" w:rsidRDefault="00BE1918"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7) оказание должностными лицами администрации помощи инвалидам в преодолении барьеров, мешающих получению ими муниципальной услуги наравне с другими лицами.</w:t>
      </w:r>
    </w:p>
    <w:p w:rsidR="00BE1918" w:rsidRPr="000E4E28" w:rsidRDefault="00BE1918"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rsidR="00BE1918" w:rsidRPr="000E4E28" w:rsidRDefault="00BE1918"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Места ожидания в очереди на представление или получение документов оборудуются стульями, кресельными секциями или скамьями (</w:t>
      </w:r>
      <w:proofErr w:type="spellStart"/>
      <w:r w:rsidRPr="000E4E28">
        <w:rPr>
          <w:rFonts w:ascii="Times New Roman" w:hAnsi="Times New Roman" w:cs="Times New Roman"/>
          <w:sz w:val="28"/>
          <w:szCs w:val="28"/>
        </w:rPr>
        <w:t>банкетками</w:t>
      </w:r>
      <w:proofErr w:type="spellEnd"/>
      <w:r w:rsidRPr="000E4E28">
        <w:rPr>
          <w:rFonts w:ascii="Times New Roman" w:hAnsi="Times New Roman" w:cs="Times New Roman"/>
          <w:sz w:val="28"/>
          <w:szCs w:val="28"/>
        </w:rPr>
        <w:t>). Количество мест ожидания определяется исходя из фактической нагрузки и возможностей для размещения в здании.</w:t>
      </w:r>
    </w:p>
    <w:p w:rsidR="00BE1918" w:rsidRPr="000E4E28" w:rsidRDefault="00BE1918"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rsidR="00BE1918" w:rsidRPr="000E4E28" w:rsidRDefault="00BE1918" w:rsidP="007B48C5">
      <w:pPr>
        <w:pStyle w:val="ConsPlusNormal"/>
        <w:ind w:firstLine="540"/>
        <w:jc w:val="both"/>
        <w:rPr>
          <w:rFonts w:ascii="Times New Roman" w:hAnsi="Times New Roman" w:cs="Times New Roman"/>
          <w:sz w:val="28"/>
          <w:szCs w:val="28"/>
        </w:rPr>
      </w:pPr>
      <w:proofErr w:type="gramStart"/>
      <w:r w:rsidRPr="000E4E28">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информационных стендах в помещениях администрации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w:t>
      </w:r>
      <w:r w:rsidR="004211CA" w:rsidRPr="004211CA">
        <w:rPr>
          <w:rFonts w:ascii="Times New Roman" w:hAnsi="Times New Roman" w:cs="Times New Roman"/>
          <w:sz w:val="28"/>
          <w:szCs w:val="28"/>
        </w:rPr>
        <w:t xml:space="preserve"> </w:t>
      </w:r>
      <w:proofErr w:type="spellStart"/>
      <w:r w:rsidR="004211CA" w:rsidRPr="004211CA">
        <w:rPr>
          <w:rFonts w:ascii="Times New Roman" w:hAnsi="Times New Roman" w:cs="Times New Roman"/>
          <w:sz w:val="28"/>
          <w:szCs w:val="28"/>
        </w:rPr>
        <w:t>www</w:t>
      </w:r>
      <w:proofErr w:type="spellEnd"/>
      <w:r w:rsidR="004211CA" w:rsidRPr="004211CA">
        <w:rPr>
          <w:rFonts w:ascii="Times New Roman" w:hAnsi="Times New Roman" w:cs="Times New Roman"/>
          <w:sz w:val="28"/>
          <w:szCs w:val="28"/>
        </w:rPr>
        <w:t>.</w:t>
      </w:r>
      <w:proofErr w:type="spellStart"/>
      <w:r w:rsidR="004211CA" w:rsidRPr="004211CA">
        <w:rPr>
          <w:rFonts w:ascii="Times New Roman" w:hAnsi="Times New Roman" w:cs="Times New Roman"/>
          <w:sz w:val="28"/>
          <w:szCs w:val="28"/>
          <w:lang w:val="en-US"/>
        </w:rPr>
        <w:t>abgosk</w:t>
      </w:r>
      <w:proofErr w:type="spellEnd"/>
      <w:r w:rsidR="004211CA" w:rsidRPr="004211CA">
        <w:rPr>
          <w:rFonts w:ascii="Times New Roman" w:hAnsi="Times New Roman" w:cs="Times New Roman"/>
          <w:sz w:val="28"/>
          <w:szCs w:val="28"/>
        </w:rPr>
        <w:t>.</w:t>
      </w:r>
      <w:proofErr w:type="spellStart"/>
      <w:r w:rsidR="004211CA" w:rsidRPr="004211CA">
        <w:rPr>
          <w:rFonts w:ascii="Times New Roman" w:hAnsi="Times New Roman" w:cs="Times New Roman"/>
          <w:sz w:val="28"/>
          <w:szCs w:val="28"/>
          <w:lang w:val="en-US"/>
        </w:rPr>
        <w:t>ru</w:t>
      </w:r>
      <w:proofErr w:type="spellEnd"/>
      <w:r w:rsidR="005C407E" w:rsidRPr="000E4E28">
        <w:rPr>
          <w:rFonts w:ascii="Times New Roman" w:hAnsi="Times New Roman" w:cs="Times New Roman"/>
          <w:sz w:val="28"/>
          <w:szCs w:val="28"/>
        </w:rPr>
        <w:t xml:space="preserve"> </w:t>
      </w:r>
      <w:r w:rsidRPr="000E4E28">
        <w:rPr>
          <w:rFonts w:ascii="Times New Roman" w:hAnsi="Times New Roman" w:cs="Times New Roman"/>
          <w:sz w:val="28"/>
          <w:szCs w:val="28"/>
        </w:rPr>
        <w:t>в федеральной муниципальной информационной системе "Единый портал государственных и муниципальных услуг (функций)" (www.gosuslugi.ru) и муниципальной</w:t>
      </w:r>
      <w:proofErr w:type="gramEnd"/>
      <w:r w:rsidRPr="000E4E28">
        <w:rPr>
          <w:rFonts w:ascii="Times New Roman" w:hAnsi="Times New Roman" w:cs="Times New Roman"/>
          <w:sz w:val="28"/>
          <w:szCs w:val="28"/>
        </w:rPr>
        <w:t xml:space="preserve"> информационной системе Ставропольского края "Портал государственных и </w:t>
      </w:r>
      <w:r w:rsidRPr="000E4E28">
        <w:rPr>
          <w:rFonts w:ascii="Times New Roman" w:hAnsi="Times New Roman" w:cs="Times New Roman"/>
          <w:sz w:val="28"/>
          <w:szCs w:val="28"/>
        </w:rPr>
        <w:lastRenderedPageBreak/>
        <w:t>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BE1918" w:rsidRPr="000E4E28" w:rsidRDefault="00BE1918"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w:t>
      </w:r>
    </w:p>
    <w:p w:rsidR="00BE1918" w:rsidRPr="000E4E28" w:rsidRDefault="00BE1918"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Рабочие места должностных лиц администрации,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E1918" w:rsidRPr="000E4E28" w:rsidRDefault="00BE1918"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В случае невозможности полностью приспособить помещения администрации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1322F2" w:rsidRPr="000E4E28" w:rsidRDefault="00782B9E" w:rsidP="007B48C5">
      <w:pPr>
        <w:pStyle w:val="ConsPlusTitle"/>
        <w:ind w:firstLine="540"/>
        <w:jc w:val="both"/>
        <w:outlineLvl w:val="2"/>
        <w:rPr>
          <w:rFonts w:ascii="Times New Roman" w:hAnsi="Times New Roman" w:cs="Times New Roman"/>
          <w:b w:val="0"/>
          <w:sz w:val="28"/>
          <w:szCs w:val="28"/>
        </w:rPr>
      </w:pPr>
      <w:r w:rsidRPr="000E4E28">
        <w:rPr>
          <w:rFonts w:ascii="Times New Roman" w:hAnsi="Times New Roman" w:cs="Times New Roman"/>
          <w:b w:val="0"/>
          <w:sz w:val="28"/>
          <w:szCs w:val="28"/>
        </w:rPr>
        <w:t>2.</w:t>
      </w:r>
      <w:r w:rsidR="001322F2" w:rsidRPr="000E4E28">
        <w:rPr>
          <w:rFonts w:ascii="Times New Roman" w:hAnsi="Times New Roman" w:cs="Times New Roman"/>
          <w:b w:val="0"/>
          <w:sz w:val="28"/>
          <w:szCs w:val="28"/>
        </w:rPr>
        <w:t xml:space="preserve"> </w:t>
      </w:r>
      <w:r w:rsidRPr="000E4E28">
        <w:rPr>
          <w:rFonts w:ascii="Times New Roman" w:hAnsi="Times New Roman" w:cs="Times New Roman"/>
          <w:b w:val="0"/>
          <w:sz w:val="28"/>
          <w:szCs w:val="28"/>
        </w:rPr>
        <w:t>16.</w:t>
      </w:r>
      <w:r w:rsidR="00501E13">
        <w:rPr>
          <w:rFonts w:ascii="Times New Roman" w:hAnsi="Times New Roman" w:cs="Times New Roman"/>
          <w:b w:val="0"/>
          <w:sz w:val="28"/>
          <w:szCs w:val="28"/>
        </w:rPr>
        <w:t xml:space="preserve"> </w:t>
      </w:r>
      <w:r w:rsidR="001322F2" w:rsidRPr="000E4E28">
        <w:rPr>
          <w:rFonts w:ascii="Times New Roman" w:hAnsi="Times New Roman" w:cs="Times New Roman"/>
          <w:b w:val="0"/>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0E4E28">
        <w:rPr>
          <w:rFonts w:ascii="Times New Roman" w:hAnsi="Times New Roman" w:cs="Times New Roman"/>
          <w:b w:val="0"/>
          <w:sz w:val="28"/>
          <w:szCs w:val="28"/>
        </w:rPr>
        <w:t>.</w:t>
      </w:r>
    </w:p>
    <w:p w:rsidR="001322F2" w:rsidRPr="000E4E28" w:rsidRDefault="001322F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К показателям доступности и качества муниципальной услуги относятся:</w:t>
      </w:r>
    </w:p>
    <w:p w:rsidR="001322F2" w:rsidRPr="000E4E28" w:rsidRDefault="001322F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1) своевременность (</w:t>
      </w:r>
      <w:proofErr w:type="spellStart"/>
      <w:proofErr w:type="gramStart"/>
      <w:r w:rsidRPr="000E4E28">
        <w:rPr>
          <w:rFonts w:ascii="Times New Roman" w:hAnsi="Times New Roman" w:cs="Times New Roman"/>
          <w:sz w:val="28"/>
          <w:szCs w:val="28"/>
        </w:rPr>
        <w:t>Св</w:t>
      </w:r>
      <w:proofErr w:type="spellEnd"/>
      <w:proofErr w:type="gramEnd"/>
      <w:r w:rsidRPr="000E4E28">
        <w:rPr>
          <w:rFonts w:ascii="Times New Roman" w:hAnsi="Times New Roman" w:cs="Times New Roman"/>
          <w:sz w:val="28"/>
          <w:szCs w:val="28"/>
        </w:rPr>
        <w:t xml:space="preserve">): </w:t>
      </w:r>
      <w:proofErr w:type="spellStart"/>
      <w:r w:rsidRPr="000E4E28">
        <w:rPr>
          <w:rFonts w:ascii="Times New Roman" w:hAnsi="Times New Roman" w:cs="Times New Roman"/>
          <w:sz w:val="28"/>
          <w:szCs w:val="28"/>
        </w:rPr>
        <w:t>Св</w:t>
      </w:r>
      <w:proofErr w:type="spellEnd"/>
      <w:r w:rsidRPr="000E4E28">
        <w:rPr>
          <w:rFonts w:ascii="Times New Roman" w:hAnsi="Times New Roman" w:cs="Times New Roman"/>
          <w:sz w:val="28"/>
          <w:szCs w:val="28"/>
        </w:rPr>
        <w:t xml:space="preserve"> = Ср / </w:t>
      </w:r>
      <w:proofErr w:type="spellStart"/>
      <w:r w:rsidRPr="000E4E28">
        <w:rPr>
          <w:rFonts w:ascii="Times New Roman" w:hAnsi="Times New Roman" w:cs="Times New Roman"/>
          <w:sz w:val="28"/>
          <w:szCs w:val="28"/>
        </w:rPr>
        <w:t>Вр</w:t>
      </w:r>
      <w:proofErr w:type="spellEnd"/>
      <w:r w:rsidRPr="000E4E28">
        <w:rPr>
          <w:rFonts w:ascii="Times New Roman" w:hAnsi="Times New Roman" w:cs="Times New Roman"/>
          <w:sz w:val="28"/>
          <w:szCs w:val="28"/>
        </w:rPr>
        <w:t xml:space="preserve"> x 100%, где</w:t>
      </w:r>
    </w:p>
    <w:p w:rsidR="001322F2" w:rsidRPr="000E4E28" w:rsidRDefault="001322F2" w:rsidP="007B48C5">
      <w:pPr>
        <w:pStyle w:val="ConsPlusNormal"/>
        <w:ind w:firstLine="540"/>
        <w:jc w:val="both"/>
        <w:rPr>
          <w:rFonts w:ascii="Times New Roman" w:hAnsi="Times New Roman" w:cs="Times New Roman"/>
          <w:sz w:val="28"/>
          <w:szCs w:val="28"/>
        </w:rPr>
      </w:pPr>
      <w:proofErr w:type="gramStart"/>
      <w:r w:rsidRPr="000E4E28">
        <w:rPr>
          <w:rFonts w:ascii="Times New Roman" w:hAnsi="Times New Roman" w:cs="Times New Roman"/>
          <w:sz w:val="28"/>
          <w:szCs w:val="28"/>
        </w:rPr>
        <w:t>Ср</w:t>
      </w:r>
      <w:proofErr w:type="gramEnd"/>
      <w:r w:rsidRPr="000E4E28">
        <w:rPr>
          <w:rFonts w:ascii="Times New Roman" w:hAnsi="Times New Roman" w:cs="Times New Roman"/>
          <w:sz w:val="28"/>
          <w:szCs w:val="28"/>
        </w:rPr>
        <w:t xml:space="preserve"> - срок, установленный настоящим Административным регламентом;</w:t>
      </w:r>
    </w:p>
    <w:p w:rsidR="001322F2" w:rsidRPr="000E4E28" w:rsidRDefault="001322F2" w:rsidP="007B48C5">
      <w:pPr>
        <w:pStyle w:val="ConsPlusNormal"/>
        <w:ind w:firstLine="540"/>
        <w:jc w:val="both"/>
        <w:rPr>
          <w:rFonts w:ascii="Times New Roman" w:hAnsi="Times New Roman" w:cs="Times New Roman"/>
          <w:sz w:val="28"/>
          <w:szCs w:val="28"/>
        </w:rPr>
      </w:pPr>
      <w:proofErr w:type="spellStart"/>
      <w:r w:rsidRPr="000E4E28">
        <w:rPr>
          <w:rFonts w:ascii="Times New Roman" w:hAnsi="Times New Roman" w:cs="Times New Roman"/>
          <w:sz w:val="28"/>
          <w:szCs w:val="28"/>
        </w:rPr>
        <w:t>Вр</w:t>
      </w:r>
      <w:proofErr w:type="spellEnd"/>
      <w:r w:rsidRPr="000E4E28">
        <w:rPr>
          <w:rFonts w:ascii="Times New Roman" w:hAnsi="Times New Roman" w:cs="Times New Roman"/>
          <w:sz w:val="28"/>
          <w:szCs w:val="28"/>
        </w:rPr>
        <w:t xml:space="preserve"> - время, фактически затраченное на предоставление государственной услуги.</w:t>
      </w:r>
    </w:p>
    <w:p w:rsidR="001322F2" w:rsidRPr="000E4E28" w:rsidRDefault="001322F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Показатель 100% и более является положительным и соответствует требованиям Административного регламента;</w:t>
      </w:r>
    </w:p>
    <w:p w:rsidR="001322F2" w:rsidRPr="000E4E28" w:rsidRDefault="001322F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2) доступность (</w:t>
      </w:r>
      <w:proofErr w:type="spellStart"/>
      <w:r w:rsidRPr="000E4E28">
        <w:rPr>
          <w:rFonts w:ascii="Times New Roman" w:hAnsi="Times New Roman" w:cs="Times New Roman"/>
          <w:sz w:val="28"/>
          <w:szCs w:val="28"/>
        </w:rPr>
        <w:t>Дос</w:t>
      </w:r>
      <w:proofErr w:type="spellEnd"/>
      <w:r w:rsidRPr="000E4E28">
        <w:rPr>
          <w:rFonts w:ascii="Times New Roman" w:hAnsi="Times New Roman" w:cs="Times New Roman"/>
          <w:sz w:val="28"/>
          <w:szCs w:val="28"/>
        </w:rPr>
        <w:t xml:space="preserve">): </w:t>
      </w:r>
      <w:proofErr w:type="spellStart"/>
      <w:r w:rsidRPr="000E4E28">
        <w:rPr>
          <w:rFonts w:ascii="Times New Roman" w:hAnsi="Times New Roman" w:cs="Times New Roman"/>
          <w:sz w:val="28"/>
          <w:szCs w:val="28"/>
        </w:rPr>
        <w:t>Дос</w:t>
      </w:r>
      <w:proofErr w:type="spellEnd"/>
      <w:r w:rsidRPr="000E4E28">
        <w:rPr>
          <w:rFonts w:ascii="Times New Roman" w:hAnsi="Times New Roman" w:cs="Times New Roman"/>
          <w:sz w:val="28"/>
          <w:szCs w:val="28"/>
        </w:rPr>
        <w:t xml:space="preserve"> = </w:t>
      </w:r>
      <w:proofErr w:type="spellStart"/>
      <w:r w:rsidRPr="000E4E28">
        <w:rPr>
          <w:rFonts w:ascii="Times New Roman" w:hAnsi="Times New Roman" w:cs="Times New Roman"/>
          <w:sz w:val="28"/>
          <w:szCs w:val="28"/>
        </w:rPr>
        <w:t>Дэл</w:t>
      </w:r>
      <w:proofErr w:type="spellEnd"/>
      <w:r w:rsidRPr="000E4E28">
        <w:rPr>
          <w:rFonts w:ascii="Times New Roman" w:hAnsi="Times New Roman" w:cs="Times New Roman"/>
          <w:sz w:val="28"/>
          <w:szCs w:val="28"/>
        </w:rPr>
        <w:t xml:space="preserve"> + </w:t>
      </w:r>
      <w:proofErr w:type="spellStart"/>
      <w:r w:rsidRPr="000E4E28">
        <w:rPr>
          <w:rFonts w:ascii="Times New Roman" w:hAnsi="Times New Roman" w:cs="Times New Roman"/>
          <w:sz w:val="28"/>
          <w:szCs w:val="28"/>
        </w:rPr>
        <w:t>Динф</w:t>
      </w:r>
      <w:proofErr w:type="spellEnd"/>
      <w:r w:rsidRPr="000E4E28">
        <w:rPr>
          <w:rFonts w:ascii="Times New Roman" w:hAnsi="Times New Roman" w:cs="Times New Roman"/>
          <w:sz w:val="28"/>
          <w:szCs w:val="28"/>
        </w:rPr>
        <w:t xml:space="preserve"> + </w:t>
      </w:r>
      <w:proofErr w:type="spellStart"/>
      <w:r w:rsidRPr="000E4E28">
        <w:rPr>
          <w:rFonts w:ascii="Times New Roman" w:hAnsi="Times New Roman" w:cs="Times New Roman"/>
          <w:sz w:val="28"/>
          <w:szCs w:val="28"/>
        </w:rPr>
        <w:t>Дмфц</w:t>
      </w:r>
      <w:proofErr w:type="spellEnd"/>
      <w:r w:rsidRPr="000E4E28">
        <w:rPr>
          <w:rFonts w:ascii="Times New Roman" w:hAnsi="Times New Roman" w:cs="Times New Roman"/>
          <w:sz w:val="28"/>
          <w:szCs w:val="28"/>
        </w:rPr>
        <w:t>, где</w:t>
      </w:r>
    </w:p>
    <w:p w:rsidR="001322F2" w:rsidRPr="000E4E28" w:rsidRDefault="001322F2" w:rsidP="007B48C5">
      <w:pPr>
        <w:pStyle w:val="ConsPlusNormal"/>
        <w:ind w:firstLine="540"/>
        <w:jc w:val="both"/>
        <w:rPr>
          <w:rFonts w:ascii="Times New Roman" w:hAnsi="Times New Roman" w:cs="Times New Roman"/>
          <w:sz w:val="28"/>
          <w:szCs w:val="28"/>
        </w:rPr>
      </w:pPr>
      <w:proofErr w:type="spellStart"/>
      <w:r w:rsidRPr="000E4E28">
        <w:rPr>
          <w:rFonts w:ascii="Times New Roman" w:hAnsi="Times New Roman" w:cs="Times New Roman"/>
          <w:sz w:val="28"/>
          <w:szCs w:val="28"/>
        </w:rPr>
        <w:t>Дэл</w:t>
      </w:r>
      <w:proofErr w:type="spellEnd"/>
      <w:r w:rsidRPr="000E4E28">
        <w:rPr>
          <w:rFonts w:ascii="Times New Roman" w:hAnsi="Times New Roman" w:cs="Times New Roman"/>
          <w:sz w:val="28"/>
          <w:szCs w:val="28"/>
        </w:rPr>
        <w:t xml:space="preserve"> - возможность подачи документов, необходимых для предоставления муниципальной услуги, в электронном виде:</w:t>
      </w:r>
    </w:p>
    <w:p w:rsidR="001322F2" w:rsidRPr="000E4E28" w:rsidRDefault="001322F2" w:rsidP="007B48C5">
      <w:pPr>
        <w:pStyle w:val="ConsPlusNormal"/>
        <w:ind w:firstLine="540"/>
        <w:jc w:val="both"/>
        <w:rPr>
          <w:rFonts w:ascii="Times New Roman" w:hAnsi="Times New Roman" w:cs="Times New Roman"/>
          <w:sz w:val="28"/>
          <w:szCs w:val="28"/>
        </w:rPr>
      </w:pPr>
      <w:proofErr w:type="spellStart"/>
      <w:r w:rsidRPr="000E4E28">
        <w:rPr>
          <w:rFonts w:ascii="Times New Roman" w:hAnsi="Times New Roman" w:cs="Times New Roman"/>
          <w:sz w:val="28"/>
          <w:szCs w:val="28"/>
        </w:rPr>
        <w:t>Дэл</w:t>
      </w:r>
      <w:proofErr w:type="spellEnd"/>
      <w:r w:rsidRPr="000E4E28">
        <w:rPr>
          <w:rFonts w:ascii="Times New Roman" w:hAnsi="Times New Roman" w:cs="Times New Roman"/>
          <w:sz w:val="28"/>
          <w:szCs w:val="28"/>
        </w:rPr>
        <w:t xml:space="preserve"> = 35% при наличии возможности подачи документов, необходимых для предоставления муниципальной услуги, в электронном виде;</w:t>
      </w:r>
    </w:p>
    <w:p w:rsidR="001322F2" w:rsidRPr="000E4E28" w:rsidRDefault="001322F2" w:rsidP="007B48C5">
      <w:pPr>
        <w:pStyle w:val="ConsPlusNormal"/>
        <w:ind w:firstLine="540"/>
        <w:jc w:val="both"/>
        <w:rPr>
          <w:rFonts w:ascii="Times New Roman" w:hAnsi="Times New Roman" w:cs="Times New Roman"/>
          <w:sz w:val="28"/>
          <w:szCs w:val="28"/>
        </w:rPr>
      </w:pPr>
      <w:proofErr w:type="spellStart"/>
      <w:r w:rsidRPr="000E4E28">
        <w:rPr>
          <w:rFonts w:ascii="Times New Roman" w:hAnsi="Times New Roman" w:cs="Times New Roman"/>
          <w:sz w:val="28"/>
          <w:szCs w:val="28"/>
        </w:rPr>
        <w:t>Дэл</w:t>
      </w:r>
      <w:proofErr w:type="spellEnd"/>
      <w:r w:rsidRPr="000E4E28">
        <w:rPr>
          <w:rFonts w:ascii="Times New Roman" w:hAnsi="Times New Roman" w:cs="Times New Roman"/>
          <w:sz w:val="28"/>
          <w:szCs w:val="28"/>
        </w:rPr>
        <w:t xml:space="preserve"> - 0% при отсутствии возможности подачи документов, необходимых для предоставления муниципальной услуги, в электронном виде;</w:t>
      </w:r>
    </w:p>
    <w:p w:rsidR="001322F2" w:rsidRPr="000E4E28" w:rsidRDefault="001322F2" w:rsidP="007B48C5">
      <w:pPr>
        <w:pStyle w:val="ConsPlusNormal"/>
        <w:ind w:firstLine="540"/>
        <w:jc w:val="both"/>
        <w:rPr>
          <w:rFonts w:ascii="Times New Roman" w:hAnsi="Times New Roman" w:cs="Times New Roman"/>
          <w:sz w:val="28"/>
          <w:szCs w:val="28"/>
        </w:rPr>
      </w:pPr>
      <w:proofErr w:type="spellStart"/>
      <w:r w:rsidRPr="000E4E28">
        <w:rPr>
          <w:rFonts w:ascii="Times New Roman" w:hAnsi="Times New Roman" w:cs="Times New Roman"/>
          <w:sz w:val="28"/>
          <w:szCs w:val="28"/>
        </w:rPr>
        <w:t>Динф</w:t>
      </w:r>
      <w:proofErr w:type="spellEnd"/>
      <w:r w:rsidRPr="000E4E28">
        <w:rPr>
          <w:rFonts w:ascii="Times New Roman" w:hAnsi="Times New Roman" w:cs="Times New Roman"/>
          <w:sz w:val="28"/>
          <w:szCs w:val="28"/>
        </w:rPr>
        <w:t xml:space="preserve"> - доступность информации о порядке предоставления муниципальной услуги:</w:t>
      </w:r>
    </w:p>
    <w:p w:rsidR="001322F2" w:rsidRPr="000E4E28" w:rsidRDefault="001322F2" w:rsidP="007B48C5">
      <w:pPr>
        <w:pStyle w:val="ConsPlusNormal"/>
        <w:ind w:firstLine="540"/>
        <w:jc w:val="both"/>
        <w:rPr>
          <w:rFonts w:ascii="Times New Roman" w:hAnsi="Times New Roman" w:cs="Times New Roman"/>
          <w:sz w:val="28"/>
          <w:szCs w:val="28"/>
        </w:rPr>
      </w:pPr>
      <w:proofErr w:type="spellStart"/>
      <w:r w:rsidRPr="000E4E28">
        <w:rPr>
          <w:rFonts w:ascii="Times New Roman" w:hAnsi="Times New Roman" w:cs="Times New Roman"/>
          <w:sz w:val="28"/>
          <w:szCs w:val="28"/>
        </w:rPr>
        <w:t>Динф</w:t>
      </w:r>
      <w:proofErr w:type="spellEnd"/>
      <w:r w:rsidRPr="000E4E28">
        <w:rPr>
          <w:rFonts w:ascii="Times New Roman" w:hAnsi="Times New Roman" w:cs="Times New Roman"/>
          <w:sz w:val="28"/>
          <w:szCs w:val="28"/>
        </w:rPr>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(представителей заявителей) раздаточный материал (5%);</w:t>
      </w:r>
    </w:p>
    <w:p w:rsidR="001322F2" w:rsidRPr="000E4E28" w:rsidRDefault="001322F2" w:rsidP="007B48C5">
      <w:pPr>
        <w:pStyle w:val="ConsPlusNormal"/>
        <w:ind w:firstLine="540"/>
        <w:jc w:val="both"/>
        <w:rPr>
          <w:rFonts w:ascii="Times New Roman" w:hAnsi="Times New Roman" w:cs="Times New Roman"/>
          <w:sz w:val="28"/>
          <w:szCs w:val="28"/>
        </w:rPr>
      </w:pPr>
      <w:proofErr w:type="spellStart"/>
      <w:r w:rsidRPr="000E4E28">
        <w:rPr>
          <w:rFonts w:ascii="Times New Roman" w:hAnsi="Times New Roman" w:cs="Times New Roman"/>
          <w:sz w:val="28"/>
          <w:szCs w:val="28"/>
        </w:rPr>
        <w:lastRenderedPageBreak/>
        <w:t>Динф</w:t>
      </w:r>
      <w:proofErr w:type="spellEnd"/>
      <w:r w:rsidRPr="000E4E28">
        <w:rPr>
          <w:rFonts w:ascii="Times New Roman" w:hAnsi="Times New Roman" w:cs="Times New Roman"/>
          <w:sz w:val="28"/>
          <w:szCs w:val="28"/>
        </w:rPr>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1322F2" w:rsidRPr="000E4E28" w:rsidRDefault="001322F2" w:rsidP="007B48C5">
      <w:pPr>
        <w:pStyle w:val="ConsPlusNormal"/>
        <w:ind w:firstLine="540"/>
        <w:jc w:val="both"/>
        <w:rPr>
          <w:rFonts w:ascii="Times New Roman" w:hAnsi="Times New Roman" w:cs="Times New Roman"/>
          <w:sz w:val="28"/>
          <w:szCs w:val="28"/>
        </w:rPr>
      </w:pPr>
      <w:proofErr w:type="spellStart"/>
      <w:r w:rsidRPr="000E4E28">
        <w:rPr>
          <w:rFonts w:ascii="Times New Roman" w:hAnsi="Times New Roman" w:cs="Times New Roman"/>
          <w:sz w:val="28"/>
          <w:szCs w:val="28"/>
        </w:rPr>
        <w:t>Дмфц</w:t>
      </w:r>
      <w:proofErr w:type="spellEnd"/>
      <w:r w:rsidRPr="000E4E28">
        <w:rPr>
          <w:rFonts w:ascii="Times New Roman" w:hAnsi="Times New Roman" w:cs="Times New Roman"/>
          <w:sz w:val="28"/>
          <w:szCs w:val="28"/>
        </w:rPr>
        <w:t xml:space="preserve"> - возможность подачи документов, необходимых для предоставления государственной услуги, в МФЦ:</w:t>
      </w:r>
    </w:p>
    <w:p w:rsidR="001322F2" w:rsidRPr="000E4E28" w:rsidRDefault="001322F2" w:rsidP="007B48C5">
      <w:pPr>
        <w:pStyle w:val="ConsPlusNormal"/>
        <w:ind w:firstLine="540"/>
        <w:jc w:val="both"/>
        <w:rPr>
          <w:rFonts w:ascii="Times New Roman" w:hAnsi="Times New Roman" w:cs="Times New Roman"/>
          <w:sz w:val="28"/>
          <w:szCs w:val="28"/>
        </w:rPr>
      </w:pPr>
      <w:proofErr w:type="spellStart"/>
      <w:r w:rsidRPr="000E4E28">
        <w:rPr>
          <w:rFonts w:ascii="Times New Roman" w:hAnsi="Times New Roman" w:cs="Times New Roman"/>
          <w:sz w:val="28"/>
          <w:szCs w:val="28"/>
        </w:rPr>
        <w:t>Дмфц</w:t>
      </w:r>
      <w:proofErr w:type="spellEnd"/>
      <w:r w:rsidRPr="000E4E28">
        <w:rPr>
          <w:rFonts w:ascii="Times New Roman" w:hAnsi="Times New Roman" w:cs="Times New Roman"/>
          <w:sz w:val="28"/>
          <w:szCs w:val="28"/>
        </w:rPr>
        <w:t xml:space="preserve"> - 5% при наличии возможности подачи документов, необходимых для предоставления муниципальной услуги, в МФЦ;</w:t>
      </w:r>
    </w:p>
    <w:p w:rsidR="001322F2" w:rsidRPr="000E4E28" w:rsidRDefault="001322F2" w:rsidP="007B48C5">
      <w:pPr>
        <w:pStyle w:val="ConsPlusNormal"/>
        <w:ind w:firstLine="540"/>
        <w:jc w:val="both"/>
        <w:rPr>
          <w:rFonts w:ascii="Times New Roman" w:hAnsi="Times New Roman" w:cs="Times New Roman"/>
          <w:sz w:val="28"/>
          <w:szCs w:val="28"/>
        </w:rPr>
      </w:pPr>
      <w:proofErr w:type="spellStart"/>
      <w:r w:rsidRPr="000E4E28">
        <w:rPr>
          <w:rFonts w:ascii="Times New Roman" w:hAnsi="Times New Roman" w:cs="Times New Roman"/>
          <w:sz w:val="28"/>
          <w:szCs w:val="28"/>
        </w:rPr>
        <w:t>Дмфц</w:t>
      </w:r>
      <w:proofErr w:type="spellEnd"/>
      <w:r w:rsidRPr="000E4E28">
        <w:rPr>
          <w:rFonts w:ascii="Times New Roman" w:hAnsi="Times New Roman" w:cs="Times New Roman"/>
          <w:sz w:val="28"/>
          <w:szCs w:val="28"/>
        </w:rPr>
        <w:t xml:space="preserve"> = 0% при отсутствии возможности подачи документов, необходимых для предоставления муниципальной услуги, в МФЦ;</w:t>
      </w:r>
    </w:p>
    <w:p w:rsidR="001322F2" w:rsidRPr="000E4E28" w:rsidRDefault="001322F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3) качество (</w:t>
      </w:r>
      <w:proofErr w:type="spellStart"/>
      <w:r w:rsidRPr="000E4E28">
        <w:rPr>
          <w:rFonts w:ascii="Times New Roman" w:hAnsi="Times New Roman" w:cs="Times New Roman"/>
          <w:sz w:val="28"/>
          <w:szCs w:val="28"/>
        </w:rPr>
        <w:t>Кач</w:t>
      </w:r>
      <w:proofErr w:type="spellEnd"/>
      <w:r w:rsidRPr="000E4E28">
        <w:rPr>
          <w:rFonts w:ascii="Times New Roman" w:hAnsi="Times New Roman" w:cs="Times New Roman"/>
          <w:sz w:val="28"/>
          <w:szCs w:val="28"/>
        </w:rPr>
        <w:t xml:space="preserve">): </w:t>
      </w:r>
      <w:proofErr w:type="spellStart"/>
      <w:r w:rsidRPr="000E4E28">
        <w:rPr>
          <w:rFonts w:ascii="Times New Roman" w:hAnsi="Times New Roman" w:cs="Times New Roman"/>
          <w:sz w:val="28"/>
          <w:szCs w:val="28"/>
        </w:rPr>
        <w:t>Кач</w:t>
      </w:r>
      <w:proofErr w:type="spellEnd"/>
      <w:r w:rsidRPr="000E4E28">
        <w:rPr>
          <w:rFonts w:ascii="Times New Roman" w:hAnsi="Times New Roman" w:cs="Times New Roman"/>
          <w:sz w:val="28"/>
          <w:szCs w:val="28"/>
        </w:rPr>
        <w:t xml:space="preserve"> = </w:t>
      </w:r>
      <w:proofErr w:type="spellStart"/>
      <w:r w:rsidRPr="000E4E28">
        <w:rPr>
          <w:rFonts w:ascii="Times New Roman" w:hAnsi="Times New Roman" w:cs="Times New Roman"/>
          <w:sz w:val="28"/>
          <w:szCs w:val="28"/>
        </w:rPr>
        <w:t>Кобсл</w:t>
      </w:r>
      <w:proofErr w:type="spellEnd"/>
      <w:r w:rsidRPr="000E4E28">
        <w:rPr>
          <w:rFonts w:ascii="Times New Roman" w:hAnsi="Times New Roman" w:cs="Times New Roman"/>
          <w:sz w:val="28"/>
          <w:szCs w:val="28"/>
        </w:rPr>
        <w:t xml:space="preserve"> + </w:t>
      </w:r>
      <w:proofErr w:type="spellStart"/>
      <w:r w:rsidRPr="000E4E28">
        <w:rPr>
          <w:rFonts w:ascii="Times New Roman" w:hAnsi="Times New Roman" w:cs="Times New Roman"/>
          <w:sz w:val="28"/>
          <w:szCs w:val="28"/>
        </w:rPr>
        <w:t>Квзаим</w:t>
      </w:r>
      <w:proofErr w:type="spellEnd"/>
      <w:r w:rsidRPr="000E4E28">
        <w:rPr>
          <w:rFonts w:ascii="Times New Roman" w:hAnsi="Times New Roman" w:cs="Times New Roman"/>
          <w:sz w:val="28"/>
          <w:szCs w:val="28"/>
        </w:rPr>
        <w:t xml:space="preserve"> + </w:t>
      </w:r>
      <w:proofErr w:type="spellStart"/>
      <w:r w:rsidRPr="000E4E28">
        <w:rPr>
          <w:rFonts w:ascii="Times New Roman" w:hAnsi="Times New Roman" w:cs="Times New Roman"/>
          <w:sz w:val="28"/>
          <w:szCs w:val="28"/>
        </w:rPr>
        <w:t>Кпрод</w:t>
      </w:r>
      <w:proofErr w:type="spellEnd"/>
      <w:r w:rsidRPr="000E4E28">
        <w:rPr>
          <w:rFonts w:ascii="Times New Roman" w:hAnsi="Times New Roman" w:cs="Times New Roman"/>
          <w:sz w:val="28"/>
          <w:szCs w:val="28"/>
        </w:rPr>
        <w:t>, где</w:t>
      </w:r>
    </w:p>
    <w:p w:rsidR="001322F2" w:rsidRPr="000E4E28" w:rsidRDefault="001322F2" w:rsidP="007B48C5">
      <w:pPr>
        <w:pStyle w:val="ConsPlusNormal"/>
        <w:ind w:firstLine="540"/>
        <w:jc w:val="both"/>
        <w:rPr>
          <w:rFonts w:ascii="Times New Roman" w:hAnsi="Times New Roman" w:cs="Times New Roman"/>
          <w:sz w:val="28"/>
          <w:szCs w:val="28"/>
        </w:rPr>
      </w:pPr>
      <w:proofErr w:type="spellStart"/>
      <w:r w:rsidRPr="000E4E28">
        <w:rPr>
          <w:rFonts w:ascii="Times New Roman" w:hAnsi="Times New Roman" w:cs="Times New Roman"/>
          <w:sz w:val="28"/>
          <w:szCs w:val="28"/>
        </w:rPr>
        <w:t>Кобсл</w:t>
      </w:r>
      <w:proofErr w:type="spellEnd"/>
      <w:r w:rsidRPr="000E4E28">
        <w:rPr>
          <w:rFonts w:ascii="Times New Roman" w:hAnsi="Times New Roman" w:cs="Times New Roman"/>
          <w:sz w:val="28"/>
          <w:szCs w:val="28"/>
        </w:rPr>
        <w:t xml:space="preserve"> - качество обслуживания при предоставлении муниципальной услуги:</w:t>
      </w:r>
    </w:p>
    <w:p w:rsidR="001322F2" w:rsidRPr="000E4E28" w:rsidRDefault="001322F2" w:rsidP="007B48C5">
      <w:pPr>
        <w:pStyle w:val="ConsPlusNormal"/>
        <w:ind w:firstLine="540"/>
        <w:jc w:val="both"/>
        <w:rPr>
          <w:rFonts w:ascii="Times New Roman" w:hAnsi="Times New Roman" w:cs="Times New Roman"/>
          <w:sz w:val="28"/>
          <w:szCs w:val="28"/>
        </w:rPr>
      </w:pPr>
      <w:proofErr w:type="spellStart"/>
      <w:r w:rsidRPr="000E4E28">
        <w:rPr>
          <w:rFonts w:ascii="Times New Roman" w:hAnsi="Times New Roman" w:cs="Times New Roman"/>
          <w:sz w:val="28"/>
          <w:szCs w:val="28"/>
        </w:rPr>
        <w:t>Кобсл</w:t>
      </w:r>
      <w:proofErr w:type="spellEnd"/>
      <w:r w:rsidRPr="000E4E28">
        <w:rPr>
          <w:rFonts w:ascii="Times New Roman" w:hAnsi="Times New Roman" w:cs="Times New Roman"/>
          <w:sz w:val="28"/>
          <w:szCs w:val="28"/>
        </w:rPr>
        <w:t xml:space="preserve"> = 20%, если должностное лицо администрации, оказывающее муниципальную услугу, корректно, доброжелательно, дает подробные и доступные разъяснения;</w:t>
      </w:r>
    </w:p>
    <w:p w:rsidR="001322F2" w:rsidRPr="000E4E28" w:rsidRDefault="001322F2" w:rsidP="007B48C5">
      <w:pPr>
        <w:pStyle w:val="ConsPlusNormal"/>
        <w:ind w:firstLine="540"/>
        <w:jc w:val="both"/>
        <w:rPr>
          <w:rFonts w:ascii="Times New Roman" w:hAnsi="Times New Roman" w:cs="Times New Roman"/>
          <w:sz w:val="28"/>
          <w:szCs w:val="28"/>
        </w:rPr>
      </w:pPr>
      <w:proofErr w:type="spellStart"/>
      <w:r w:rsidRPr="000E4E28">
        <w:rPr>
          <w:rFonts w:ascii="Times New Roman" w:hAnsi="Times New Roman" w:cs="Times New Roman"/>
          <w:sz w:val="28"/>
          <w:szCs w:val="28"/>
        </w:rPr>
        <w:t>Кобсл</w:t>
      </w:r>
      <w:proofErr w:type="spellEnd"/>
      <w:r w:rsidRPr="000E4E28">
        <w:rPr>
          <w:rFonts w:ascii="Times New Roman" w:hAnsi="Times New Roman" w:cs="Times New Roman"/>
          <w:sz w:val="28"/>
          <w:szCs w:val="28"/>
        </w:rPr>
        <w:t xml:space="preserve"> = 0%, если должностное лицо администрации, оказывающее муниципальную услугу, некорректно, недоброжелательно, не дает подробных и доступных разъяснений;</w:t>
      </w:r>
    </w:p>
    <w:p w:rsidR="001322F2" w:rsidRPr="000E4E28" w:rsidRDefault="001322F2" w:rsidP="007B48C5">
      <w:pPr>
        <w:pStyle w:val="ConsPlusNormal"/>
        <w:ind w:firstLine="540"/>
        <w:jc w:val="both"/>
        <w:rPr>
          <w:rFonts w:ascii="Times New Roman" w:hAnsi="Times New Roman" w:cs="Times New Roman"/>
          <w:sz w:val="28"/>
          <w:szCs w:val="28"/>
        </w:rPr>
      </w:pPr>
      <w:proofErr w:type="spellStart"/>
      <w:r w:rsidRPr="000E4E28">
        <w:rPr>
          <w:rFonts w:ascii="Times New Roman" w:hAnsi="Times New Roman" w:cs="Times New Roman"/>
          <w:sz w:val="28"/>
          <w:szCs w:val="28"/>
        </w:rPr>
        <w:t>Квзаим</w:t>
      </w:r>
      <w:proofErr w:type="spellEnd"/>
      <w:r w:rsidRPr="000E4E28">
        <w:rPr>
          <w:rFonts w:ascii="Times New Roman" w:hAnsi="Times New Roman" w:cs="Times New Roman"/>
          <w:sz w:val="28"/>
          <w:szCs w:val="28"/>
        </w:rPr>
        <w:t xml:space="preserve"> - количество взаимодействий заявителя с должностным лицом администрации, оказывающей муниципальную услугу;</w:t>
      </w:r>
    </w:p>
    <w:p w:rsidR="001322F2" w:rsidRPr="000E4E28" w:rsidRDefault="001322F2" w:rsidP="007B48C5">
      <w:pPr>
        <w:pStyle w:val="ConsPlusNormal"/>
        <w:ind w:firstLine="540"/>
        <w:jc w:val="both"/>
        <w:rPr>
          <w:rFonts w:ascii="Times New Roman" w:hAnsi="Times New Roman" w:cs="Times New Roman"/>
          <w:sz w:val="28"/>
          <w:szCs w:val="28"/>
        </w:rPr>
      </w:pPr>
      <w:proofErr w:type="spellStart"/>
      <w:r w:rsidRPr="000E4E28">
        <w:rPr>
          <w:rFonts w:ascii="Times New Roman" w:hAnsi="Times New Roman" w:cs="Times New Roman"/>
          <w:sz w:val="28"/>
          <w:szCs w:val="28"/>
        </w:rPr>
        <w:t>Квзаим</w:t>
      </w:r>
      <w:proofErr w:type="spellEnd"/>
      <w:r w:rsidRPr="000E4E28">
        <w:rPr>
          <w:rFonts w:ascii="Times New Roman" w:hAnsi="Times New Roman" w:cs="Times New Roman"/>
          <w:sz w:val="28"/>
          <w:szCs w:val="28"/>
        </w:rPr>
        <w:t xml:space="preserve"> = 50% при отсутствии в ходе предоставления муниципальной услуги взаимодействия заявителя с должностным лицом администрации, оказывающей муниципальную услугу;</w:t>
      </w:r>
    </w:p>
    <w:p w:rsidR="001322F2" w:rsidRPr="000E4E28" w:rsidRDefault="001322F2" w:rsidP="007B48C5">
      <w:pPr>
        <w:pStyle w:val="ConsPlusNormal"/>
        <w:ind w:firstLine="540"/>
        <w:jc w:val="both"/>
        <w:rPr>
          <w:rFonts w:ascii="Times New Roman" w:hAnsi="Times New Roman" w:cs="Times New Roman"/>
          <w:sz w:val="28"/>
          <w:szCs w:val="28"/>
        </w:rPr>
      </w:pPr>
      <w:proofErr w:type="spellStart"/>
      <w:r w:rsidRPr="000E4E28">
        <w:rPr>
          <w:rFonts w:ascii="Times New Roman" w:hAnsi="Times New Roman" w:cs="Times New Roman"/>
          <w:sz w:val="28"/>
          <w:szCs w:val="28"/>
        </w:rPr>
        <w:t>Квзаим</w:t>
      </w:r>
      <w:proofErr w:type="spellEnd"/>
      <w:r w:rsidRPr="000E4E28">
        <w:rPr>
          <w:rFonts w:ascii="Times New Roman" w:hAnsi="Times New Roman" w:cs="Times New Roman"/>
          <w:sz w:val="28"/>
          <w:szCs w:val="28"/>
        </w:rPr>
        <w:t xml:space="preserve"> = 40% при наличии в ходе предоставления муниципальной услуги одного взаимодействия заявителя с должностным лицом администрации, оказывающей муниципальную услугу;</w:t>
      </w:r>
    </w:p>
    <w:p w:rsidR="001322F2" w:rsidRPr="000E4E28" w:rsidRDefault="001322F2" w:rsidP="007B48C5">
      <w:pPr>
        <w:pStyle w:val="ConsPlusNormal"/>
        <w:ind w:firstLine="540"/>
        <w:jc w:val="both"/>
        <w:rPr>
          <w:rFonts w:ascii="Times New Roman" w:hAnsi="Times New Roman" w:cs="Times New Roman"/>
          <w:sz w:val="28"/>
          <w:szCs w:val="28"/>
        </w:rPr>
      </w:pPr>
      <w:proofErr w:type="spellStart"/>
      <w:r w:rsidRPr="000E4E28">
        <w:rPr>
          <w:rFonts w:ascii="Times New Roman" w:hAnsi="Times New Roman" w:cs="Times New Roman"/>
          <w:sz w:val="28"/>
          <w:szCs w:val="28"/>
        </w:rPr>
        <w:t>Квзаим</w:t>
      </w:r>
      <w:proofErr w:type="spellEnd"/>
      <w:r w:rsidRPr="000E4E28">
        <w:rPr>
          <w:rFonts w:ascii="Times New Roman" w:hAnsi="Times New Roman" w:cs="Times New Roman"/>
          <w:sz w:val="28"/>
          <w:szCs w:val="28"/>
        </w:rPr>
        <w:t xml:space="preserve"> = 20% при наличии в ходе предоставления муниципальной услуги более одного взаимодействия заявителя с должностным лицом администрации, оказывающей муниципальную услугу;</w:t>
      </w:r>
    </w:p>
    <w:p w:rsidR="001322F2" w:rsidRPr="000E4E28" w:rsidRDefault="001322F2" w:rsidP="007B48C5">
      <w:pPr>
        <w:pStyle w:val="ConsPlusNormal"/>
        <w:ind w:firstLine="540"/>
        <w:jc w:val="both"/>
        <w:rPr>
          <w:rFonts w:ascii="Times New Roman" w:hAnsi="Times New Roman" w:cs="Times New Roman"/>
          <w:sz w:val="28"/>
          <w:szCs w:val="28"/>
        </w:rPr>
      </w:pPr>
      <w:proofErr w:type="spellStart"/>
      <w:r w:rsidRPr="000E4E28">
        <w:rPr>
          <w:rFonts w:ascii="Times New Roman" w:hAnsi="Times New Roman" w:cs="Times New Roman"/>
          <w:sz w:val="28"/>
          <w:szCs w:val="28"/>
        </w:rPr>
        <w:t>Кпрод</w:t>
      </w:r>
      <w:proofErr w:type="spellEnd"/>
      <w:r w:rsidRPr="000E4E28">
        <w:rPr>
          <w:rFonts w:ascii="Times New Roman" w:hAnsi="Times New Roman" w:cs="Times New Roman"/>
          <w:sz w:val="28"/>
          <w:szCs w:val="28"/>
        </w:rPr>
        <w:t xml:space="preserve"> - продолжительность взаимодействия заявителя с должностным лицом администрации, оказывающей муниципальную услугу:</w:t>
      </w:r>
    </w:p>
    <w:p w:rsidR="001322F2" w:rsidRPr="000E4E28" w:rsidRDefault="001322F2" w:rsidP="007B48C5">
      <w:pPr>
        <w:pStyle w:val="ConsPlusNormal"/>
        <w:ind w:firstLine="540"/>
        <w:jc w:val="both"/>
        <w:rPr>
          <w:rFonts w:ascii="Times New Roman" w:hAnsi="Times New Roman" w:cs="Times New Roman"/>
          <w:sz w:val="28"/>
          <w:szCs w:val="28"/>
        </w:rPr>
      </w:pPr>
      <w:proofErr w:type="spellStart"/>
      <w:r w:rsidRPr="000E4E28">
        <w:rPr>
          <w:rFonts w:ascii="Times New Roman" w:hAnsi="Times New Roman" w:cs="Times New Roman"/>
          <w:sz w:val="28"/>
          <w:szCs w:val="28"/>
        </w:rPr>
        <w:t>Кпрод</w:t>
      </w:r>
      <w:proofErr w:type="spellEnd"/>
      <w:r w:rsidRPr="000E4E28">
        <w:rPr>
          <w:rFonts w:ascii="Times New Roman" w:hAnsi="Times New Roman" w:cs="Times New Roman"/>
          <w:sz w:val="28"/>
          <w:szCs w:val="28"/>
        </w:rPr>
        <w:t xml:space="preserve"> = 30% при взаимодействии заявителя с должностным лицом администрации, оказывающим муниципальную услугу, в течение сроков, предусмотренных настоящим Административным регламентом;</w:t>
      </w:r>
    </w:p>
    <w:p w:rsidR="001322F2" w:rsidRPr="000E4E28" w:rsidRDefault="001322F2" w:rsidP="007B48C5">
      <w:pPr>
        <w:pStyle w:val="ConsPlusNormal"/>
        <w:ind w:firstLine="540"/>
        <w:jc w:val="both"/>
        <w:rPr>
          <w:rFonts w:ascii="Times New Roman" w:hAnsi="Times New Roman" w:cs="Times New Roman"/>
          <w:sz w:val="28"/>
          <w:szCs w:val="28"/>
        </w:rPr>
      </w:pPr>
      <w:proofErr w:type="spellStart"/>
      <w:r w:rsidRPr="000E4E28">
        <w:rPr>
          <w:rFonts w:ascii="Times New Roman" w:hAnsi="Times New Roman" w:cs="Times New Roman"/>
          <w:sz w:val="28"/>
          <w:szCs w:val="28"/>
        </w:rPr>
        <w:t>Кпрод</w:t>
      </w:r>
      <w:proofErr w:type="spellEnd"/>
      <w:r w:rsidRPr="000E4E28">
        <w:rPr>
          <w:rFonts w:ascii="Times New Roman" w:hAnsi="Times New Roman" w:cs="Times New Roman"/>
          <w:sz w:val="28"/>
          <w:szCs w:val="28"/>
        </w:rPr>
        <w:t xml:space="preserve"> = минус 1% за каждые 5 минут взаимодействия заявителя с должностным лицом администрации, оказывающей муниципальную услугу, сверх сроков, предусмотренных настоящим Административным регламентом.</w:t>
      </w:r>
    </w:p>
    <w:p w:rsidR="001322F2" w:rsidRPr="000E4E28" w:rsidRDefault="001322F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 xml:space="preserve">Значение показателя 100% говорит о том, что предоставление муниципальной услуги осуществляется в строгом соответствии с Федеральным </w:t>
      </w:r>
      <w:hyperlink r:id="rId14" w:history="1">
        <w:r w:rsidRPr="000E4E28">
          <w:rPr>
            <w:rFonts w:ascii="Times New Roman" w:hAnsi="Times New Roman" w:cs="Times New Roman"/>
            <w:sz w:val="28"/>
            <w:szCs w:val="28"/>
          </w:rPr>
          <w:t>законом</w:t>
        </w:r>
      </w:hyperlink>
      <w:r w:rsidRPr="000E4E28">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1322F2" w:rsidRPr="000E4E28" w:rsidRDefault="001322F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 xml:space="preserve">4) удовлетворенность (Уд): Уд = 100% - </w:t>
      </w:r>
      <w:proofErr w:type="spellStart"/>
      <w:r w:rsidRPr="000E4E28">
        <w:rPr>
          <w:rFonts w:ascii="Times New Roman" w:hAnsi="Times New Roman" w:cs="Times New Roman"/>
          <w:sz w:val="28"/>
          <w:szCs w:val="28"/>
        </w:rPr>
        <w:t>Кобж</w:t>
      </w:r>
      <w:proofErr w:type="spellEnd"/>
      <w:r w:rsidRPr="000E4E28">
        <w:rPr>
          <w:rFonts w:ascii="Times New Roman" w:hAnsi="Times New Roman" w:cs="Times New Roman"/>
          <w:sz w:val="28"/>
          <w:szCs w:val="28"/>
        </w:rPr>
        <w:t xml:space="preserve"> / </w:t>
      </w:r>
      <w:proofErr w:type="spellStart"/>
      <w:r w:rsidRPr="000E4E28">
        <w:rPr>
          <w:rFonts w:ascii="Times New Roman" w:hAnsi="Times New Roman" w:cs="Times New Roman"/>
          <w:sz w:val="28"/>
          <w:szCs w:val="28"/>
        </w:rPr>
        <w:t>Кзаяв</w:t>
      </w:r>
      <w:proofErr w:type="spellEnd"/>
      <w:r w:rsidRPr="000E4E28">
        <w:rPr>
          <w:rFonts w:ascii="Times New Roman" w:hAnsi="Times New Roman" w:cs="Times New Roman"/>
          <w:sz w:val="28"/>
          <w:szCs w:val="28"/>
        </w:rPr>
        <w:t xml:space="preserve"> x 100%, где</w:t>
      </w:r>
    </w:p>
    <w:p w:rsidR="001322F2" w:rsidRPr="000E4E28" w:rsidRDefault="001322F2" w:rsidP="007B48C5">
      <w:pPr>
        <w:pStyle w:val="ConsPlusNormal"/>
        <w:ind w:firstLine="540"/>
        <w:jc w:val="both"/>
        <w:rPr>
          <w:rFonts w:ascii="Times New Roman" w:hAnsi="Times New Roman" w:cs="Times New Roman"/>
          <w:sz w:val="28"/>
          <w:szCs w:val="28"/>
        </w:rPr>
      </w:pPr>
      <w:proofErr w:type="spellStart"/>
      <w:r w:rsidRPr="000E4E28">
        <w:rPr>
          <w:rFonts w:ascii="Times New Roman" w:hAnsi="Times New Roman" w:cs="Times New Roman"/>
          <w:sz w:val="28"/>
          <w:szCs w:val="28"/>
        </w:rPr>
        <w:lastRenderedPageBreak/>
        <w:t>Кобж</w:t>
      </w:r>
      <w:proofErr w:type="spellEnd"/>
      <w:r w:rsidRPr="000E4E28">
        <w:rPr>
          <w:rFonts w:ascii="Times New Roman" w:hAnsi="Times New Roman" w:cs="Times New Roman"/>
          <w:sz w:val="28"/>
          <w:szCs w:val="28"/>
        </w:rPr>
        <w:t xml:space="preserve"> - количество обжалований при предоставлении администрации, оказывающей муниципальную услугу;</w:t>
      </w:r>
    </w:p>
    <w:p w:rsidR="001322F2" w:rsidRPr="000E4E28" w:rsidRDefault="001322F2" w:rsidP="007B48C5">
      <w:pPr>
        <w:pStyle w:val="ConsPlusNormal"/>
        <w:ind w:firstLine="540"/>
        <w:jc w:val="both"/>
        <w:rPr>
          <w:rFonts w:ascii="Times New Roman" w:hAnsi="Times New Roman" w:cs="Times New Roman"/>
          <w:sz w:val="28"/>
          <w:szCs w:val="28"/>
        </w:rPr>
      </w:pPr>
      <w:proofErr w:type="spellStart"/>
      <w:r w:rsidRPr="000E4E28">
        <w:rPr>
          <w:rFonts w:ascii="Times New Roman" w:hAnsi="Times New Roman" w:cs="Times New Roman"/>
          <w:sz w:val="28"/>
          <w:szCs w:val="28"/>
        </w:rPr>
        <w:t>Кзаяв</w:t>
      </w:r>
      <w:proofErr w:type="spellEnd"/>
      <w:r w:rsidRPr="000E4E28">
        <w:rPr>
          <w:rFonts w:ascii="Times New Roman" w:hAnsi="Times New Roman" w:cs="Times New Roman"/>
          <w:sz w:val="28"/>
          <w:szCs w:val="28"/>
        </w:rPr>
        <w:t xml:space="preserve"> - количество заявителей.</w:t>
      </w:r>
    </w:p>
    <w:p w:rsidR="00C634A8" w:rsidRPr="00C634A8" w:rsidRDefault="00C634A8" w:rsidP="007B48C5">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634A8">
        <w:rPr>
          <w:rFonts w:ascii="Times New Roman" w:eastAsia="Times New Roman" w:hAnsi="Times New Roman" w:cs="Times New Roman"/>
          <w:sz w:val="28"/>
          <w:szCs w:val="28"/>
          <w:lang w:eastAsia="ru-RU"/>
        </w:rPr>
        <w:t>2.17.</w:t>
      </w:r>
      <w:r>
        <w:rPr>
          <w:rFonts w:ascii="Times New Roman" w:eastAsia="Times New Roman" w:hAnsi="Times New Roman" w:cs="Times New Roman"/>
          <w:sz w:val="28"/>
          <w:szCs w:val="28"/>
          <w:lang w:eastAsia="ru-RU"/>
        </w:rPr>
        <w:t xml:space="preserve"> </w:t>
      </w:r>
      <w:r w:rsidRPr="00C634A8">
        <w:rPr>
          <w:rFonts w:ascii="Times New Roman" w:eastAsia="Times New Roman" w:hAnsi="Times New Roman" w:cs="Times New Roman"/>
          <w:sz w:val="28"/>
          <w:szCs w:val="28"/>
          <w:lang w:eastAsia="ru-RU"/>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roofErr w:type="gramStart"/>
      <w:r w:rsidRPr="00C634A8">
        <w:rPr>
          <w:rFonts w:ascii="Times New Roman" w:eastAsia="Times New Roman" w:hAnsi="Times New Roman" w:cs="Times New Roman"/>
          <w:sz w:val="28"/>
          <w:szCs w:val="28"/>
          <w:lang w:eastAsia="ru-RU"/>
        </w:rPr>
        <w:t>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w:t>
      </w:r>
      <w:r w:rsidR="001B2DD8">
        <w:rPr>
          <w:rFonts w:ascii="Times New Roman" w:eastAsia="Times New Roman" w:hAnsi="Times New Roman" w:cs="Times New Roman"/>
          <w:sz w:val="28"/>
          <w:szCs w:val="28"/>
          <w:lang w:eastAsia="ru-RU"/>
        </w:rPr>
        <w:t>ципальных услуг, утвержденными П</w:t>
      </w:r>
      <w:r w:rsidRPr="00C634A8">
        <w:rPr>
          <w:rFonts w:ascii="Times New Roman" w:eastAsia="Times New Roman" w:hAnsi="Times New Roman" w:cs="Times New Roman"/>
          <w:sz w:val="28"/>
          <w:szCs w:val="28"/>
          <w:lang w:eastAsia="ru-RU"/>
        </w:rPr>
        <w:t>остановлением Правительства Российской Федерации от</w:t>
      </w:r>
      <w:proofErr w:type="gramEnd"/>
      <w:r w:rsidRPr="00C634A8">
        <w:rPr>
          <w:rFonts w:ascii="Times New Roman" w:eastAsia="Times New Roman" w:hAnsi="Times New Roman" w:cs="Times New Roman"/>
          <w:sz w:val="28"/>
          <w:szCs w:val="28"/>
          <w:lang w:eastAsia="ru-RU"/>
        </w:rPr>
        <w:t xml:space="preserve">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C634A8" w:rsidRPr="00C634A8" w:rsidRDefault="00C634A8"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34A8">
        <w:rPr>
          <w:rFonts w:ascii="Times New Roman" w:eastAsia="Times New Roman" w:hAnsi="Times New Roman" w:cs="Times New Roman"/>
          <w:sz w:val="28"/>
          <w:szCs w:val="28"/>
          <w:lang w:eastAsia="ru-RU"/>
        </w:rPr>
        <w:t>2.17.1. Заявление в форме электронного документа</w:t>
      </w:r>
      <w:r w:rsidR="001E189D">
        <w:rPr>
          <w:rFonts w:ascii="Times New Roman" w:eastAsia="Times New Roman" w:hAnsi="Times New Roman" w:cs="Times New Roman"/>
          <w:sz w:val="28"/>
          <w:szCs w:val="28"/>
          <w:lang w:eastAsia="ru-RU"/>
        </w:rPr>
        <w:t xml:space="preserve"> может быть представлено </w:t>
      </w:r>
      <w:proofErr w:type="gramStart"/>
      <w:r w:rsidR="001E189D">
        <w:rPr>
          <w:rFonts w:ascii="Times New Roman" w:eastAsia="Times New Roman" w:hAnsi="Times New Roman" w:cs="Times New Roman"/>
          <w:sz w:val="28"/>
          <w:szCs w:val="28"/>
          <w:lang w:eastAsia="ru-RU"/>
        </w:rPr>
        <w:t>в</w:t>
      </w:r>
      <w:proofErr w:type="gramEnd"/>
      <w:r w:rsidR="001E189D">
        <w:rPr>
          <w:rFonts w:ascii="Times New Roman" w:eastAsia="Times New Roman" w:hAnsi="Times New Roman" w:cs="Times New Roman"/>
          <w:sz w:val="28"/>
          <w:szCs w:val="28"/>
          <w:lang w:eastAsia="ru-RU"/>
        </w:rPr>
        <w:t xml:space="preserve"> </w:t>
      </w:r>
      <w:proofErr w:type="gramStart"/>
      <w:r w:rsidR="001E189D">
        <w:rPr>
          <w:rFonts w:ascii="Times New Roman" w:eastAsia="Times New Roman" w:hAnsi="Times New Roman" w:cs="Times New Roman"/>
          <w:sz w:val="28"/>
          <w:szCs w:val="28"/>
          <w:lang w:eastAsia="ru-RU"/>
        </w:rPr>
        <w:t>управлением</w:t>
      </w:r>
      <w:proofErr w:type="gramEnd"/>
      <w:r w:rsidRPr="00C634A8">
        <w:rPr>
          <w:rFonts w:ascii="Times New Roman" w:eastAsia="Times New Roman" w:hAnsi="Times New Roman" w:cs="Times New Roman"/>
          <w:sz w:val="28"/>
          <w:szCs w:val="28"/>
          <w:lang w:eastAsia="ru-RU"/>
        </w:rPr>
        <w:t xml:space="preserve">  физической культуры и спорта администрации Благодарненского </w:t>
      </w:r>
      <w:r w:rsidR="009F1650">
        <w:rPr>
          <w:rFonts w:ascii="Times New Roman" w:eastAsia="Times New Roman" w:hAnsi="Times New Roman" w:cs="Times New Roman"/>
          <w:sz w:val="28"/>
          <w:szCs w:val="28"/>
          <w:lang w:eastAsia="ru-RU"/>
        </w:rPr>
        <w:t xml:space="preserve">муниципального </w:t>
      </w:r>
      <w:r w:rsidRPr="00C634A8">
        <w:rPr>
          <w:rFonts w:ascii="Times New Roman" w:eastAsia="Times New Roman" w:hAnsi="Times New Roman" w:cs="Times New Roman"/>
          <w:sz w:val="28"/>
          <w:szCs w:val="28"/>
          <w:lang w:eastAsia="ru-RU"/>
        </w:rPr>
        <w:t>округа по выбору заявителя:</w:t>
      </w:r>
    </w:p>
    <w:p w:rsidR="00C634A8" w:rsidRPr="00C634A8" w:rsidRDefault="00C634A8"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34A8">
        <w:rPr>
          <w:rFonts w:ascii="Times New Roman" w:eastAsia="Times New Roman" w:hAnsi="Times New Roman" w:cs="Times New Roman"/>
          <w:sz w:val="28"/>
          <w:szCs w:val="28"/>
          <w:lang w:eastAsia="ru-RU"/>
        </w:rPr>
        <w:t xml:space="preserve">путем заполнения формы запроса, размещенной на официальном сайте Благодарненского </w:t>
      </w:r>
      <w:r w:rsidR="009F1650">
        <w:rPr>
          <w:rFonts w:ascii="Times New Roman" w:eastAsia="Times New Roman" w:hAnsi="Times New Roman" w:cs="Times New Roman"/>
          <w:sz w:val="28"/>
          <w:szCs w:val="28"/>
          <w:lang w:eastAsia="ru-RU"/>
        </w:rPr>
        <w:t xml:space="preserve">муниципального </w:t>
      </w:r>
      <w:r w:rsidRPr="00C634A8">
        <w:rPr>
          <w:rFonts w:ascii="Times New Roman" w:eastAsia="Times New Roman" w:hAnsi="Times New Roman" w:cs="Times New Roman"/>
          <w:sz w:val="28"/>
          <w:szCs w:val="28"/>
          <w:lang w:eastAsia="ru-RU"/>
        </w:rPr>
        <w:t>округа Ставропольского края, в том числе посредством отправки через личный кабинет региональной государственной информационной системы "Единый портал государственных и муниципальных услуг (функций)" (далее - Портал) (</w:t>
      </w:r>
      <w:hyperlink r:id="rId15" w:tgtFrame="_blank" w:tooltip="Ссылка на ресурс http://www.gosuslugi.ru" w:history="1">
        <w:r w:rsidRPr="00C634A8">
          <w:rPr>
            <w:rFonts w:ascii="Times New Roman" w:eastAsia="Times New Roman" w:hAnsi="Times New Roman" w:cs="Times New Roman"/>
            <w:sz w:val="28"/>
            <w:szCs w:val="28"/>
            <w:lang w:eastAsia="ru-RU"/>
          </w:rPr>
          <w:t>http://www.gosuslugi.ru</w:t>
        </w:r>
      </w:hyperlink>
      <w:r w:rsidRPr="00C634A8">
        <w:rPr>
          <w:rFonts w:ascii="Times New Roman" w:eastAsia="Times New Roman" w:hAnsi="Times New Roman" w:cs="Times New Roman"/>
          <w:sz w:val="28"/>
          <w:szCs w:val="28"/>
          <w:lang w:eastAsia="ru-RU"/>
        </w:rPr>
        <w:t>):</w:t>
      </w:r>
    </w:p>
    <w:p w:rsidR="00C634A8" w:rsidRPr="00C634A8" w:rsidRDefault="00C634A8"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34A8">
        <w:rPr>
          <w:rFonts w:ascii="Times New Roman" w:eastAsia="Times New Roman" w:hAnsi="Times New Roman" w:cs="Times New Roman"/>
          <w:sz w:val="28"/>
          <w:szCs w:val="28"/>
          <w:lang w:eastAsia="ru-RU"/>
        </w:rPr>
        <w:t>путем направлени</w:t>
      </w:r>
      <w:r w:rsidR="001E189D">
        <w:rPr>
          <w:rFonts w:ascii="Times New Roman" w:eastAsia="Times New Roman" w:hAnsi="Times New Roman" w:cs="Times New Roman"/>
          <w:sz w:val="28"/>
          <w:szCs w:val="28"/>
          <w:lang w:eastAsia="ru-RU"/>
        </w:rPr>
        <w:t>я электронного документа в управление</w:t>
      </w:r>
      <w:r w:rsidRPr="00C634A8">
        <w:rPr>
          <w:rFonts w:ascii="Arial" w:eastAsia="Times New Roman" w:hAnsi="Arial" w:cs="Arial"/>
          <w:sz w:val="28"/>
          <w:szCs w:val="28"/>
          <w:lang w:eastAsia="ru-RU"/>
        </w:rPr>
        <w:t xml:space="preserve"> </w:t>
      </w:r>
      <w:r w:rsidRPr="00C634A8">
        <w:rPr>
          <w:rFonts w:ascii="Times New Roman" w:eastAsia="Times New Roman" w:hAnsi="Times New Roman" w:cs="Times New Roman"/>
          <w:sz w:val="28"/>
          <w:szCs w:val="28"/>
          <w:lang w:eastAsia="ru-RU"/>
        </w:rPr>
        <w:t>физической культуры и спорта администр</w:t>
      </w:r>
      <w:r w:rsidR="009F1650">
        <w:rPr>
          <w:rFonts w:ascii="Times New Roman" w:eastAsia="Times New Roman" w:hAnsi="Times New Roman" w:cs="Times New Roman"/>
          <w:sz w:val="28"/>
          <w:szCs w:val="28"/>
          <w:lang w:eastAsia="ru-RU"/>
        </w:rPr>
        <w:t>ации Благодарненского муниципального</w:t>
      </w:r>
      <w:r w:rsidRPr="00C634A8">
        <w:rPr>
          <w:rFonts w:ascii="Times New Roman" w:eastAsia="Times New Roman" w:hAnsi="Times New Roman" w:cs="Times New Roman"/>
          <w:sz w:val="28"/>
          <w:szCs w:val="28"/>
          <w:lang w:eastAsia="ru-RU"/>
        </w:rPr>
        <w:t xml:space="preserve"> округа на официальную электронную почту.</w:t>
      </w:r>
    </w:p>
    <w:p w:rsidR="00C634A8" w:rsidRPr="00C634A8" w:rsidRDefault="00C634A8"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34A8">
        <w:rPr>
          <w:rFonts w:ascii="Times New Roman" w:eastAsia="Times New Roman" w:hAnsi="Times New Roman" w:cs="Times New Roman"/>
          <w:sz w:val="28"/>
          <w:szCs w:val="28"/>
          <w:lang w:eastAsia="ru-RU"/>
        </w:rPr>
        <w:t>2.17.2. В заявлении указывается один из следующих способов предоставления результатов</w:t>
      </w:r>
      <w:r w:rsidR="003F4BDD">
        <w:rPr>
          <w:rFonts w:ascii="Times New Roman" w:eastAsia="Times New Roman" w:hAnsi="Times New Roman" w:cs="Times New Roman"/>
          <w:sz w:val="28"/>
          <w:szCs w:val="28"/>
          <w:lang w:eastAsia="ru-RU"/>
        </w:rPr>
        <w:t xml:space="preserve">  муниципальной услуги</w:t>
      </w:r>
      <w:r w:rsidRPr="00C634A8">
        <w:rPr>
          <w:rFonts w:ascii="Times New Roman" w:eastAsia="Times New Roman" w:hAnsi="Times New Roman" w:cs="Times New Roman"/>
          <w:sz w:val="28"/>
          <w:szCs w:val="28"/>
          <w:lang w:eastAsia="ru-RU"/>
        </w:rPr>
        <w:t>:</w:t>
      </w:r>
    </w:p>
    <w:p w:rsidR="00C634A8" w:rsidRPr="00C634A8" w:rsidRDefault="00C634A8"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34A8">
        <w:rPr>
          <w:rFonts w:ascii="Times New Roman" w:eastAsia="Times New Roman" w:hAnsi="Times New Roman" w:cs="Times New Roman"/>
          <w:sz w:val="28"/>
          <w:szCs w:val="28"/>
          <w:lang w:eastAsia="ru-RU"/>
        </w:rPr>
        <w:t>в виде бумажного документа, который заявитель получает непосредственно при личном обращении;</w:t>
      </w:r>
    </w:p>
    <w:p w:rsidR="00C634A8" w:rsidRPr="00C634A8" w:rsidRDefault="00C634A8"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34A8">
        <w:rPr>
          <w:rFonts w:ascii="Times New Roman" w:eastAsia="Times New Roman" w:hAnsi="Times New Roman" w:cs="Times New Roman"/>
          <w:sz w:val="28"/>
          <w:szCs w:val="28"/>
          <w:lang w:eastAsia="ru-RU"/>
        </w:rPr>
        <w:t>в виде бумажного документа, который направляется заявителю посредством почтового отправления.</w:t>
      </w:r>
    </w:p>
    <w:p w:rsidR="00C634A8" w:rsidRPr="00C634A8" w:rsidRDefault="00C634A8"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34A8">
        <w:rPr>
          <w:rFonts w:ascii="Times New Roman" w:eastAsia="Times New Roman" w:hAnsi="Times New Roman" w:cs="Times New Roman"/>
          <w:sz w:val="28"/>
          <w:szCs w:val="28"/>
          <w:lang w:eastAsia="ru-RU"/>
        </w:rPr>
        <w:t>2.17.3. Заявление в форме электронного документа подписывается по выбору заявителя (если заявителем является физическое лицо):</w:t>
      </w:r>
    </w:p>
    <w:p w:rsidR="00C634A8" w:rsidRPr="00C634A8" w:rsidRDefault="00C634A8"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34A8">
        <w:rPr>
          <w:rFonts w:ascii="Times New Roman" w:eastAsia="Times New Roman" w:hAnsi="Times New Roman" w:cs="Times New Roman"/>
          <w:sz w:val="28"/>
          <w:szCs w:val="28"/>
          <w:lang w:eastAsia="ru-RU"/>
        </w:rPr>
        <w:t>электронной подписью заявителя (представителя заявителя);</w:t>
      </w:r>
    </w:p>
    <w:p w:rsidR="00C634A8" w:rsidRPr="00C634A8" w:rsidRDefault="00C634A8"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34A8">
        <w:rPr>
          <w:rFonts w:ascii="Times New Roman" w:eastAsia="Times New Roman" w:hAnsi="Times New Roman" w:cs="Times New Roman"/>
          <w:sz w:val="28"/>
          <w:szCs w:val="28"/>
          <w:lang w:eastAsia="ru-RU"/>
        </w:rPr>
        <w:t>усиленной квалифицированной электронной подписью заявителя (представителя заявителя).</w:t>
      </w:r>
    </w:p>
    <w:p w:rsidR="00C634A8" w:rsidRPr="00C634A8" w:rsidRDefault="00C634A8"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34A8">
        <w:rPr>
          <w:rFonts w:ascii="Times New Roman" w:eastAsia="Times New Roman" w:hAnsi="Times New Roman" w:cs="Times New Roman"/>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634A8" w:rsidRPr="00C634A8" w:rsidRDefault="00C634A8"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34A8">
        <w:rPr>
          <w:rFonts w:ascii="Times New Roman" w:eastAsia="Times New Roman" w:hAnsi="Times New Roman" w:cs="Times New Roman"/>
          <w:sz w:val="28"/>
          <w:szCs w:val="28"/>
          <w:lang w:eastAsia="ru-RU"/>
        </w:rPr>
        <w:lastRenderedPageBreak/>
        <w:t>лица, действующего от имени юридического лица без доверенности;</w:t>
      </w:r>
    </w:p>
    <w:p w:rsidR="00C634A8" w:rsidRPr="00C634A8" w:rsidRDefault="00C634A8"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34A8">
        <w:rPr>
          <w:rFonts w:ascii="Times New Roman" w:eastAsia="Times New Roman" w:hAnsi="Times New Roman" w:cs="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634A8" w:rsidRPr="00C634A8" w:rsidRDefault="00C634A8"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34A8">
        <w:rPr>
          <w:rFonts w:ascii="Times New Roman" w:eastAsia="Times New Roman" w:hAnsi="Times New Roman" w:cs="Times New Roman"/>
          <w:sz w:val="28"/>
          <w:szCs w:val="28"/>
          <w:lang w:eastAsia="ru-RU"/>
        </w:rPr>
        <w:t>2.17.4. При подаче заявления в форме электронного документа к ним прилагаются документы, установленные пунктом 2.6 настоящего административного регламента, в виде электронного образа таких документов.</w:t>
      </w:r>
    </w:p>
    <w:p w:rsidR="00C634A8" w:rsidRPr="00C634A8" w:rsidRDefault="00C634A8"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34A8">
        <w:rPr>
          <w:rFonts w:ascii="Times New Roman" w:eastAsia="Times New Roman" w:hAnsi="Times New Roman" w:cs="Times New Roman"/>
          <w:sz w:val="28"/>
          <w:szCs w:val="28"/>
          <w:lang w:eastAsia="ru-RU"/>
        </w:rPr>
        <w:t>Заявитель вправе самостоятельно предоставить с заявлением документы, установленные пунктом 2.6 настоящего административного регламента.</w:t>
      </w:r>
    </w:p>
    <w:p w:rsidR="00C634A8" w:rsidRPr="00C634A8" w:rsidRDefault="00C634A8"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34A8">
        <w:rPr>
          <w:rFonts w:ascii="Times New Roman" w:eastAsia="Times New Roman" w:hAnsi="Times New Roman" w:cs="Times New Roman"/>
          <w:sz w:val="28"/>
          <w:szCs w:val="28"/>
          <w:lang w:eastAsia="ru-RU"/>
        </w:rPr>
        <w:t>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прилагается к заявлению в виде электронного образа такого документа. Представления данного документа не требуется в случае представления заявления посредством отправки через личный кабинет Портала государственных и муниципальных услуг, а также, если заявление подписано усиленной квалифицированной электронной подписью.</w:t>
      </w:r>
    </w:p>
    <w:p w:rsidR="00C634A8" w:rsidRPr="00C634A8" w:rsidRDefault="00C634A8"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34A8">
        <w:rPr>
          <w:rFonts w:ascii="Times New Roman" w:eastAsia="Times New Roman" w:hAnsi="Times New Roman" w:cs="Times New Roman"/>
          <w:sz w:val="28"/>
          <w:szCs w:val="28"/>
          <w:lang w:eastAsia="ru-RU"/>
        </w:rPr>
        <w:t>В случае предоставления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634A8" w:rsidRPr="00C634A8" w:rsidRDefault="00C634A8"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34A8">
        <w:rPr>
          <w:rFonts w:ascii="Times New Roman" w:eastAsia="Times New Roman" w:hAnsi="Times New Roman" w:cs="Times New Roman"/>
          <w:sz w:val="28"/>
          <w:szCs w:val="28"/>
          <w:lang w:eastAsia="ru-RU"/>
        </w:rPr>
        <w:t xml:space="preserve">2.17.5. 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w:t>
      </w:r>
      <w:r w:rsidR="001E189D">
        <w:rPr>
          <w:rFonts w:ascii="Times New Roman" w:eastAsia="Times New Roman" w:hAnsi="Times New Roman" w:cs="Times New Roman"/>
          <w:sz w:val="28"/>
          <w:szCs w:val="28"/>
          <w:lang w:eastAsia="ru-RU"/>
        </w:rPr>
        <w:t xml:space="preserve">управлением </w:t>
      </w:r>
      <w:r w:rsidRPr="00C634A8">
        <w:rPr>
          <w:rFonts w:ascii="Times New Roman" w:eastAsia="Times New Roman" w:hAnsi="Times New Roman" w:cs="Times New Roman"/>
          <w:sz w:val="28"/>
          <w:szCs w:val="28"/>
          <w:lang w:eastAsia="ru-RU"/>
        </w:rPr>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обращения).</w:t>
      </w:r>
    </w:p>
    <w:p w:rsidR="00C634A8" w:rsidRPr="00C634A8" w:rsidRDefault="00C634A8"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34A8">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w:t>
      </w:r>
      <w:r w:rsidR="001E189D">
        <w:rPr>
          <w:rFonts w:ascii="Times New Roman" w:eastAsia="Times New Roman" w:hAnsi="Times New Roman" w:cs="Times New Roman"/>
          <w:sz w:val="28"/>
          <w:szCs w:val="28"/>
          <w:lang w:eastAsia="ru-RU"/>
        </w:rPr>
        <w:t xml:space="preserve"> управление</w:t>
      </w:r>
      <w:r w:rsidRPr="00C634A8">
        <w:rPr>
          <w:rFonts w:ascii="Times New Roman" w:eastAsia="Times New Roman" w:hAnsi="Times New Roman" w:cs="Times New Roman"/>
          <w:sz w:val="28"/>
          <w:szCs w:val="28"/>
          <w:lang w:eastAsia="ru-RU"/>
        </w:rPr>
        <w:t>.</w:t>
      </w:r>
    </w:p>
    <w:p w:rsidR="00C634A8" w:rsidRPr="00C634A8" w:rsidRDefault="00C634A8"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34A8">
        <w:rPr>
          <w:rFonts w:ascii="Times New Roman" w:eastAsia="Times New Roman" w:hAnsi="Times New Roman" w:cs="Times New Roman"/>
          <w:sz w:val="28"/>
          <w:szCs w:val="28"/>
          <w:lang w:eastAsia="ru-RU"/>
        </w:rPr>
        <w:t xml:space="preserve">Заявление, предоставленное с нарушением настоящего порядка, не рассматривается </w:t>
      </w:r>
      <w:r w:rsidR="001E189D">
        <w:rPr>
          <w:rFonts w:ascii="Times New Roman" w:eastAsia="Times New Roman" w:hAnsi="Times New Roman" w:cs="Times New Roman"/>
          <w:sz w:val="28"/>
          <w:szCs w:val="28"/>
          <w:lang w:eastAsia="ru-RU"/>
        </w:rPr>
        <w:t xml:space="preserve">управлением </w:t>
      </w:r>
      <w:r w:rsidRPr="00C634A8">
        <w:rPr>
          <w:rFonts w:ascii="Times New Roman" w:eastAsia="Times New Roman" w:hAnsi="Times New Roman" w:cs="Times New Roman"/>
          <w:sz w:val="28"/>
          <w:szCs w:val="28"/>
          <w:lang w:eastAsia="ru-RU"/>
        </w:rPr>
        <w:t>физической культуры и спорта администр</w:t>
      </w:r>
      <w:r w:rsidR="009F1650">
        <w:rPr>
          <w:rFonts w:ascii="Times New Roman" w:eastAsia="Times New Roman" w:hAnsi="Times New Roman" w:cs="Times New Roman"/>
          <w:sz w:val="28"/>
          <w:szCs w:val="28"/>
          <w:lang w:eastAsia="ru-RU"/>
        </w:rPr>
        <w:t>ации Благодарненского муниципального</w:t>
      </w:r>
      <w:r w:rsidRPr="00C634A8">
        <w:rPr>
          <w:rFonts w:ascii="Times New Roman" w:eastAsia="Times New Roman" w:hAnsi="Times New Roman" w:cs="Times New Roman"/>
          <w:sz w:val="28"/>
          <w:szCs w:val="28"/>
          <w:lang w:eastAsia="ru-RU"/>
        </w:rPr>
        <w:t xml:space="preserve"> округа.</w:t>
      </w:r>
    </w:p>
    <w:p w:rsidR="00C634A8" w:rsidRPr="00C634A8" w:rsidRDefault="00C634A8"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34A8">
        <w:rPr>
          <w:rFonts w:ascii="Times New Roman" w:eastAsia="Times New Roman" w:hAnsi="Times New Roman" w:cs="Times New Roman"/>
          <w:sz w:val="28"/>
          <w:szCs w:val="28"/>
          <w:lang w:eastAsia="ru-RU"/>
        </w:rPr>
        <w:t xml:space="preserve">Не позднее пяти рабочих дней со дня представления такого заявления </w:t>
      </w:r>
      <w:r w:rsidR="001E189D">
        <w:rPr>
          <w:rFonts w:ascii="Times New Roman" w:eastAsia="Times New Roman" w:hAnsi="Times New Roman" w:cs="Times New Roman"/>
          <w:sz w:val="28"/>
          <w:szCs w:val="28"/>
          <w:lang w:eastAsia="ru-RU"/>
        </w:rPr>
        <w:t xml:space="preserve">управление </w:t>
      </w:r>
      <w:r w:rsidRPr="00C634A8">
        <w:rPr>
          <w:rFonts w:ascii="Times New Roman" w:eastAsia="Times New Roman" w:hAnsi="Times New Roman" w:cs="Times New Roman"/>
          <w:sz w:val="28"/>
          <w:szCs w:val="28"/>
          <w:lang w:eastAsia="ru-RU"/>
        </w:rPr>
        <w:t>направляет заявителю на указанный в обращении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634A8" w:rsidRPr="00C634A8" w:rsidRDefault="00C634A8"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34A8">
        <w:rPr>
          <w:rFonts w:ascii="Times New Roman" w:eastAsia="Times New Roman" w:hAnsi="Times New Roman" w:cs="Times New Roman"/>
          <w:sz w:val="28"/>
          <w:szCs w:val="28"/>
          <w:lang w:eastAsia="ru-RU"/>
        </w:rPr>
        <w:t xml:space="preserve">2.17.6. </w:t>
      </w:r>
      <w:proofErr w:type="gramStart"/>
      <w:r w:rsidRPr="00C634A8">
        <w:rPr>
          <w:rFonts w:ascii="Times New Roman" w:eastAsia="Times New Roman" w:hAnsi="Times New Roman" w:cs="Times New Roman"/>
          <w:sz w:val="28"/>
          <w:szCs w:val="28"/>
          <w:lang w:eastAsia="ru-RU"/>
        </w:rPr>
        <w:t>Заявление и прилагаемые к нему  до</w:t>
      </w:r>
      <w:r w:rsidR="001E189D">
        <w:rPr>
          <w:rFonts w:ascii="Times New Roman" w:eastAsia="Times New Roman" w:hAnsi="Times New Roman" w:cs="Times New Roman"/>
          <w:sz w:val="28"/>
          <w:szCs w:val="28"/>
          <w:lang w:eastAsia="ru-RU"/>
        </w:rPr>
        <w:t>кументы предоставляются в управление</w:t>
      </w:r>
      <w:r w:rsidRPr="00C634A8">
        <w:rPr>
          <w:rFonts w:ascii="Times New Roman" w:eastAsia="Times New Roman" w:hAnsi="Times New Roman" w:cs="Times New Roman"/>
          <w:sz w:val="28"/>
          <w:szCs w:val="28"/>
          <w:lang w:eastAsia="ru-RU"/>
        </w:rPr>
        <w:t xml:space="preserve"> в форме электронных документов путем заполнения формы запроса, размещенной на официальном сайте администрации Благодарненского </w:t>
      </w:r>
      <w:r w:rsidR="009F1650">
        <w:rPr>
          <w:rFonts w:ascii="Times New Roman" w:eastAsia="Times New Roman" w:hAnsi="Times New Roman" w:cs="Times New Roman"/>
          <w:sz w:val="28"/>
          <w:szCs w:val="28"/>
          <w:lang w:eastAsia="ru-RU"/>
        </w:rPr>
        <w:t xml:space="preserve">муниципального </w:t>
      </w:r>
      <w:r w:rsidRPr="00C634A8">
        <w:rPr>
          <w:rFonts w:ascii="Times New Roman" w:eastAsia="Times New Roman" w:hAnsi="Times New Roman" w:cs="Times New Roman"/>
          <w:sz w:val="28"/>
          <w:szCs w:val="28"/>
          <w:lang w:eastAsia="ru-RU"/>
        </w:rPr>
        <w:t xml:space="preserve">округа Ставропольского края, </w:t>
      </w:r>
      <w:r w:rsidRPr="00C634A8">
        <w:rPr>
          <w:rFonts w:ascii="Times New Roman" w:eastAsia="Times New Roman" w:hAnsi="Times New Roman" w:cs="Times New Roman"/>
          <w:sz w:val="28"/>
          <w:szCs w:val="28"/>
          <w:lang w:eastAsia="ru-RU"/>
        </w:rPr>
        <w:lastRenderedPageBreak/>
        <w:t>посредством отправки через единый портал или местный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roofErr w:type="gramEnd"/>
    </w:p>
    <w:p w:rsidR="00C634A8" w:rsidRPr="00C634A8" w:rsidRDefault="001E189D"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Заявления представляются в управление </w:t>
      </w:r>
      <w:r w:rsidR="00C634A8" w:rsidRPr="00C634A8">
        <w:rPr>
          <w:rFonts w:ascii="Times New Roman" w:eastAsia="Times New Roman" w:hAnsi="Times New Roman" w:cs="Times New Roman"/>
          <w:sz w:val="28"/>
          <w:szCs w:val="28"/>
          <w:lang w:eastAsia="ru-RU"/>
        </w:rPr>
        <w:t xml:space="preserve"> в виде файлов в формате </w:t>
      </w:r>
      <w:proofErr w:type="spellStart"/>
      <w:r w:rsidR="00C634A8" w:rsidRPr="00C634A8">
        <w:rPr>
          <w:rFonts w:ascii="Times New Roman" w:eastAsia="Times New Roman" w:hAnsi="Times New Roman" w:cs="Times New Roman"/>
          <w:sz w:val="28"/>
          <w:szCs w:val="28"/>
          <w:lang w:eastAsia="ru-RU"/>
        </w:rPr>
        <w:t>doc</w:t>
      </w:r>
      <w:proofErr w:type="spellEnd"/>
      <w:r w:rsidR="00C634A8" w:rsidRPr="00C634A8">
        <w:rPr>
          <w:rFonts w:ascii="Times New Roman" w:eastAsia="Times New Roman" w:hAnsi="Times New Roman" w:cs="Times New Roman"/>
          <w:sz w:val="28"/>
          <w:szCs w:val="28"/>
          <w:lang w:eastAsia="ru-RU"/>
        </w:rPr>
        <w:t xml:space="preserve">, </w:t>
      </w:r>
      <w:proofErr w:type="spellStart"/>
      <w:r w:rsidR="00C634A8" w:rsidRPr="00C634A8">
        <w:rPr>
          <w:rFonts w:ascii="Times New Roman" w:eastAsia="Times New Roman" w:hAnsi="Times New Roman" w:cs="Times New Roman"/>
          <w:sz w:val="28"/>
          <w:szCs w:val="28"/>
          <w:lang w:eastAsia="ru-RU"/>
        </w:rPr>
        <w:t>docx</w:t>
      </w:r>
      <w:proofErr w:type="spellEnd"/>
      <w:r w:rsidR="00C634A8" w:rsidRPr="00C634A8">
        <w:rPr>
          <w:rFonts w:ascii="Times New Roman" w:eastAsia="Times New Roman" w:hAnsi="Times New Roman" w:cs="Times New Roman"/>
          <w:sz w:val="28"/>
          <w:szCs w:val="28"/>
          <w:lang w:eastAsia="ru-RU"/>
        </w:rPr>
        <w:t xml:space="preserve">, </w:t>
      </w:r>
      <w:proofErr w:type="spellStart"/>
      <w:r w:rsidR="00C634A8" w:rsidRPr="00C634A8">
        <w:rPr>
          <w:rFonts w:ascii="Times New Roman" w:eastAsia="Times New Roman" w:hAnsi="Times New Roman" w:cs="Times New Roman"/>
          <w:sz w:val="28"/>
          <w:szCs w:val="28"/>
          <w:lang w:eastAsia="ru-RU"/>
        </w:rPr>
        <w:t>txt</w:t>
      </w:r>
      <w:proofErr w:type="spellEnd"/>
      <w:r w:rsidR="00C634A8" w:rsidRPr="00C634A8">
        <w:rPr>
          <w:rFonts w:ascii="Times New Roman" w:eastAsia="Times New Roman" w:hAnsi="Times New Roman" w:cs="Times New Roman"/>
          <w:sz w:val="28"/>
          <w:szCs w:val="28"/>
          <w:lang w:eastAsia="ru-RU"/>
        </w:rPr>
        <w:t xml:space="preserve">, </w:t>
      </w:r>
      <w:proofErr w:type="spellStart"/>
      <w:r w:rsidR="00C634A8" w:rsidRPr="00C634A8">
        <w:rPr>
          <w:rFonts w:ascii="Times New Roman" w:eastAsia="Times New Roman" w:hAnsi="Times New Roman" w:cs="Times New Roman"/>
          <w:sz w:val="28"/>
          <w:szCs w:val="28"/>
          <w:lang w:eastAsia="ru-RU"/>
        </w:rPr>
        <w:t>xls</w:t>
      </w:r>
      <w:proofErr w:type="spellEnd"/>
      <w:r w:rsidR="00C634A8" w:rsidRPr="00C634A8">
        <w:rPr>
          <w:rFonts w:ascii="Times New Roman" w:eastAsia="Times New Roman" w:hAnsi="Times New Roman" w:cs="Times New Roman"/>
          <w:sz w:val="28"/>
          <w:szCs w:val="28"/>
          <w:lang w:eastAsia="ru-RU"/>
        </w:rPr>
        <w:t xml:space="preserve">, </w:t>
      </w:r>
      <w:proofErr w:type="spellStart"/>
      <w:r w:rsidR="00C634A8" w:rsidRPr="00C634A8">
        <w:rPr>
          <w:rFonts w:ascii="Times New Roman" w:eastAsia="Times New Roman" w:hAnsi="Times New Roman" w:cs="Times New Roman"/>
          <w:sz w:val="28"/>
          <w:szCs w:val="28"/>
          <w:lang w:eastAsia="ru-RU"/>
        </w:rPr>
        <w:t>xlsx</w:t>
      </w:r>
      <w:proofErr w:type="spellEnd"/>
      <w:r w:rsidR="00C634A8" w:rsidRPr="00C634A8">
        <w:rPr>
          <w:rFonts w:ascii="Times New Roman" w:eastAsia="Times New Roman" w:hAnsi="Times New Roman" w:cs="Times New Roman"/>
          <w:sz w:val="28"/>
          <w:szCs w:val="28"/>
          <w:lang w:eastAsia="ru-RU"/>
        </w:rPr>
        <w:t xml:space="preserve">, </w:t>
      </w:r>
      <w:proofErr w:type="spellStart"/>
      <w:r w:rsidR="00C634A8" w:rsidRPr="00C634A8">
        <w:rPr>
          <w:rFonts w:ascii="Times New Roman" w:eastAsia="Times New Roman" w:hAnsi="Times New Roman" w:cs="Times New Roman"/>
          <w:sz w:val="28"/>
          <w:szCs w:val="28"/>
          <w:lang w:eastAsia="ru-RU"/>
        </w:rPr>
        <w:t>rtf</w:t>
      </w:r>
      <w:proofErr w:type="spellEnd"/>
      <w:r w:rsidR="00C634A8" w:rsidRPr="00C634A8">
        <w:rPr>
          <w:rFonts w:ascii="Times New Roman" w:eastAsia="Times New Roman" w:hAnsi="Times New Roman" w:cs="Times New Roman"/>
          <w:sz w:val="28"/>
          <w:szCs w:val="28"/>
          <w:lang w:eastAsia="ru-RU"/>
        </w:rPr>
        <w:t>, если указанные заявления предоставляются в форме электронного документа посредством электронной почты.</w:t>
      </w:r>
    </w:p>
    <w:p w:rsidR="00C634A8" w:rsidRPr="00C634A8" w:rsidRDefault="00C634A8"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34A8">
        <w:rPr>
          <w:rFonts w:ascii="Times New Roman" w:eastAsia="Times New Roman" w:hAnsi="Times New Roman" w:cs="Times New Roman"/>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634A8" w:rsidRPr="00C634A8" w:rsidRDefault="00C634A8"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34A8">
        <w:rPr>
          <w:rFonts w:ascii="Times New Roman" w:eastAsia="Times New Roman" w:hAnsi="Times New Roman" w:cs="Times New Roman"/>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634A8" w:rsidRPr="00C634A8" w:rsidRDefault="00C634A8"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34A8">
        <w:rPr>
          <w:rFonts w:ascii="Times New Roman" w:eastAsia="Times New Roman" w:hAnsi="Times New Roman" w:cs="Times New Roman"/>
          <w:sz w:val="28"/>
          <w:szCs w:val="28"/>
          <w:lang w:eastAsia="ru-RU"/>
        </w:rPr>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C634A8" w:rsidRPr="00C634A8" w:rsidRDefault="00C634A8"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34A8">
        <w:rPr>
          <w:rFonts w:ascii="Times New Roman" w:eastAsia="Times New Roman" w:hAnsi="Times New Roman" w:cs="Times New Roman"/>
          <w:sz w:val="28"/>
          <w:szCs w:val="28"/>
          <w:lang w:eastAsia="ru-RU"/>
        </w:rPr>
        <w:t>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C634A8" w:rsidRDefault="00C634A8"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34A8">
        <w:rPr>
          <w:rFonts w:ascii="Times New Roman" w:eastAsia="Times New Roman" w:hAnsi="Times New Roman" w:cs="Times New Roman"/>
          <w:sz w:val="28"/>
          <w:szCs w:val="28"/>
          <w:lang w:eastAsia="ru-RU"/>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C634A8" w:rsidRDefault="00C634A8"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34A8">
        <w:rPr>
          <w:rFonts w:ascii="Times New Roman" w:eastAsia="Times New Roman" w:hAnsi="Times New Roman" w:cs="Times New Roman"/>
          <w:sz w:val="28"/>
          <w:szCs w:val="28"/>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B2DD8" w:rsidRDefault="001B2DD8"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B4A12" w:rsidRPr="000E4E28" w:rsidRDefault="004211CA" w:rsidP="007B48C5">
      <w:pPr>
        <w:pStyle w:val="ConsPlusTitle"/>
        <w:spacing w:line="240" w:lineRule="exact"/>
        <w:ind w:firstLine="540"/>
        <w:jc w:val="center"/>
        <w:outlineLvl w:val="1"/>
        <w:rPr>
          <w:rFonts w:ascii="Times New Roman" w:hAnsi="Times New Roman" w:cs="Times New Roman"/>
          <w:b w:val="0"/>
          <w:sz w:val="28"/>
          <w:szCs w:val="28"/>
        </w:rPr>
      </w:pPr>
      <w:r>
        <w:rPr>
          <w:rFonts w:ascii="Times New Roman" w:hAnsi="Times New Roman" w:cs="Times New Roman"/>
          <w:b w:val="0"/>
          <w:sz w:val="28"/>
          <w:szCs w:val="28"/>
        </w:rPr>
        <w:t>3</w:t>
      </w:r>
      <w:r w:rsidR="00EB4A12" w:rsidRPr="000E4E28">
        <w:rPr>
          <w:rFonts w:ascii="Times New Roman" w:hAnsi="Times New Roman" w:cs="Times New Roman"/>
          <w:b w:val="0"/>
          <w:sz w:val="28"/>
          <w:szCs w:val="28"/>
        </w:rPr>
        <w:t>. Состав, последовательность и сроки выполнения</w:t>
      </w:r>
    </w:p>
    <w:p w:rsidR="00EB4A12" w:rsidRPr="000E4E28" w:rsidRDefault="00EB4A12" w:rsidP="007B48C5">
      <w:pPr>
        <w:pStyle w:val="ConsPlusTitle"/>
        <w:spacing w:line="240" w:lineRule="exact"/>
        <w:ind w:firstLine="540"/>
        <w:jc w:val="center"/>
        <w:rPr>
          <w:rFonts w:ascii="Times New Roman" w:hAnsi="Times New Roman" w:cs="Times New Roman"/>
          <w:b w:val="0"/>
          <w:sz w:val="28"/>
          <w:szCs w:val="28"/>
        </w:rPr>
      </w:pPr>
      <w:r w:rsidRPr="000E4E28">
        <w:rPr>
          <w:rFonts w:ascii="Times New Roman" w:hAnsi="Times New Roman" w:cs="Times New Roman"/>
          <w:b w:val="0"/>
          <w:sz w:val="28"/>
          <w:szCs w:val="28"/>
        </w:rPr>
        <w:t>административных процедур (действий), требования к порядку</w:t>
      </w:r>
    </w:p>
    <w:p w:rsidR="00EB4A12" w:rsidRPr="000E4E28" w:rsidRDefault="00EB4A12" w:rsidP="007B48C5">
      <w:pPr>
        <w:pStyle w:val="ConsPlusTitle"/>
        <w:spacing w:line="240" w:lineRule="exact"/>
        <w:ind w:firstLine="540"/>
        <w:jc w:val="center"/>
        <w:rPr>
          <w:rFonts w:ascii="Times New Roman" w:hAnsi="Times New Roman" w:cs="Times New Roman"/>
          <w:b w:val="0"/>
          <w:sz w:val="28"/>
          <w:szCs w:val="28"/>
        </w:rPr>
      </w:pPr>
      <w:r w:rsidRPr="000E4E28">
        <w:rPr>
          <w:rFonts w:ascii="Times New Roman" w:hAnsi="Times New Roman" w:cs="Times New Roman"/>
          <w:b w:val="0"/>
          <w:sz w:val="28"/>
          <w:szCs w:val="28"/>
        </w:rPr>
        <w:t>их выполнения, в том числе особенности выполнения</w:t>
      </w:r>
    </w:p>
    <w:p w:rsidR="00EB4A12" w:rsidRPr="000E4E28" w:rsidRDefault="00EB4A12" w:rsidP="007B48C5">
      <w:pPr>
        <w:pStyle w:val="ConsPlusTitle"/>
        <w:spacing w:line="240" w:lineRule="exact"/>
        <w:ind w:firstLine="540"/>
        <w:jc w:val="center"/>
        <w:rPr>
          <w:rFonts w:ascii="Times New Roman" w:hAnsi="Times New Roman" w:cs="Times New Roman"/>
          <w:b w:val="0"/>
          <w:sz w:val="28"/>
          <w:szCs w:val="28"/>
        </w:rPr>
      </w:pPr>
      <w:r w:rsidRPr="000E4E28">
        <w:rPr>
          <w:rFonts w:ascii="Times New Roman" w:hAnsi="Times New Roman" w:cs="Times New Roman"/>
          <w:b w:val="0"/>
          <w:sz w:val="28"/>
          <w:szCs w:val="28"/>
        </w:rPr>
        <w:t>административных процедур (действий) в электронной форме,</w:t>
      </w:r>
    </w:p>
    <w:p w:rsidR="00EB4A12" w:rsidRPr="000E4E28" w:rsidRDefault="00EB4A12" w:rsidP="007B48C5">
      <w:pPr>
        <w:pStyle w:val="ConsPlusTitle"/>
        <w:spacing w:line="240" w:lineRule="exact"/>
        <w:ind w:firstLine="540"/>
        <w:jc w:val="center"/>
        <w:rPr>
          <w:rFonts w:ascii="Times New Roman" w:hAnsi="Times New Roman" w:cs="Times New Roman"/>
          <w:b w:val="0"/>
          <w:sz w:val="28"/>
          <w:szCs w:val="28"/>
        </w:rPr>
      </w:pPr>
      <w:r w:rsidRPr="000E4E28">
        <w:rPr>
          <w:rFonts w:ascii="Times New Roman" w:hAnsi="Times New Roman" w:cs="Times New Roman"/>
          <w:b w:val="0"/>
          <w:sz w:val="28"/>
          <w:szCs w:val="28"/>
        </w:rPr>
        <w:t>предоставления</w:t>
      </w:r>
      <w:r w:rsidR="007B60A5" w:rsidRPr="000E4E28">
        <w:rPr>
          <w:rFonts w:ascii="Times New Roman" w:hAnsi="Times New Roman" w:cs="Times New Roman"/>
          <w:b w:val="0"/>
          <w:sz w:val="28"/>
          <w:szCs w:val="28"/>
        </w:rPr>
        <w:t xml:space="preserve"> </w:t>
      </w:r>
      <w:r w:rsidRPr="000E4E28">
        <w:rPr>
          <w:rFonts w:ascii="Times New Roman" w:hAnsi="Times New Roman" w:cs="Times New Roman"/>
          <w:b w:val="0"/>
          <w:sz w:val="28"/>
          <w:szCs w:val="28"/>
        </w:rPr>
        <w:t>государственных и муниципальных услуг</w:t>
      </w:r>
    </w:p>
    <w:p w:rsidR="00EB4A12" w:rsidRPr="000E4E28" w:rsidRDefault="00EB4A12" w:rsidP="007B48C5">
      <w:pPr>
        <w:pStyle w:val="ConsPlusNormal"/>
        <w:ind w:firstLine="540"/>
        <w:jc w:val="both"/>
        <w:rPr>
          <w:rFonts w:ascii="Times New Roman" w:hAnsi="Times New Roman" w:cs="Times New Roman"/>
          <w:sz w:val="28"/>
          <w:szCs w:val="28"/>
        </w:rPr>
      </w:pPr>
    </w:p>
    <w:p w:rsidR="00EB4A12" w:rsidRDefault="00C8768B" w:rsidP="007B48C5">
      <w:pPr>
        <w:pStyle w:val="ConsPlusTitle"/>
        <w:ind w:firstLine="540"/>
        <w:jc w:val="both"/>
        <w:outlineLvl w:val="2"/>
        <w:rPr>
          <w:rFonts w:ascii="Times New Roman" w:hAnsi="Times New Roman" w:cs="Times New Roman"/>
          <w:b w:val="0"/>
          <w:sz w:val="28"/>
          <w:szCs w:val="28"/>
        </w:rPr>
      </w:pPr>
      <w:r>
        <w:rPr>
          <w:rFonts w:ascii="Times New Roman" w:hAnsi="Times New Roman" w:cs="Times New Roman"/>
          <w:b w:val="0"/>
          <w:sz w:val="28"/>
          <w:szCs w:val="28"/>
        </w:rPr>
        <w:t>3.1</w:t>
      </w:r>
      <w:r w:rsidR="00A75431" w:rsidRPr="000E4E28">
        <w:rPr>
          <w:rFonts w:ascii="Times New Roman" w:hAnsi="Times New Roman" w:cs="Times New Roman"/>
          <w:b w:val="0"/>
          <w:sz w:val="28"/>
          <w:szCs w:val="28"/>
        </w:rPr>
        <w:t>.</w:t>
      </w:r>
      <w:r>
        <w:rPr>
          <w:rFonts w:ascii="Times New Roman" w:hAnsi="Times New Roman" w:cs="Times New Roman"/>
          <w:b w:val="0"/>
          <w:sz w:val="28"/>
          <w:szCs w:val="28"/>
        </w:rPr>
        <w:t>Перечень административных процедур (действий) при предоставлении муниципальной услуги:</w:t>
      </w:r>
    </w:p>
    <w:p w:rsidR="00C8768B" w:rsidRPr="00C8768B" w:rsidRDefault="00140DB4"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 и регистрация</w:t>
      </w:r>
      <w:r w:rsidR="00C8768B" w:rsidRPr="00C8768B">
        <w:rPr>
          <w:rFonts w:ascii="Times New Roman" w:eastAsia="Times New Roman" w:hAnsi="Times New Roman" w:cs="Times New Roman"/>
          <w:sz w:val="28"/>
          <w:szCs w:val="28"/>
          <w:lang w:eastAsia="ru-RU"/>
        </w:rPr>
        <w:t xml:space="preserve"> заявления;</w:t>
      </w:r>
    </w:p>
    <w:p w:rsidR="00C8768B" w:rsidRPr="00C8768B" w:rsidRDefault="00C8768B"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8768B">
        <w:rPr>
          <w:rFonts w:ascii="Times New Roman" w:eastAsia="Times New Roman" w:hAnsi="Times New Roman" w:cs="Times New Roman"/>
          <w:sz w:val="28"/>
          <w:szCs w:val="28"/>
          <w:lang w:eastAsia="ru-RU"/>
        </w:rPr>
        <w:t>рассмотрение предоставленных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C8768B" w:rsidRPr="00C8768B" w:rsidRDefault="00C8768B" w:rsidP="007B48C5">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C8768B">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C8768B" w:rsidRPr="00C8768B" w:rsidRDefault="00C8768B" w:rsidP="007B48C5">
      <w:pPr>
        <w:widowControl w:val="0"/>
        <w:spacing w:after="0" w:line="240" w:lineRule="auto"/>
        <w:ind w:firstLine="540"/>
        <w:jc w:val="both"/>
        <w:rPr>
          <w:rFonts w:ascii="Times New Roman" w:eastAsia="Times New Roman" w:hAnsi="Times New Roman" w:cs="Times New Roman"/>
          <w:bCs/>
          <w:sz w:val="28"/>
          <w:szCs w:val="28"/>
          <w:lang w:eastAsia="ru-RU"/>
        </w:rPr>
      </w:pPr>
      <w:r w:rsidRPr="00C8768B">
        <w:rPr>
          <w:rFonts w:ascii="Times New Roman" w:eastAsia="Times New Roman" w:hAnsi="Times New Roman" w:cs="Times New Roman"/>
          <w:sz w:val="28"/>
          <w:szCs w:val="28"/>
          <w:lang w:eastAsia="ru-RU"/>
        </w:rPr>
        <w:lastRenderedPageBreak/>
        <w:t xml:space="preserve">3.2.Описание </w:t>
      </w:r>
      <w:r w:rsidRPr="00C8768B">
        <w:rPr>
          <w:rFonts w:ascii="Times New Roman" w:eastAsia="Times New Roman" w:hAnsi="Times New Roman" w:cs="Times New Roman"/>
          <w:bCs/>
          <w:sz w:val="28"/>
          <w:szCs w:val="28"/>
          <w:lang w:eastAsia="ru-RU"/>
        </w:rPr>
        <w:t xml:space="preserve">административных процедур при предоставлении муниципальной услуги </w:t>
      </w:r>
      <w:r w:rsidR="001E189D">
        <w:rPr>
          <w:rFonts w:ascii="Times New Roman" w:eastAsia="Times New Roman" w:hAnsi="Times New Roman" w:cs="Times New Roman"/>
          <w:bCs/>
          <w:sz w:val="28"/>
          <w:szCs w:val="28"/>
          <w:lang w:eastAsia="ru-RU"/>
        </w:rPr>
        <w:t xml:space="preserve">управление </w:t>
      </w:r>
      <w:r w:rsidRPr="00C8768B">
        <w:rPr>
          <w:rFonts w:ascii="Times New Roman" w:eastAsia="Times New Roman" w:hAnsi="Times New Roman" w:cs="Times New Roman"/>
          <w:bCs/>
          <w:sz w:val="28"/>
          <w:szCs w:val="28"/>
          <w:lang w:eastAsia="ru-RU"/>
        </w:rPr>
        <w:t>физической культуры и спорта</w:t>
      </w:r>
      <w:r>
        <w:rPr>
          <w:rFonts w:ascii="Times New Roman" w:eastAsia="Times New Roman" w:hAnsi="Times New Roman" w:cs="Times New Roman"/>
          <w:bCs/>
          <w:sz w:val="28"/>
          <w:szCs w:val="28"/>
          <w:lang w:eastAsia="ru-RU"/>
        </w:rPr>
        <w:t xml:space="preserve"> администрации</w:t>
      </w:r>
      <w:r w:rsidRPr="00C8768B">
        <w:rPr>
          <w:rFonts w:ascii="Times New Roman" w:eastAsia="Times New Roman" w:hAnsi="Times New Roman" w:cs="Times New Roman"/>
          <w:bCs/>
          <w:sz w:val="28"/>
          <w:szCs w:val="28"/>
          <w:lang w:eastAsia="ru-RU"/>
        </w:rPr>
        <w:t xml:space="preserve">. </w:t>
      </w:r>
    </w:p>
    <w:p w:rsidR="00C8768B" w:rsidRPr="00C8768B" w:rsidRDefault="00C8768B" w:rsidP="007B48C5">
      <w:pPr>
        <w:widowControl w:val="0"/>
        <w:tabs>
          <w:tab w:val="left" w:pos="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8768B">
        <w:rPr>
          <w:rFonts w:ascii="Times New Roman" w:eastAsia="Times New Roman" w:hAnsi="Times New Roman" w:cs="Times New Roman"/>
          <w:bCs/>
          <w:sz w:val="28"/>
          <w:szCs w:val="28"/>
          <w:lang w:eastAsia="ru-RU"/>
        </w:rPr>
        <w:t>3.2.1. П</w:t>
      </w:r>
      <w:r w:rsidRPr="00C8768B">
        <w:rPr>
          <w:rFonts w:ascii="Times New Roman" w:eastAsia="Times New Roman" w:hAnsi="Times New Roman" w:cs="Times New Roman"/>
          <w:spacing w:val="2"/>
          <w:sz w:val="28"/>
          <w:szCs w:val="28"/>
          <w:lang w:eastAsia="ru-RU"/>
        </w:rPr>
        <w:t>рием и регистрация заявления о предоставлении муниципальной услуги и иных документов, необходимых для предоставления муниципальной услуги.</w:t>
      </w:r>
    </w:p>
    <w:p w:rsidR="003D1B77" w:rsidRDefault="003D1B77" w:rsidP="007B48C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Основанием начала административной процедуры является з</w:t>
      </w:r>
      <w:r w:rsidR="00C8768B" w:rsidRPr="00C8768B">
        <w:rPr>
          <w:rFonts w:ascii="Times New Roman" w:eastAsia="Times New Roman" w:hAnsi="Times New Roman" w:cs="Times New Roman"/>
          <w:color w:val="000000"/>
          <w:sz w:val="28"/>
          <w:szCs w:val="28"/>
          <w:lang w:eastAsia="ru-RU"/>
        </w:rPr>
        <w:t>аявление с прилагаемыми к нему документами</w:t>
      </w:r>
      <w:r>
        <w:rPr>
          <w:rFonts w:ascii="Times New Roman" w:eastAsia="Times New Roman" w:hAnsi="Times New Roman" w:cs="Times New Roman"/>
          <w:color w:val="000000"/>
          <w:sz w:val="28"/>
          <w:szCs w:val="28"/>
          <w:lang w:eastAsia="ru-RU"/>
        </w:rPr>
        <w:t>.</w:t>
      </w:r>
    </w:p>
    <w:p w:rsidR="00C8768B" w:rsidRPr="00C8768B" w:rsidRDefault="003D1B77" w:rsidP="007B48C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Заявление </w:t>
      </w:r>
      <w:r w:rsidR="00C8768B" w:rsidRPr="00C8768B">
        <w:rPr>
          <w:rFonts w:ascii="Times New Roman" w:eastAsia="Times New Roman" w:hAnsi="Times New Roman" w:cs="Times New Roman"/>
          <w:color w:val="000000"/>
          <w:sz w:val="28"/>
          <w:szCs w:val="28"/>
          <w:lang w:eastAsia="ru-RU"/>
        </w:rPr>
        <w:t xml:space="preserve">вручается уполномоченному на принятие входящей корреспонденции сотруднику или направляется заказным письмом с уведомлением о вручении. </w:t>
      </w:r>
    </w:p>
    <w:p w:rsidR="00C8768B" w:rsidRPr="00C8768B" w:rsidRDefault="00C8768B" w:rsidP="007B48C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Уполномоченный специалист</w:t>
      </w:r>
      <w:r w:rsidRPr="00C8768B">
        <w:rPr>
          <w:rFonts w:ascii="Times New Roman" w:eastAsia="Times New Roman" w:hAnsi="Times New Roman" w:cs="Times New Roman"/>
          <w:bCs/>
          <w:color w:val="000000"/>
          <w:sz w:val="28"/>
          <w:szCs w:val="28"/>
          <w:lang w:eastAsia="ru-RU"/>
        </w:rPr>
        <w:t xml:space="preserve"> </w:t>
      </w:r>
      <w:r w:rsidR="001E189D">
        <w:rPr>
          <w:rFonts w:ascii="Times New Roman" w:eastAsia="Times New Roman" w:hAnsi="Times New Roman" w:cs="Times New Roman"/>
          <w:bCs/>
          <w:color w:val="000000"/>
          <w:sz w:val="28"/>
          <w:szCs w:val="28"/>
          <w:lang w:eastAsia="ru-RU"/>
        </w:rPr>
        <w:t xml:space="preserve">управления </w:t>
      </w:r>
      <w:r w:rsidRPr="00C8768B">
        <w:rPr>
          <w:rFonts w:ascii="Times New Roman" w:eastAsia="Times New Roman" w:hAnsi="Times New Roman" w:cs="Times New Roman"/>
          <w:bCs/>
          <w:color w:val="000000"/>
          <w:sz w:val="28"/>
          <w:szCs w:val="28"/>
          <w:lang w:eastAsia="ru-RU"/>
        </w:rPr>
        <w:t xml:space="preserve">физической культуры и спорта </w:t>
      </w:r>
      <w:r>
        <w:rPr>
          <w:rFonts w:ascii="Times New Roman" w:eastAsia="Times New Roman" w:hAnsi="Times New Roman" w:cs="Times New Roman"/>
          <w:bCs/>
          <w:color w:val="000000"/>
          <w:sz w:val="28"/>
          <w:szCs w:val="28"/>
          <w:lang w:eastAsia="ru-RU"/>
        </w:rPr>
        <w:t xml:space="preserve">администрации </w:t>
      </w:r>
      <w:r w:rsidRPr="00C8768B">
        <w:rPr>
          <w:rFonts w:ascii="Times New Roman" w:eastAsia="Times New Roman" w:hAnsi="Times New Roman" w:cs="Times New Roman"/>
          <w:color w:val="000000"/>
          <w:sz w:val="28"/>
          <w:szCs w:val="28"/>
          <w:lang w:eastAsia="ru-RU"/>
        </w:rPr>
        <w:t xml:space="preserve">проверяет представленные документы на отсутствие оснований для отказа в их приеме, указанных в пункте 2.8 настоящего административного регламента, а также проверяет наличие в представленных документах документа, подтверждающего полномочия представителя юридического лица действовать от имени данного юридического лица. </w:t>
      </w:r>
    </w:p>
    <w:p w:rsidR="00C8768B" w:rsidRPr="00C8768B" w:rsidRDefault="00C8768B" w:rsidP="007B48C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 xml:space="preserve">Если представленные копии указанных документов нотариально не заверены (и их нотариальное заверение не предусмотрено федеральным законом), уполномоченный </w:t>
      </w:r>
      <w:proofErr w:type="spellStart"/>
      <w:r w:rsidRPr="00C8768B">
        <w:rPr>
          <w:rFonts w:ascii="Times New Roman" w:eastAsia="Times New Roman" w:hAnsi="Times New Roman" w:cs="Times New Roman"/>
          <w:color w:val="000000"/>
          <w:sz w:val="28"/>
          <w:szCs w:val="28"/>
          <w:lang w:eastAsia="ru-RU"/>
        </w:rPr>
        <w:t>специалист</w:t>
      </w:r>
      <w:r w:rsidR="001E189D">
        <w:rPr>
          <w:rFonts w:ascii="Times New Roman" w:eastAsia="Times New Roman" w:hAnsi="Times New Roman" w:cs="Times New Roman"/>
          <w:color w:val="000000"/>
          <w:sz w:val="28"/>
          <w:szCs w:val="28"/>
          <w:lang w:eastAsia="ru-RU"/>
        </w:rPr>
        <w:t>управления</w:t>
      </w:r>
      <w:proofErr w:type="spellEnd"/>
      <w:r w:rsidRPr="00C8768B">
        <w:rPr>
          <w:rFonts w:ascii="Times New Roman" w:eastAsia="Times New Roman" w:hAnsi="Times New Roman" w:cs="Times New Roman"/>
          <w:color w:val="000000"/>
          <w:sz w:val="28"/>
          <w:szCs w:val="28"/>
          <w:lang w:eastAsia="ru-RU"/>
        </w:rPr>
        <w:t xml:space="preserve"> физической культуры и спорта</w:t>
      </w:r>
      <w:r w:rsidR="001B2DD8">
        <w:rPr>
          <w:rFonts w:ascii="Times New Roman" w:eastAsia="Times New Roman" w:hAnsi="Times New Roman" w:cs="Times New Roman"/>
          <w:color w:val="000000"/>
          <w:sz w:val="28"/>
          <w:szCs w:val="28"/>
          <w:lang w:eastAsia="ru-RU"/>
        </w:rPr>
        <w:t xml:space="preserve"> администрации</w:t>
      </w:r>
      <w:r w:rsidRPr="00C8768B">
        <w:rPr>
          <w:rFonts w:ascii="Times New Roman" w:eastAsia="Times New Roman" w:hAnsi="Times New Roman" w:cs="Times New Roman"/>
          <w:color w:val="000000"/>
          <w:sz w:val="28"/>
          <w:szCs w:val="28"/>
          <w:lang w:eastAsia="ru-RU"/>
        </w:rPr>
        <w:t>,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C8768B" w:rsidRPr="00C8768B" w:rsidRDefault="00C8768B" w:rsidP="007B48C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 xml:space="preserve">При отсутствии оснований для отказа в приеме документов, регистрация заявления осуществляется уполномоченным специалистом </w:t>
      </w:r>
      <w:r w:rsidR="001E189D">
        <w:rPr>
          <w:rFonts w:ascii="Times New Roman" w:eastAsia="Times New Roman" w:hAnsi="Times New Roman" w:cs="Times New Roman"/>
          <w:bCs/>
          <w:color w:val="000000"/>
          <w:sz w:val="28"/>
          <w:szCs w:val="28"/>
          <w:lang w:eastAsia="ru-RU"/>
        </w:rPr>
        <w:t xml:space="preserve">управления </w:t>
      </w:r>
      <w:r w:rsidRPr="00C8768B">
        <w:rPr>
          <w:rFonts w:ascii="Times New Roman" w:eastAsia="Times New Roman" w:hAnsi="Times New Roman" w:cs="Times New Roman"/>
          <w:bCs/>
          <w:color w:val="000000"/>
          <w:sz w:val="28"/>
          <w:szCs w:val="28"/>
          <w:lang w:eastAsia="ru-RU"/>
        </w:rPr>
        <w:t xml:space="preserve">физической культуры и спорта </w:t>
      </w:r>
      <w:r>
        <w:rPr>
          <w:rFonts w:ascii="Times New Roman" w:eastAsia="Times New Roman" w:hAnsi="Times New Roman" w:cs="Times New Roman"/>
          <w:bCs/>
          <w:color w:val="000000"/>
          <w:sz w:val="28"/>
          <w:szCs w:val="28"/>
          <w:lang w:eastAsia="ru-RU"/>
        </w:rPr>
        <w:t xml:space="preserve">администрации </w:t>
      </w:r>
      <w:r w:rsidRPr="00C8768B">
        <w:rPr>
          <w:rFonts w:ascii="Times New Roman" w:eastAsia="Times New Roman" w:hAnsi="Times New Roman" w:cs="Times New Roman"/>
          <w:color w:val="000000"/>
          <w:sz w:val="28"/>
          <w:szCs w:val="28"/>
          <w:lang w:eastAsia="ru-RU"/>
        </w:rPr>
        <w:t>в течение дня с присвоением регистрационного номера и указанием даты поступления.</w:t>
      </w:r>
    </w:p>
    <w:p w:rsidR="00C8768B" w:rsidRPr="00C8768B" w:rsidRDefault="00C8768B" w:rsidP="007B48C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При наличии оснований, указанных в пункте 2.8 настоящего административного регламента, заявителю возвращаются все представленные им документы с указанием причин возврата.</w:t>
      </w:r>
    </w:p>
    <w:p w:rsidR="00C8768B" w:rsidRPr="00C8768B" w:rsidRDefault="00C8768B" w:rsidP="007B48C5">
      <w:pPr>
        <w:widowControl w:val="0"/>
        <w:tabs>
          <w:tab w:val="left" w:pos="0"/>
        </w:tabs>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 xml:space="preserve">Продолжительность административной процедуры по приему документов не может превышать 15 минут. </w:t>
      </w:r>
    </w:p>
    <w:p w:rsidR="00C8768B" w:rsidRPr="00C8768B" w:rsidRDefault="00C8768B" w:rsidP="007B48C5">
      <w:pPr>
        <w:widowControl w:val="0"/>
        <w:tabs>
          <w:tab w:val="left" w:pos="0"/>
        </w:tabs>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Максимальный срок выполнения административной процедуры – один рабочий день.</w:t>
      </w:r>
    </w:p>
    <w:p w:rsidR="00C8768B" w:rsidRPr="00C8768B" w:rsidRDefault="00C8768B" w:rsidP="007B48C5">
      <w:pPr>
        <w:shd w:val="clear" w:color="auto" w:fill="FFFFFF"/>
        <w:spacing w:after="0" w:line="240" w:lineRule="auto"/>
        <w:ind w:firstLine="540"/>
        <w:jc w:val="both"/>
        <w:textAlignment w:val="baseline"/>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pacing w:val="2"/>
          <w:sz w:val="28"/>
          <w:szCs w:val="28"/>
          <w:lang w:eastAsia="ru-RU"/>
        </w:rPr>
        <w:t xml:space="preserve">Ответственным должностным лицом по приему и регистрации поступивших документов является </w:t>
      </w:r>
      <w:r w:rsidRPr="00C8768B">
        <w:rPr>
          <w:rFonts w:ascii="Times New Roman" w:eastAsia="Times New Roman" w:hAnsi="Times New Roman" w:cs="Times New Roman"/>
          <w:color w:val="000000"/>
          <w:sz w:val="28"/>
          <w:szCs w:val="28"/>
          <w:lang w:eastAsia="ru-RU"/>
        </w:rPr>
        <w:t>уполномоченный специалист</w:t>
      </w:r>
      <w:r w:rsidRPr="00C8768B">
        <w:rPr>
          <w:rFonts w:ascii="Times New Roman" w:eastAsia="Times New Roman" w:hAnsi="Times New Roman" w:cs="Times New Roman"/>
          <w:bCs/>
          <w:color w:val="000000"/>
          <w:sz w:val="28"/>
          <w:szCs w:val="28"/>
          <w:lang w:eastAsia="ru-RU"/>
        </w:rPr>
        <w:t xml:space="preserve"> </w:t>
      </w:r>
      <w:r w:rsidR="001E189D">
        <w:rPr>
          <w:rFonts w:ascii="Times New Roman" w:eastAsia="Times New Roman" w:hAnsi="Times New Roman" w:cs="Times New Roman"/>
          <w:bCs/>
          <w:color w:val="000000"/>
          <w:sz w:val="28"/>
          <w:szCs w:val="28"/>
          <w:lang w:eastAsia="ru-RU"/>
        </w:rPr>
        <w:t xml:space="preserve">управления </w:t>
      </w:r>
      <w:r w:rsidRPr="00C8768B">
        <w:rPr>
          <w:rFonts w:ascii="Times New Roman" w:eastAsia="Times New Roman" w:hAnsi="Times New Roman" w:cs="Times New Roman"/>
          <w:bCs/>
          <w:color w:val="000000"/>
          <w:sz w:val="28"/>
          <w:szCs w:val="28"/>
          <w:lang w:eastAsia="ru-RU"/>
        </w:rPr>
        <w:t>физической культуры и спорта</w:t>
      </w:r>
      <w:r>
        <w:rPr>
          <w:rFonts w:ascii="Times New Roman" w:eastAsia="Times New Roman" w:hAnsi="Times New Roman" w:cs="Times New Roman"/>
          <w:bCs/>
          <w:color w:val="000000"/>
          <w:sz w:val="28"/>
          <w:szCs w:val="28"/>
          <w:lang w:eastAsia="ru-RU"/>
        </w:rPr>
        <w:t xml:space="preserve"> администрации</w:t>
      </w:r>
      <w:proofErr w:type="gramStart"/>
      <w:r>
        <w:rPr>
          <w:rFonts w:ascii="Times New Roman" w:eastAsia="Times New Roman" w:hAnsi="Times New Roman" w:cs="Times New Roman"/>
          <w:bCs/>
          <w:color w:val="000000"/>
          <w:sz w:val="28"/>
          <w:szCs w:val="28"/>
          <w:lang w:eastAsia="ru-RU"/>
        </w:rPr>
        <w:t xml:space="preserve"> </w:t>
      </w:r>
      <w:r w:rsidRPr="00C8768B">
        <w:rPr>
          <w:rFonts w:ascii="Times New Roman" w:eastAsia="Times New Roman" w:hAnsi="Times New Roman" w:cs="Times New Roman"/>
          <w:color w:val="000000"/>
          <w:sz w:val="28"/>
          <w:szCs w:val="28"/>
          <w:lang w:eastAsia="ru-RU"/>
        </w:rPr>
        <w:t>.</w:t>
      </w:r>
      <w:proofErr w:type="gramEnd"/>
    </w:p>
    <w:p w:rsidR="00C8768B" w:rsidRPr="00C8768B" w:rsidRDefault="00C8768B" w:rsidP="007B48C5">
      <w:pPr>
        <w:widowControl w:val="0"/>
        <w:tabs>
          <w:tab w:val="left" w:pos="0"/>
        </w:tabs>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 xml:space="preserve">Критериями принятия решения о приеме (отказе в приеме) документов являются основания, указанные в </w:t>
      </w:r>
      <w:hyperlink w:anchor="P254" w:history="1">
        <w:r w:rsidRPr="00C8768B">
          <w:rPr>
            <w:rFonts w:ascii="Times New Roman" w:eastAsia="Times New Roman" w:hAnsi="Times New Roman" w:cs="Times New Roman"/>
            <w:color w:val="000000"/>
            <w:sz w:val="28"/>
            <w:szCs w:val="28"/>
            <w:lang w:eastAsia="ru-RU"/>
          </w:rPr>
          <w:t>пункте 2.</w:t>
        </w:r>
      </w:hyperlink>
      <w:r w:rsidRPr="00C8768B">
        <w:rPr>
          <w:rFonts w:ascii="Times New Roman" w:eastAsia="Times New Roman" w:hAnsi="Times New Roman" w:cs="Times New Roman"/>
          <w:color w:val="000000"/>
          <w:sz w:val="28"/>
          <w:szCs w:val="28"/>
          <w:lang w:eastAsia="ru-RU"/>
        </w:rPr>
        <w:t xml:space="preserve">8 настоящего административного регламента. </w:t>
      </w:r>
    </w:p>
    <w:p w:rsidR="00C8768B" w:rsidRPr="00C8768B" w:rsidRDefault="00C8768B" w:rsidP="007B48C5">
      <w:pPr>
        <w:widowControl w:val="0"/>
        <w:tabs>
          <w:tab w:val="left" w:pos="0"/>
        </w:tabs>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Результатом административной процедуры является регистрация заявления и прилагаемых к нему документов и передача зарегистрированных документов на исполнение.</w:t>
      </w:r>
    </w:p>
    <w:p w:rsidR="00C8768B" w:rsidRPr="00C8768B" w:rsidRDefault="00C8768B" w:rsidP="007B48C5">
      <w:pPr>
        <w:widowControl w:val="0"/>
        <w:tabs>
          <w:tab w:val="left" w:pos="0"/>
        </w:tabs>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 xml:space="preserve">Способ фиксации результата выполнения административной процедуры </w:t>
      </w:r>
      <w:r w:rsidRPr="00C8768B">
        <w:rPr>
          <w:rFonts w:ascii="Times New Roman" w:eastAsia="Times New Roman" w:hAnsi="Times New Roman" w:cs="Times New Roman"/>
          <w:color w:val="000000"/>
          <w:sz w:val="28"/>
          <w:szCs w:val="28"/>
          <w:lang w:eastAsia="ru-RU"/>
        </w:rPr>
        <w:lastRenderedPageBreak/>
        <w:t>- регистрация факта приема пакета документов для предоставления муниципальной услуги в журнале входящей корреспонденции.</w:t>
      </w:r>
    </w:p>
    <w:p w:rsidR="00C8768B" w:rsidRPr="00C8768B" w:rsidRDefault="00C8768B" w:rsidP="007B48C5">
      <w:pPr>
        <w:widowControl w:val="0"/>
        <w:tabs>
          <w:tab w:val="left" w:pos="0"/>
        </w:tabs>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3.2.2.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C8768B" w:rsidRPr="00C8768B" w:rsidRDefault="00C8768B" w:rsidP="007B48C5">
      <w:pPr>
        <w:widowControl w:val="0"/>
        <w:spacing w:after="0" w:line="240" w:lineRule="auto"/>
        <w:ind w:firstLine="540"/>
        <w:jc w:val="both"/>
        <w:rPr>
          <w:rFonts w:ascii="Times New Roman" w:eastAsia="Times New Roman" w:hAnsi="Times New Roman" w:cs="Times New Roman"/>
          <w:color w:val="000000"/>
          <w:sz w:val="28"/>
          <w:szCs w:val="28"/>
        </w:rPr>
      </w:pPr>
      <w:r w:rsidRPr="00C8768B">
        <w:rPr>
          <w:rFonts w:ascii="Times New Roman" w:eastAsia="Times New Roman" w:hAnsi="Times New Roman" w:cs="Times New Roman"/>
          <w:color w:val="000000"/>
          <w:sz w:val="28"/>
          <w:szCs w:val="28"/>
        </w:rPr>
        <w:t xml:space="preserve">Основанием для начала административной процедуры по рассмотрению заявления и прилагаемых к нему документов, необходимых для предоставления муниципальной услуги, является поступление в </w:t>
      </w:r>
      <w:r w:rsidR="001E189D">
        <w:rPr>
          <w:rFonts w:ascii="Times New Roman" w:eastAsia="Times New Roman" w:hAnsi="Times New Roman" w:cs="Times New Roman"/>
          <w:bCs/>
          <w:color w:val="000000"/>
          <w:sz w:val="28"/>
          <w:szCs w:val="28"/>
          <w:lang w:eastAsia="ru-RU"/>
        </w:rPr>
        <w:t xml:space="preserve">управление </w:t>
      </w:r>
      <w:r w:rsidRPr="00C8768B">
        <w:rPr>
          <w:rFonts w:ascii="Times New Roman" w:eastAsia="Times New Roman" w:hAnsi="Times New Roman" w:cs="Times New Roman"/>
          <w:bCs/>
          <w:color w:val="000000"/>
          <w:sz w:val="28"/>
          <w:szCs w:val="28"/>
          <w:lang w:eastAsia="ru-RU"/>
        </w:rPr>
        <w:t xml:space="preserve">физической культуры и спорта </w:t>
      </w:r>
      <w:r>
        <w:rPr>
          <w:rFonts w:ascii="Times New Roman" w:eastAsia="Times New Roman" w:hAnsi="Times New Roman" w:cs="Times New Roman"/>
          <w:bCs/>
          <w:color w:val="000000"/>
          <w:sz w:val="28"/>
          <w:szCs w:val="28"/>
          <w:lang w:eastAsia="ru-RU"/>
        </w:rPr>
        <w:t xml:space="preserve">администрации </w:t>
      </w:r>
      <w:r w:rsidRPr="00C8768B">
        <w:rPr>
          <w:rFonts w:ascii="Times New Roman" w:eastAsia="Times New Roman" w:hAnsi="Times New Roman" w:cs="Times New Roman"/>
          <w:color w:val="000000"/>
          <w:sz w:val="28"/>
          <w:szCs w:val="28"/>
        </w:rPr>
        <w:t xml:space="preserve">пакета документов. </w:t>
      </w:r>
    </w:p>
    <w:p w:rsidR="00C8768B" w:rsidRPr="00C8768B" w:rsidRDefault="00C8768B" w:rsidP="007B48C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 xml:space="preserve">Документы рассматриваются специалистом </w:t>
      </w:r>
      <w:r w:rsidR="001E189D">
        <w:rPr>
          <w:rFonts w:ascii="Times New Roman" w:eastAsia="Times New Roman" w:hAnsi="Times New Roman" w:cs="Times New Roman"/>
          <w:color w:val="000000"/>
          <w:sz w:val="28"/>
          <w:szCs w:val="28"/>
          <w:lang w:eastAsia="ru-RU"/>
        </w:rPr>
        <w:t xml:space="preserve">управления </w:t>
      </w:r>
      <w:r w:rsidRPr="00C8768B">
        <w:rPr>
          <w:rFonts w:ascii="Times New Roman" w:eastAsia="Times New Roman" w:hAnsi="Times New Roman" w:cs="Times New Roman"/>
          <w:color w:val="000000"/>
          <w:sz w:val="28"/>
          <w:szCs w:val="28"/>
          <w:lang w:eastAsia="ru-RU"/>
        </w:rPr>
        <w:t xml:space="preserve">физической культуры и спорта </w:t>
      </w:r>
      <w:r>
        <w:rPr>
          <w:rFonts w:ascii="Times New Roman" w:eastAsia="Times New Roman" w:hAnsi="Times New Roman" w:cs="Times New Roman"/>
          <w:color w:val="000000"/>
          <w:sz w:val="28"/>
          <w:szCs w:val="28"/>
          <w:lang w:eastAsia="ru-RU"/>
        </w:rPr>
        <w:t xml:space="preserve">администрации </w:t>
      </w:r>
      <w:r w:rsidRPr="00C8768B">
        <w:rPr>
          <w:rFonts w:ascii="Times New Roman" w:eastAsia="Times New Roman" w:hAnsi="Times New Roman" w:cs="Times New Roman"/>
          <w:color w:val="000000"/>
          <w:sz w:val="28"/>
          <w:szCs w:val="28"/>
          <w:lang w:eastAsia="ru-RU"/>
        </w:rPr>
        <w:t>на наличие оснований для отказа в предоставлении муниципальной услуги, указанных в пункте 2.9 настоящего административного регламента.</w:t>
      </w:r>
    </w:p>
    <w:p w:rsidR="00C8768B" w:rsidRPr="00C8768B" w:rsidRDefault="00C8768B" w:rsidP="007B48C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 xml:space="preserve">При соответствии представленных документов требованиям настоящего административного регламента, специалист </w:t>
      </w:r>
      <w:r w:rsidR="001E189D">
        <w:rPr>
          <w:rFonts w:ascii="Times New Roman" w:eastAsia="Times New Roman" w:hAnsi="Times New Roman" w:cs="Times New Roman"/>
          <w:bCs/>
          <w:color w:val="000000"/>
          <w:sz w:val="28"/>
          <w:szCs w:val="28"/>
          <w:lang w:eastAsia="ru-RU"/>
        </w:rPr>
        <w:t xml:space="preserve">управления </w:t>
      </w:r>
      <w:r w:rsidRPr="00C8768B">
        <w:rPr>
          <w:rFonts w:ascii="Times New Roman" w:eastAsia="Times New Roman" w:hAnsi="Times New Roman" w:cs="Times New Roman"/>
          <w:bCs/>
          <w:color w:val="000000"/>
          <w:sz w:val="28"/>
          <w:szCs w:val="28"/>
          <w:lang w:eastAsia="ru-RU"/>
        </w:rPr>
        <w:t xml:space="preserve">физической культуры и спорта </w:t>
      </w:r>
      <w:r>
        <w:rPr>
          <w:rFonts w:ascii="Times New Roman" w:eastAsia="Times New Roman" w:hAnsi="Times New Roman" w:cs="Times New Roman"/>
          <w:bCs/>
          <w:color w:val="000000"/>
          <w:sz w:val="28"/>
          <w:szCs w:val="28"/>
          <w:lang w:eastAsia="ru-RU"/>
        </w:rPr>
        <w:t xml:space="preserve">администрации </w:t>
      </w:r>
      <w:r w:rsidRPr="00C8768B">
        <w:rPr>
          <w:rFonts w:ascii="Times New Roman" w:eastAsia="Times New Roman" w:hAnsi="Times New Roman" w:cs="Times New Roman"/>
          <w:color w:val="000000"/>
          <w:sz w:val="28"/>
          <w:szCs w:val="28"/>
          <w:lang w:eastAsia="ru-RU"/>
        </w:rPr>
        <w:t>готовит проект распоряжения о присвоении спортивного разряда.</w:t>
      </w:r>
    </w:p>
    <w:p w:rsidR="00C8768B" w:rsidRPr="00C8768B" w:rsidRDefault="00C8768B" w:rsidP="007B48C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При выявлении оснований для отказа в предоставлении муниципальной услуги, предусмотренных пунктом 2.9 настоящего административного регламента, специалист</w:t>
      </w:r>
      <w:r w:rsidRPr="00C8768B">
        <w:rPr>
          <w:rFonts w:ascii="Times New Roman" w:eastAsia="Times New Roman" w:hAnsi="Times New Roman" w:cs="Times New Roman"/>
          <w:bCs/>
          <w:color w:val="000000"/>
          <w:sz w:val="28"/>
          <w:szCs w:val="28"/>
          <w:lang w:eastAsia="ru-RU"/>
        </w:rPr>
        <w:t xml:space="preserve"> </w:t>
      </w:r>
      <w:r w:rsidR="001E189D">
        <w:rPr>
          <w:rFonts w:ascii="Times New Roman" w:eastAsia="Times New Roman" w:hAnsi="Times New Roman" w:cs="Times New Roman"/>
          <w:bCs/>
          <w:color w:val="000000"/>
          <w:sz w:val="28"/>
          <w:szCs w:val="28"/>
          <w:lang w:eastAsia="ru-RU"/>
        </w:rPr>
        <w:t xml:space="preserve">управления </w:t>
      </w:r>
      <w:r w:rsidRPr="00C8768B">
        <w:rPr>
          <w:rFonts w:ascii="Times New Roman" w:eastAsia="Times New Roman" w:hAnsi="Times New Roman" w:cs="Times New Roman"/>
          <w:bCs/>
          <w:color w:val="000000"/>
          <w:sz w:val="28"/>
          <w:szCs w:val="28"/>
          <w:lang w:eastAsia="ru-RU"/>
        </w:rPr>
        <w:t xml:space="preserve">физической культуры и спорта </w:t>
      </w:r>
      <w:r>
        <w:rPr>
          <w:rFonts w:ascii="Times New Roman" w:eastAsia="Times New Roman" w:hAnsi="Times New Roman" w:cs="Times New Roman"/>
          <w:bCs/>
          <w:color w:val="000000"/>
          <w:sz w:val="28"/>
          <w:szCs w:val="28"/>
          <w:lang w:eastAsia="ru-RU"/>
        </w:rPr>
        <w:t xml:space="preserve"> администрации </w:t>
      </w:r>
      <w:r w:rsidRPr="00C8768B">
        <w:rPr>
          <w:rFonts w:ascii="Times New Roman" w:eastAsia="Times New Roman" w:hAnsi="Times New Roman" w:cs="Times New Roman"/>
          <w:color w:val="000000"/>
          <w:sz w:val="28"/>
          <w:szCs w:val="28"/>
          <w:lang w:eastAsia="ru-RU"/>
        </w:rPr>
        <w:t>готовит в двух экземплярах проект уведомления об отказе в</w:t>
      </w:r>
      <w:r w:rsidR="00C10FC8">
        <w:rPr>
          <w:rFonts w:ascii="Times New Roman" w:eastAsia="Times New Roman" w:hAnsi="Times New Roman" w:cs="Times New Roman"/>
          <w:color w:val="000000"/>
          <w:sz w:val="28"/>
          <w:szCs w:val="28"/>
          <w:lang w:eastAsia="ru-RU"/>
        </w:rPr>
        <w:t xml:space="preserve"> присвоении спортивного разряда.</w:t>
      </w:r>
    </w:p>
    <w:p w:rsidR="00C8768B" w:rsidRPr="00C8768B" w:rsidRDefault="00C8768B" w:rsidP="007B48C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В обязательном порядке в уведомлении об отказе в присвоении спортивного разряда должны быть указаны конкретные (подробные) обстоятельства, послужившие основанием для его принятия, а также возможные причины их возникновения.</w:t>
      </w:r>
    </w:p>
    <w:p w:rsidR="00C8768B" w:rsidRPr="00C8768B" w:rsidRDefault="00C8768B" w:rsidP="007B48C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roofErr w:type="gramStart"/>
      <w:r w:rsidRPr="00C8768B">
        <w:rPr>
          <w:rFonts w:ascii="Times New Roman" w:eastAsia="Times New Roman" w:hAnsi="Times New Roman" w:cs="Times New Roman"/>
          <w:color w:val="000000"/>
          <w:sz w:val="28"/>
          <w:szCs w:val="28"/>
          <w:lang w:eastAsia="ru-RU"/>
        </w:rPr>
        <w:t xml:space="preserve">В случае подачи документов, не соответствующих требованиям, предусмотренным в </w:t>
      </w:r>
      <w:hyperlink w:anchor="Par193" w:history="1">
        <w:r w:rsidRPr="00C8768B">
          <w:rPr>
            <w:rFonts w:ascii="Times New Roman" w:eastAsia="Times New Roman" w:hAnsi="Times New Roman" w:cs="Times New Roman"/>
            <w:color w:val="000000"/>
            <w:sz w:val="28"/>
            <w:szCs w:val="28"/>
            <w:lang w:eastAsia="ru-RU"/>
          </w:rPr>
          <w:t>пункте 2.6</w:t>
        </w:r>
      </w:hyperlink>
      <w:r w:rsidRPr="00C8768B">
        <w:rPr>
          <w:rFonts w:ascii="Times New Roman" w:eastAsia="Times New Roman" w:hAnsi="Times New Roman" w:cs="Times New Roman"/>
          <w:color w:val="000000"/>
          <w:sz w:val="28"/>
          <w:szCs w:val="28"/>
          <w:lang w:eastAsia="ru-RU"/>
        </w:rPr>
        <w:t xml:space="preserve">  настоящего административного регламента,  специалист</w:t>
      </w:r>
      <w:r w:rsidRPr="00C8768B">
        <w:rPr>
          <w:rFonts w:ascii="Arial" w:eastAsia="Times New Roman" w:hAnsi="Arial" w:cs="Arial"/>
          <w:bCs/>
          <w:color w:val="000000"/>
          <w:sz w:val="28"/>
          <w:szCs w:val="28"/>
          <w:lang w:eastAsia="ru-RU"/>
        </w:rPr>
        <w:t xml:space="preserve"> </w:t>
      </w:r>
      <w:r w:rsidR="001E189D">
        <w:rPr>
          <w:rFonts w:ascii="Times New Roman" w:eastAsia="Times New Roman" w:hAnsi="Times New Roman" w:cs="Times New Roman"/>
          <w:bCs/>
          <w:color w:val="000000"/>
          <w:sz w:val="28"/>
          <w:szCs w:val="28"/>
          <w:lang w:eastAsia="ru-RU"/>
        </w:rPr>
        <w:t xml:space="preserve">управления </w:t>
      </w:r>
      <w:r w:rsidRPr="00C8768B">
        <w:rPr>
          <w:rFonts w:ascii="Times New Roman" w:eastAsia="Times New Roman" w:hAnsi="Times New Roman" w:cs="Times New Roman"/>
          <w:bCs/>
          <w:color w:val="000000"/>
          <w:sz w:val="28"/>
          <w:szCs w:val="28"/>
          <w:lang w:eastAsia="ru-RU"/>
        </w:rPr>
        <w:t>физи</w:t>
      </w:r>
      <w:r w:rsidR="00C634A8">
        <w:rPr>
          <w:rFonts w:ascii="Times New Roman" w:eastAsia="Times New Roman" w:hAnsi="Times New Roman" w:cs="Times New Roman"/>
          <w:bCs/>
          <w:color w:val="000000"/>
          <w:sz w:val="28"/>
          <w:szCs w:val="28"/>
          <w:lang w:eastAsia="ru-RU"/>
        </w:rPr>
        <w:t>ческой культуры и спорта администрации</w:t>
      </w:r>
      <w:r w:rsidRPr="00C8768B">
        <w:rPr>
          <w:rFonts w:ascii="Times New Roman" w:eastAsia="Times New Roman" w:hAnsi="Times New Roman" w:cs="Times New Roman"/>
          <w:color w:val="000000"/>
          <w:sz w:val="28"/>
          <w:szCs w:val="28"/>
          <w:lang w:eastAsia="ru-RU"/>
        </w:rPr>
        <w:t xml:space="preserve"> в течение 10 рабочих дней возвращает их заявителю, с указанием причин возврата, для устранения недостатков, а заявитель в течение 20 рабочих дней со дня получения указанных документов обязан устранить несоответствия и повторн</w:t>
      </w:r>
      <w:r w:rsidR="00C10FC8">
        <w:rPr>
          <w:rFonts w:ascii="Times New Roman" w:eastAsia="Times New Roman" w:hAnsi="Times New Roman" w:cs="Times New Roman"/>
          <w:color w:val="000000"/>
          <w:sz w:val="28"/>
          <w:szCs w:val="28"/>
          <w:lang w:eastAsia="ru-RU"/>
        </w:rPr>
        <w:t>о направить их для рассмотрения.</w:t>
      </w:r>
      <w:proofErr w:type="gramEnd"/>
    </w:p>
    <w:p w:rsidR="00C8768B" w:rsidRPr="00C8768B" w:rsidRDefault="00C8768B" w:rsidP="007B48C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Подготовленное ответственным специалистом</w:t>
      </w:r>
      <w:r w:rsidRPr="00C8768B">
        <w:rPr>
          <w:rFonts w:ascii="Times New Roman" w:eastAsia="Times New Roman" w:hAnsi="Times New Roman" w:cs="Times New Roman"/>
          <w:bCs/>
          <w:color w:val="000000"/>
          <w:sz w:val="28"/>
          <w:szCs w:val="28"/>
          <w:lang w:eastAsia="ru-RU"/>
        </w:rPr>
        <w:t xml:space="preserve"> </w:t>
      </w:r>
      <w:r w:rsidR="001E189D">
        <w:rPr>
          <w:rFonts w:ascii="Times New Roman" w:eastAsia="Times New Roman" w:hAnsi="Times New Roman" w:cs="Times New Roman"/>
          <w:bCs/>
          <w:color w:val="000000"/>
          <w:sz w:val="28"/>
          <w:szCs w:val="28"/>
          <w:lang w:eastAsia="ru-RU"/>
        </w:rPr>
        <w:t xml:space="preserve">управления </w:t>
      </w:r>
      <w:r w:rsidRPr="00C8768B">
        <w:rPr>
          <w:rFonts w:ascii="Times New Roman" w:eastAsia="Times New Roman" w:hAnsi="Times New Roman" w:cs="Times New Roman"/>
          <w:bCs/>
          <w:color w:val="000000"/>
          <w:sz w:val="28"/>
          <w:szCs w:val="28"/>
          <w:lang w:eastAsia="ru-RU"/>
        </w:rPr>
        <w:t xml:space="preserve">физической культуры и спорта </w:t>
      </w:r>
      <w:r>
        <w:rPr>
          <w:rFonts w:ascii="Times New Roman" w:eastAsia="Times New Roman" w:hAnsi="Times New Roman" w:cs="Times New Roman"/>
          <w:bCs/>
          <w:color w:val="000000"/>
          <w:sz w:val="28"/>
          <w:szCs w:val="28"/>
          <w:lang w:eastAsia="ru-RU"/>
        </w:rPr>
        <w:t xml:space="preserve">администрации </w:t>
      </w:r>
      <w:r w:rsidRPr="00C8768B">
        <w:rPr>
          <w:rFonts w:ascii="Times New Roman" w:eastAsia="Times New Roman" w:hAnsi="Times New Roman" w:cs="Times New Roman"/>
          <w:color w:val="000000"/>
          <w:sz w:val="28"/>
          <w:szCs w:val="28"/>
          <w:lang w:eastAsia="ru-RU"/>
        </w:rPr>
        <w:t>распоряжение о присвоении</w:t>
      </w:r>
      <w:r w:rsidR="00974469">
        <w:rPr>
          <w:rFonts w:ascii="Times New Roman" w:eastAsia="Times New Roman" w:hAnsi="Times New Roman" w:cs="Times New Roman"/>
          <w:sz w:val="28"/>
          <w:szCs w:val="28"/>
        </w:rPr>
        <w:t xml:space="preserve"> категорий спортивных судей </w:t>
      </w:r>
      <w:r w:rsidRPr="00C8768B">
        <w:rPr>
          <w:rFonts w:ascii="Times New Roman" w:eastAsia="Times New Roman" w:hAnsi="Times New Roman" w:cs="Times New Roman"/>
          <w:color w:val="000000"/>
          <w:sz w:val="28"/>
          <w:szCs w:val="28"/>
          <w:lang w:eastAsia="ru-RU"/>
        </w:rPr>
        <w:t>или уведомление об отказе в присвоении</w:t>
      </w:r>
      <w:r w:rsidRPr="00C8768B">
        <w:rPr>
          <w:rFonts w:ascii="Times New Roman" w:eastAsia="Times New Roman" w:hAnsi="Times New Roman" w:cs="Times New Roman"/>
          <w:sz w:val="28"/>
          <w:szCs w:val="28"/>
        </w:rPr>
        <w:t xml:space="preserve"> категорий спортивных</w:t>
      </w:r>
      <w:r w:rsidR="00974469">
        <w:rPr>
          <w:rFonts w:ascii="Times New Roman" w:eastAsia="Times New Roman" w:hAnsi="Times New Roman" w:cs="Times New Roman"/>
          <w:sz w:val="28"/>
          <w:szCs w:val="28"/>
        </w:rPr>
        <w:t xml:space="preserve"> судей</w:t>
      </w:r>
      <w:r w:rsidRPr="00C8768B">
        <w:rPr>
          <w:rFonts w:ascii="Times New Roman" w:eastAsia="Times New Roman" w:hAnsi="Times New Roman" w:cs="Times New Roman"/>
          <w:sz w:val="28"/>
          <w:szCs w:val="28"/>
        </w:rPr>
        <w:t xml:space="preserve"> </w:t>
      </w:r>
      <w:r w:rsidRPr="00C8768B">
        <w:rPr>
          <w:rFonts w:ascii="Times New Roman" w:eastAsia="Times New Roman" w:hAnsi="Times New Roman" w:cs="Times New Roman"/>
          <w:color w:val="000000"/>
          <w:sz w:val="28"/>
          <w:szCs w:val="28"/>
          <w:lang w:eastAsia="ru-RU"/>
        </w:rPr>
        <w:t xml:space="preserve">направляются на подписание Главе Благодарненского </w:t>
      </w:r>
      <w:r w:rsidR="009F1650">
        <w:rPr>
          <w:rFonts w:ascii="Times New Roman" w:eastAsia="Times New Roman" w:hAnsi="Times New Roman" w:cs="Times New Roman"/>
          <w:color w:val="000000"/>
          <w:sz w:val="28"/>
          <w:szCs w:val="28"/>
          <w:lang w:eastAsia="ru-RU"/>
        </w:rPr>
        <w:t xml:space="preserve">муниципального </w:t>
      </w:r>
      <w:r w:rsidRPr="00C8768B">
        <w:rPr>
          <w:rFonts w:ascii="Times New Roman" w:eastAsia="Times New Roman" w:hAnsi="Times New Roman" w:cs="Times New Roman"/>
          <w:color w:val="000000"/>
          <w:sz w:val="28"/>
          <w:szCs w:val="28"/>
          <w:lang w:eastAsia="ru-RU"/>
        </w:rPr>
        <w:t xml:space="preserve">округа Ставропольского края. Подписанные Главой Благодарненского </w:t>
      </w:r>
      <w:r w:rsidR="009F1650">
        <w:rPr>
          <w:rFonts w:ascii="Times New Roman" w:eastAsia="Times New Roman" w:hAnsi="Times New Roman" w:cs="Times New Roman"/>
          <w:color w:val="000000"/>
          <w:sz w:val="28"/>
          <w:szCs w:val="28"/>
          <w:lang w:eastAsia="ru-RU"/>
        </w:rPr>
        <w:t xml:space="preserve">муниципального </w:t>
      </w:r>
      <w:r w:rsidRPr="00C8768B">
        <w:rPr>
          <w:rFonts w:ascii="Times New Roman" w:eastAsia="Times New Roman" w:hAnsi="Times New Roman" w:cs="Times New Roman"/>
          <w:color w:val="000000"/>
          <w:sz w:val="28"/>
          <w:szCs w:val="28"/>
          <w:lang w:eastAsia="ru-RU"/>
        </w:rPr>
        <w:t>округа Ставропольского края документы заверяются печатью и регистрируются в соответствии с правилами</w:t>
      </w:r>
      <w:r w:rsidR="00140DB4">
        <w:rPr>
          <w:rFonts w:ascii="Times New Roman" w:eastAsia="Times New Roman" w:hAnsi="Times New Roman" w:cs="Times New Roman"/>
          <w:color w:val="000000"/>
          <w:sz w:val="28"/>
          <w:szCs w:val="28"/>
          <w:lang w:eastAsia="ru-RU"/>
        </w:rPr>
        <w:t xml:space="preserve"> делопроизводства администрации. </w:t>
      </w:r>
      <w:r w:rsidRPr="00C8768B">
        <w:rPr>
          <w:rFonts w:ascii="Times New Roman" w:eastAsia="Times New Roman" w:hAnsi="Times New Roman" w:cs="Times New Roman"/>
          <w:color w:val="000000"/>
          <w:sz w:val="28"/>
          <w:szCs w:val="28"/>
          <w:lang w:eastAsia="ru-RU"/>
        </w:rPr>
        <w:t>Подписанные и зарегистрированные документы возвращаются ответственному специалисту для выдачи их заявителю.</w:t>
      </w:r>
    </w:p>
    <w:p w:rsidR="00C8768B" w:rsidRPr="00C8768B" w:rsidRDefault="00974469" w:rsidP="007B48C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Категория спортивного судьи</w:t>
      </w:r>
      <w:r w:rsidR="00C8768B" w:rsidRPr="00C8768B">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присваивается</w:t>
      </w:r>
      <w:r w:rsidR="00C8768B" w:rsidRPr="00C8768B">
        <w:rPr>
          <w:rFonts w:ascii="Times New Roman" w:eastAsia="Times New Roman" w:hAnsi="Times New Roman" w:cs="Times New Roman"/>
          <w:color w:val="000000"/>
          <w:sz w:val="28"/>
          <w:szCs w:val="28"/>
          <w:lang w:eastAsia="ru-RU"/>
        </w:rPr>
        <w:t xml:space="preserve"> сроком на 2 года.</w:t>
      </w:r>
    </w:p>
    <w:p w:rsidR="00C8768B" w:rsidRPr="00C8768B" w:rsidRDefault="00C8768B" w:rsidP="007B48C5">
      <w:pPr>
        <w:widowControl w:val="0"/>
        <w:tabs>
          <w:tab w:val="left" w:pos="0"/>
        </w:tabs>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lastRenderedPageBreak/>
        <w:t>Продолжительность административной процедуры по рассмотрению представленных заявителем документов и принятие решения о предоставлении муниципальной услуги либо об отказе в предоставлении муниципальной услуги в части присвоения</w:t>
      </w:r>
      <w:r w:rsidRPr="00C8768B">
        <w:rPr>
          <w:rFonts w:ascii="Times New Roman" w:eastAsia="Times New Roman" w:hAnsi="Times New Roman" w:cs="Times New Roman"/>
          <w:sz w:val="28"/>
          <w:szCs w:val="28"/>
        </w:rPr>
        <w:t xml:space="preserve"> категорий спортивных судей</w:t>
      </w:r>
      <w:r w:rsidR="00D72A6D">
        <w:rPr>
          <w:rFonts w:ascii="Times New Roman" w:eastAsia="Times New Roman" w:hAnsi="Times New Roman" w:cs="Times New Roman"/>
          <w:color w:val="000000"/>
          <w:sz w:val="28"/>
          <w:szCs w:val="28"/>
          <w:lang w:eastAsia="ru-RU"/>
        </w:rPr>
        <w:t xml:space="preserve"> </w:t>
      </w:r>
      <w:r w:rsidRPr="00C8768B">
        <w:rPr>
          <w:rFonts w:ascii="Times New Roman" w:eastAsia="Times New Roman" w:hAnsi="Times New Roman" w:cs="Times New Roman"/>
          <w:color w:val="000000"/>
          <w:sz w:val="28"/>
          <w:szCs w:val="28"/>
          <w:lang w:eastAsia="ru-RU"/>
        </w:rPr>
        <w:t>составляет 40</w:t>
      </w:r>
      <w:r w:rsidR="002E2187">
        <w:rPr>
          <w:rFonts w:ascii="Times New Roman" w:eastAsia="Times New Roman" w:hAnsi="Times New Roman" w:cs="Times New Roman"/>
          <w:color w:val="000000"/>
          <w:sz w:val="28"/>
          <w:szCs w:val="28"/>
          <w:lang w:eastAsia="ru-RU"/>
        </w:rPr>
        <w:t xml:space="preserve"> календарных дней</w:t>
      </w:r>
      <w:r w:rsidRPr="00C8768B">
        <w:rPr>
          <w:rFonts w:ascii="Times New Roman" w:eastAsia="Times New Roman" w:hAnsi="Times New Roman" w:cs="Times New Roman"/>
          <w:color w:val="000000"/>
          <w:sz w:val="28"/>
          <w:szCs w:val="28"/>
          <w:lang w:eastAsia="ru-RU"/>
        </w:rPr>
        <w:t xml:space="preserve"> со дня регистрации необходимых документов. </w:t>
      </w:r>
    </w:p>
    <w:p w:rsidR="00C8768B" w:rsidRPr="00C8768B" w:rsidRDefault="00C8768B" w:rsidP="007B48C5">
      <w:pPr>
        <w:widowControl w:val="0"/>
        <w:tabs>
          <w:tab w:val="left" w:pos="0"/>
        </w:tabs>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Максимальный срок выполнения административной процедуры в части присвоения</w:t>
      </w:r>
      <w:r w:rsidRPr="00C8768B">
        <w:rPr>
          <w:rFonts w:ascii="Times New Roman" w:eastAsia="Times New Roman" w:hAnsi="Times New Roman" w:cs="Times New Roman"/>
          <w:sz w:val="28"/>
          <w:szCs w:val="28"/>
        </w:rPr>
        <w:t xml:space="preserve"> категорий спортивных судей</w:t>
      </w:r>
      <w:r w:rsidR="00974469">
        <w:rPr>
          <w:rFonts w:ascii="Times New Roman" w:eastAsia="Times New Roman" w:hAnsi="Times New Roman" w:cs="Times New Roman"/>
          <w:sz w:val="28"/>
          <w:szCs w:val="28"/>
        </w:rPr>
        <w:t xml:space="preserve"> </w:t>
      </w:r>
      <w:r w:rsidRPr="00C8768B">
        <w:rPr>
          <w:rFonts w:ascii="Times New Roman" w:eastAsia="Times New Roman" w:hAnsi="Times New Roman" w:cs="Times New Roman"/>
          <w:color w:val="000000"/>
          <w:sz w:val="28"/>
          <w:szCs w:val="28"/>
          <w:lang w:eastAsia="ru-RU"/>
        </w:rPr>
        <w:t>составляет 40</w:t>
      </w:r>
      <w:r w:rsidR="002E2187">
        <w:rPr>
          <w:rFonts w:ascii="Times New Roman" w:eastAsia="Times New Roman" w:hAnsi="Times New Roman" w:cs="Times New Roman"/>
          <w:color w:val="000000"/>
          <w:sz w:val="28"/>
          <w:szCs w:val="28"/>
          <w:lang w:eastAsia="ru-RU"/>
        </w:rPr>
        <w:t xml:space="preserve"> календарных</w:t>
      </w:r>
      <w:r w:rsidRPr="00C8768B">
        <w:rPr>
          <w:rFonts w:ascii="Times New Roman" w:eastAsia="Times New Roman" w:hAnsi="Times New Roman" w:cs="Times New Roman"/>
          <w:color w:val="000000"/>
          <w:sz w:val="28"/>
          <w:szCs w:val="28"/>
          <w:lang w:eastAsia="ru-RU"/>
        </w:rPr>
        <w:t xml:space="preserve"> дней со дня регистрации необходимых документов. </w:t>
      </w:r>
    </w:p>
    <w:p w:rsidR="00C8768B" w:rsidRPr="00C8768B" w:rsidRDefault="00C8768B" w:rsidP="007B48C5">
      <w:pPr>
        <w:shd w:val="clear" w:color="auto" w:fill="FFFFFF"/>
        <w:spacing w:after="0" w:line="240" w:lineRule="auto"/>
        <w:ind w:firstLine="540"/>
        <w:jc w:val="both"/>
        <w:textAlignment w:val="baseline"/>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pacing w:val="2"/>
          <w:sz w:val="28"/>
          <w:szCs w:val="28"/>
          <w:lang w:eastAsia="ru-RU"/>
        </w:rPr>
        <w:t xml:space="preserve">Ответственным должностным </w:t>
      </w:r>
      <w:proofErr w:type="gramStart"/>
      <w:r w:rsidRPr="00C8768B">
        <w:rPr>
          <w:rFonts w:ascii="Times New Roman" w:eastAsia="Times New Roman" w:hAnsi="Times New Roman" w:cs="Times New Roman"/>
          <w:color w:val="000000"/>
          <w:spacing w:val="2"/>
          <w:sz w:val="28"/>
          <w:szCs w:val="28"/>
          <w:lang w:eastAsia="ru-RU"/>
        </w:rPr>
        <w:t>лицом</w:t>
      </w:r>
      <w:proofErr w:type="gramEnd"/>
      <w:r w:rsidRPr="00C8768B">
        <w:rPr>
          <w:rFonts w:ascii="Times New Roman" w:eastAsia="Times New Roman" w:hAnsi="Times New Roman" w:cs="Times New Roman"/>
          <w:color w:val="000000"/>
          <w:spacing w:val="2"/>
          <w:sz w:val="28"/>
          <w:szCs w:val="28"/>
          <w:lang w:eastAsia="ru-RU"/>
        </w:rPr>
        <w:t xml:space="preserve"> по рассмотрению </w:t>
      </w:r>
      <w:r w:rsidRPr="00C8768B">
        <w:rPr>
          <w:rFonts w:ascii="Times New Roman" w:eastAsia="Times New Roman" w:hAnsi="Times New Roman" w:cs="Times New Roman"/>
          <w:color w:val="000000"/>
          <w:sz w:val="28"/>
          <w:szCs w:val="28"/>
          <w:lang w:eastAsia="ru-RU"/>
        </w:rPr>
        <w:t>представленных заявителем документов и принятию решения о предоставлении муниципальной услуги либо об отказе в предоставлении муниципальной услуги,</w:t>
      </w:r>
      <w:r w:rsidRPr="00C8768B">
        <w:rPr>
          <w:rFonts w:ascii="Times New Roman" w:eastAsia="Times New Roman" w:hAnsi="Times New Roman" w:cs="Times New Roman"/>
          <w:color w:val="000000"/>
          <w:spacing w:val="2"/>
          <w:sz w:val="28"/>
          <w:szCs w:val="28"/>
          <w:lang w:eastAsia="ru-RU"/>
        </w:rPr>
        <w:t xml:space="preserve"> является </w:t>
      </w:r>
      <w:r w:rsidRPr="00C8768B">
        <w:rPr>
          <w:rFonts w:ascii="Times New Roman" w:eastAsia="Times New Roman" w:hAnsi="Times New Roman" w:cs="Times New Roman"/>
          <w:color w:val="000000"/>
          <w:sz w:val="28"/>
          <w:szCs w:val="28"/>
          <w:lang w:eastAsia="ru-RU"/>
        </w:rPr>
        <w:t>ответственный специалист</w:t>
      </w:r>
      <w:r w:rsidRPr="00C8768B">
        <w:rPr>
          <w:rFonts w:ascii="Times New Roman" w:eastAsia="Times New Roman" w:hAnsi="Times New Roman" w:cs="Times New Roman"/>
          <w:bCs/>
          <w:color w:val="000000"/>
          <w:sz w:val="28"/>
          <w:szCs w:val="28"/>
          <w:lang w:eastAsia="ru-RU"/>
        </w:rPr>
        <w:t xml:space="preserve"> </w:t>
      </w:r>
      <w:r w:rsidR="001E189D">
        <w:rPr>
          <w:rFonts w:ascii="Times New Roman" w:eastAsia="Times New Roman" w:hAnsi="Times New Roman" w:cs="Times New Roman"/>
          <w:bCs/>
          <w:color w:val="000000"/>
          <w:sz w:val="28"/>
          <w:szCs w:val="28"/>
          <w:lang w:eastAsia="ru-RU"/>
        </w:rPr>
        <w:t xml:space="preserve">управления </w:t>
      </w:r>
      <w:r w:rsidRPr="00C8768B">
        <w:rPr>
          <w:rFonts w:ascii="Times New Roman" w:eastAsia="Times New Roman" w:hAnsi="Times New Roman" w:cs="Times New Roman"/>
          <w:bCs/>
          <w:color w:val="000000"/>
          <w:sz w:val="28"/>
          <w:szCs w:val="28"/>
          <w:lang w:eastAsia="ru-RU"/>
        </w:rPr>
        <w:t>физической культуры и спорта</w:t>
      </w:r>
      <w:r w:rsidR="00C634A8">
        <w:rPr>
          <w:rFonts w:ascii="Times New Roman" w:eastAsia="Times New Roman" w:hAnsi="Times New Roman" w:cs="Times New Roman"/>
          <w:bCs/>
          <w:color w:val="000000"/>
          <w:sz w:val="28"/>
          <w:szCs w:val="28"/>
          <w:lang w:eastAsia="ru-RU"/>
        </w:rPr>
        <w:t xml:space="preserve"> администрации</w:t>
      </w:r>
      <w:r w:rsidRPr="00C8768B">
        <w:rPr>
          <w:rFonts w:ascii="Times New Roman" w:eastAsia="Times New Roman" w:hAnsi="Times New Roman" w:cs="Times New Roman"/>
          <w:color w:val="000000"/>
          <w:sz w:val="28"/>
          <w:szCs w:val="28"/>
          <w:lang w:eastAsia="ru-RU"/>
        </w:rPr>
        <w:t>.</w:t>
      </w:r>
    </w:p>
    <w:p w:rsidR="00C8768B" w:rsidRPr="00C8768B" w:rsidRDefault="00C8768B" w:rsidP="007B48C5">
      <w:pPr>
        <w:widowControl w:val="0"/>
        <w:tabs>
          <w:tab w:val="left" w:pos="0"/>
        </w:tabs>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 xml:space="preserve">Критериями принятия решения о приеме документов являются основания, указанные в </w:t>
      </w:r>
      <w:hyperlink w:anchor="P254" w:history="1">
        <w:r w:rsidRPr="00C8768B">
          <w:rPr>
            <w:rFonts w:ascii="Times New Roman" w:eastAsia="Times New Roman" w:hAnsi="Times New Roman" w:cs="Times New Roman"/>
            <w:color w:val="000000"/>
            <w:sz w:val="28"/>
            <w:szCs w:val="28"/>
            <w:lang w:eastAsia="ru-RU"/>
          </w:rPr>
          <w:t>пункте 2.</w:t>
        </w:r>
      </w:hyperlink>
      <w:r w:rsidRPr="00C8768B">
        <w:rPr>
          <w:rFonts w:ascii="Times New Roman" w:eastAsia="Times New Roman" w:hAnsi="Times New Roman" w:cs="Times New Roman"/>
          <w:color w:val="000000"/>
          <w:sz w:val="28"/>
          <w:szCs w:val="28"/>
          <w:lang w:eastAsia="ru-RU"/>
        </w:rPr>
        <w:t xml:space="preserve">9 настоящего административного регламента. </w:t>
      </w:r>
    </w:p>
    <w:p w:rsidR="00C8768B" w:rsidRPr="00C8768B" w:rsidRDefault="00C8768B" w:rsidP="007B48C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Результатом административной процедуры является принятие соответствующего решения:</w:t>
      </w:r>
    </w:p>
    <w:p w:rsidR="00C8768B" w:rsidRPr="00C8768B" w:rsidRDefault="00C8768B" w:rsidP="007B48C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 xml:space="preserve">подписание распоряжения о присвоении </w:t>
      </w:r>
      <w:r w:rsidRPr="00C8768B">
        <w:rPr>
          <w:rFonts w:ascii="Times New Roman" w:eastAsia="Times New Roman" w:hAnsi="Times New Roman" w:cs="Times New Roman"/>
          <w:sz w:val="28"/>
          <w:szCs w:val="28"/>
        </w:rPr>
        <w:t>категорий спортивных судей</w:t>
      </w:r>
      <w:r w:rsidRPr="00C8768B">
        <w:rPr>
          <w:rFonts w:ascii="Times New Roman" w:eastAsia="Times New Roman" w:hAnsi="Times New Roman" w:cs="Times New Roman"/>
          <w:color w:val="000000"/>
          <w:sz w:val="28"/>
          <w:szCs w:val="28"/>
          <w:lang w:eastAsia="ru-RU"/>
        </w:rPr>
        <w:t xml:space="preserve"> в случае, если принято положительное решение о присвоении</w:t>
      </w:r>
      <w:r w:rsidRPr="00C8768B">
        <w:rPr>
          <w:rFonts w:ascii="Times New Roman" w:eastAsia="Times New Roman" w:hAnsi="Times New Roman" w:cs="Times New Roman"/>
          <w:sz w:val="28"/>
          <w:szCs w:val="28"/>
        </w:rPr>
        <w:t xml:space="preserve"> категорий спортивных судей</w:t>
      </w:r>
      <w:r w:rsidRPr="00C8768B">
        <w:rPr>
          <w:rFonts w:ascii="Times New Roman" w:eastAsia="Times New Roman" w:hAnsi="Times New Roman" w:cs="Times New Roman"/>
          <w:color w:val="000000"/>
          <w:sz w:val="28"/>
          <w:szCs w:val="28"/>
          <w:lang w:eastAsia="ru-RU"/>
        </w:rPr>
        <w:t>;</w:t>
      </w:r>
    </w:p>
    <w:p w:rsidR="00C8768B" w:rsidRPr="00C8768B" w:rsidRDefault="00C8768B" w:rsidP="007B48C5">
      <w:pPr>
        <w:widowControl w:val="0"/>
        <w:tabs>
          <w:tab w:val="left" w:pos="0"/>
        </w:tabs>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 xml:space="preserve">подписание уведомления об отказе в присвоении </w:t>
      </w:r>
      <w:r w:rsidRPr="00C8768B">
        <w:rPr>
          <w:rFonts w:ascii="Times New Roman" w:eastAsia="Times New Roman" w:hAnsi="Times New Roman" w:cs="Times New Roman"/>
          <w:sz w:val="28"/>
          <w:szCs w:val="28"/>
        </w:rPr>
        <w:t>категорий спортивных судей</w:t>
      </w:r>
      <w:r w:rsidRPr="00C8768B">
        <w:rPr>
          <w:rFonts w:ascii="Times New Roman" w:eastAsia="Times New Roman" w:hAnsi="Times New Roman" w:cs="Times New Roman"/>
          <w:color w:val="000000"/>
          <w:sz w:val="28"/>
          <w:szCs w:val="28"/>
          <w:lang w:eastAsia="ru-RU"/>
        </w:rPr>
        <w:t>.</w:t>
      </w:r>
    </w:p>
    <w:p w:rsidR="00C8768B" w:rsidRDefault="00C8768B" w:rsidP="007B48C5">
      <w:pPr>
        <w:widowControl w:val="0"/>
        <w:tabs>
          <w:tab w:val="left" w:pos="0"/>
        </w:tabs>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Копия уведомления об отказе в присвоении</w:t>
      </w:r>
      <w:r w:rsidRPr="00C8768B">
        <w:rPr>
          <w:rFonts w:ascii="Times New Roman" w:eastAsia="Times New Roman" w:hAnsi="Times New Roman" w:cs="Times New Roman"/>
          <w:sz w:val="28"/>
          <w:szCs w:val="28"/>
        </w:rPr>
        <w:t xml:space="preserve"> категорий спортивных судей</w:t>
      </w:r>
      <w:r w:rsidR="006E0E31">
        <w:rPr>
          <w:rFonts w:ascii="Times New Roman" w:eastAsia="Times New Roman" w:hAnsi="Times New Roman" w:cs="Times New Roman"/>
          <w:sz w:val="28"/>
          <w:szCs w:val="28"/>
        </w:rPr>
        <w:t xml:space="preserve"> </w:t>
      </w:r>
      <w:r w:rsidRPr="00C8768B">
        <w:rPr>
          <w:rFonts w:ascii="Times New Roman" w:eastAsia="Times New Roman" w:hAnsi="Times New Roman" w:cs="Times New Roman"/>
          <w:color w:val="000000"/>
          <w:sz w:val="28"/>
          <w:szCs w:val="28"/>
          <w:lang w:eastAsia="ru-RU"/>
        </w:rPr>
        <w:t>приобщается к соответствующему учетному делу.</w:t>
      </w:r>
    </w:p>
    <w:p w:rsidR="00867E6C" w:rsidRPr="00C8768B" w:rsidRDefault="00867E6C" w:rsidP="007B48C5">
      <w:pPr>
        <w:widowControl w:val="0"/>
        <w:tabs>
          <w:tab w:val="left" w:pos="0"/>
        </w:tabs>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Способ фиксации результата выполнения административной процедуры – занесение сведений о присвоении</w:t>
      </w:r>
      <w:r w:rsidRPr="00C8768B">
        <w:rPr>
          <w:rFonts w:ascii="Times New Roman" w:eastAsia="Times New Roman" w:hAnsi="Times New Roman" w:cs="Times New Roman"/>
          <w:sz w:val="28"/>
          <w:szCs w:val="28"/>
        </w:rPr>
        <w:t xml:space="preserve"> категорий спортивных судей</w:t>
      </w:r>
      <w:r w:rsidR="006E0E31">
        <w:rPr>
          <w:rFonts w:ascii="Times New Roman" w:eastAsia="Times New Roman" w:hAnsi="Times New Roman" w:cs="Times New Roman"/>
          <w:sz w:val="28"/>
          <w:szCs w:val="28"/>
        </w:rPr>
        <w:t xml:space="preserve"> </w:t>
      </w:r>
      <w:r w:rsidRPr="00C8768B">
        <w:rPr>
          <w:rFonts w:ascii="Times New Roman" w:eastAsia="Times New Roman" w:hAnsi="Times New Roman" w:cs="Times New Roman"/>
          <w:color w:val="000000"/>
          <w:sz w:val="28"/>
          <w:szCs w:val="28"/>
          <w:lang w:eastAsia="ru-RU"/>
        </w:rPr>
        <w:t>в зачетную классификационную книжку.</w:t>
      </w:r>
    </w:p>
    <w:p w:rsidR="00C8768B" w:rsidRPr="00C8768B" w:rsidRDefault="00C8768B" w:rsidP="007B48C5">
      <w:pPr>
        <w:widowControl w:val="0"/>
        <w:tabs>
          <w:tab w:val="left" w:pos="0"/>
        </w:tabs>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3.2.3.</w:t>
      </w:r>
      <w:r w:rsidRPr="00C8768B">
        <w:rPr>
          <w:rFonts w:ascii="Times New Roman" w:eastAsia="Times New Roman" w:hAnsi="Times New Roman" w:cs="Times New Roman"/>
          <w:color w:val="000000"/>
          <w:spacing w:val="2"/>
          <w:sz w:val="28"/>
          <w:szCs w:val="28"/>
          <w:lang w:eastAsia="ru-RU"/>
        </w:rPr>
        <w:t xml:space="preserve"> Выдача заявителю результата предоставления муниципальной услуги.</w:t>
      </w:r>
    </w:p>
    <w:p w:rsidR="00C8768B" w:rsidRPr="00C8768B" w:rsidRDefault="00C8768B" w:rsidP="007B48C5">
      <w:pPr>
        <w:widowControl w:val="0"/>
        <w:spacing w:after="0" w:line="240" w:lineRule="auto"/>
        <w:ind w:firstLine="540"/>
        <w:contextualSpacing/>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Основанием для начала административной процедуры по выдаче заявителю результата предоставления муниципальной услуги является подготовленный результат муниципальной услуги.</w:t>
      </w:r>
    </w:p>
    <w:p w:rsidR="00C8768B" w:rsidRPr="00C8768B" w:rsidRDefault="00C8768B" w:rsidP="007B48C5">
      <w:pPr>
        <w:widowControl w:val="0"/>
        <w:spacing w:after="0" w:line="240" w:lineRule="auto"/>
        <w:ind w:firstLine="540"/>
        <w:contextualSpacing/>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 xml:space="preserve">Для получения результата муниципальной услуги лично заявитель (представитель заявителя) обращается в </w:t>
      </w:r>
      <w:r w:rsidR="001E189D">
        <w:rPr>
          <w:rFonts w:ascii="Times New Roman" w:eastAsia="Times New Roman" w:hAnsi="Times New Roman" w:cs="Times New Roman"/>
          <w:color w:val="000000"/>
          <w:sz w:val="28"/>
          <w:szCs w:val="28"/>
          <w:lang w:eastAsia="ru-RU"/>
        </w:rPr>
        <w:t xml:space="preserve">управление </w:t>
      </w:r>
      <w:r w:rsidRPr="00C8768B">
        <w:rPr>
          <w:rFonts w:ascii="Times New Roman" w:eastAsia="Times New Roman" w:hAnsi="Times New Roman" w:cs="Times New Roman"/>
          <w:color w:val="000000"/>
          <w:sz w:val="28"/>
          <w:szCs w:val="28"/>
          <w:lang w:eastAsia="ru-RU"/>
        </w:rPr>
        <w:t xml:space="preserve">физической культуры и спорта </w:t>
      </w:r>
      <w:r w:rsidR="00867E6C">
        <w:rPr>
          <w:rFonts w:ascii="Times New Roman" w:eastAsia="Times New Roman" w:hAnsi="Times New Roman" w:cs="Times New Roman"/>
          <w:color w:val="000000"/>
          <w:sz w:val="28"/>
          <w:szCs w:val="28"/>
          <w:lang w:eastAsia="ru-RU"/>
        </w:rPr>
        <w:t xml:space="preserve">администрации </w:t>
      </w:r>
      <w:r w:rsidRPr="00C8768B">
        <w:rPr>
          <w:rFonts w:ascii="Times New Roman" w:eastAsia="Times New Roman" w:hAnsi="Times New Roman" w:cs="Times New Roman"/>
          <w:color w:val="000000"/>
          <w:sz w:val="28"/>
          <w:szCs w:val="28"/>
          <w:lang w:eastAsia="ru-RU"/>
        </w:rPr>
        <w:t>в рабочее время, согласно графику его работы в день выдачи результата муниципальной услуги.</w:t>
      </w:r>
    </w:p>
    <w:p w:rsidR="00C8768B" w:rsidRPr="00C8768B" w:rsidRDefault="00C8768B" w:rsidP="007B48C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Ответственный специалист направляет заявителю результат предоставления муниципальной услуги способом, указанным в заявлении.</w:t>
      </w:r>
    </w:p>
    <w:p w:rsidR="00C8768B" w:rsidRPr="00C8768B" w:rsidRDefault="00C8768B" w:rsidP="007B48C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Для получения результатов предоставления муниципальной услуги заявитель предъявляет следующие документы:</w:t>
      </w:r>
    </w:p>
    <w:p w:rsidR="00C8768B" w:rsidRPr="00C8768B" w:rsidRDefault="00C8768B" w:rsidP="007B48C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документ, удостоверяющий личность заявителя;</w:t>
      </w:r>
    </w:p>
    <w:p w:rsidR="00C8768B" w:rsidRPr="00C8768B" w:rsidRDefault="00C8768B" w:rsidP="007B48C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 xml:space="preserve">документ, подтверждающий полномочия представителя на получение </w:t>
      </w:r>
      <w:r w:rsidRPr="00C8768B">
        <w:rPr>
          <w:rFonts w:ascii="Times New Roman" w:eastAsia="Times New Roman" w:hAnsi="Times New Roman" w:cs="Times New Roman"/>
          <w:color w:val="000000"/>
          <w:sz w:val="28"/>
          <w:szCs w:val="28"/>
          <w:lang w:eastAsia="ru-RU"/>
        </w:rPr>
        <w:lastRenderedPageBreak/>
        <w:t>документов (если от имени заявителя действует представитель).</w:t>
      </w:r>
    </w:p>
    <w:p w:rsidR="00C8768B" w:rsidRPr="00C8768B" w:rsidRDefault="00C8768B" w:rsidP="007B48C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Ответственный специалист:</w:t>
      </w:r>
    </w:p>
    <w:p w:rsidR="00C8768B" w:rsidRPr="00C8768B" w:rsidRDefault="00C8768B" w:rsidP="007B48C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устанавливает личность заявителя;</w:t>
      </w:r>
    </w:p>
    <w:p w:rsidR="00C8768B" w:rsidRPr="00C8768B" w:rsidRDefault="00C8768B" w:rsidP="007B48C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проверяет правомочия представителя действовать от его имени при получении документов;</w:t>
      </w:r>
    </w:p>
    <w:p w:rsidR="00C8768B" w:rsidRPr="00C8768B" w:rsidRDefault="00C8768B" w:rsidP="007B48C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знакомит заявителя с перечнем выдаваемых документов (оглашает названия выдаваемых документов);</w:t>
      </w:r>
    </w:p>
    <w:p w:rsidR="00C8768B" w:rsidRPr="00C8768B" w:rsidRDefault="00C8768B" w:rsidP="007B48C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выдает документы заявителю;</w:t>
      </w:r>
    </w:p>
    <w:p w:rsidR="00C8768B" w:rsidRPr="00C8768B" w:rsidRDefault="00C8768B" w:rsidP="007B48C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регистрирует факт выдачи документов заявителю;</w:t>
      </w:r>
    </w:p>
    <w:p w:rsidR="00C8768B" w:rsidRPr="00C8768B" w:rsidRDefault="00C8768B" w:rsidP="007B48C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 xml:space="preserve">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 </w:t>
      </w:r>
    </w:p>
    <w:p w:rsidR="00C8768B" w:rsidRPr="00C8768B" w:rsidRDefault="00C8768B" w:rsidP="007B48C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В случае если результатом предоставления муниципальной услуги является присвоение</w:t>
      </w:r>
      <w:r w:rsidRPr="00C8768B">
        <w:rPr>
          <w:rFonts w:ascii="Times New Roman" w:eastAsia="Times New Roman" w:hAnsi="Times New Roman" w:cs="Times New Roman"/>
          <w:sz w:val="28"/>
          <w:szCs w:val="28"/>
        </w:rPr>
        <w:t xml:space="preserve"> категорий спортивных судей</w:t>
      </w:r>
      <w:r w:rsidRPr="00C8768B">
        <w:rPr>
          <w:rFonts w:ascii="Times New Roman" w:eastAsia="Times New Roman" w:hAnsi="Times New Roman" w:cs="Times New Roman"/>
          <w:color w:val="000000"/>
          <w:sz w:val="28"/>
          <w:szCs w:val="28"/>
          <w:lang w:eastAsia="ru-RU"/>
        </w:rPr>
        <w:t xml:space="preserve">, то копия распоряжения о присвоении </w:t>
      </w:r>
      <w:r w:rsidR="00140DB4" w:rsidRPr="00C8768B">
        <w:rPr>
          <w:rFonts w:ascii="Times New Roman" w:eastAsia="Times New Roman" w:hAnsi="Times New Roman" w:cs="Times New Roman"/>
          <w:sz w:val="28"/>
          <w:szCs w:val="28"/>
        </w:rPr>
        <w:t>категорий спортивных судей</w:t>
      </w:r>
      <w:r w:rsidR="00140DB4" w:rsidRPr="00C8768B">
        <w:rPr>
          <w:rFonts w:ascii="Times New Roman" w:eastAsia="Times New Roman" w:hAnsi="Times New Roman" w:cs="Times New Roman"/>
          <w:color w:val="000000"/>
          <w:sz w:val="28"/>
          <w:szCs w:val="28"/>
          <w:lang w:eastAsia="ru-RU"/>
        </w:rPr>
        <w:t xml:space="preserve">, </w:t>
      </w:r>
      <w:r w:rsidRPr="00C8768B">
        <w:rPr>
          <w:rFonts w:ascii="Times New Roman" w:eastAsia="Times New Roman" w:hAnsi="Times New Roman" w:cs="Times New Roman"/>
          <w:color w:val="000000"/>
          <w:sz w:val="28"/>
          <w:szCs w:val="28"/>
          <w:lang w:eastAsia="ru-RU"/>
        </w:rPr>
        <w:t>выдается заявителю и размещается на официальном сайте городского округа в информационно-телекоммуникационной сети «Интернет»;</w:t>
      </w:r>
    </w:p>
    <w:p w:rsidR="00C8768B" w:rsidRPr="00C8768B" w:rsidRDefault="00C8768B" w:rsidP="007B48C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сведения о присвоении</w:t>
      </w:r>
      <w:r w:rsidRPr="00C8768B">
        <w:rPr>
          <w:rFonts w:ascii="Times New Roman" w:eastAsia="Times New Roman" w:hAnsi="Times New Roman" w:cs="Times New Roman"/>
          <w:sz w:val="28"/>
          <w:szCs w:val="28"/>
        </w:rPr>
        <w:t xml:space="preserve"> категорий спортивных судей</w:t>
      </w:r>
      <w:r w:rsidR="006E0E31">
        <w:rPr>
          <w:rFonts w:ascii="Times New Roman" w:eastAsia="Times New Roman" w:hAnsi="Times New Roman" w:cs="Times New Roman"/>
          <w:sz w:val="28"/>
          <w:szCs w:val="28"/>
        </w:rPr>
        <w:t xml:space="preserve"> </w:t>
      </w:r>
      <w:r w:rsidRPr="00C8768B">
        <w:rPr>
          <w:rFonts w:ascii="Times New Roman" w:eastAsia="Times New Roman" w:hAnsi="Times New Roman" w:cs="Times New Roman"/>
          <w:color w:val="000000"/>
          <w:sz w:val="28"/>
          <w:szCs w:val="28"/>
          <w:lang w:eastAsia="ru-RU"/>
        </w:rPr>
        <w:t>заносятся в зачетную классификационную книжку спортсмена специалистом</w:t>
      </w:r>
      <w:r w:rsidRPr="00C8768B">
        <w:rPr>
          <w:rFonts w:ascii="Times New Roman" w:eastAsia="Times New Roman" w:hAnsi="Times New Roman" w:cs="Times New Roman"/>
          <w:bCs/>
          <w:color w:val="000000"/>
          <w:sz w:val="28"/>
          <w:szCs w:val="28"/>
          <w:lang w:eastAsia="ru-RU"/>
        </w:rPr>
        <w:t xml:space="preserve"> </w:t>
      </w:r>
      <w:r w:rsidR="001E189D">
        <w:rPr>
          <w:rFonts w:ascii="Times New Roman" w:eastAsia="Times New Roman" w:hAnsi="Times New Roman" w:cs="Times New Roman"/>
          <w:bCs/>
          <w:color w:val="000000"/>
          <w:sz w:val="28"/>
          <w:szCs w:val="28"/>
          <w:lang w:eastAsia="ru-RU"/>
        </w:rPr>
        <w:t xml:space="preserve">управления </w:t>
      </w:r>
      <w:r w:rsidRPr="00C8768B">
        <w:rPr>
          <w:rFonts w:ascii="Times New Roman" w:eastAsia="Times New Roman" w:hAnsi="Times New Roman" w:cs="Times New Roman"/>
          <w:bCs/>
          <w:color w:val="000000"/>
          <w:sz w:val="28"/>
          <w:szCs w:val="28"/>
          <w:lang w:eastAsia="ru-RU"/>
        </w:rPr>
        <w:t xml:space="preserve">физической культуры и спорта </w:t>
      </w:r>
      <w:r>
        <w:rPr>
          <w:rFonts w:ascii="Times New Roman" w:eastAsia="Times New Roman" w:hAnsi="Times New Roman" w:cs="Times New Roman"/>
          <w:bCs/>
          <w:color w:val="000000"/>
          <w:sz w:val="28"/>
          <w:szCs w:val="28"/>
          <w:lang w:eastAsia="ru-RU"/>
        </w:rPr>
        <w:t xml:space="preserve">администрации </w:t>
      </w:r>
      <w:r w:rsidRPr="00C8768B">
        <w:rPr>
          <w:rFonts w:ascii="Times New Roman" w:eastAsia="Times New Roman" w:hAnsi="Times New Roman" w:cs="Times New Roman"/>
          <w:color w:val="000000"/>
          <w:sz w:val="28"/>
          <w:szCs w:val="28"/>
          <w:lang w:eastAsia="ru-RU"/>
        </w:rPr>
        <w:t>и заверяются печатью (при наличии) и подписью руководителя;</w:t>
      </w:r>
    </w:p>
    <w:p w:rsidR="006E0E31" w:rsidRDefault="00C8768B"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768B">
        <w:rPr>
          <w:rFonts w:ascii="Times New Roman" w:eastAsia="Times New Roman" w:hAnsi="Times New Roman" w:cs="Times New Roman"/>
          <w:color w:val="000000"/>
          <w:sz w:val="28"/>
          <w:szCs w:val="28"/>
          <w:lang w:eastAsia="ru-RU"/>
        </w:rPr>
        <w:t>В случае если результатом предоставления муниципальной услуги является отказ в присвоении</w:t>
      </w:r>
      <w:r w:rsidRPr="00C8768B">
        <w:rPr>
          <w:rFonts w:ascii="Times New Roman" w:eastAsia="Times New Roman" w:hAnsi="Times New Roman" w:cs="Times New Roman"/>
          <w:sz w:val="28"/>
          <w:szCs w:val="28"/>
        </w:rPr>
        <w:t xml:space="preserve"> категорий спортивных судей</w:t>
      </w:r>
      <w:r w:rsidRPr="00C8768B">
        <w:rPr>
          <w:rFonts w:ascii="Times New Roman" w:eastAsia="Times New Roman" w:hAnsi="Times New Roman" w:cs="Times New Roman"/>
          <w:color w:val="000000"/>
          <w:sz w:val="28"/>
          <w:szCs w:val="28"/>
          <w:lang w:eastAsia="ru-RU"/>
        </w:rPr>
        <w:t>, то заявителю выдается уведомление об отказе в присвоении</w:t>
      </w:r>
      <w:r w:rsidRPr="00C8768B">
        <w:rPr>
          <w:rFonts w:ascii="Times New Roman" w:eastAsia="Times New Roman" w:hAnsi="Times New Roman" w:cs="Times New Roman"/>
          <w:sz w:val="28"/>
          <w:szCs w:val="28"/>
        </w:rPr>
        <w:t xml:space="preserve"> категорий спортивных судей</w:t>
      </w:r>
      <w:r w:rsidR="006E0E31">
        <w:rPr>
          <w:rFonts w:ascii="Times New Roman" w:eastAsia="Times New Roman" w:hAnsi="Times New Roman" w:cs="Times New Roman"/>
          <w:sz w:val="28"/>
          <w:szCs w:val="28"/>
        </w:rPr>
        <w:t>.</w:t>
      </w:r>
    </w:p>
    <w:p w:rsidR="00C8768B" w:rsidRPr="00C8768B" w:rsidRDefault="00C8768B" w:rsidP="007B48C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pacing w:val="2"/>
          <w:sz w:val="28"/>
          <w:szCs w:val="28"/>
          <w:lang w:eastAsia="ru-RU"/>
        </w:rPr>
      </w:pPr>
      <w:r w:rsidRPr="00C8768B">
        <w:rPr>
          <w:rFonts w:ascii="Times New Roman" w:eastAsia="Times New Roman" w:hAnsi="Times New Roman" w:cs="Times New Roman"/>
          <w:color w:val="000000"/>
          <w:spacing w:val="2"/>
          <w:sz w:val="28"/>
          <w:szCs w:val="28"/>
          <w:lang w:eastAsia="ru-RU"/>
        </w:rPr>
        <w:t xml:space="preserve">Ответственным должностным лицом по выдаче заявителю результата предоставления муниципальной услуги является </w:t>
      </w:r>
      <w:r w:rsidRPr="00C8768B">
        <w:rPr>
          <w:rFonts w:ascii="Times New Roman" w:eastAsia="Times New Roman" w:hAnsi="Times New Roman" w:cs="Times New Roman"/>
          <w:color w:val="000000"/>
          <w:sz w:val="28"/>
          <w:szCs w:val="28"/>
          <w:lang w:eastAsia="ru-RU"/>
        </w:rPr>
        <w:t xml:space="preserve">специалист </w:t>
      </w:r>
      <w:r w:rsidR="001E189D">
        <w:rPr>
          <w:rFonts w:ascii="Times New Roman" w:eastAsia="Times New Roman" w:hAnsi="Times New Roman" w:cs="Times New Roman"/>
          <w:color w:val="000000"/>
          <w:sz w:val="28"/>
          <w:szCs w:val="28"/>
          <w:lang w:eastAsia="ru-RU"/>
        </w:rPr>
        <w:t xml:space="preserve">управления </w:t>
      </w:r>
      <w:r w:rsidRPr="00C8768B">
        <w:rPr>
          <w:rFonts w:ascii="Times New Roman" w:eastAsia="Times New Roman" w:hAnsi="Times New Roman" w:cs="Times New Roman"/>
          <w:color w:val="000000"/>
          <w:sz w:val="28"/>
          <w:szCs w:val="28"/>
          <w:lang w:eastAsia="ru-RU"/>
        </w:rPr>
        <w:t>физической культуры и спорта</w:t>
      </w:r>
      <w:r>
        <w:rPr>
          <w:rFonts w:ascii="Times New Roman" w:eastAsia="Times New Roman" w:hAnsi="Times New Roman" w:cs="Times New Roman"/>
          <w:color w:val="000000"/>
          <w:sz w:val="28"/>
          <w:szCs w:val="28"/>
          <w:lang w:eastAsia="ru-RU"/>
        </w:rPr>
        <w:t xml:space="preserve"> администрации</w:t>
      </w:r>
      <w:r w:rsidRPr="00C8768B">
        <w:rPr>
          <w:rFonts w:ascii="Times New Roman" w:eastAsia="Times New Roman" w:hAnsi="Times New Roman" w:cs="Times New Roman"/>
          <w:color w:val="000000"/>
          <w:spacing w:val="2"/>
          <w:sz w:val="28"/>
          <w:szCs w:val="28"/>
          <w:lang w:eastAsia="ru-RU"/>
        </w:rPr>
        <w:t xml:space="preserve">. </w:t>
      </w:r>
    </w:p>
    <w:p w:rsidR="00C8768B" w:rsidRPr="00C8768B" w:rsidRDefault="00C8768B" w:rsidP="007B48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8768B">
        <w:rPr>
          <w:rFonts w:ascii="Times New Roman" w:eastAsia="Times New Roman" w:hAnsi="Times New Roman" w:cs="Times New Roman"/>
          <w:spacing w:val="2"/>
          <w:sz w:val="28"/>
          <w:szCs w:val="28"/>
          <w:lang w:eastAsia="ru-RU"/>
        </w:rPr>
        <w:t xml:space="preserve">Критериями принятия решения является распоряжение о присвоении </w:t>
      </w:r>
      <w:r w:rsidRPr="00C8768B">
        <w:rPr>
          <w:rFonts w:ascii="Times New Roman" w:eastAsia="Times New Roman" w:hAnsi="Times New Roman" w:cs="Times New Roman"/>
          <w:sz w:val="28"/>
          <w:szCs w:val="28"/>
        </w:rPr>
        <w:t>категорий спортивных судей</w:t>
      </w:r>
      <w:r w:rsidRPr="00C8768B">
        <w:rPr>
          <w:rFonts w:ascii="Times New Roman" w:eastAsia="Times New Roman" w:hAnsi="Times New Roman" w:cs="Times New Roman"/>
          <w:spacing w:val="2"/>
          <w:sz w:val="28"/>
          <w:szCs w:val="28"/>
          <w:lang w:eastAsia="ru-RU"/>
        </w:rPr>
        <w:t xml:space="preserve"> либо</w:t>
      </w:r>
      <w:r w:rsidRPr="00C8768B">
        <w:rPr>
          <w:rFonts w:ascii="Times New Roman" w:eastAsia="Times New Roman" w:hAnsi="Times New Roman" w:cs="Times New Roman"/>
          <w:sz w:val="28"/>
          <w:szCs w:val="28"/>
          <w:lang w:eastAsia="ru-RU"/>
        </w:rPr>
        <w:t xml:space="preserve"> уведомление об отказе в присвоении спортивного разряда.</w:t>
      </w:r>
    </w:p>
    <w:p w:rsidR="00C8768B" w:rsidRPr="00C8768B" w:rsidRDefault="00C8768B" w:rsidP="007B48C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Результатом административной процедуры является:</w:t>
      </w:r>
    </w:p>
    <w:p w:rsidR="00C8768B" w:rsidRPr="00C8768B" w:rsidRDefault="00C8768B" w:rsidP="007B48C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выдача заявителю копии распоряжения о присвоении</w:t>
      </w:r>
      <w:r w:rsidRPr="00C8768B">
        <w:rPr>
          <w:rFonts w:ascii="Times New Roman" w:eastAsia="Times New Roman" w:hAnsi="Times New Roman" w:cs="Times New Roman"/>
          <w:sz w:val="28"/>
          <w:szCs w:val="28"/>
        </w:rPr>
        <w:t xml:space="preserve"> категорий спортивных судей</w:t>
      </w:r>
      <w:r w:rsidRPr="00C8768B">
        <w:rPr>
          <w:rFonts w:ascii="Times New Roman" w:eastAsia="Times New Roman" w:hAnsi="Times New Roman" w:cs="Times New Roman"/>
          <w:color w:val="000000"/>
          <w:sz w:val="28"/>
          <w:szCs w:val="28"/>
          <w:lang w:eastAsia="ru-RU"/>
        </w:rPr>
        <w:t>, занесение сведений о присвоении</w:t>
      </w:r>
      <w:r w:rsidRPr="00C8768B">
        <w:rPr>
          <w:rFonts w:ascii="Times New Roman" w:eastAsia="Times New Roman" w:hAnsi="Times New Roman" w:cs="Times New Roman"/>
          <w:sz w:val="28"/>
          <w:szCs w:val="28"/>
        </w:rPr>
        <w:t xml:space="preserve"> категорий спортивных судей</w:t>
      </w:r>
      <w:r w:rsidRPr="00C8768B">
        <w:rPr>
          <w:rFonts w:ascii="Times New Roman" w:eastAsia="Times New Roman" w:hAnsi="Times New Roman" w:cs="Times New Roman"/>
          <w:color w:val="000000"/>
          <w:sz w:val="28"/>
          <w:szCs w:val="28"/>
          <w:lang w:eastAsia="ru-RU"/>
        </w:rPr>
        <w:t xml:space="preserve"> в зачетную классификационную книжку либо уведомления об отказе в присвоении</w:t>
      </w:r>
      <w:r w:rsidRPr="00C8768B">
        <w:rPr>
          <w:rFonts w:ascii="Times New Roman" w:eastAsia="Times New Roman" w:hAnsi="Times New Roman" w:cs="Times New Roman"/>
          <w:sz w:val="28"/>
          <w:szCs w:val="28"/>
        </w:rPr>
        <w:t xml:space="preserve"> категорий спортивных судей</w:t>
      </w:r>
      <w:r w:rsidRPr="00C8768B">
        <w:rPr>
          <w:rFonts w:ascii="Times New Roman" w:eastAsia="Times New Roman" w:hAnsi="Times New Roman" w:cs="Times New Roman"/>
          <w:color w:val="000000"/>
          <w:sz w:val="28"/>
          <w:szCs w:val="28"/>
          <w:lang w:eastAsia="ru-RU"/>
        </w:rPr>
        <w:t>;</w:t>
      </w:r>
    </w:p>
    <w:p w:rsidR="00C8768B" w:rsidRPr="00C8768B" w:rsidRDefault="00C8768B" w:rsidP="007B48C5">
      <w:pPr>
        <w:widowControl w:val="0"/>
        <w:spacing w:after="0" w:line="240" w:lineRule="auto"/>
        <w:ind w:firstLine="540"/>
        <w:contextualSpacing/>
        <w:jc w:val="both"/>
        <w:rPr>
          <w:rFonts w:ascii="Times New Roman" w:eastAsia="Times New Roman" w:hAnsi="Times New Roman" w:cs="Times New Roman"/>
          <w:color w:val="000000"/>
          <w:sz w:val="28"/>
          <w:szCs w:val="28"/>
          <w:lang w:eastAsia="ru-RU"/>
        </w:rPr>
      </w:pPr>
      <w:r w:rsidRPr="00C8768B">
        <w:rPr>
          <w:rFonts w:ascii="Times New Roman" w:eastAsia="Times New Roman" w:hAnsi="Times New Roman" w:cs="Times New Roman"/>
          <w:color w:val="000000"/>
          <w:sz w:val="28"/>
          <w:szCs w:val="28"/>
          <w:lang w:eastAsia="ru-RU"/>
        </w:rPr>
        <w:t>Способ фиксации результата выполнения административной процедуры – занесение сведений о присвоении</w:t>
      </w:r>
      <w:r w:rsidR="006E0E31">
        <w:rPr>
          <w:rFonts w:ascii="Times New Roman" w:eastAsia="Times New Roman" w:hAnsi="Times New Roman" w:cs="Times New Roman"/>
          <w:sz w:val="28"/>
          <w:szCs w:val="28"/>
        </w:rPr>
        <w:t xml:space="preserve"> категорий спортивных судей </w:t>
      </w:r>
      <w:r w:rsidRPr="00C8768B">
        <w:rPr>
          <w:rFonts w:ascii="Times New Roman" w:eastAsia="Times New Roman" w:hAnsi="Times New Roman" w:cs="Times New Roman"/>
          <w:color w:val="000000"/>
          <w:sz w:val="28"/>
          <w:szCs w:val="28"/>
          <w:lang w:eastAsia="ru-RU"/>
        </w:rPr>
        <w:t>в зачетную классификационную книжку.</w:t>
      </w:r>
    </w:p>
    <w:p w:rsidR="00C8768B" w:rsidRDefault="00C8768B" w:rsidP="007B48C5">
      <w:pPr>
        <w:widowControl w:val="0"/>
        <w:spacing w:after="0" w:line="240" w:lineRule="auto"/>
        <w:ind w:firstLine="540"/>
        <w:jc w:val="both"/>
        <w:rPr>
          <w:rFonts w:ascii="Times New Roman" w:eastAsia="Times New Roman" w:hAnsi="Times New Roman" w:cs="Times New Roman"/>
          <w:sz w:val="28"/>
          <w:szCs w:val="28"/>
          <w:highlight w:val="yellow"/>
          <w:lang w:eastAsia="ru-RU"/>
        </w:rPr>
      </w:pPr>
    </w:p>
    <w:p w:rsidR="00EB4A12" w:rsidRPr="00B32712" w:rsidRDefault="008A54CE" w:rsidP="007B48C5">
      <w:pPr>
        <w:pStyle w:val="ConsPlusTitle"/>
        <w:ind w:firstLine="540"/>
        <w:jc w:val="center"/>
        <w:outlineLvl w:val="1"/>
        <w:rPr>
          <w:rFonts w:ascii="Times New Roman" w:hAnsi="Times New Roman" w:cs="Times New Roman"/>
          <w:b w:val="0"/>
          <w:sz w:val="28"/>
          <w:szCs w:val="28"/>
        </w:rPr>
      </w:pPr>
      <w:r w:rsidRPr="00B32712">
        <w:rPr>
          <w:rFonts w:ascii="Times New Roman" w:hAnsi="Times New Roman" w:cs="Times New Roman"/>
          <w:b w:val="0"/>
          <w:sz w:val="28"/>
          <w:szCs w:val="28"/>
        </w:rPr>
        <w:t>4</w:t>
      </w:r>
      <w:r w:rsidR="00EB4A12" w:rsidRPr="00B32712">
        <w:rPr>
          <w:rFonts w:ascii="Times New Roman" w:hAnsi="Times New Roman" w:cs="Times New Roman"/>
          <w:b w:val="0"/>
          <w:sz w:val="28"/>
          <w:szCs w:val="28"/>
        </w:rPr>
        <w:t xml:space="preserve">. Формы </w:t>
      </w:r>
      <w:proofErr w:type="gramStart"/>
      <w:r w:rsidR="00EB4A12" w:rsidRPr="00B32712">
        <w:rPr>
          <w:rFonts w:ascii="Times New Roman" w:hAnsi="Times New Roman" w:cs="Times New Roman"/>
          <w:b w:val="0"/>
          <w:sz w:val="28"/>
          <w:szCs w:val="28"/>
        </w:rPr>
        <w:t>контроля за</w:t>
      </w:r>
      <w:proofErr w:type="gramEnd"/>
      <w:r w:rsidR="00EB4A12" w:rsidRPr="00B32712">
        <w:rPr>
          <w:rFonts w:ascii="Times New Roman" w:hAnsi="Times New Roman" w:cs="Times New Roman"/>
          <w:b w:val="0"/>
          <w:sz w:val="28"/>
          <w:szCs w:val="28"/>
        </w:rPr>
        <w:t xml:space="preserve"> исполнением</w:t>
      </w:r>
      <w:r w:rsidR="001B2DD8" w:rsidRPr="00B32712">
        <w:rPr>
          <w:rFonts w:ascii="Times New Roman" w:hAnsi="Times New Roman" w:cs="Times New Roman"/>
          <w:b w:val="0"/>
          <w:sz w:val="28"/>
          <w:szCs w:val="28"/>
        </w:rPr>
        <w:t xml:space="preserve"> </w:t>
      </w:r>
      <w:r w:rsidR="0038383C" w:rsidRPr="00B32712">
        <w:rPr>
          <w:rFonts w:ascii="Times New Roman" w:hAnsi="Times New Roman" w:cs="Times New Roman"/>
          <w:b w:val="0"/>
          <w:sz w:val="28"/>
          <w:szCs w:val="28"/>
        </w:rPr>
        <w:t>а</w:t>
      </w:r>
      <w:r w:rsidR="00EB4A12" w:rsidRPr="00B32712">
        <w:rPr>
          <w:rFonts w:ascii="Times New Roman" w:hAnsi="Times New Roman" w:cs="Times New Roman"/>
          <w:b w:val="0"/>
          <w:sz w:val="28"/>
          <w:szCs w:val="28"/>
        </w:rPr>
        <w:t>дминистративного регламента</w:t>
      </w:r>
    </w:p>
    <w:p w:rsidR="001B2DD8" w:rsidRPr="00B32712" w:rsidRDefault="001B2DD8" w:rsidP="007B48C5">
      <w:pPr>
        <w:pStyle w:val="ConsPlusTitle"/>
        <w:ind w:firstLine="540"/>
        <w:jc w:val="center"/>
        <w:outlineLvl w:val="1"/>
        <w:rPr>
          <w:rFonts w:ascii="Times New Roman" w:hAnsi="Times New Roman" w:cs="Times New Roman"/>
          <w:b w:val="0"/>
          <w:sz w:val="28"/>
          <w:szCs w:val="28"/>
        </w:rPr>
      </w:pPr>
    </w:p>
    <w:p w:rsidR="00EB4A12" w:rsidRPr="00B32712" w:rsidRDefault="00A639FE" w:rsidP="007B48C5">
      <w:pPr>
        <w:pStyle w:val="ConsPlusNormal"/>
        <w:ind w:firstLine="540"/>
        <w:jc w:val="both"/>
        <w:rPr>
          <w:rFonts w:ascii="Times New Roman" w:hAnsi="Times New Roman" w:cs="Times New Roman"/>
          <w:sz w:val="28"/>
          <w:szCs w:val="28"/>
        </w:rPr>
      </w:pPr>
      <w:r w:rsidRPr="00B32712">
        <w:rPr>
          <w:rFonts w:ascii="Times New Roman" w:hAnsi="Times New Roman" w:cs="Times New Roman"/>
          <w:sz w:val="28"/>
          <w:szCs w:val="28"/>
        </w:rPr>
        <w:t xml:space="preserve">4.1. </w:t>
      </w:r>
      <w:r w:rsidR="00EB4A12" w:rsidRPr="00B32712">
        <w:rPr>
          <w:rFonts w:ascii="Times New Roman" w:hAnsi="Times New Roman" w:cs="Times New Roman"/>
          <w:sz w:val="28"/>
          <w:szCs w:val="28"/>
        </w:rPr>
        <w:t xml:space="preserve">Текущий </w:t>
      </w:r>
      <w:proofErr w:type="gramStart"/>
      <w:r w:rsidR="00EB4A12" w:rsidRPr="00B32712">
        <w:rPr>
          <w:rFonts w:ascii="Times New Roman" w:hAnsi="Times New Roman" w:cs="Times New Roman"/>
          <w:sz w:val="28"/>
          <w:szCs w:val="28"/>
        </w:rPr>
        <w:t>контроль за</w:t>
      </w:r>
      <w:proofErr w:type="gramEnd"/>
      <w:r w:rsidR="00EB4A12" w:rsidRPr="00B32712">
        <w:rPr>
          <w:rFonts w:ascii="Times New Roman" w:hAnsi="Times New Roman" w:cs="Times New Roman"/>
          <w:sz w:val="28"/>
          <w:szCs w:val="28"/>
        </w:rPr>
        <w:t xml:space="preserve"> соблюдением и исполнением ответственными исполнителями положений настоящего административного регламента и </w:t>
      </w:r>
      <w:r w:rsidR="00EB4A12" w:rsidRPr="00B32712">
        <w:rPr>
          <w:rFonts w:ascii="Times New Roman" w:hAnsi="Times New Roman" w:cs="Times New Roman"/>
          <w:sz w:val="28"/>
          <w:szCs w:val="28"/>
        </w:rPr>
        <w:lastRenderedPageBreak/>
        <w:t>иных правовых актов, устанавливающих требования к предоставлению муниципальной услуги, а также принятием решений ответственными исполн</w:t>
      </w:r>
      <w:r w:rsidR="00C5591C" w:rsidRPr="00B32712">
        <w:rPr>
          <w:rFonts w:ascii="Times New Roman" w:hAnsi="Times New Roman" w:cs="Times New Roman"/>
          <w:sz w:val="28"/>
          <w:szCs w:val="28"/>
        </w:rPr>
        <w:t xml:space="preserve">ителями осуществляют начальник </w:t>
      </w:r>
      <w:r w:rsidR="001E189D">
        <w:rPr>
          <w:rFonts w:ascii="Times New Roman" w:hAnsi="Times New Roman" w:cs="Times New Roman"/>
          <w:sz w:val="28"/>
          <w:szCs w:val="28"/>
        </w:rPr>
        <w:t xml:space="preserve">управления </w:t>
      </w:r>
      <w:r w:rsidR="00EB4A12" w:rsidRPr="00B32712">
        <w:rPr>
          <w:rFonts w:ascii="Times New Roman" w:hAnsi="Times New Roman" w:cs="Times New Roman"/>
          <w:sz w:val="28"/>
          <w:szCs w:val="28"/>
        </w:rPr>
        <w:t>и заместитель Главы округа в соответствии с распределением обязанностей.</w:t>
      </w:r>
    </w:p>
    <w:p w:rsidR="00EB4A12" w:rsidRPr="000E4E28" w:rsidRDefault="00A639FE" w:rsidP="007B48C5">
      <w:pPr>
        <w:pStyle w:val="ConsPlusNormal"/>
        <w:ind w:firstLine="540"/>
        <w:jc w:val="both"/>
        <w:rPr>
          <w:rFonts w:ascii="Times New Roman" w:hAnsi="Times New Roman" w:cs="Times New Roman"/>
          <w:sz w:val="28"/>
          <w:szCs w:val="28"/>
        </w:rPr>
      </w:pPr>
      <w:r w:rsidRPr="00B32712">
        <w:rPr>
          <w:rFonts w:ascii="Times New Roman" w:hAnsi="Times New Roman" w:cs="Times New Roman"/>
          <w:sz w:val="28"/>
          <w:szCs w:val="28"/>
        </w:rPr>
        <w:t>4.2.</w:t>
      </w:r>
      <w:r w:rsidR="00EB4A12" w:rsidRPr="00B32712">
        <w:rPr>
          <w:rFonts w:ascii="Times New Roman" w:hAnsi="Times New Roman" w:cs="Times New Roman"/>
          <w:sz w:val="28"/>
          <w:szCs w:val="28"/>
        </w:rPr>
        <w:t xml:space="preserve"> </w:t>
      </w:r>
      <w:proofErr w:type="gramStart"/>
      <w:r w:rsidR="00EB4A12" w:rsidRPr="00B32712">
        <w:rPr>
          <w:rFonts w:ascii="Times New Roman" w:hAnsi="Times New Roman" w:cs="Times New Roman"/>
          <w:sz w:val="28"/>
          <w:szCs w:val="28"/>
        </w:rPr>
        <w:t>Контроль за</w:t>
      </w:r>
      <w:proofErr w:type="gramEnd"/>
      <w:r w:rsidR="00EB4A12" w:rsidRPr="00B3271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w:t>
      </w:r>
      <w:r w:rsidR="00EB4A12" w:rsidRPr="000E4E28">
        <w:rPr>
          <w:rFonts w:ascii="Times New Roman" w:hAnsi="Times New Roman" w:cs="Times New Roman"/>
          <w:sz w:val="28"/>
          <w:szCs w:val="28"/>
        </w:rPr>
        <w:t xml:space="preserve"> действия (бездействие) должностных лиц, специалистов администрации.</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Проверки осуществляются плановые и внеплановые. Внеплановые проверки осуществляются на основании распоряжения органа местного самоуправления. При проверках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Внеплановая проверка также проводится по конкретному обращению заявителя (представителя заявителя).</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По результатам проведенных проверок, в случае выявления нарушений прав заявителей (представителей заявителей), осуществляется привлечение к ответственности должностных лиц, специалистов администрации в соответствии с законодательством Российской Федерации.</w:t>
      </w:r>
    </w:p>
    <w:p w:rsidR="00EB4A12" w:rsidRPr="005A6BD6" w:rsidRDefault="00A639FE" w:rsidP="007B48C5">
      <w:pPr>
        <w:pStyle w:val="ConsPlusNormal"/>
        <w:ind w:firstLine="540"/>
        <w:jc w:val="both"/>
        <w:rPr>
          <w:rFonts w:ascii="Times New Roman" w:hAnsi="Times New Roman" w:cs="Times New Roman"/>
          <w:sz w:val="28"/>
          <w:szCs w:val="28"/>
        </w:rPr>
      </w:pPr>
      <w:r w:rsidRPr="005A6BD6">
        <w:rPr>
          <w:rFonts w:ascii="Times New Roman" w:hAnsi="Times New Roman" w:cs="Times New Roman"/>
          <w:sz w:val="28"/>
          <w:szCs w:val="28"/>
        </w:rPr>
        <w:t>4</w:t>
      </w:r>
      <w:r w:rsidR="00EB4A12" w:rsidRPr="005A6BD6">
        <w:rPr>
          <w:rFonts w:ascii="Times New Roman" w:hAnsi="Times New Roman" w:cs="Times New Roman"/>
          <w:sz w:val="28"/>
          <w:szCs w:val="28"/>
        </w:rPr>
        <w:t>.</w:t>
      </w:r>
      <w:r w:rsidRPr="005A6BD6">
        <w:rPr>
          <w:rFonts w:ascii="Times New Roman" w:hAnsi="Times New Roman" w:cs="Times New Roman"/>
          <w:sz w:val="28"/>
          <w:szCs w:val="28"/>
        </w:rPr>
        <w:t>3.</w:t>
      </w:r>
      <w:r w:rsidR="00EB4A12" w:rsidRPr="005A6BD6">
        <w:rPr>
          <w:rFonts w:ascii="Times New Roman" w:hAnsi="Times New Roman" w:cs="Times New Roman"/>
          <w:sz w:val="28"/>
          <w:szCs w:val="28"/>
        </w:rPr>
        <w:t xml:space="preserve"> Должностные лица, специалисты администрации ответственные за осуществление административных процедур, несут персональную ответственность за полноту и качество осуществления административных процедур.</w:t>
      </w:r>
    </w:p>
    <w:p w:rsidR="00EB4A12" w:rsidRPr="005A6BD6" w:rsidRDefault="00A639FE" w:rsidP="007B48C5">
      <w:pPr>
        <w:pStyle w:val="ConsPlusNormal"/>
        <w:ind w:firstLine="540"/>
        <w:jc w:val="both"/>
        <w:rPr>
          <w:rFonts w:ascii="Times New Roman" w:hAnsi="Times New Roman" w:cs="Times New Roman"/>
          <w:sz w:val="28"/>
          <w:szCs w:val="28"/>
        </w:rPr>
      </w:pPr>
      <w:r w:rsidRPr="005A6BD6">
        <w:rPr>
          <w:rFonts w:ascii="Times New Roman" w:hAnsi="Times New Roman" w:cs="Times New Roman"/>
          <w:sz w:val="28"/>
          <w:szCs w:val="28"/>
        </w:rPr>
        <w:t>4</w:t>
      </w:r>
      <w:r w:rsidR="00EB4A12" w:rsidRPr="005A6BD6">
        <w:rPr>
          <w:rFonts w:ascii="Times New Roman" w:hAnsi="Times New Roman" w:cs="Times New Roman"/>
          <w:sz w:val="28"/>
          <w:szCs w:val="28"/>
        </w:rPr>
        <w:t>.</w:t>
      </w:r>
      <w:r w:rsidRPr="005A6BD6">
        <w:rPr>
          <w:rFonts w:ascii="Times New Roman" w:hAnsi="Times New Roman" w:cs="Times New Roman"/>
          <w:sz w:val="28"/>
          <w:szCs w:val="28"/>
        </w:rPr>
        <w:t>4.</w:t>
      </w:r>
      <w:r w:rsidR="00EB4A12" w:rsidRPr="005A6BD6">
        <w:rPr>
          <w:rFonts w:ascii="Times New Roman" w:hAnsi="Times New Roman" w:cs="Times New Roman"/>
          <w:sz w:val="28"/>
          <w:szCs w:val="28"/>
        </w:rPr>
        <w:t xml:space="preserve"> Общественный </w:t>
      </w:r>
      <w:proofErr w:type="gramStart"/>
      <w:r w:rsidR="00EB4A12" w:rsidRPr="005A6BD6">
        <w:rPr>
          <w:rFonts w:ascii="Times New Roman" w:hAnsi="Times New Roman" w:cs="Times New Roman"/>
          <w:sz w:val="28"/>
          <w:szCs w:val="28"/>
        </w:rPr>
        <w:t>контроль за</w:t>
      </w:r>
      <w:proofErr w:type="gramEnd"/>
      <w:r w:rsidR="00EB4A12" w:rsidRPr="005A6BD6">
        <w:rPr>
          <w:rFonts w:ascii="Times New Roman" w:hAnsi="Times New Roman" w:cs="Times New Roman"/>
          <w:sz w:val="28"/>
          <w:szCs w:val="28"/>
        </w:rPr>
        <w:t xml:space="preserve"> предоставлением муниципальной услуги вправе осуществлять:</w:t>
      </w:r>
    </w:p>
    <w:p w:rsidR="00EB4A12" w:rsidRPr="005A6BD6" w:rsidRDefault="00EB4A12" w:rsidP="007B48C5">
      <w:pPr>
        <w:pStyle w:val="ConsPlusNormal"/>
        <w:ind w:firstLine="540"/>
        <w:jc w:val="both"/>
        <w:rPr>
          <w:rFonts w:ascii="Times New Roman" w:hAnsi="Times New Roman" w:cs="Times New Roman"/>
          <w:sz w:val="28"/>
          <w:szCs w:val="28"/>
        </w:rPr>
      </w:pPr>
      <w:r w:rsidRPr="005A6BD6">
        <w:rPr>
          <w:rFonts w:ascii="Times New Roman" w:hAnsi="Times New Roman" w:cs="Times New Roman"/>
          <w:sz w:val="28"/>
          <w:szCs w:val="28"/>
        </w:rPr>
        <w:t>граждане Р</w:t>
      </w:r>
      <w:r w:rsidR="003F6D67">
        <w:rPr>
          <w:rFonts w:ascii="Times New Roman" w:hAnsi="Times New Roman" w:cs="Times New Roman"/>
          <w:sz w:val="28"/>
          <w:szCs w:val="28"/>
        </w:rPr>
        <w:t xml:space="preserve">оссийской </w:t>
      </w:r>
      <w:r w:rsidRPr="005A6BD6">
        <w:rPr>
          <w:rFonts w:ascii="Times New Roman" w:hAnsi="Times New Roman" w:cs="Times New Roman"/>
          <w:sz w:val="28"/>
          <w:szCs w:val="28"/>
        </w:rPr>
        <w:t>Ф</w:t>
      </w:r>
      <w:r w:rsidR="003F6D67">
        <w:rPr>
          <w:rFonts w:ascii="Times New Roman" w:hAnsi="Times New Roman" w:cs="Times New Roman"/>
          <w:sz w:val="28"/>
          <w:szCs w:val="28"/>
        </w:rPr>
        <w:t>едерации</w:t>
      </w:r>
      <w:r w:rsidRPr="005A6BD6">
        <w:rPr>
          <w:rFonts w:ascii="Times New Roman" w:hAnsi="Times New Roman" w:cs="Times New Roman"/>
          <w:sz w:val="28"/>
          <w:szCs w:val="28"/>
        </w:rPr>
        <w:t xml:space="preserve"> как лично, так и в составе общественных объединений и иных негосударственных некоммерческих организаций в качестве общественных инспекторов и общественных экспертов;</w:t>
      </w:r>
    </w:p>
    <w:p w:rsidR="00EB4A12" w:rsidRPr="005A6BD6" w:rsidRDefault="00EB4A12" w:rsidP="007B48C5">
      <w:pPr>
        <w:pStyle w:val="ConsPlusNormal"/>
        <w:ind w:firstLine="540"/>
        <w:jc w:val="both"/>
        <w:rPr>
          <w:rFonts w:ascii="Times New Roman" w:hAnsi="Times New Roman" w:cs="Times New Roman"/>
          <w:sz w:val="28"/>
          <w:szCs w:val="28"/>
        </w:rPr>
      </w:pPr>
      <w:r w:rsidRPr="005A6BD6">
        <w:rPr>
          <w:rFonts w:ascii="Times New Roman" w:hAnsi="Times New Roman" w:cs="Times New Roman"/>
          <w:sz w:val="28"/>
          <w:szCs w:val="28"/>
        </w:rPr>
        <w:t>общественные объединения и иные негосударственные некоммерческие организации;</w:t>
      </w:r>
    </w:p>
    <w:p w:rsidR="00EB4A12" w:rsidRPr="005A6BD6" w:rsidRDefault="00EB4A12" w:rsidP="007B48C5">
      <w:pPr>
        <w:pStyle w:val="ConsPlusNormal"/>
        <w:ind w:firstLine="540"/>
        <w:jc w:val="both"/>
        <w:rPr>
          <w:rFonts w:ascii="Times New Roman" w:hAnsi="Times New Roman" w:cs="Times New Roman"/>
          <w:sz w:val="28"/>
          <w:szCs w:val="28"/>
        </w:rPr>
      </w:pPr>
      <w:r w:rsidRPr="005A6BD6">
        <w:rPr>
          <w:rFonts w:ascii="Times New Roman" w:hAnsi="Times New Roman" w:cs="Times New Roman"/>
          <w:sz w:val="28"/>
          <w:szCs w:val="28"/>
        </w:rPr>
        <w:t xml:space="preserve">субъекты общественного контроля в соответствии с Федеральным </w:t>
      </w:r>
      <w:hyperlink r:id="rId16" w:history="1">
        <w:r w:rsidRPr="005A6BD6">
          <w:rPr>
            <w:rFonts w:ascii="Times New Roman" w:hAnsi="Times New Roman" w:cs="Times New Roman"/>
            <w:sz w:val="28"/>
            <w:szCs w:val="28"/>
          </w:rPr>
          <w:t>законом</w:t>
        </w:r>
      </w:hyperlink>
      <w:r w:rsidR="003F6D67">
        <w:rPr>
          <w:rFonts w:ascii="Times New Roman" w:hAnsi="Times New Roman" w:cs="Times New Roman"/>
          <w:sz w:val="28"/>
          <w:szCs w:val="28"/>
        </w:rPr>
        <w:t xml:space="preserve"> от 21 июля </w:t>
      </w:r>
      <w:r w:rsidRPr="005A6BD6">
        <w:rPr>
          <w:rFonts w:ascii="Times New Roman" w:hAnsi="Times New Roman" w:cs="Times New Roman"/>
          <w:sz w:val="28"/>
          <w:szCs w:val="28"/>
        </w:rPr>
        <w:t xml:space="preserve">2014 </w:t>
      </w:r>
      <w:r w:rsidR="003F6D67">
        <w:rPr>
          <w:rFonts w:ascii="Times New Roman" w:hAnsi="Times New Roman" w:cs="Times New Roman"/>
          <w:sz w:val="28"/>
          <w:szCs w:val="28"/>
        </w:rPr>
        <w:t xml:space="preserve">года № </w:t>
      </w:r>
      <w:r w:rsidRPr="005A6BD6">
        <w:rPr>
          <w:rFonts w:ascii="Times New Roman" w:hAnsi="Times New Roman" w:cs="Times New Roman"/>
          <w:sz w:val="28"/>
          <w:szCs w:val="28"/>
        </w:rPr>
        <w:t>212-ФЗ "Об основах общественного контроля в Российской Федерации".</w:t>
      </w:r>
    </w:p>
    <w:p w:rsidR="00EB4A12" w:rsidRPr="005A6BD6" w:rsidRDefault="00EB4A12" w:rsidP="007B48C5">
      <w:pPr>
        <w:pStyle w:val="ConsPlusNormal"/>
        <w:ind w:firstLine="540"/>
        <w:jc w:val="both"/>
        <w:rPr>
          <w:rFonts w:ascii="Times New Roman" w:hAnsi="Times New Roman" w:cs="Times New Roman"/>
          <w:sz w:val="28"/>
          <w:szCs w:val="28"/>
        </w:rPr>
      </w:pPr>
      <w:r w:rsidRPr="005A6BD6">
        <w:rPr>
          <w:rFonts w:ascii="Times New Roman" w:hAnsi="Times New Roman" w:cs="Times New Roman"/>
          <w:sz w:val="28"/>
          <w:szCs w:val="28"/>
        </w:rPr>
        <w:t xml:space="preserve">Все заинтересованные организации и физические лица имеют право на любые предусмотренные законодательством Российской Федерации формы </w:t>
      </w:r>
      <w:proofErr w:type="gramStart"/>
      <w:r w:rsidRPr="005A6BD6">
        <w:rPr>
          <w:rFonts w:ascii="Times New Roman" w:hAnsi="Times New Roman" w:cs="Times New Roman"/>
          <w:sz w:val="28"/>
          <w:szCs w:val="28"/>
        </w:rPr>
        <w:t>контроля за</w:t>
      </w:r>
      <w:proofErr w:type="gramEnd"/>
      <w:r w:rsidRPr="005A6BD6">
        <w:rPr>
          <w:rFonts w:ascii="Times New Roman" w:hAnsi="Times New Roman" w:cs="Times New Roman"/>
          <w:sz w:val="28"/>
          <w:szCs w:val="28"/>
        </w:rPr>
        <w:t xml:space="preserve"> предоставлением муниципальной услуги, в том числе:</w:t>
      </w:r>
    </w:p>
    <w:p w:rsidR="00EB4A12" w:rsidRPr="005A6BD6" w:rsidRDefault="00EB4A12" w:rsidP="007B48C5">
      <w:pPr>
        <w:pStyle w:val="ConsPlusNormal"/>
        <w:ind w:firstLine="540"/>
        <w:jc w:val="both"/>
        <w:rPr>
          <w:rFonts w:ascii="Times New Roman" w:hAnsi="Times New Roman" w:cs="Times New Roman"/>
          <w:sz w:val="28"/>
          <w:szCs w:val="28"/>
        </w:rPr>
      </w:pPr>
      <w:r w:rsidRPr="005A6BD6">
        <w:rPr>
          <w:rFonts w:ascii="Times New Roman" w:hAnsi="Times New Roman" w:cs="Times New Roman"/>
          <w:sz w:val="28"/>
          <w:szCs w:val="28"/>
        </w:rPr>
        <w:t>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EB4A12" w:rsidRPr="005A6BD6" w:rsidRDefault="00EB4A12" w:rsidP="007B48C5">
      <w:pPr>
        <w:pStyle w:val="ConsPlusNormal"/>
        <w:ind w:firstLine="540"/>
        <w:jc w:val="both"/>
        <w:rPr>
          <w:rFonts w:ascii="Times New Roman" w:hAnsi="Times New Roman" w:cs="Times New Roman"/>
          <w:sz w:val="28"/>
          <w:szCs w:val="28"/>
        </w:rPr>
      </w:pPr>
      <w:r w:rsidRPr="005A6BD6">
        <w:rPr>
          <w:rFonts w:ascii="Times New Roman" w:hAnsi="Times New Roman" w:cs="Times New Roman"/>
          <w:sz w:val="28"/>
          <w:szCs w:val="28"/>
        </w:rPr>
        <w:t>запрашивать в соответствии с законодательством Российской Федерац</w:t>
      </w:r>
      <w:proofErr w:type="gramStart"/>
      <w:r w:rsidRPr="005A6BD6">
        <w:rPr>
          <w:rFonts w:ascii="Times New Roman" w:hAnsi="Times New Roman" w:cs="Times New Roman"/>
          <w:sz w:val="28"/>
          <w:szCs w:val="28"/>
        </w:rPr>
        <w:t>ии у о</w:t>
      </w:r>
      <w:proofErr w:type="gramEnd"/>
      <w:r w:rsidRPr="005A6BD6">
        <w:rPr>
          <w:rFonts w:ascii="Times New Roman" w:hAnsi="Times New Roman" w:cs="Times New Roman"/>
          <w:sz w:val="28"/>
          <w:szCs w:val="28"/>
        </w:rPr>
        <w:t xml:space="preserve">рганов местного самоуправления, государственных и муниципальных </w:t>
      </w:r>
      <w:r w:rsidRPr="005A6BD6">
        <w:rPr>
          <w:rFonts w:ascii="Times New Roman" w:hAnsi="Times New Roman" w:cs="Times New Roman"/>
          <w:sz w:val="28"/>
          <w:szCs w:val="28"/>
        </w:rPr>
        <w:lastRenderedPageBreak/>
        <w:t>организаций необходимую для осуществления общественного контроля информацию;</w:t>
      </w:r>
    </w:p>
    <w:p w:rsidR="00EB4A12" w:rsidRPr="005A6BD6" w:rsidRDefault="00EB4A12" w:rsidP="007B48C5">
      <w:pPr>
        <w:pStyle w:val="ConsPlusNormal"/>
        <w:ind w:firstLine="540"/>
        <w:jc w:val="both"/>
        <w:rPr>
          <w:rFonts w:ascii="Times New Roman" w:hAnsi="Times New Roman" w:cs="Times New Roman"/>
          <w:sz w:val="28"/>
          <w:szCs w:val="28"/>
        </w:rPr>
      </w:pPr>
      <w:r w:rsidRPr="005A6BD6">
        <w:rPr>
          <w:rFonts w:ascii="Times New Roman" w:hAnsi="Times New Roman" w:cs="Times New Roman"/>
          <w:sz w:val="28"/>
          <w:szCs w:val="28"/>
        </w:rPr>
        <w:t>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 государственные и муниципальные организации, и в средства массовой информации;</w:t>
      </w:r>
    </w:p>
    <w:p w:rsidR="00EB4A12" w:rsidRPr="005A6BD6" w:rsidRDefault="00EB4A12" w:rsidP="007B48C5">
      <w:pPr>
        <w:pStyle w:val="ConsPlusNormal"/>
        <w:ind w:firstLine="540"/>
        <w:jc w:val="both"/>
        <w:rPr>
          <w:rFonts w:ascii="Times New Roman" w:hAnsi="Times New Roman" w:cs="Times New Roman"/>
          <w:sz w:val="28"/>
          <w:szCs w:val="28"/>
        </w:rPr>
      </w:pPr>
      <w:r w:rsidRPr="005A6BD6">
        <w:rPr>
          <w:rFonts w:ascii="Times New Roman" w:hAnsi="Times New Roman" w:cs="Times New Roman"/>
          <w:sz w:val="28"/>
          <w:szCs w:val="28"/>
        </w:rPr>
        <w:t>направлять материалы по итогам осуществления общественного контроля в правоохранительные и иные органы государственной власти;</w:t>
      </w:r>
    </w:p>
    <w:p w:rsidR="00EB4A12" w:rsidRPr="005A6BD6" w:rsidRDefault="00EB4A12" w:rsidP="007B48C5">
      <w:pPr>
        <w:pStyle w:val="ConsPlusNormal"/>
        <w:ind w:firstLine="540"/>
        <w:jc w:val="both"/>
        <w:rPr>
          <w:rFonts w:ascii="Times New Roman" w:hAnsi="Times New Roman" w:cs="Times New Roman"/>
          <w:sz w:val="28"/>
          <w:szCs w:val="28"/>
        </w:rPr>
      </w:pPr>
      <w:r w:rsidRPr="005A6BD6">
        <w:rPr>
          <w:rFonts w:ascii="Times New Roman" w:hAnsi="Times New Roman" w:cs="Times New Roman"/>
          <w:sz w:val="28"/>
          <w:szCs w:val="28"/>
        </w:rPr>
        <w:t>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EB4A12" w:rsidRPr="005A6BD6" w:rsidRDefault="00A639FE" w:rsidP="007B48C5">
      <w:pPr>
        <w:pStyle w:val="ConsPlusNormal"/>
        <w:ind w:firstLine="540"/>
        <w:jc w:val="both"/>
        <w:rPr>
          <w:rFonts w:ascii="Times New Roman" w:hAnsi="Times New Roman" w:cs="Times New Roman"/>
          <w:sz w:val="28"/>
          <w:szCs w:val="28"/>
        </w:rPr>
      </w:pPr>
      <w:r w:rsidRPr="005A6BD6">
        <w:rPr>
          <w:rFonts w:ascii="Times New Roman" w:hAnsi="Times New Roman" w:cs="Times New Roman"/>
          <w:sz w:val="28"/>
          <w:szCs w:val="28"/>
        </w:rPr>
        <w:t>4</w:t>
      </w:r>
      <w:r w:rsidR="00EB4A12" w:rsidRPr="005A6BD6">
        <w:rPr>
          <w:rFonts w:ascii="Times New Roman" w:hAnsi="Times New Roman" w:cs="Times New Roman"/>
          <w:sz w:val="28"/>
          <w:szCs w:val="28"/>
        </w:rPr>
        <w:t>.</w:t>
      </w:r>
      <w:r w:rsidRPr="005A6BD6">
        <w:rPr>
          <w:rFonts w:ascii="Times New Roman" w:hAnsi="Times New Roman" w:cs="Times New Roman"/>
          <w:sz w:val="28"/>
          <w:szCs w:val="28"/>
        </w:rPr>
        <w:t>5.</w:t>
      </w:r>
      <w:r w:rsidR="00EB4A12" w:rsidRPr="005A6BD6">
        <w:rPr>
          <w:rFonts w:ascii="Times New Roman" w:hAnsi="Times New Roman" w:cs="Times New Roman"/>
          <w:sz w:val="28"/>
          <w:szCs w:val="28"/>
        </w:rPr>
        <w:t xml:space="preserve"> Основные положения, характеризующие требования к порядку и формам </w:t>
      </w:r>
      <w:proofErr w:type="gramStart"/>
      <w:r w:rsidR="00EB4A12" w:rsidRPr="005A6BD6">
        <w:rPr>
          <w:rFonts w:ascii="Times New Roman" w:hAnsi="Times New Roman" w:cs="Times New Roman"/>
          <w:sz w:val="28"/>
          <w:szCs w:val="28"/>
        </w:rPr>
        <w:t>контроля за</w:t>
      </w:r>
      <w:proofErr w:type="gramEnd"/>
      <w:r w:rsidRPr="005A6BD6">
        <w:rPr>
          <w:rFonts w:ascii="Times New Roman" w:hAnsi="Times New Roman" w:cs="Times New Roman"/>
          <w:sz w:val="28"/>
          <w:szCs w:val="28"/>
        </w:rPr>
        <w:t xml:space="preserve"> исполнением настоящего а</w:t>
      </w:r>
      <w:r w:rsidR="00EB4A12" w:rsidRPr="005A6BD6">
        <w:rPr>
          <w:rFonts w:ascii="Times New Roman" w:hAnsi="Times New Roman" w:cs="Times New Roman"/>
          <w:sz w:val="28"/>
          <w:szCs w:val="28"/>
        </w:rPr>
        <w:t xml:space="preserve">дминистративного регламента, в том числе со стороны граждан, их объединений и организаций, устанавливаются и определяются в соответствии с законодательством </w:t>
      </w:r>
      <w:r w:rsidR="001B2DD8" w:rsidRPr="005A6BD6">
        <w:rPr>
          <w:rFonts w:ascii="Times New Roman" w:hAnsi="Times New Roman" w:cs="Times New Roman"/>
          <w:sz w:val="28"/>
          <w:szCs w:val="28"/>
        </w:rPr>
        <w:t>Российской Федерации</w:t>
      </w:r>
      <w:r w:rsidR="00EB4A12" w:rsidRPr="005A6BD6">
        <w:rPr>
          <w:rFonts w:ascii="Times New Roman" w:hAnsi="Times New Roman" w:cs="Times New Roman"/>
          <w:sz w:val="28"/>
          <w:szCs w:val="28"/>
        </w:rPr>
        <w:t>.</w:t>
      </w:r>
    </w:p>
    <w:p w:rsidR="00EB4A12" w:rsidRPr="005A6BD6" w:rsidRDefault="00EB4A12" w:rsidP="007B48C5">
      <w:pPr>
        <w:pStyle w:val="ConsPlusNormal"/>
        <w:ind w:firstLine="540"/>
        <w:jc w:val="both"/>
        <w:rPr>
          <w:rFonts w:ascii="Times New Roman" w:hAnsi="Times New Roman" w:cs="Times New Roman"/>
          <w:sz w:val="28"/>
          <w:szCs w:val="28"/>
        </w:rPr>
      </w:pPr>
    </w:p>
    <w:p w:rsidR="007B48C5" w:rsidRDefault="008A54CE" w:rsidP="007B48C5">
      <w:pPr>
        <w:pStyle w:val="ConsPlusTitle"/>
        <w:spacing w:line="240" w:lineRule="exact"/>
        <w:ind w:firstLine="540"/>
        <w:jc w:val="center"/>
        <w:outlineLvl w:val="1"/>
        <w:rPr>
          <w:rFonts w:ascii="Times New Roman" w:hAnsi="Times New Roman" w:cs="Times New Roman"/>
          <w:b w:val="0"/>
          <w:sz w:val="28"/>
          <w:szCs w:val="28"/>
        </w:rPr>
      </w:pPr>
      <w:r>
        <w:rPr>
          <w:rFonts w:ascii="Times New Roman" w:hAnsi="Times New Roman" w:cs="Times New Roman"/>
          <w:b w:val="0"/>
          <w:sz w:val="28"/>
          <w:szCs w:val="28"/>
        </w:rPr>
        <w:t>5</w:t>
      </w:r>
      <w:r w:rsidR="00EB4A12" w:rsidRPr="000E4E28">
        <w:rPr>
          <w:rFonts w:ascii="Times New Roman" w:hAnsi="Times New Roman" w:cs="Times New Roman"/>
          <w:b w:val="0"/>
          <w:sz w:val="28"/>
          <w:szCs w:val="28"/>
        </w:rPr>
        <w:t>. Досудебный (внесудебный) порядок обжалования решений</w:t>
      </w:r>
      <w:r w:rsidR="003F6D67">
        <w:rPr>
          <w:rFonts w:ascii="Times New Roman" w:hAnsi="Times New Roman" w:cs="Times New Roman"/>
          <w:b w:val="0"/>
          <w:sz w:val="28"/>
          <w:szCs w:val="28"/>
        </w:rPr>
        <w:t xml:space="preserve"> </w:t>
      </w:r>
      <w:r w:rsidR="00EB4A12" w:rsidRPr="000E4E28">
        <w:rPr>
          <w:rFonts w:ascii="Times New Roman" w:hAnsi="Times New Roman" w:cs="Times New Roman"/>
          <w:b w:val="0"/>
          <w:sz w:val="28"/>
          <w:szCs w:val="28"/>
        </w:rPr>
        <w:t>и</w:t>
      </w:r>
    </w:p>
    <w:p w:rsidR="00EB4A12" w:rsidRPr="000E4E28" w:rsidRDefault="00EB4A12" w:rsidP="007B48C5">
      <w:pPr>
        <w:pStyle w:val="ConsPlusTitle"/>
        <w:spacing w:line="240" w:lineRule="exact"/>
        <w:ind w:firstLine="540"/>
        <w:jc w:val="center"/>
        <w:outlineLvl w:val="1"/>
        <w:rPr>
          <w:rFonts w:ascii="Times New Roman" w:hAnsi="Times New Roman" w:cs="Times New Roman"/>
          <w:b w:val="0"/>
          <w:sz w:val="28"/>
          <w:szCs w:val="28"/>
        </w:rPr>
      </w:pPr>
      <w:r w:rsidRPr="000E4E28">
        <w:rPr>
          <w:rFonts w:ascii="Times New Roman" w:hAnsi="Times New Roman" w:cs="Times New Roman"/>
          <w:b w:val="0"/>
          <w:sz w:val="28"/>
          <w:szCs w:val="28"/>
        </w:rPr>
        <w:t xml:space="preserve"> действий (бездействия) органа местного самоуправления,</w:t>
      </w:r>
      <w:r w:rsidR="003F6D67">
        <w:rPr>
          <w:rFonts w:ascii="Times New Roman" w:hAnsi="Times New Roman" w:cs="Times New Roman"/>
          <w:b w:val="0"/>
          <w:sz w:val="28"/>
          <w:szCs w:val="28"/>
        </w:rPr>
        <w:t xml:space="preserve"> </w:t>
      </w:r>
      <w:r w:rsidRPr="000E4E28">
        <w:rPr>
          <w:rFonts w:ascii="Times New Roman" w:hAnsi="Times New Roman" w:cs="Times New Roman"/>
          <w:b w:val="0"/>
          <w:sz w:val="28"/>
          <w:szCs w:val="28"/>
        </w:rPr>
        <w:t>предоставляющего муниципальную услугу, должностных лиц,</w:t>
      </w:r>
      <w:r w:rsidR="003F6D67">
        <w:rPr>
          <w:rFonts w:ascii="Times New Roman" w:hAnsi="Times New Roman" w:cs="Times New Roman"/>
          <w:b w:val="0"/>
          <w:sz w:val="28"/>
          <w:szCs w:val="28"/>
        </w:rPr>
        <w:t xml:space="preserve"> </w:t>
      </w:r>
      <w:r w:rsidRPr="000E4E28">
        <w:rPr>
          <w:rFonts w:ascii="Times New Roman" w:hAnsi="Times New Roman" w:cs="Times New Roman"/>
          <w:b w:val="0"/>
          <w:sz w:val="28"/>
          <w:szCs w:val="28"/>
        </w:rPr>
        <w:t>муниципальных служащих, многофункционального центра,</w:t>
      </w:r>
      <w:r w:rsidR="003F6D67">
        <w:rPr>
          <w:rFonts w:ascii="Times New Roman" w:hAnsi="Times New Roman" w:cs="Times New Roman"/>
          <w:b w:val="0"/>
          <w:sz w:val="28"/>
          <w:szCs w:val="28"/>
        </w:rPr>
        <w:t xml:space="preserve"> </w:t>
      </w:r>
      <w:r w:rsidRPr="000E4E28">
        <w:rPr>
          <w:rFonts w:ascii="Times New Roman" w:hAnsi="Times New Roman" w:cs="Times New Roman"/>
          <w:b w:val="0"/>
          <w:sz w:val="28"/>
          <w:szCs w:val="28"/>
        </w:rPr>
        <w:t>работника многофункционального центра, а также организаций,</w:t>
      </w:r>
      <w:r w:rsidR="003F6D67">
        <w:rPr>
          <w:rFonts w:ascii="Times New Roman" w:hAnsi="Times New Roman" w:cs="Times New Roman"/>
          <w:b w:val="0"/>
          <w:sz w:val="28"/>
          <w:szCs w:val="28"/>
        </w:rPr>
        <w:t xml:space="preserve"> </w:t>
      </w:r>
      <w:r w:rsidRPr="000E4E28">
        <w:rPr>
          <w:rFonts w:ascii="Times New Roman" w:hAnsi="Times New Roman" w:cs="Times New Roman"/>
          <w:b w:val="0"/>
          <w:sz w:val="28"/>
          <w:szCs w:val="28"/>
        </w:rPr>
        <w:t>осуществляющих функции по предоставлению государственных</w:t>
      </w:r>
      <w:r w:rsidR="003F6D67">
        <w:rPr>
          <w:rFonts w:ascii="Times New Roman" w:hAnsi="Times New Roman" w:cs="Times New Roman"/>
          <w:b w:val="0"/>
          <w:sz w:val="28"/>
          <w:szCs w:val="28"/>
        </w:rPr>
        <w:t xml:space="preserve"> </w:t>
      </w:r>
      <w:r w:rsidRPr="000E4E28">
        <w:rPr>
          <w:rFonts w:ascii="Times New Roman" w:hAnsi="Times New Roman" w:cs="Times New Roman"/>
          <w:b w:val="0"/>
          <w:sz w:val="28"/>
          <w:szCs w:val="28"/>
        </w:rPr>
        <w:t>или муниципальных услуг, или их работников</w:t>
      </w:r>
    </w:p>
    <w:p w:rsidR="00EB4A12" w:rsidRPr="000E4E28" w:rsidRDefault="00EB4A12" w:rsidP="007B48C5">
      <w:pPr>
        <w:pStyle w:val="ConsPlusNormal"/>
        <w:ind w:firstLine="540"/>
        <w:jc w:val="both"/>
        <w:rPr>
          <w:rFonts w:ascii="Times New Roman" w:hAnsi="Times New Roman" w:cs="Times New Roman"/>
          <w:sz w:val="28"/>
          <w:szCs w:val="28"/>
        </w:rPr>
      </w:pPr>
    </w:p>
    <w:p w:rsidR="00EB4A12" w:rsidRPr="000E4E28" w:rsidRDefault="00A639FE"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5</w:t>
      </w:r>
      <w:r w:rsidR="00EB4A12" w:rsidRPr="000E4E28">
        <w:rPr>
          <w:rFonts w:ascii="Times New Roman" w:hAnsi="Times New Roman" w:cs="Times New Roman"/>
          <w:sz w:val="28"/>
          <w:szCs w:val="28"/>
        </w:rPr>
        <w:t>.</w:t>
      </w:r>
      <w:r w:rsidRPr="000E4E28">
        <w:rPr>
          <w:rFonts w:ascii="Times New Roman" w:hAnsi="Times New Roman" w:cs="Times New Roman"/>
          <w:sz w:val="28"/>
          <w:szCs w:val="28"/>
        </w:rPr>
        <w:t>1.</w:t>
      </w:r>
      <w:r w:rsidR="00EB4A12" w:rsidRPr="000E4E28">
        <w:rPr>
          <w:rFonts w:ascii="Times New Roman" w:hAnsi="Times New Roman" w:cs="Times New Roman"/>
          <w:sz w:val="28"/>
          <w:szCs w:val="28"/>
        </w:rPr>
        <w:t xml:space="preserve"> Заявитель имеет право на досудебное (внесудебное) обжалование ре</w:t>
      </w:r>
      <w:r w:rsidR="00C5591C" w:rsidRPr="000E4E28">
        <w:rPr>
          <w:rFonts w:ascii="Times New Roman" w:hAnsi="Times New Roman" w:cs="Times New Roman"/>
          <w:sz w:val="28"/>
          <w:szCs w:val="28"/>
        </w:rPr>
        <w:t>шений и действий (бездействия)</w:t>
      </w:r>
      <w:r w:rsidR="001E189D">
        <w:rPr>
          <w:rFonts w:ascii="Times New Roman" w:hAnsi="Times New Roman" w:cs="Times New Roman"/>
          <w:sz w:val="28"/>
          <w:szCs w:val="28"/>
        </w:rPr>
        <w:t xml:space="preserve"> управления</w:t>
      </w:r>
      <w:r w:rsidR="00EB4A12" w:rsidRPr="000E4E28">
        <w:rPr>
          <w:rFonts w:ascii="Times New Roman" w:hAnsi="Times New Roman" w:cs="Times New Roman"/>
          <w:sz w:val="28"/>
          <w:szCs w:val="28"/>
        </w:rPr>
        <w:t xml:space="preserve">, его должностных лиц, муниципальных служащих, МФЦ, работников МФЦ, а также организаций, предусмотренных </w:t>
      </w:r>
      <w:hyperlink r:id="rId17" w:history="1">
        <w:r w:rsidR="00EB4A12" w:rsidRPr="000E4E28">
          <w:rPr>
            <w:rFonts w:ascii="Times New Roman" w:hAnsi="Times New Roman" w:cs="Times New Roman"/>
            <w:sz w:val="28"/>
            <w:szCs w:val="28"/>
          </w:rPr>
          <w:t>частью 1.1 статьи 16</w:t>
        </w:r>
      </w:hyperlink>
      <w:r w:rsidR="00EB4A12" w:rsidRPr="000E4E28">
        <w:rPr>
          <w:rFonts w:ascii="Times New Roman" w:hAnsi="Times New Roman" w:cs="Times New Roman"/>
          <w:sz w:val="28"/>
          <w:szCs w:val="28"/>
        </w:rPr>
        <w:t xml:space="preserve"> Федерального закона </w:t>
      </w:r>
      <w:r w:rsidR="001B2DD8">
        <w:rPr>
          <w:rFonts w:ascii="Times New Roman" w:hAnsi="Times New Roman" w:cs="Times New Roman"/>
          <w:sz w:val="28"/>
          <w:szCs w:val="28"/>
        </w:rPr>
        <w:t>№</w:t>
      </w:r>
      <w:r w:rsidR="00EB4A12" w:rsidRPr="000E4E28">
        <w:rPr>
          <w:rFonts w:ascii="Times New Roman" w:hAnsi="Times New Roman" w:cs="Times New Roman"/>
          <w:sz w:val="28"/>
          <w:szCs w:val="28"/>
        </w:rPr>
        <w:t xml:space="preserve"> 210-ФЗ, или их работников, принятых (осуществляемых) в ходе предоставления муниципальной услуги</w:t>
      </w:r>
      <w:r w:rsidRPr="000E4E28">
        <w:rPr>
          <w:rFonts w:ascii="Times New Roman" w:hAnsi="Times New Roman" w:cs="Times New Roman"/>
          <w:sz w:val="28"/>
          <w:szCs w:val="28"/>
        </w:rPr>
        <w:t>.</w:t>
      </w:r>
    </w:p>
    <w:p w:rsidR="00EB4A12" w:rsidRPr="000E4E28" w:rsidRDefault="00A639FE"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5.2</w:t>
      </w:r>
      <w:r w:rsidR="00EB4A12" w:rsidRPr="000E4E28">
        <w:rPr>
          <w:rFonts w:ascii="Times New Roman" w:hAnsi="Times New Roman" w:cs="Times New Roman"/>
          <w:sz w:val="28"/>
          <w:szCs w:val="28"/>
        </w:rPr>
        <w:t>. Заявитель может обратиться с жалобой, в том числе в следующих случаях:</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 xml:space="preserve">а) нарушение срока регистрации заявления заявителя о предоставлении муниципальной услуги, запроса, указанного в </w:t>
      </w:r>
      <w:hyperlink r:id="rId18" w:history="1">
        <w:r w:rsidRPr="000E4E28">
          <w:rPr>
            <w:rFonts w:ascii="Times New Roman" w:hAnsi="Times New Roman" w:cs="Times New Roman"/>
            <w:sz w:val="28"/>
            <w:szCs w:val="28"/>
          </w:rPr>
          <w:t>статье 15.1</w:t>
        </w:r>
      </w:hyperlink>
      <w:r w:rsidRPr="000E4E28">
        <w:rPr>
          <w:rFonts w:ascii="Times New Roman" w:hAnsi="Times New Roman" w:cs="Times New Roman"/>
          <w:sz w:val="28"/>
          <w:szCs w:val="28"/>
        </w:rPr>
        <w:t xml:space="preserve"> Федерального закона </w:t>
      </w:r>
      <w:r w:rsidR="001B2DD8">
        <w:rPr>
          <w:rFonts w:ascii="Times New Roman" w:hAnsi="Times New Roman" w:cs="Times New Roman"/>
          <w:sz w:val="28"/>
          <w:szCs w:val="28"/>
        </w:rPr>
        <w:t xml:space="preserve">№ </w:t>
      </w:r>
      <w:r w:rsidRPr="000E4E28">
        <w:rPr>
          <w:rFonts w:ascii="Times New Roman" w:hAnsi="Times New Roman" w:cs="Times New Roman"/>
          <w:sz w:val="28"/>
          <w:szCs w:val="28"/>
        </w:rPr>
        <w:t xml:space="preserve"> 210-ФЗ;</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 xml:space="preserve">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0E4E28">
          <w:rPr>
            <w:rFonts w:ascii="Times New Roman" w:hAnsi="Times New Roman" w:cs="Times New Roman"/>
            <w:sz w:val="28"/>
            <w:szCs w:val="28"/>
          </w:rPr>
          <w:t>частью 1.3 статьи 16</w:t>
        </w:r>
      </w:hyperlink>
      <w:r w:rsidRPr="000E4E28">
        <w:rPr>
          <w:rFonts w:ascii="Times New Roman" w:hAnsi="Times New Roman" w:cs="Times New Roman"/>
          <w:sz w:val="28"/>
          <w:szCs w:val="28"/>
        </w:rPr>
        <w:t xml:space="preserve"> Федерального закона </w:t>
      </w:r>
      <w:r w:rsidR="001B2DD8">
        <w:rPr>
          <w:rFonts w:ascii="Times New Roman" w:hAnsi="Times New Roman" w:cs="Times New Roman"/>
          <w:sz w:val="28"/>
          <w:szCs w:val="28"/>
        </w:rPr>
        <w:t>№</w:t>
      </w:r>
      <w:r w:rsidRPr="000E4E28">
        <w:rPr>
          <w:rFonts w:ascii="Times New Roman" w:hAnsi="Times New Roman" w:cs="Times New Roman"/>
          <w:sz w:val="28"/>
          <w:szCs w:val="28"/>
        </w:rPr>
        <w:t xml:space="preserve"> 210-ФЗ;</w:t>
      </w:r>
    </w:p>
    <w:p w:rsidR="0057455B" w:rsidRPr="000E4E28" w:rsidRDefault="0057455B" w:rsidP="007B48C5">
      <w:pPr>
        <w:spacing w:after="0" w:line="240" w:lineRule="auto"/>
        <w:ind w:firstLine="540"/>
        <w:jc w:val="both"/>
        <w:rPr>
          <w:rFonts w:ascii="Times New Roman" w:hAnsi="Times New Roman" w:cs="Times New Roman"/>
          <w:sz w:val="28"/>
          <w:szCs w:val="28"/>
        </w:rPr>
      </w:pPr>
      <w:r w:rsidRPr="000E4E28">
        <w:rPr>
          <w:rFonts w:ascii="Times New Roman" w:eastAsia="Courier New" w:hAnsi="Times New Roman" w:cs="Times New Roman"/>
          <w:sz w:val="28"/>
          <w:szCs w:val="28"/>
          <w:lang w:bidi="ru-RU"/>
        </w:rPr>
        <w:t xml:space="preserve">в) требование у заявителя документов или информации либо осуществления действий, представление или осуществление которых не </w:t>
      </w:r>
      <w:r w:rsidRPr="000E4E28">
        <w:rPr>
          <w:rFonts w:ascii="Times New Roman" w:eastAsia="Courier New" w:hAnsi="Times New Roman" w:cs="Times New Roman"/>
          <w:sz w:val="28"/>
          <w:szCs w:val="28"/>
          <w:lang w:bidi="ru-RU"/>
        </w:rPr>
        <w:lastRenderedPageBreak/>
        <w:t>преду</w:t>
      </w:r>
      <w:r w:rsidRPr="000E4E28">
        <w:rPr>
          <w:rFonts w:ascii="Times New Roman" w:eastAsia="Courier New" w:hAnsi="Times New Roman" w:cs="Times New Roman"/>
          <w:sz w:val="28"/>
          <w:szCs w:val="28"/>
          <w:lang w:bidi="ru-RU"/>
        </w:rPr>
        <w:softHyphen/>
        <w:t>смотрено нормативными правовыми актами Российской Федерации, норма</w:t>
      </w:r>
      <w:r w:rsidRPr="000E4E28">
        <w:rPr>
          <w:rFonts w:ascii="Times New Roman" w:eastAsia="Courier New" w:hAnsi="Times New Roman" w:cs="Times New Roman"/>
          <w:sz w:val="28"/>
          <w:szCs w:val="28"/>
          <w:lang w:bidi="ru-RU"/>
        </w:rPr>
        <w:softHyphen/>
        <w:t>тивными правовыми актами Ставропольского края, муниципальными право</w:t>
      </w:r>
      <w:r w:rsidRPr="000E4E28">
        <w:rPr>
          <w:rFonts w:ascii="Times New Roman" w:eastAsia="Courier New" w:hAnsi="Times New Roman" w:cs="Times New Roman"/>
          <w:sz w:val="28"/>
          <w:szCs w:val="28"/>
          <w:lang w:bidi="ru-RU"/>
        </w:rPr>
        <w:softHyphen/>
        <w:t xml:space="preserve">выми актами Благодарненского </w:t>
      </w:r>
      <w:r w:rsidR="009F1650">
        <w:rPr>
          <w:rFonts w:ascii="Times New Roman" w:eastAsia="Courier New" w:hAnsi="Times New Roman" w:cs="Times New Roman"/>
          <w:sz w:val="28"/>
          <w:szCs w:val="28"/>
          <w:lang w:bidi="ru-RU"/>
        </w:rPr>
        <w:t xml:space="preserve">муниципального </w:t>
      </w:r>
      <w:r w:rsidRPr="000E4E28">
        <w:rPr>
          <w:rFonts w:ascii="Times New Roman" w:eastAsia="Courier New" w:hAnsi="Times New Roman" w:cs="Times New Roman"/>
          <w:sz w:val="28"/>
          <w:szCs w:val="28"/>
          <w:lang w:bidi="ru-RU"/>
        </w:rPr>
        <w:t>округа Ставропольского края для предоставления муниципальной услуги;</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и (или) нормативными правовыми актами Ставропольского края для предоставления муниципальной услуги;</w:t>
      </w:r>
    </w:p>
    <w:p w:rsidR="00EB4A12" w:rsidRPr="000E4E28" w:rsidRDefault="00EB4A12" w:rsidP="007B48C5">
      <w:pPr>
        <w:pStyle w:val="ConsPlusNormal"/>
        <w:ind w:firstLine="540"/>
        <w:jc w:val="both"/>
        <w:rPr>
          <w:rFonts w:ascii="Times New Roman" w:hAnsi="Times New Roman" w:cs="Times New Roman"/>
          <w:sz w:val="28"/>
          <w:szCs w:val="28"/>
        </w:rPr>
      </w:pPr>
      <w:proofErr w:type="gramStart"/>
      <w:r w:rsidRPr="000E4E28">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E4E2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0E4E28">
          <w:rPr>
            <w:rFonts w:ascii="Times New Roman" w:hAnsi="Times New Roman" w:cs="Times New Roman"/>
            <w:sz w:val="28"/>
            <w:szCs w:val="28"/>
          </w:rPr>
          <w:t>частью 1.3 статьи 16</w:t>
        </w:r>
      </w:hyperlink>
      <w:r w:rsidRPr="000E4E28">
        <w:rPr>
          <w:rFonts w:ascii="Times New Roman" w:hAnsi="Times New Roman" w:cs="Times New Roman"/>
          <w:sz w:val="28"/>
          <w:szCs w:val="28"/>
        </w:rPr>
        <w:t xml:space="preserve"> Федерального закона </w:t>
      </w:r>
      <w:r w:rsidR="001B2DD8">
        <w:rPr>
          <w:rFonts w:ascii="Times New Roman" w:hAnsi="Times New Roman" w:cs="Times New Roman"/>
          <w:sz w:val="28"/>
          <w:szCs w:val="28"/>
        </w:rPr>
        <w:t>№</w:t>
      </w:r>
      <w:r w:rsidRPr="000E4E28">
        <w:rPr>
          <w:rFonts w:ascii="Times New Roman" w:hAnsi="Times New Roman" w:cs="Times New Roman"/>
          <w:sz w:val="28"/>
          <w:szCs w:val="28"/>
        </w:rPr>
        <w:t xml:space="preserve"> 210-ФЗ;</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w:t>
      </w:r>
    </w:p>
    <w:p w:rsidR="00EB4A12" w:rsidRPr="000E4E28" w:rsidRDefault="00A639FE" w:rsidP="007B48C5">
      <w:pPr>
        <w:pStyle w:val="ConsPlusNormal"/>
        <w:ind w:firstLine="540"/>
        <w:jc w:val="both"/>
        <w:rPr>
          <w:rFonts w:ascii="Times New Roman" w:hAnsi="Times New Roman" w:cs="Times New Roman"/>
          <w:sz w:val="28"/>
          <w:szCs w:val="28"/>
        </w:rPr>
      </w:pPr>
      <w:proofErr w:type="gramStart"/>
      <w:r w:rsidRPr="000E4E28">
        <w:rPr>
          <w:rFonts w:ascii="Times New Roman" w:hAnsi="Times New Roman" w:cs="Times New Roman"/>
          <w:sz w:val="28"/>
          <w:szCs w:val="28"/>
        </w:rPr>
        <w:t>ж) отказ</w:t>
      </w:r>
      <w:r w:rsidR="001E189D">
        <w:rPr>
          <w:rFonts w:ascii="Times New Roman" w:hAnsi="Times New Roman" w:cs="Times New Roman"/>
          <w:sz w:val="28"/>
          <w:szCs w:val="28"/>
        </w:rPr>
        <w:t xml:space="preserve"> управления</w:t>
      </w:r>
      <w:r w:rsidR="00EB4A12" w:rsidRPr="000E4E28">
        <w:rPr>
          <w:rFonts w:ascii="Times New Roman" w:hAnsi="Times New Roman" w:cs="Times New Roman"/>
          <w:sz w:val="28"/>
          <w:szCs w:val="28"/>
        </w:rPr>
        <w:t xml:space="preserve">, его должностного лица, муниципального служащего, МФЦ, работника МФЦ, организаций, предусмотренных </w:t>
      </w:r>
      <w:hyperlink r:id="rId21" w:history="1">
        <w:r w:rsidR="00EB4A12" w:rsidRPr="000E4E28">
          <w:rPr>
            <w:rFonts w:ascii="Times New Roman" w:hAnsi="Times New Roman" w:cs="Times New Roman"/>
            <w:sz w:val="28"/>
            <w:szCs w:val="28"/>
          </w:rPr>
          <w:t>частью 1.1 статьи 16</w:t>
        </w:r>
      </w:hyperlink>
      <w:r w:rsidR="00EB4A12" w:rsidRPr="000E4E28">
        <w:rPr>
          <w:rFonts w:ascii="Times New Roman" w:hAnsi="Times New Roman" w:cs="Times New Roman"/>
          <w:sz w:val="28"/>
          <w:szCs w:val="28"/>
        </w:rPr>
        <w:t xml:space="preserve"> Федерального закона </w:t>
      </w:r>
      <w:r w:rsidR="001B2DD8">
        <w:rPr>
          <w:rFonts w:ascii="Times New Roman" w:hAnsi="Times New Roman" w:cs="Times New Roman"/>
          <w:sz w:val="28"/>
          <w:szCs w:val="28"/>
        </w:rPr>
        <w:t>№</w:t>
      </w:r>
      <w:r w:rsidR="00EB4A12" w:rsidRPr="000E4E28">
        <w:rPr>
          <w:rFonts w:ascii="Times New Roman" w:hAnsi="Times New Roman" w:cs="Times New Roman"/>
          <w:sz w:val="28"/>
          <w:szCs w:val="28"/>
        </w:rPr>
        <w:t xml:space="preserve"> 210-ФЗ,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EB4A12" w:rsidRPr="000E4E2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00EB4A12" w:rsidRPr="000E4E28">
          <w:rPr>
            <w:rFonts w:ascii="Times New Roman" w:hAnsi="Times New Roman" w:cs="Times New Roman"/>
            <w:sz w:val="28"/>
            <w:szCs w:val="28"/>
          </w:rPr>
          <w:t>частью 1.3 статьи 16</w:t>
        </w:r>
      </w:hyperlink>
      <w:r w:rsidR="00EB4A12" w:rsidRPr="000E4E28">
        <w:rPr>
          <w:rFonts w:ascii="Times New Roman" w:hAnsi="Times New Roman" w:cs="Times New Roman"/>
          <w:sz w:val="28"/>
          <w:szCs w:val="28"/>
        </w:rPr>
        <w:t xml:space="preserve"> Федерального закона N 210-ФЗ;</w:t>
      </w:r>
    </w:p>
    <w:p w:rsidR="00EB4A12" w:rsidRPr="000E4E28" w:rsidRDefault="00EB4A12" w:rsidP="007B48C5">
      <w:pPr>
        <w:pStyle w:val="ConsPlusNormal"/>
        <w:ind w:firstLine="540"/>
        <w:jc w:val="both"/>
        <w:rPr>
          <w:rFonts w:ascii="Times New Roman" w:hAnsi="Times New Roman" w:cs="Times New Roman"/>
          <w:sz w:val="28"/>
          <w:szCs w:val="28"/>
        </w:rPr>
      </w:pPr>
      <w:proofErr w:type="gramStart"/>
      <w:r w:rsidRPr="000E4E28">
        <w:rPr>
          <w:rFonts w:ascii="Times New Roman" w:hAnsi="Times New Roman" w:cs="Times New Roman"/>
          <w:sz w:val="28"/>
          <w:szCs w:val="28"/>
        </w:rPr>
        <w:t>з)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E4E2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0E4E28">
          <w:rPr>
            <w:rFonts w:ascii="Times New Roman" w:hAnsi="Times New Roman" w:cs="Times New Roman"/>
            <w:sz w:val="28"/>
            <w:szCs w:val="28"/>
          </w:rPr>
          <w:t>частью 1.3 статьи 16</w:t>
        </w:r>
      </w:hyperlink>
      <w:r w:rsidRPr="000E4E28">
        <w:rPr>
          <w:rFonts w:ascii="Times New Roman" w:hAnsi="Times New Roman" w:cs="Times New Roman"/>
          <w:sz w:val="28"/>
          <w:szCs w:val="28"/>
        </w:rPr>
        <w:t xml:space="preserve"> Федерального закона </w:t>
      </w:r>
      <w:r w:rsidR="001B2DD8">
        <w:rPr>
          <w:rFonts w:ascii="Times New Roman" w:hAnsi="Times New Roman" w:cs="Times New Roman"/>
          <w:sz w:val="28"/>
          <w:szCs w:val="28"/>
        </w:rPr>
        <w:t>№</w:t>
      </w:r>
      <w:r w:rsidRPr="000E4E28">
        <w:rPr>
          <w:rFonts w:ascii="Times New Roman" w:hAnsi="Times New Roman" w:cs="Times New Roman"/>
          <w:sz w:val="28"/>
          <w:szCs w:val="28"/>
        </w:rPr>
        <w:t xml:space="preserve"> 210-ФЗ.</w:t>
      </w:r>
    </w:p>
    <w:p w:rsidR="0057455B" w:rsidRPr="000E4E28" w:rsidRDefault="0057455B"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 xml:space="preserve">и) нарушение срока или порядка выдачи документов по результатам </w:t>
      </w:r>
      <w:r w:rsidRPr="000E4E28">
        <w:rPr>
          <w:rFonts w:ascii="Times New Roman" w:hAnsi="Times New Roman" w:cs="Times New Roman"/>
          <w:sz w:val="28"/>
          <w:szCs w:val="28"/>
        </w:rPr>
        <w:lastRenderedPageBreak/>
        <w:t>предоставления муниципальной услуги;</w:t>
      </w:r>
    </w:p>
    <w:p w:rsidR="0057455B" w:rsidRPr="000E4E28" w:rsidRDefault="0057455B"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 xml:space="preserve">к) </w:t>
      </w:r>
      <w:r w:rsidR="00716512" w:rsidRPr="000E4E28">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(или) недостоверность которых не указывались при первоначальном отказе </w:t>
      </w:r>
      <w:r w:rsidR="00B67F6F" w:rsidRPr="000E4E28">
        <w:rPr>
          <w:rFonts w:ascii="Times New Roman" w:hAnsi="Times New Roman" w:cs="Times New Roman"/>
          <w:sz w:val="28"/>
          <w:szCs w:val="28"/>
        </w:rPr>
        <w:t xml:space="preserve">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roofErr w:type="gramStart"/>
      <w:r w:rsidR="00B67F6F" w:rsidRPr="000E4E2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(бездействий) «Многофункционального центра» (далее</w:t>
      </w:r>
      <w:r w:rsidR="001B2DD8">
        <w:rPr>
          <w:rFonts w:ascii="Times New Roman" w:hAnsi="Times New Roman" w:cs="Times New Roman"/>
          <w:sz w:val="28"/>
          <w:szCs w:val="28"/>
        </w:rPr>
        <w:t xml:space="preserve"> </w:t>
      </w:r>
      <w:r w:rsidR="00B67F6F" w:rsidRPr="000E4E28">
        <w:rPr>
          <w:rFonts w:ascii="Times New Roman" w:hAnsi="Times New Roman" w:cs="Times New Roman"/>
          <w:sz w:val="28"/>
          <w:szCs w:val="28"/>
        </w:rPr>
        <w:t>- МФЦ), работника МФЦ возможно в случае, если на МФЦ, решения и действия (бездействия) которого обжалуется, возложена функция по предоставлению соответствующих государственных или муниципальных  услуг</w:t>
      </w:r>
      <w:r w:rsidR="00617E3C" w:rsidRPr="000E4E28">
        <w:rPr>
          <w:rFonts w:ascii="Times New Roman" w:hAnsi="Times New Roman" w:cs="Times New Roman"/>
          <w:sz w:val="28"/>
          <w:szCs w:val="28"/>
        </w:rPr>
        <w:t xml:space="preserve"> в полном объеме в порядке, определенном частью 1.3 статьи 16 Федерального закона</w:t>
      </w:r>
      <w:r w:rsidR="00B67F6F" w:rsidRPr="000E4E28">
        <w:rPr>
          <w:rFonts w:ascii="Times New Roman" w:hAnsi="Times New Roman" w:cs="Times New Roman"/>
          <w:sz w:val="28"/>
          <w:szCs w:val="28"/>
        </w:rPr>
        <w:t xml:space="preserve"> </w:t>
      </w:r>
      <w:r w:rsidR="00617E3C" w:rsidRPr="000E4E28">
        <w:rPr>
          <w:rFonts w:ascii="Times New Roman" w:hAnsi="Times New Roman" w:cs="Times New Roman"/>
          <w:sz w:val="28"/>
          <w:szCs w:val="28"/>
        </w:rPr>
        <w:t>№ 210-ФЗ».</w:t>
      </w:r>
      <w:proofErr w:type="gramEnd"/>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Жалоба может быть подана заявителем или его уполномоченным представителем:</w:t>
      </w:r>
    </w:p>
    <w:p w:rsidR="00EB4A12" w:rsidRPr="000E4E28" w:rsidRDefault="00C5591C"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на имя начальника</w:t>
      </w:r>
      <w:r w:rsidR="001E189D">
        <w:rPr>
          <w:rFonts w:ascii="Times New Roman" w:hAnsi="Times New Roman" w:cs="Times New Roman"/>
          <w:sz w:val="28"/>
          <w:szCs w:val="28"/>
        </w:rPr>
        <w:t xml:space="preserve"> управления</w:t>
      </w:r>
      <w:r w:rsidR="00EB4A12" w:rsidRPr="000E4E28">
        <w:rPr>
          <w:rFonts w:ascii="Times New Roman" w:hAnsi="Times New Roman" w:cs="Times New Roman"/>
          <w:sz w:val="28"/>
          <w:szCs w:val="28"/>
        </w:rPr>
        <w:t>, в случае если обжалуются действия (бездействие)</w:t>
      </w:r>
      <w:r w:rsidRPr="000E4E28">
        <w:rPr>
          <w:rFonts w:ascii="Times New Roman" w:hAnsi="Times New Roman" w:cs="Times New Roman"/>
          <w:sz w:val="28"/>
          <w:szCs w:val="28"/>
        </w:rPr>
        <w:t xml:space="preserve"> должностных лиц, специалистов</w:t>
      </w:r>
      <w:r w:rsidR="001E189D">
        <w:rPr>
          <w:rFonts w:ascii="Times New Roman" w:hAnsi="Times New Roman" w:cs="Times New Roman"/>
          <w:sz w:val="28"/>
          <w:szCs w:val="28"/>
        </w:rPr>
        <w:t xml:space="preserve"> управления</w:t>
      </w:r>
      <w:r w:rsidR="00EB4A12" w:rsidRPr="000E4E28">
        <w:rPr>
          <w:rFonts w:ascii="Times New Roman" w:hAnsi="Times New Roman" w:cs="Times New Roman"/>
          <w:sz w:val="28"/>
          <w:szCs w:val="28"/>
        </w:rPr>
        <w:t>, предоставляющего муниципальную услугу;</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на имя заместителя Главы округа, в случае если</w:t>
      </w:r>
      <w:r w:rsidR="00C5591C" w:rsidRPr="000E4E28">
        <w:rPr>
          <w:rFonts w:ascii="Times New Roman" w:hAnsi="Times New Roman" w:cs="Times New Roman"/>
          <w:sz w:val="28"/>
          <w:szCs w:val="28"/>
        </w:rPr>
        <w:t xml:space="preserve"> обжалуются решения начальника</w:t>
      </w:r>
      <w:r w:rsidR="001E189D">
        <w:rPr>
          <w:rFonts w:ascii="Times New Roman" w:hAnsi="Times New Roman" w:cs="Times New Roman"/>
          <w:sz w:val="28"/>
          <w:szCs w:val="28"/>
        </w:rPr>
        <w:t xml:space="preserve"> управления</w:t>
      </w:r>
      <w:r w:rsidRPr="000E4E28">
        <w:rPr>
          <w:rFonts w:ascii="Times New Roman" w:hAnsi="Times New Roman" w:cs="Times New Roman"/>
          <w:sz w:val="28"/>
          <w:szCs w:val="28"/>
        </w:rPr>
        <w:t xml:space="preserve">, действия (бездействия) </w:t>
      </w:r>
      <w:r w:rsidR="001E189D">
        <w:rPr>
          <w:rFonts w:ascii="Times New Roman" w:hAnsi="Times New Roman" w:cs="Times New Roman"/>
          <w:sz w:val="28"/>
          <w:szCs w:val="28"/>
        </w:rPr>
        <w:t>должностного лица, специалиста управления</w:t>
      </w:r>
      <w:r w:rsidRPr="000E4E28">
        <w:rPr>
          <w:rFonts w:ascii="Times New Roman" w:hAnsi="Times New Roman" w:cs="Times New Roman"/>
          <w:sz w:val="28"/>
          <w:szCs w:val="28"/>
        </w:rPr>
        <w:t>, предоставляющего муниципальную услугу;</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на имя руководителя МФЦ, в случае если обжалуются решения и действия (бездействие) работника МФЦ;</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в случае если обжалуются решения и действия (бездействие) МФЦ;</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 xml:space="preserve">руководителям организаций, предусмотренных </w:t>
      </w:r>
      <w:hyperlink r:id="rId24" w:history="1">
        <w:r w:rsidRPr="000E4E28">
          <w:rPr>
            <w:rFonts w:ascii="Times New Roman" w:hAnsi="Times New Roman" w:cs="Times New Roman"/>
            <w:sz w:val="28"/>
            <w:szCs w:val="28"/>
          </w:rPr>
          <w:t>частью 1.1. статьи 16</w:t>
        </w:r>
      </w:hyperlink>
      <w:r w:rsidRPr="000E4E28">
        <w:rPr>
          <w:rFonts w:ascii="Times New Roman" w:hAnsi="Times New Roman" w:cs="Times New Roman"/>
          <w:sz w:val="28"/>
          <w:szCs w:val="28"/>
        </w:rPr>
        <w:t xml:space="preserve"> Федерального закона N 210-ФЗ, в случае, если обжалуются решения и действия (бездействие) работников данных организаций.</w:t>
      </w:r>
    </w:p>
    <w:p w:rsidR="00EB4A12" w:rsidRPr="000E4E28" w:rsidRDefault="00A639FE"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5.3.</w:t>
      </w:r>
      <w:r w:rsidR="00EB4A12" w:rsidRPr="000E4E28">
        <w:rPr>
          <w:rFonts w:ascii="Times New Roman" w:hAnsi="Times New Roman" w:cs="Times New Roman"/>
          <w:sz w:val="28"/>
          <w:szCs w:val="28"/>
        </w:rPr>
        <w:t xml:space="preserve"> Порядок подачи и рассмотрения жалобы.</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заявителя (представителя заявителя).</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Заявитель может подать жалобу:</w:t>
      </w:r>
    </w:p>
    <w:p w:rsidR="00EB4A12" w:rsidRPr="000E4E28" w:rsidRDefault="00EB4A12" w:rsidP="007B48C5">
      <w:pPr>
        <w:pStyle w:val="ConsPlusNormal"/>
        <w:ind w:firstLine="540"/>
        <w:jc w:val="both"/>
        <w:rPr>
          <w:rFonts w:ascii="Times New Roman" w:hAnsi="Times New Roman" w:cs="Times New Roman"/>
          <w:sz w:val="28"/>
          <w:szCs w:val="28"/>
        </w:rPr>
      </w:pPr>
      <w:bookmarkStart w:id="2" w:name="P387"/>
      <w:bookmarkEnd w:id="2"/>
      <w:r w:rsidRPr="000E4E28">
        <w:rPr>
          <w:rFonts w:ascii="Times New Roman" w:hAnsi="Times New Roman" w:cs="Times New Roman"/>
          <w:sz w:val="28"/>
          <w:szCs w:val="28"/>
        </w:rPr>
        <w:t>лично в администрацию;</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в письменной форме путем направления почтовых отправлений в администрацию;</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в электронном виде посредством использования официального сайта администрации в сети Интернет (</w:t>
      </w:r>
      <w:proofErr w:type="spellStart"/>
      <w:r w:rsidRPr="000E4E28">
        <w:rPr>
          <w:rFonts w:ascii="Times New Roman" w:hAnsi="Times New Roman" w:cs="Times New Roman"/>
          <w:sz w:val="28"/>
          <w:szCs w:val="28"/>
        </w:rPr>
        <w:t>www</w:t>
      </w:r>
      <w:proofErr w:type="spellEnd"/>
      <w:r w:rsidRPr="000E4E28">
        <w:rPr>
          <w:rFonts w:ascii="Times New Roman" w:hAnsi="Times New Roman" w:cs="Times New Roman"/>
          <w:sz w:val="28"/>
          <w:szCs w:val="28"/>
        </w:rPr>
        <w:t>.</w:t>
      </w:r>
      <w:proofErr w:type="spellStart"/>
      <w:r w:rsidR="00A639FE" w:rsidRPr="000E4E28">
        <w:rPr>
          <w:rFonts w:ascii="Times New Roman" w:hAnsi="Times New Roman" w:cs="Times New Roman"/>
          <w:sz w:val="28"/>
          <w:szCs w:val="28"/>
          <w:lang w:val="en-US"/>
        </w:rPr>
        <w:t>abgosk</w:t>
      </w:r>
      <w:proofErr w:type="spellEnd"/>
      <w:r w:rsidR="00A639FE" w:rsidRPr="000E4E28">
        <w:rPr>
          <w:rFonts w:ascii="Times New Roman" w:hAnsi="Times New Roman" w:cs="Times New Roman"/>
          <w:sz w:val="28"/>
          <w:szCs w:val="28"/>
        </w:rPr>
        <w:t>.</w:t>
      </w:r>
      <w:r w:rsidR="00A639FE" w:rsidRPr="000E4E28">
        <w:rPr>
          <w:rFonts w:ascii="Times New Roman" w:hAnsi="Times New Roman" w:cs="Times New Roman"/>
          <w:sz w:val="28"/>
          <w:szCs w:val="28"/>
          <w:lang w:val="en-US"/>
        </w:rPr>
        <w:t>mail</w:t>
      </w:r>
      <w:r w:rsidR="00A639FE" w:rsidRPr="000E4E28">
        <w:rPr>
          <w:rFonts w:ascii="Times New Roman" w:hAnsi="Times New Roman" w:cs="Times New Roman"/>
          <w:sz w:val="28"/>
          <w:szCs w:val="28"/>
        </w:rPr>
        <w:t>.</w:t>
      </w:r>
      <w:proofErr w:type="spellStart"/>
      <w:r w:rsidR="00A639FE" w:rsidRPr="000E4E28">
        <w:rPr>
          <w:rFonts w:ascii="Times New Roman" w:hAnsi="Times New Roman" w:cs="Times New Roman"/>
          <w:sz w:val="28"/>
          <w:szCs w:val="28"/>
          <w:lang w:val="en-US"/>
        </w:rPr>
        <w:t>ru</w:t>
      </w:r>
      <w:proofErr w:type="spellEnd"/>
      <w:r w:rsidRPr="000E4E28">
        <w:rPr>
          <w:rFonts w:ascii="Times New Roman" w:hAnsi="Times New Roman" w:cs="Times New Roman"/>
          <w:sz w:val="28"/>
          <w:szCs w:val="28"/>
        </w:rPr>
        <w:t xml:space="preserve">); федеральной государственной информационной системы </w:t>
      </w:r>
      <w:r w:rsidR="001B2DD8">
        <w:rPr>
          <w:rFonts w:ascii="Times New Roman" w:hAnsi="Times New Roman" w:cs="Times New Roman"/>
          <w:sz w:val="28"/>
          <w:szCs w:val="28"/>
        </w:rPr>
        <w:t>«</w:t>
      </w:r>
      <w:r w:rsidRPr="000E4E28">
        <w:rPr>
          <w:rFonts w:ascii="Times New Roman" w:hAnsi="Times New Roman" w:cs="Times New Roman"/>
          <w:sz w:val="28"/>
          <w:szCs w:val="28"/>
        </w:rPr>
        <w:t>Единый портал государственных и муниципа</w:t>
      </w:r>
      <w:r w:rsidR="001B2DD8">
        <w:rPr>
          <w:rFonts w:ascii="Times New Roman" w:hAnsi="Times New Roman" w:cs="Times New Roman"/>
          <w:sz w:val="28"/>
          <w:szCs w:val="28"/>
        </w:rPr>
        <w:t xml:space="preserve">льных услуг (функций)» </w:t>
      </w:r>
      <w:r w:rsidRPr="000E4E28">
        <w:rPr>
          <w:rFonts w:ascii="Times New Roman" w:hAnsi="Times New Roman" w:cs="Times New Roman"/>
          <w:sz w:val="28"/>
          <w:szCs w:val="28"/>
        </w:rPr>
        <w:t xml:space="preserve"> (www.gosuslugi.ru);</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государственной информационно</w:t>
      </w:r>
      <w:r w:rsidR="001B2DD8">
        <w:rPr>
          <w:rFonts w:ascii="Times New Roman" w:hAnsi="Times New Roman" w:cs="Times New Roman"/>
          <w:sz w:val="28"/>
          <w:szCs w:val="28"/>
        </w:rPr>
        <w:t xml:space="preserve">й системы Ставропольского края </w:t>
      </w:r>
      <w:r w:rsidR="001B2DD8">
        <w:rPr>
          <w:rFonts w:ascii="Times New Roman" w:hAnsi="Times New Roman" w:cs="Times New Roman"/>
          <w:sz w:val="28"/>
          <w:szCs w:val="28"/>
        </w:rPr>
        <w:lastRenderedPageBreak/>
        <w:t>«</w:t>
      </w:r>
      <w:r w:rsidRPr="000E4E28">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w:t>
      </w:r>
      <w:r w:rsidR="001B2DD8">
        <w:rPr>
          <w:rFonts w:ascii="Times New Roman" w:hAnsi="Times New Roman" w:cs="Times New Roman"/>
          <w:sz w:val="28"/>
          <w:szCs w:val="28"/>
        </w:rPr>
        <w:t>бразований Ставропольского края»</w:t>
      </w:r>
      <w:r w:rsidRPr="000E4E28">
        <w:rPr>
          <w:rFonts w:ascii="Times New Roman" w:hAnsi="Times New Roman" w:cs="Times New Roman"/>
          <w:sz w:val="28"/>
          <w:szCs w:val="28"/>
        </w:rPr>
        <w:t xml:space="preserve"> (www.26gosuslugi.ru).</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w:t>
      </w:r>
      <w:r w:rsidR="001B2DD8">
        <w:rPr>
          <w:rFonts w:ascii="Times New Roman" w:hAnsi="Times New Roman" w:cs="Times New Roman"/>
          <w:sz w:val="28"/>
          <w:szCs w:val="28"/>
        </w:rPr>
        <w:t>онно-телекоммуникационной сети «Интернет»</w:t>
      </w:r>
      <w:r w:rsidRPr="000E4E28">
        <w:rPr>
          <w:rFonts w:ascii="Times New Roman" w:hAnsi="Times New Roman" w:cs="Times New Roman"/>
          <w:sz w:val="28"/>
          <w:szCs w:val="28"/>
        </w:rPr>
        <w:t xml:space="preserve">, официального сайта МФЦ (www.mfcsv@yandex.ru), федеральной государственной информационной </w:t>
      </w:r>
      <w:r w:rsidR="001B2DD8">
        <w:rPr>
          <w:rFonts w:ascii="Times New Roman" w:hAnsi="Times New Roman" w:cs="Times New Roman"/>
          <w:sz w:val="28"/>
          <w:szCs w:val="28"/>
        </w:rPr>
        <w:t>системы «</w:t>
      </w:r>
      <w:r w:rsidRPr="000E4E28">
        <w:rPr>
          <w:rFonts w:ascii="Times New Roman" w:hAnsi="Times New Roman" w:cs="Times New Roman"/>
          <w:sz w:val="28"/>
          <w:szCs w:val="28"/>
        </w:rPr>
        <w:t xml:space="preserve">Единый портал государственных </w:t>
      </w:r>
      <w:r w:rsidR="001B2DD8">
        <w:rPr>
          <w:rFonts w:ascii="Times New Roman" w:hAnsi="Times New Roman" w:cs="Times New Roman"/>
          <w:sz w:val="28"/>
          <w:szCs w:val="28"/>
        </w:rPr>
        <w:t xml:space="preserve">и муниципальных услуг (функций)» </w:t>
      </w:r>
      <w:r w:rsidRPr="000E4E28">
        <w:rPr>
          <w:rFonts w:ascii="Times New Roman" w:hAnsi="Times New Roman" w:cs="Times New Roman"/>
          <w:sz w:val="28"/>
          <w:szCs w:val="28"/>
        </w:rPr>
        <w:t xml:space="preserve"> (www.gosuslugi.ru);</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государственной информационно</w:t>
      </w:r>
      <w:r w:rsidR="00E77C21">
        <w:rPr>
          <w:rFonts w:ascii="Times New Roman" w:hAnsi="Times New Roman" w:cs="Times New Roman"/>
          <w:sz w:val="28"/>
          <w:szCs w:val="28"/>
        </w:rPr>
        <w:t>й системы Ставропольского края «</w:t>
      </w:r>
      <w:r w:rsidRPr="000E4E28">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w:t>
      </w:r>
      <w:r w:rsidR="00E77C21">
        <w:rPr>
          <w:rFonts w:ascii="Times New Roman" w:hAnsi="Times New Roman" w:cs="Times New Roman"/>
          <w:sz w:val="28"/>
          <w:szCs w:val="28"/>
        </w:rPr>
        <w:t xml:space="preserve">бразований Ставропольского края» </w:t>
      </w:r>
      <w:r w:rsidRPr="000E4E28">
        <w:rPr>
          <w:rFonts w:ascii="Times New Roman" w:hAnsi="Times New Roman" w:cs="Times New Roman"/>
          <w:sz w:val="28"/>
          <w:szCs w:val="28"/>
        </w:rPr>
        <w:t xml:space="preserve"> (www.26gosuslugi.ru), а также может быть </w:t>
      </w:r>
      <w:proofErr w:type="gramStart"/>
      <w:r w:rsidRPr="000E4E28">
        <w:rPr>
          <w:rFonts w:ascii="Times New Roman" w:hAnsi="Times New Roman" w:cs="Times New Roman"/>
          <w:sz w:val="28"/>
          <w:szCs w:val="28"/>
        </w:rPr>
        <w:t>принята</w:t>
      </w:r>
      <w:proofErr w:type="gramEnd"/>
      <w:r w:rsidRPr="000E4E28">
        <w:rPr>
          <w:rFonts w:ascii="Times New Roman" w:hAnsi="Times New Roman" w:cs="Times New Roman"/>
          <w:sz w:val="28"/>
          <w:szCs w:val="28"/>
        </w:rPr>
        <w:t xml:space="preserve"> при личном приеме заявителя.</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 xml:space="preserve">Жалоба на решения и действия (бездействие) организаций, предусмотренных </w:t>
      </w:r>
      <w:hyperlink r:id="rId25" w:history="1">
        <w:r w:rsidRPr="000E4E28">
          <w:rPr>
            <w:rFonts w:ascii="Times New Roman" w:hAnsi="Times New Roman" w:cs="Times New Roman"/>
            <w:sz w:val="28"/>
            <w:szCs w:val="28"/>
          </w:rPr>
          <w:t>частью 1.1 статьи 16</w:t>
        </w:r>
      </w:hyperlink>
      <w:r w:rsidRPr="000E4E28">
        <w:rPr>
          <w:rFonts w:ascii="Times New Roman" w:hAnsi="Times New Roman" w:cs="Times New Roman"/>
          <w:sz w:val="28"/>
          <w:szCs w:val="28"/>
        </w:rPr>
        <w:t xml:space="preserve"> Федерального закона </w:t>
      </w:r>
      <w:r w:rsidR="00E77C21">
        <w:rPr>
          <w:rFonts w:ascii="Times New Roman" w:hAnsi="Times New Roman" w:cs="Times New Roman"/>
          <w:sz w:val="28"/>
          <w:szCs w:val="28"/>
        </w:rPr>
        <w:t>№</w:t>
      </w:r>
      <w:r w:rsidRPr="000E4E28">
        <w:rPr>
          <w:rFonts w:ascii="Times New Roman" w:hAnsi="Times New Roman" w:cs="Times New Roman"/>
          <w:sz w:val="28"/>
          <w:szCs w:val="28"/>
        </w:rPr>
        <w:t xml:space="preserve"> 210-ФЗ, а также их работников может быть направлена по почте, с использованием информаци</w:t>
      </w:r>
      <w:r w:rsidR="00E77C21">
        <w:rPr>
          <w:rFonts w:ascii="Times New Roman" w:hAnsi="Times New Roman" w:cs="Times New Roman"/>
          <w:sz w:val="28"/>
          <w:szCs w:val="28"/>
        </w:rPr>
        <w:t>онно-телекоммуникационной сети «Интернет»</w:t>
      </w:r>
      <w:r w:rsidRPr="000E4E28">
        <w:rPr>
          <w:rFonts w:ascii="Times New Roman" w:hAnsi="Times New Roman" w:cs="Times New Roman"/>
          <w:sz w:val="28"/>
          <w:szCs w:val="28"/>
        </w:rPr>
        <w:t>, официальных сайтов этих организаций, федеральной государс</w:t>
      </w:r>
      <w:r w:rsidR="00E77C21">
        <w:rPr>
          <w:rFonts w:ascii="Times New Roman" w:hAnsi="Times New Roman" w:cs="Times New Roman"/>
          <w:sz w:val="28"/>
          <w:szCs w:val="28"/>
        </w:rPr>
        <w:t>твенной информационной системы «</w:t>
      </w:r>
      <w:r w:rsidRPr="000E4E28">
        <w:rPr>
          <w:rFonts w:ascii="Times New Roman" w:hAnsi="Times New Roman" w:cs="Times New Roman"/>
          <w:sz w:val="28"/>
          <w:szCs w:val="28"/>
        </w:rPr>
        <w:t xml:space="preserve">Единый портал государственных </w:t>
      </w:r>
      <w:r w:rsidR="00E77C21">
        <w:rPr>
          <w:rFonts w:ascii="Times New Roman" w:hAnsi="Times New Roman" w:cs="Times New Roman"/>
          <w:sz w:val="28"/>
          <w:szCs w:val="28"/>
        </w:rPr>
        <w:t xml:space="preserve">и муниципальных услуг (функций)» </w:t>
      </w:r>
      <w:r w:rsidRPr="000E4E28">
        <w:rPr>
          <w:rFonts w:ascii="Times New Roman" w:hAnsi="Times New Roman" w:cs="Times New Roman"/>
          <w:sz w:val="28"/>
          <w:szCs w:val="28"/>
        </w:rPr>
        <w:t xml:space="preserve"> (www.gosuslugi.ru);</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государственной информационно</w:t>
      </w:r>
      <w:r w:rsidR="00E77C21">
        <w:rPr>
          <w:rFonts w:ascii="Times New Roman" w:hAnsi="Times New Roman" w:cs="Times New Roman"/>
          <w:sz w:val="28"/>
          <w:szCs w:val="28"/>
        </w:rPr>
        <w:t>й системы Ставропольского края «</w:t>
      </w:r>
      <w:r w:rsidRPr="000E4E28">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w:t>
      </w:r>
      <w:r w:rsidR="00E77C21">
        <w:rPr>
          <w:rFonts w:ascii="Times New Roman" w:hAnsi="Times New Roman" w:cs="Times New Roman"/>
          <w:sz w:val="28"/>
          <w:szCs w:val="28"/>
        </w:rPr>
        <w:t>го края»</w:t>
      </w:r>
      <w:r w:rsidRPr="000E4E28">
        <w:rPr>
          <w:rFonts w:ascii="Times New Roman" w:hAnsi="Times New Roman" w:cs="Times New Roman"/>
          <w:sz w:val="28"/>
          <w:szCs w:val="28"/>
        </w:rPr>
        <w:t xml:space="preserve"> (www.26gosuslugi.ru), а также может быть </w:t>
      </w:r>
      <w:proofErr w:type="gramStart"/>
      <w:r w:rsidRPr="000E4E28">
        <w:rPr>
          <w:rFonts w:ascii="Times New Roman" w:hAnsi="Times New Roman" w:cs="Times New Roman"/>
          <w:sz w:val="28"/>
          <w:szCs w:val="28"/>
        </w:rPr>
        <w:t>принята</w:t>
      </w:r>
      <w:proofErr w:type="gramEnd"/>
      <w:r w:rsidRPr="000E4E28">
        <w:rPr>
          <w:rFonts w:ascii="Times New Roman" w:hAnsi="Times New Roman" w:cs="Times New Roman"/>
          <w:sz w:val="28"/>
          <w:szCs w:val="28"/>
        </w:rPr>
        <w:t xml:space="preserve"> при личном приеме заявителя.</w:t>
      </w:r>
    </w:p>
    <w:p w:rsidR="00EB4A12" w:rsidRPr="000E4E28" w:rsidRDefault="00EB4A12" w:rsidP="007B48C5">
      <w:pPr>
        <w:pStyle w:val="ConsPlusNormal"/>
        <w:ind w:firstLine="540"/>
        <w:jc w:val="both"/>
        <w:rPr>
          <w:rFonts w:ascii="Times New Roman" w:hAnsi="Times New Roman" w:cs="Times New Roman"/>
          <w:sz w:val="28"/>
          <w:szCs w:val="28"/>
        </w:rPr>
      </w:pPr>
      <w:proofErr w:type="gramStart"/>
      <w:r w:rsidRPr="000E4E28">
        <w:rPr>
          <w:rFonts w:ascii="Times New Roman" w:hAnsi="Times New Roman" w:cs="Times New Roman"/>
          <w:sz w:val="28"/>
          <w:szCs w:val="28"/>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В случае если принятие решения по жалобе заявителя не входит в компетенцию администрации, в течение трех рабочих дней со дня регистрации жалобы администрация направляет ее в уполномоченный на рассмотрение жалобы орган и информирует заявителя (представителя заявителя) о перенаправлении жалобы в письменной форме.</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При этом срок рассмотрения жалобы исчисляется со дня регистрации жалобы в органе, уполномоченном на ее рассмотрение.</w:t>
      </w:r>
    </w:p>
    <w:p w:rsidR="00EB4A12"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lastRenderedPageBreak/>
        <w:t>Жалоба может быть подана заявителем через МФЦ, который обеспечивает ее передачу в адрес администрации.</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Жалоба передается в администрацию в порядке и сроки, установленные соглашением о взаимодействии между МФЦ и администрацией (в случае его наличия), но не позднее следующего рабочего дня, со дня поступления жалобы.</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Жалоба на нарушение порядка предоставления муниципальной услуги через МФЦ рассматривается в соответствии с установленными действующим законодательством правилами,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органе, предоставляющем муниципальную услугу, уполномоченном на ее рассмотрение.</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В случае</w:t>
      </w:r>
      <w:proofErr w:type="gramStart"/>
      <w:r w:rsidRPr="000E4E28">
        <w:rPr>
          <w:rFonts w:ascii="Times New Roman" w:hAnsi="Times New Roman" w:cs="Times New Roman"/>
          <w:sz w:val="28"/>
          <w:szCs w:val="28"/>
        </w:rPr>
        <w:t>,</w:t>
      </w:r>
      <w:proofErr w:type="gramEnd"/>
      <w:r w:rsidRPr="000E4E28">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Жалоба должна содержать:</w:t>
      </w:r>
    </w:p>
    <w:p w:rsidR="00EB4A12" w:rsidRPr="000E4E28" w:rsidRDefault="00EB4A12" w:rsidP="007B48C5">
      <w:pPr>
        <w:pStyle w:val="ConsPlusNormal"/>
        <w:ind w:firstLine="540"/>
        <w:jc w:val="both"/>
        <w:rPr>
          <w:rFonts w:ascii="Times New Roman" w:hAnsi="Times New Roman" w:cs="Times New Roman"/>
          <w:sz w:val="28"/>
          <w:szCs w:val="28"/>
        </w:rPr>
      </w:pPr>
      <w:proofErr w:type="gramStart"/>
      <w:r w:rsidRPr="000E4E28">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6" w:history="1">
        <w:r w:rsidRPr="000E4E28">
          <w:rPr>
            <w:rFonts w:ascii="Times New Roman" w:hAnsi="Times New Roman" w:cs="Times New Roman"/>
            <w:sz w:val="28"/>
            <w:szCs w:val="28"/>
          </w:rPr>
          <w:t>частью 1.1 статьи 16</w:t>
        </w:r>
      </w:hyperlink>
      <w:r w:rsidRPr="000E4E28">
        <w:rPr>
          <w:rFonts w:ascii="Times New Roman" w:hAnsi="Times New Roman" w:cs="Times New Roman"/>
          <w:sz w:val="28"/>
          <w:szCs w:val="28"/>
        </w:rPr>
        <w:t xml:space="preserve"> Федерального закона N 210-ФЗ, их руководителей и (или) работников, решения и действия (бездействие) которых обжалуются;</w:t>
      </w:r>
      <w:proofErr w:type="gramEnd"/>
    </w:p>
    <w:p w:rsidR="00EB4A12" w:rsidRPr="000E4E28" w:rsidRDefault="00EB4A12" w:rsidP="007B48C5">
      <w:pPr>
        <w:pStyle w:val="ConsPlusNormal"/>
        <w:ind w:firstLine="540"/>
        <w:jc w:val="both"/>
        <w:rPr>
          <w:rFonts w:ascii="Times New Roman" w:hAnsi="Times New Roman" w:cs="Times New Roman"/>
          <w:sz w:val="28"/>
          <w:szCs w:val="28"/>
        </w:rPr>
      </w:pPr>
      <w:proofErr w:type="gramStart"/>
      <w:r w:rsidRPr="000E4E28">
        <w:rPr>
          <w:rFonts w:ascii="Times New Roman" w:hAnsi="Times New Roman" w:cs="Times New Roman"/>
          <w:sz w:val="28"/>
          <w:szCs w:val="28"/>
        </w:rPr>
        <w:t xml:space="preserve">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w:t>
      </w:r>
      <w:hyperlink w:anchor="P387" w:history="1">
        <w:r w:rsidRPr="000E4E28">
          <w:rPr>
            <w:rFonts w:ascii="Times New Roman" w:hAnsi="Times New Roman" w:cs="Times New Roman"/>
            <w:sz w:val="28"/>
            <w:szCs w:val="28"/>
          </w:rPr>
          <w:t>абзацем 4 пункта 30.3</w:t>
        </w:r>
      </w:hyperlink>
      <w:r w:rsidRPr="000E4E28">
        <w:rPr>
          <w:rFonts w:ascii="Times New Roman" w:hAnsi="Times New Roman" w:cs="Times New Roman"/>
          <w:sz w:val="28"/>
          <w:szCs w:val="28"/>
        </w:rPr>
        <w:t xml:space="preserve"> настоящего Административного регламента);</w:t>
      </w:r>
      <w:proofErr w:type="gramEnd"/>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организаций, предусмотренных </w:t>
      </w:r>
      <w:hyperlink r:id="rId27" w:history="1">
        <w:r w:rsidRPr="000E4E28">
          <w:rPr>
            <w:rFonts w:ascii="Times New Roman" w:hAnsi="Times New Roman" w:cs="Times New Roman"/>
            <w:sz w:val="28"/>
            <w:szCs w:val="28"/>
          </w:rPr>
          <w:t>частью 1.1 статьи 16</w:t>
        </w:r>
      </w:hyperlink>
      <w:r w:rsidRPr="000E4E28">
        <w:rPr>
          <w:rFonts w:ascii="Times New Roman" w:hAnsi="Times New Roman" w:cs="Times New Roman"/>
          <w:sz w:val="28"/>
          <w:szCs w:val="28"/>
        </w:rPr>
        <w:t xml:space="preserve"> Федерального закона N 210-ФЗ, их работников;</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г) доводы, на основании которых заявитель не согласен с решением и действием (бездействием)</w:t>
      </w:r>
      <w:r w:rsidR="001E189D">
        <w:rPr>
          <w:rFonts w:ascii="Times New Roman" w:hAnsi="Times New Roman" w:cs="Times New Roman"/>
          <w:sz w:val="28"/>
          <w:szCs w:val="28"/>
        </w:rPr>
        <w:t xml:space="preserve"> управления</w:t>
      </w:r>
      <w:r w:rsidRPr="000E4E28">
        <w:rPr>
          <w:rFonts w:ascii="Times New Roman" w:hAnsi="Times New Roman" w:cs="Times New Roman"/>
          <w:sz w:val="28"/>
          <w:szCs w:val="28"/>
        </w:rPr>
        <w:t xml:space="preserve">, его должностного лица, муниципального служащего, МФЦ, работника МФЦ, организаций, предусмотренных </w:t>
      </w:r>
      <w:hyperlink r:id="rId28" w:history="1">
        <w:r w:rsidRPr="000E4E28">
          <w:rPr>
            <w:rFonts w:ascii="Times New Roman" w:hAnsi="Times New Roman" w:cs="Times New Roman"/>
            <w:sz w:val="28"/>
            <w:szCs w:val="28"/>
          </w:rPr>
          <w:t>частью 1.1 статьи 16</w:t>
        </w:r>
      </w:hyperlink>
      <w:r w:rsidRPr="000E4E28">
        <w:rPr>
          <w:rFonts w:ascii="Times New Roman" w:hAnsi="Times New Roman" w:cs="Times New Roman"/>
          <w:sz w:val="28"/>
          <w:szCs w:val="28"/>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EB4A12" w:rsidRPr="000E4E28" w:rsidRDefault="00A639FE"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5.4.</w:t>
      </w:r>
      <w:r w:rsidR="00EB4A12" w:rsidRPr="000E4E28">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lastRenderedPageBreak/>
        <w:t>При желании заявителя обжаловать действие или бездействие должностного лица, муниципального служащего</w:t>
      </w:r>
      <w:r w:rsidR="001E189D">
        <w:rPr>
          <w:rFonts w:ascii="Times New Roman" w:hAnsi="Times New Roman" w:cs="Times New Roman"/>
          <w:sz w:val="28"/>
          <w:szCs w:val="28"/>
        </w:rPr>
        <w:t xml:space="preserve"> управления</w:t>
      </w:r>
      <w:r w:rsidRPr="000E4E28">
        <w:rPr>
          <w:rFonts w:ascii="Times New Roman" w:hAnsi="Times New Roman" w:cs="Times New Roman"/>
          <w:sz w:val="28"/>
          <w:szCs w:val="28"/>
        </w:rPr>
        <w:t xml:space="preserve">, работника МФЦ, работника организаций, предусмотренных </w:t>
      </w:r>
      <w:hyperlink r:id="rId29" w:history="1">
        <w:r w:rsidRPr="000E4E28">
          <w:rPr>
            <w:rFonts w:ascii="Times New Roman" w:hAnsi="Times New Roman" w:cs="Times New Roman"/>
            <w:sz w:val="28"/>
            <w:szCs w:val="28"/>
          </w:rPr>
          <w:t>частью 1.1 статьи 16</w:t>
        </w:r>
      </w:hyperlink>
      <w:r w:rsidRPr="000E4E28">
        <w:rPr>
          <w:rFonts w:ascii="Times New Roman" w:hAnsi="Times New Roman" w:cs="Times New Roman"/>
          <w:sz w:val="28"/>
          <w:szCs w:val="28"/>
        </w:rPr>
        <w:t xml:space="preserve"> Федерального закона </w:t>
      </w:r>
      <w:r w:rsidR="00E77C21">
        <w:rPr>
          <w:rFonts w:ascii="Times New Roman" w:hAnsi="Times New Roman" w:cs="Times New Roman"/>
          <w:sz w:val="28"/>
          <w:szCs w:val="28"/>
        </w:rPr>
        <w:t>№</w:t>
      </w:r>
      <w:r w:rsidRPr="000E4E28">
        <w:rPr>
          <w:rFonts w:ascii="Times New Roman" w:hAnsi="Times New Roman" w:cs="Times New Roman"/>
          <w:sz w:val="28"/>
          <w:szCs w:val="28"/>
        </w:rPr>
        <w:t xml:space="preserve"> 210-ФЗ, которые обязаны сообщить ему свою фамилию, имя, отчество и должность, а также фамилию, имя, отчество и должность лица, которому могут быть обжалованы действия.</w:t>
      </w:r>
    </w:p>
    <w:p w:rsidR="00EB4A12" w:rsidRPr="000E4E28" w:rsidRDefault="00A639FE"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5</w:t>
      </w:r>
      <w:r w:rsidR="00EB4A12" w:rsidRPr="000E4E28">
        <w:rPr>
          <w:rFonts w:ascii="Times New Roman" w:hAnsi="Times New Roman" w:cs="Times New Roman"/>
          <w:sz w:val="28"/>
          <w:szCs w:val="28"/>
        </w:rPr>
        <w:t>.</w:t>
      </w:r>
      <w:r w:rsidRPr="000E4E28">
        <w:rPr>
          <w:rFonts w:ascii="Times New Roman" w:hAnsi="Times New Roman" w:cs="Times New Roman"/>
          <w:sz w:val="28"/>
          <w:szCs w:val="28"/>
        </w:rPr>
        <w:t>5.</w:t>
      </w:r>
      <w:r w:rsidR="00EB4A12" w:rsidRPr="000E4E28">
        <w:rPr>
          <w:rFonts w:ascii="Times New Roman" w:hAnsi="Times New Roman" w:cs="Times New Roman"/>
          <w:sz w:val="28"/>
          <w:szCs w:val="28"/>
        </w:rPr>
        <w:t xml:space="preserve"> Жалоба, поступившая в администрацию, МФЦ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 </w:t>
      </w:r>
      <w:proofErr w:type="gramStart"/>
      <w:r w:rsidR="00EB4A12" w:rsidRPr="000E4E28">
        <w:rPr>
          <w:rFonts w:ascii="Times New Roman" w:hAnsi="Times New Roman" w:cs="Times New Roman"/>
          <w:sz w:val="28"/>
          <w:szCs w:val="28"/>
        </w:rPr>
        <w:t>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отказа</w:t>
      </w:r>
      <w:r w:rsidR="001E189D">
        <w:rPr>
          <w:rFonts w:ascii="Times New Roman" w:hAnsi="Times New Roman" w:cs="Times New Roman"/>
          <w:sz w:val="28"/>
          <w:szCs w:val="28"/>
        </w:rPr>
        <w:t xml:space="preserve"> управления</w:t>
      </w:r>
      <w:r w:rsidR="00EB4A12" w:rsidRPr="000E4E28">
        <w:rPr>
          <w:rFonts w:ascii="Times New Roman" w:hAnsi="Times New Roman" w:cs="Times New Roman"/>
          <w:sz w:val="28"/>
          <w:szCs w:val="28"/>
        </w:rPr>
        <w:t>, его должностного лица,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w:t>
      </w:r>
      <w:proofErr w:type="gramEnd"/>
      <w:r w:rsidR="00EB4A12" w:rsidRPr="000E4E2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B4A12" w:rsidRPr="000E4E28" w:rsidRDefault="00A639FE"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5</w:t>
      </w:r>
      <w:r w:rsidR="00EB4A12" w:rsidRPr="000E4E28">
        <w:rPr>
          <w:rFonts w:ascii="Times New Roman" w:hAnsi="Times New Roman" w:cs="Times New Roman"/>
          <w:sz w:val="28"/>
          <w:szCs w:val="28"/>
        </w:rPr>
        <w:t>.</w:t>
      </w:r>
      <w:r w:rsidRPr="000E4E28">
        <w:rPr>
          <w:rFonts w:ascii="Times New Roman" w:hAnsi="Times New Roman" w:cs="Times New Roman"/>
          <w:sz w:val="28"/>
          <w:szCs w:val="28"/>
        </w:rPr>
        <w:t>6.</w:t>
      </w:r>
      <w:r w:rsidR="00EB4A12" w:rsidRPr="000E4E28">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EB4A12" w:rsidRPr="000E4E28" w:rsidRDefault="00EB4A12" w:rsidP="007B48C5">
      <w:pPr>
        <w:pStyle w:val="ConsPlusNormal"/>
        <w:ind w:firstLine="540"/>
        <w:jc w:val="both"/>
        <w:rPr>
          <w:rFonts w:ascii="Times New Roman" w:hAnsi="Times New Roman" w:cs="Times New Roman"/>
          <w:sz w:val="28"/>
          <w:szCs w:val="28"/>
        </w:rPr>
      </w:pPr>
      <w:proofErr w:type="gramStart"/>
      <w:r w:rsidRPr="000E4E2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2) в удовлетворении жалобы отказывается.</w:t>
      </w:r>
    </w:p>
    <w:p w:rsidR="00545706" w:rsidRPr="000E4E28" w:rsidRDefault="00545706" w:rsidP="007B48C5">
      <w:pPr>
        <w:widowControl w:val="0"/>
        <w:spacing w:after="0" w:line="240" w:lineRule="auto"/>
        <w:ind w:left="20" w:right="20" w:firstLine="540"/>
        <w:jc w:val="both"/>
        <w:rPr>
          <w:rFonts w:ascii="Times New Roman" w:hAnsi="Times New Roman" w:cs="Times New Roman"/>
          <w:sz w:val="28"/>
          <w:szCs w:val="28"/>
          <w:lang w:bidi="ru-RU"/>
        </w:rPr>
      </w:pPr>
      <w:proofErr w:type="gramStart"/>
      <w:r w:rsidRPr="000E4E28">
        <w:rPr>
          <w:rFonts w:ascii="Times New Roman" w:hAnsi="Times New Roman" w:cs="Times New Roman"/>
          <w:sz w:val="28"/>
          <w:szCs w:val="28"/>
          <w:lang w:bidi="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w:t>
      </w:r>
      <w:r w:rsidRPr="000E4E28">
        <w:rPr>
          <w:rFonts w:ascii="Times New Roman" w:hAnsi="Times New Roman" w:cs="Times New Roman"/>
          <w:sz w:val="28"/>
          <w:szCs w:val="28"/>
          <w:lang w:bidi="ru-RU"/>
        </w:rPr>
        <w:softHyphen/>
        <w:t xml:space="preserve">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r w:rsidR="003F6D67" w:rsidRPr="000E4E28">
        <w:rPr>
          <w:rFonts w:ascii="Times New Roman" w:hAnsi="Times New Roman" w:cs="Times New Roman"/>
          <w:sz w:val="28"/>
          <w:szCs w:val="28"/>
          <w:lang w:bidi="ru-RU"/>
        </w:rPr>
        <w:t>неудобства,</w:t>
      </w:r>
      <w:r w:rsidRPr="000E4E28">
        <w:rPr>
          <w:rFonts w:ascii="Times New Roman" w:hAnsi="Times New Roman" w:cs="Times New Roman"/>
          <w:sz w:val="28"/>
          <w:szCs w:val="28"/>
          <w:lang w:bidi="ru-RU"/>
        </w:rPr>
        <w:t xml:space="preserve"> и указывается ин</w:t>
      </w:r>
      <w:r w:rsidRPr="000E4E28">
        <w:rPr>
          <w:rFonts w:ascii="Times New Roman" w:hAnsi="Times New Roman" w:cs="Times New Roman"/>
          <w:sz w:val="28"/>
          <w:szCs w:val="28"/>
          <w:lang w:bidi="ru-RU"/>
        </w:rPr>
        <w:softHyphen/>
        <w:t>формация о дальнейших действиях, которые необходимо совершить заявите</w:t>
      </w:r>
      <w:r w:rsidRPr="000E4E28">
        <w:rPr>
          <w:rFonts w:ascii="Times New Roman" w:hAnsi="Times New Roman" w:cs="Times New Roman"/>
          <w:sz w:val="28"/>
          <w:szCs w:val="28"/>
          <w:lang w:bidi="ru-RU"/>
        </w:rPr>
        <w:softHyphen/>
        <w:t>лю в целях получения</w:t>
      </w:r>
      <w:proofErr w:type="gramEnd"/>
      <w:r w:rsidRPr="000E4E28">
        <w:rPr>
          <w:rFonts w:ascii="Times New Roman" w:hAnsi="Times New Roman" w:cs="Times New Roman"/>
          <w:sz w:val="28"/>
          <w:szCs w:val="28"/>
          <w:lang w:bidi="ru-RU"/>
        </w:rPr>
        <w:t xml:space="preserve"> муниципальной услуги.</w:t>
      </w:r>
    </w:p>
    <w:p w:rsidR="00545706" w:rsidRPr="000E4E28" w:rsidRDefault="003F6D67" w:rsidP="007B48C5">
      <w:pPr>
        <w:spacing w:after="0" w:line="240" w:lineRule="auto"/>
        <w:ind w:right="20" w:firstLine="540"/>
        <w:jc w:val="both"/>
        <w:rPr>
          <w:rFonts w:ascii="Times New Roman" w:hAnsi="Times New Roman" w:cs="Times New Roman"/>
          <w:sz w:val="28"/>
          <w:szCs w:val="28"/>
        </w:rPr>
      </w:pPr>
      <w:r>
        <w:rPr>
          <w:rFonts w:ascii="Times New Roman" w:eastAsia="Courier New" w:hAnsi="Times New Roman" w:cs="Times New Roman"/>
          <w:sz w:val="28"/>
          <w:szCs w:val="28"/>
          <w:lang w:bidi="ru-RU"/>
        </w:rPr>
        <w:t xml:space="preserve">В случае признания жалобы, </w:t>
      </w:r>
      <w:r w:rsidR="00545706" w:rsidRPr="000E4E28">
        <w:rPr>
          <w:rFonts w:ascii="Times New Roman" w:eastAsia="Courier New" w:hAnsi="Times New Roman" w:cs="Times New Roman"/>
          <w:sz w:val="28"/>
          <w:szCs w:val="28"/>
          <w:lang w:bidi="ru-RU"/>
        </w:rPr>
        <w:t>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45706" w:rsidRPr="000E4E28" w:rsidRDefault="00545706"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45706" w:rsidRPr="000E4E28" w:rsidRDefault="00545706"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 xml:space="preserve">При удовлетворении жалобы принимаются исчерпывающие меры по </w:t>
      </w:r>
      <w:r w:rsidRPr="000E4E28">
        <w:rPr>
          <w:rFonts w:ascii="Times New Roman" w:hAnsi="Times New Roman" w:cs="Times New Roman"/>
          <w:sz w:val="28"/>
          <w:szCs w:val="28"/>
        </w:rPr>
        <w:lastRenderedPageBreak/>
        <w:t>устранению выявленных нарушений, в том числе по выдаче заявителю результата муниципальной услуги, не позднее пяти рабочих дней со дня принятия решения.</w:t>
      </w:r>
    </w:p>
    <w:p w:rsidR="00545706" w:rsidRPr="000E4E28" w:rsidRDefault="00545706"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EB4A12" w:rsidRPr="000E4E28" w:rsidRDefault="00A639FE"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5</w:t>
      </w:r>
      <w:r w:rsidR="00EB4A12" w:rsidRPr="000E4E28">
        <w:rPr>
          <w:rFonts w:ascii="Times New Roman" w:hAnsi="Times New Roman" w:cs="Times New Roman"/>
          <w:sz w:val="28"/>
          <w:szCs w:val="28"/>
        </w:rPr>
        <w:t>.</w:t>
      </w:r>
      <w:r w:rsidRPr="000E4E28">
        <w:rPr>
          <w:rFonts w:ascii="Times New Roman" w:hAnsi="Times New Roman" w:cs="Times New Roman"/>
          <w:sz w:val="28"/>
          <w:szCs w:val="28"/>
        </w:rPr>
        <w:t>7.</w:t>
      </w:r>
      <w:r w:rsidR="00EB4A12" w:rsidRPr="000E4E28">
        <w:rPr>
          <w:rFonts w:ascii="Times New Roman" w:hAnsi="Times New Roman" w:cs="Times New Roman"/>
          <w:sz w:val="28"/>
          <w:szCs w:val="28"/>
        </w:rPr>
        <w:t xml:space="preserve"> В ответе по результатам рассмотрения жалобы указывается:</w:t>
      </w:r>
    </w:p>
    <w:p w:rsidR="00EB4A12" w:rsidRPr="000E4E28" w:rsidRDefault="00EB4A12" w:rsidP="007B48C5">
      <w:pPr>
        <w:pStyle w:val="ConsPlusNormal"/>
        <w:ind w:firstLine="540"/>
        <w:jc w:val="both"/>
        <w:rPr>
          <w:rFonts w:ascii="Times New Roman" w:hAnsi="Times New Roman" w:cs="Times New Roman"/>
          <w:sz w:val="28"/>
          <w:szCs w:val="28"/>
        </w:rPr>
      </w:pPr>
      <w:proofErr w:type="gramStart"/>
      <w:r w:rsidRPr="000E4E28">
        <w:rPr>
          <w:rFonts w:ascii="Times New Roman" w:hAnsi="Times New Roman" w:cs="Times New Roman"/>
          <w:sz w:val="28"/>
          <w:szCs w:val="28"/>
        </w:rPr>
        <w:t>наименование органа, должность, фамилия, имя, отчество (при наличии) должностного лица, муниципального служащего, принявшего решение по жалобе;</w:t>
      </w:r>
      <w:proofErr w:type="gramEnd"/>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w:t>
      </w:r>
      <w:r w:rsidR="00A3329F">
        <w:rPr>
          <w:rFonts w:ascii="Times New Roman" w:hAnsi="Times New Roman" w:cs="Times New Roman"/>
          <w:sz w:val="28"/>
          <w:szCs w:val="28"/>
        </w:rPr>
        <w:t xml:space="preserve"> управления</w:t>
      </w:r>
      <w:r w:rsidRPr="000E4E28">
        <w:rPr>
          <w:rFonts w:ascii="Times New Roman" w:hAnsi="Times New Roman" w:cs="Times New Roman"/>
          <w:sz w:val="28"/>
          <w:szCs w:val="28"/>
        </w:rPr>
        <w:t xml:space="preserve">, работнике МФЦ, работнике организаций, предусмотренных </w:t>
      </w:r>
      <w:hyperlink r:id="rId30" w:history="1">
        <w:r w:rsidRPr="000E4E28">
          <w:rPr>
            <w:rFonts w:ascii="Times New Roman" w:hAnsi="Times New Roman" w:cs="Times New Roman"/>
            <w:sz w:val="28"/>
            <w:szCs w:val="28"/>
          </w:rPr>
          <w:t>частью 1.1 статьи 16</w:t>
        </w:r>
      </w:hyperlink>
      <w:r w:rsidRPr="000E4E28">
        <w:rPr>
          <w:rFonts w:ascii="Times New Roman" w:hAnsi="Times New Roman" w:cs="Times New Roman"/>
          <w:sz w:val="28"/>
          <w:szCs w:val="28"/>
        </w:rPr>
        <w:t xml:space="preserve"> Федерального закона </w:t>
      </w:r>
      <w:r w:rsidR="00E77C21">
        <w:rPr>
          <w:rFonts w:ascii="Times New Roman" w:hAnsi="Times New Roman" w:cs="Times New Roman"/>
          <w:sz w:val="28"/>
          <w:szCs w:val="28"/>
        </w:rPr>
        <w:t xml:space="preserve">№ </w:t>
      </w:r>
      <w:r w:rsidRPr="000E4E28">
        <w:rPr>
          <w:rFonts w:ascii="Times New Roman" w:hAnsi="Times New Roman" w:cs="Times New Roman"/>
          <w:sz w:val="28"/>
          <w:szCs w:val="28"/>
        </w:rPr>
        <w:t>210-ФЗ, решение или действие (бездействие) которого обжалуется;</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фамилия, имя, отчество (при наличии) заявителя;</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основания для принятия решения по жалобе;</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принятое по жалобе решение;</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в случае</w:t>
      </w:r>
      <w:proofErr w:type="gramStart"/>
      <w:r w:rsidRPr="000E4E28">
        <w:rPr>
          <w:rFonts w:ascii="Times New Roman" w:hAnsi="Times New Roman" w:cs="Times New Roman"/>
          <w:sz w:val="28"/>
          <w:szCs w:val="28"/>
        </w:rPr>
        <w:t>,</w:t>
      </w:r>
      <w:proofErr w:type="gramEnd"/>
      <w:r w:rsidRPr="000E4E28">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сведения о сроке и порядке обжалования принятого по жалобе решения.</w:t>
      </w:r>
    </w:p>
    <w:p w:rsidR="00EB4A12" w:rsidRPr="000E4E28" w:rsidRDefault="00EB4A12"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w:t>
      </w:r>
    </w:p>
    <w:p w:rsidR="00EB4A12" w:rsidRPr="00DD4ECD" w:rsidRDefault="00A639FE" w:rsidP="007B48C5">
      <w:pPr>
        <w:pStyle w:val="ConsPlusNormal"/>
        <w:ind w:firstLine="540"/>
        <w:jc w:val="both"/>
        <w:rPr>
          <w:rFonts w:ascii="Times New Roman" w:hAnsi="Times New Roman" w:cs="Times New Roman"/>
          <w:spacing w:val="-14"/>
          <w:sz w:val="28"/>
          <w:szCs w:val="28"/>
        </w:rPr>
      </w:pPr>
      <w:r w:rsidRPr="00DD4ECD">
        <w:rPr>
          <w:rFonts w:ascii="Times New Roman" w:hAnsi="Times New Roman" w:cs="Times New Roman"/>
          <w:spacing w:val="-14"/>
          <w:sz w:val="28"/>
          <w:szCs w:val="28"/>
        </w:rPr>
        <w:t>5.8</w:t>
      </w:r>
      <w:r w:rsidR="00EB4A12" w:rsidRPr="00DD4ECD">
        <w:rPr>
          <w:rFonts w:ascii="Times New Roman" w:hAnsi="Times New Roman" w:cs="Times New Roman"/>
          <w:spacing w:val="-14"/>
          <w:sz w:val="28"/>
          <w:szCs w:val="28"/>
        </w:rPr>
        <w:t>. В удовлетворении жалобы отказывается в следующих случаях:</w:t>
      </w:r>
    </w:p>
    <w:p w:rsidR="00EB4A12" w:rsidRPr="00DD4ECD" w:rsidRDefault="00EB4A12" w:rsidP="007B48C5">
      <w:pPr>
        <w:pStyle w:val="ConsPlusNormal"/>
        <w:ind w:firstLine="540"/>
        <w:jc w:val="both"/>
        <w:rPr>
          <w:rFonts w:ascii="Times New Roman" w:hAnsi="Times New Roman" w:cs="Times New Roman"/>
          <w:spacing w:val="-14"/>
          <w:sz w:val="28"/>
          <w:szCs w:val="28"/>
        </w:rPr>
      </w:pPr>
      <w:r w:rsidRPr="00DD4ECD">
        <w:rPr>
          <w:rFonts w:ascii="Times New Roman" w:hAnsi="Times New Roman" w:cs="Times New Roman"/>
          <w:spacing w:val="-14"/>
          <w:sz w:val="28"/>
          <w:szCs w:val="28"/>
        </w:rPr>
        <w:t>наличие вступившего в законную силу решения суда, арбитражного суда по жалобе о том же предмете и по тем же основаниям;</w:t>
      </w:r>
    </w:p>
    <w:p w:rsidR="00EB4A12" w:rsidRPr="00DD4ECD" w:rsidRDefault="00EB4A12" w:rsidP="007B48C5">
      <w:pPr>
        <w:pStyle w:val="ConsPlusNormal"/>
        <w:ind w:firstLine="540"/>
        <w:jc w:val="both"/>
        <w:rPr>
          <w:rFonts w:ascii="Times New Roman" w:hAnsi="Times New Roman" w:cs="Times New Roman"/>
          <w:spacing w:val="-14"/>
          <w:sz w:val="28"/>
          <w:szCs w:val="28"/>
        </w:rPr>
      </w:pPr>
      <w:r w:rsidRPr="00DD4ECD">
        <w:rPr>
          <w:rFonts w:ascii="Times New Roman" w:hAnsi="Times New Roman" w:cs="Times New Roman"/>
          <w:spacing w:val="-14"/>
          <w:sz w:val="28"/>
          <w:szCs w:val="28"/>
        </w:rPr>
        <w:t>подача жалобы лицом, полномочия которого не подтверждены в порядке, установленном законодательством Российской Федерации;</w:t>
      </w:r>
    </w:p>
    <w:p w:rsidR="00EB4A12" w:rsidRPr="00DD4ECD" w:rsidRDefault="00EB4A12" w:rsidP="007B48C5">
      <w:pPr>
        <w:pStyle w:val="ConsPlusNormal"/>
        <w:ind w:firstLine="540"/>
        <w:jc w:val="both"/>
        <w:rPr>
          <w:rFonts w:ascii="Times New Roman" w:hAnsi="Times New Roman" w:cs="Times New Roman"/>
          <w:spacing w:val="-14"/>
          <w:sz w:val="28"/>
          <w:szCs w:val="28"/>
        </w:rPr>
      </w:pPr>
      <w:r w:rsidRPr="00DD4ECD">
        <w:rPr>
          <w:rFonts w:ascii="Times New Roman" w:hAnsi="Times New Roman" w:cs="Times New Roman"/>
          <w:spacing w:val="-14"/>
          <w:sz w:val="28"/>
          <w:szCs w:val="28"/>
        </w:rPr>
        <w:t>наличие решения по жалобе, принятого ранее в отношении того же заявителя и по тому же предмету жалобы.</w:t>
      </w:r>
    </w:p>
    <w:p w:rsidR="00EB4A12" w:rsidRPr="00DD4ECD" w:rsidRDefault="00A639FE" w:rsidP="007B48C5">
      <w:pPr>
        <w:pStyle w:val="ConsPlusNormal"/>
        <w:ind w:firstLine="540"/>
        <w:jc w:val="both"/>
        <w:rPr>
          <w:rFonts w:ascii="Times New Roman" w:hAnsi="Times New Roman" w:cs="Times New Roman"/>
          <w:spacing w:val="-14"/>
          <w:sz w:val="28"/>
          <w:szCs w:val="28"/>
        </w:rPr>
      </w:pPr>
      <w:r w:rsidRPr="00DD4ECD">
        <w:rPr>
          <w:rFonts w:ascii="Times New Roman" w:hAnsi="Times New Roman" w:cs="Times New Roman"/>
          <w:spacing w:val="-14"/>
          <w:sz w:val="28"/>
          <w:szCs w:val="28"/>
        </w:rPr>
        <w:t>5</w:t>
      </w:r>
      <w:r w:rsidR="00EB4A12" w:rsidRPr="00DD4ECD">
        <w:rPr>
          <w:rFonts w:ascii="Times New Roman" w:hAnsi="Times New Roman" w:cs="Times New Roman"/>
          <w:spacing w:val="-14"/>
          <w:sz w:val="28"/>
          <w:szCs w:val="28"/>
        </w:rPr>
        <w:t>.</w:t>
      </w:r>
      <w:r w:rsidRPr="00DD4ECD">
        <w:rPr>
          <w:rFonts w:ascii="Times New Roman" w:hAnsi="Times New Roman" w:cs="Times New Roman"/>
          <w:spacing w:val="-14"/>
          <w:sz w:val="28"/>
          <w:szCs w:val="28"/>
        </w:rPr>
        <w:t>9.</w:t>
      </w:r>
      <w:r w:rsidR="00EB4A12" w:rsidRPr="00DD4ECD">
        <w:rPr>
          <w:rFonts w:ascii="Times New Roman" w:hAnsi="Times New Roman" w:cs="Times New Roman"/>
          <w:spacing w:val="-14"/>
          <w:sz w:val="28"/>
          <w:szCs w:val="28"/>
        </w:rPr>
        <w:t xml:space="preserve"> Жалоба остается без ответа в следующих случаях:</w:t>
      </w:r>
    </w:p>
    <w:p w:rsidR="00EB4A12" w:rsidRPr="00DD4ECD" w:rsidRDefault="00EB4A12" w:rsidP="007B48C5">
      <w:pPr>
        <w:pStyle w:val="ConsPlusNormal"/>
        <w:ind w:firstLine="540"/>
        <w:jc w:val="both"/>
        <w:rPr>
          <w:rFonts w:ascii="Times New Roman" w:hAnsi="Times New Roman" w:cs="Times New Roman"/>
          <w:spacing w:val="-14"/>
          <w:sz w:val="28"/>
          <w:szCs w:val="28"/>
        </w:rPr>
      </w:pPr>
      <w:r w:rsidRPr="00DD4ECD">
        <w:rPr>
          <w:rFonts w:ascii="Times New Roman" w:hAnsi="Times New Roman" w:cs="Times New Roman"/>
          <w:spacing w:val="-14"/>
          <w:sz w:val="28"/>
          <w:szCs w:val="28"/>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EB4A12" w:rsidRPr="00DD4ECD" w:rsidRDefault="00EB4A12" w:rsidP="007B48C5">
      <w:pPr>
        <w:pStyle w:val="ConsPlusNormal"/>
        <w:ind w:firstLine="540"/>
        <w:jc w:val="both"/>
        <w:rPr>
          <w:rFonts w:ascii="Times New Roman" w:hAnsi="Times New Roman" w:cs="Times New Roman"/>
          <w:spacing w:val="-14"/>
          <w:sz w:val="28"/>
          <w:szCs w:val="28"/>
        </w:rPr>
      </w:pPr>
      <w:r w:rsidRPr="00DD4ECD">
        <w:rPr>
          <w:rFonts w:ascii="Times New Roman" w:hAnsi="Times New Roman" w:cs="Times New Roman"/>
          <w:spacing w:val="-14"/>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B4A12" w:rsidRPr="00DD4ECD" w:rsidRDefault="00EB4A12" w:rsidP="007B48C5">
      <w:pPr>
        <w:pStyle w:val="ConsPlusNormal"/>
        <w:ind w:firstLine="540"/>
        <w:jc w:val="both"/>
        <w:rPr>
          <w:rFonts w:ascii="Times New Roman" w:hAnsi="Times New Roman" w:cs="Times New Roman"/>
          <w:spacing w:val="-14"/>
          <w:sz w:val="28"/>
          <w:szCs w:val="28"/>
        </w:rPr>
      </w:pPr>
      <w:r w:rsidRPr="00DD4ECD">
        <w:rPr>
          <w:rFonts w:ascii="Times New Roman" w:hAnsi="Times New Roman" w:cs="Times New Roman"/>
          <w:spacing w:val="-14"/>
          <w:sz w:val="28"/>
          <w:szCs w:val="28"/>
        </w:rPr>
        <w:t>отсутствие адреса, по которому должен быть направлен ответ;</w:t>
      </w:r>
    </w:p>
    <w:p w:rsidR="00EB4A12" w:rsidRPr="00DD4ECD" w:rsidRDefault="00EB4A12" w:rsidP="007B48C5">
      <w:pPr>
        <w:pStyle w:val="ConsPlusNormal"/>
        <w:ind w:firstLine="540"/>
        <w:jc w:val="both"/>
        <w:rPr>
          <w:rFonts w:ascii="Times New Roman" w:hAnsi="Times New Roman" w:cs="Times New Roman"/>
          <w:spacing w:val="-14"/>
          <w:sz w:val="28"/>
          <w:szCs w:val="28"/>
        </w:rPr>
      </w:pPr>
      <w:r w:rsidRPr="00DD4ECD">
        <w:rPr>
          <w:rFonts w:ascii="Times New Roman" w:hAnsi="Times New Roman" w:cs="Times New Roman"/>
          <w:spacing w:val="-14"/>
          <w:sz w:val="28"/>
          <w:szCs w:val="28"/>
        </w:rPr>
        <w:t>жалоба признана необоснованной.</w:t>
      </w:r>
    </w:p>
    <w:p w:rsidR="00EB4A12" w:rsidRDefault="00A639FE" w:rsidP="007B48C5">
      <w:pPr>
        <w:pStyle w:val="ConsPlusNormal"/>
        <w:ind w:firstLine="540"/>
        <w:jc w:val="both"/>
        <w:rPr>
          <w:rFonts w:ascii="Times New Roman" w:hAnsi="Times New Roman" w:cs="Times New Roman"/>
          <w:sz w:val="28"/>
          <w:szCs w:val="28"/>
        </w:rPr>
      </w:pPr>
      <w:r w:rsidRPr="000E4E28">
        <w:rPr>
          <w:rFonts w:ascii="Times New Roman" w:hAnsi="Times New Roman" w:cs="Times New Roman"/>
          <w:sz w:val="28"/>
          <w:szCs w:val="28"/>
        </w:rPr>
        <w:t>5</w:t>
      </w:r>
      <w:r w:rsidR="00EB4A12" w:rsidRPr="000E4E28">
        <w:rPr>
          <w:rFonts w:ascii="Times New Roman" w:hAnsi="Times New Roman" w:cs="Times New Roman"/>
          <w:sz w:val="28"/>
          <w:szCs w:val="28"/>
        </w:rPr>
        <w:t>.</w:t>
      </w:r>
      <w:r w:rsidRPr="000E4E28">
        <w:rPr>
          <w:rFonts w:ascii="Times New Roman" w:hAnsi="Times New Roman" w:cs="Times New Roman"/>
          <w:sz w:val="28"/>
          <w:szCs w:val="28"/>
        </w:rPr>
        <w:t>10.</w:t>
      </w:r>
      <w:r w:rsidR="00EB4A12" w:rsidRPr="000E4E28">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1" w:history="1">
        <w:r w:rsidR="00E77C21">
          <w:rPr>
            <w:rFonts w:ascii="Times New Roman" w:hAnsi="Times New Roman" w:cs="Times New Roman"/>
            <w:sz w:val="28"/>
            <w:szCs w:val="28"/>
          </w:rPr>
          <w:t xml:space="preserve">статьей </w:t>
        </w:r>
        <w:r w:rsidR="00EB4A12" w:rsidRPr="000E4E28">
          <w:rPr>
            <w:rFonts w:ascii="Times New Roman" w:hAnsi="Times New Roman" w:cs="Times New Roman"/>
            <w:sz w:val="28"/>
            <w:szCs w:val="28"/>
          </w:rPr>
          <w:t xml:space="preserve"> 5.63</w:t>
        </w:r>
      </w:hyperlink>
      <w:r w:rsidR="00EB4A12" w:rsidRPr="000E4E28">
        <w:rPr>
          <w:rFonts w:ascii="Times New Roman" w:hAnsi="Times New Roman" w:cs="Times New Roman"/>
          <w:sz w:val="28"/>
          <w:szCs w:val="28"/>
        </w:rPr>
        <w:t xml:space="preserve">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w:t>
      </w:r>
      <w:r w:rsidR="00D72A6D">
        <w:rPr>
          <w:rFonts w:ascii="Times New Roman" w:hAnsi="Times New Roman" w:cs="Times New Roman"/>
          <w:sz w:val="28"/>
          <w:szCs w:val="28"/>
        </w:rPr>
        <w:t xml:space="preserve"> материалы в органы прокуратуры.</w:t>
      </w:r>
    </w:p>
    <w:p w:rsidR="00E77C21" w:rsidRDefault="00E77C21" w:rsidP="00D72A6D">
      <w:pPr>
        <w:pStyle w:val="ConsPlusNormal"/>
        <w:ind w:firstLine="851"/>
        <w:jc w:val="both"/>
        <w:rPr>
          <w:rFonts w:ascii="Times New Roman" w:hAnsi="Times New Roman" w:cs="Times New Roman"/>
          <w:sz w:val="28"/>
          <w:szCs w:val="28"/>
        </w:rPr>
      </w:pPr>
    </w:p>
    <w:tbl>
      <w:tblPr>
        <w:tblW w:w="8950" w:type="dxa"/>
        <w:jc w:val="center"/>
        <w:tblLook w:val="01E0" w:firstRow="1" w:lastRow="1" w:firstColumn="1" w:lastColumn="1" w:noHBand="0" w:noVBand="0"/>
      </w:tblPr>
      <w:tblGrid>
        <w:gridCol w:w="507"/>
        <w:gridCol w:w="8443"/>
      </w:tblGrid>
      <w:tr w:rsidR="00B92A4A" w:rsidRPr="00B92A4A" w:rsidTr="00E77C21">
        <w:trPr>
          <w:trHeight w:val="1616"/>
          <w:jc w:val="center"/>
        </w:trPr>
        <w:tc>
          <w:tcPr>
            <w:tcW w:w="507" w:type="dxa"/>
          </w:tcPr>
          <w:p w:rsidR="00B92A4A" w:rsidRPr="00B92A4A" w:rsidRDefault="00B92A4A" w:rsidP="00B92A4A">
            <w:pPr>
              <w:overflowPunct w:val="0"/>
              <w:autoSpaceDE w:val="0"/>
              <w:autoSpaceDN w:val="0"/>
              <w:adjustRightInd w:val="0"/>
              <w:spacing w:after="0" w:line="240" w:lineRule="auto"/>
              <w:jc w:val="center"/>
              <w:rPr>
                <w:rFonts w:ascii="Times New Roman" w:eastAsia="Calibri" w:hAnsi="Times New Roman" w:cs="Times New Roman"/>
                <w:b/>
                <w:bCs/>
                <w:spacing w:val="-1"/>
                <w:sz w:val="28"/>
                <w:szCs w:val="28"/>
                <w:lang w:eastAsia="ru-RU"/>
              </w:rPr>
            </w:pPr>
          </w:p>
        </w:tc>
        <w:tc>
          <w:tcPr>
            <w:tcW w:w="8443" w:type="dxa"/>
          </w:tcPr>
          <w:p w:rsidR="00B92A4A" w:rsidRPr="00B92A4A" w:rsidRDefault="00B92A4A" w:rsidP="00B92A4A">
            <w:pPr>
              <w:overflowPunct w:val="0"/>
              <w:autoSpaceDE w:val="0"/>
              <w:autoSpaceDN w:val="0"/>
              <w:adjustRightInd w:val="0"/>
              <w:spacing w:after="0" w:line="240" w:lineRule="exact"/>
              <w:ind w:left="74"/>
              <w:jc w:val="center"/>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Приложение 1</w:t>
            </w:r>
          </w:p>
          <w:p w:rsidR="00B92A4A" w:rsidRPr="00B92A4A" w:rsidRDefault="009D46C5" w:rsidP="00B92A4A">
            <w:pPr>
              <w:overflowPunct w:val="0"/>
              <w:autoSpaceDE w:val="0"/>
              <w:autoSpaceDN w:val="0"/>
              <w:adjustRightInd w:val="0"/>
              <w:spacing w:after="0" w:line="240" w:lineRule="exact"/>
              <w:ind w:left="74"/>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к административному р</w:t>
            </w:r>
            <w:r w:rsidR="00B92A4A" w:rsidRPr="00B92A4A">
              <w:rPr>
                <w:rFonts w:ascii="Times New Roman" w:eastAsia="Calibri" w:hAnsi="Times New Roman" w:cs="Times New Roman"/>
                <w:bCs/>
                <w:sz w:val="28"/>
                <w:szCs w:val="28"/>
                <w:lang w:eastAsia="ru-RU"/>
              </w:rPr>
              <w:t xml:space="preserve">егламенту </w:t>
            </w:r>
            <w:r w:rsidR="00A3329F">
              <w:rPr>
                <w:rFonts w:ascii="Times New Roman" w:eastAsia="Calibri" w:hAnsi="Times New Roman" w:cs="Times New Roman"/>
                <w:sz w:val="28"/>
                <w:szCs w:val="28"/>
                <w:lang w:eastAsia="ru-RU"/>
              </w:rPr>
              <w:t xml:space="preserve">управления </w:t>
            </w:r>
            <w:r w:rsidR="00B92A4A" w:rsidRPr="00B92A4A">
              <w:rPr>
                <w:rFonts w:ascii="Times New Roman" w:eastAsia="Calibri" w:hAnsi="Times New Roman" w:cs="Times New Roman"/>
                <w:sz w:val="28"/>
                <w:szCs w:val="28"/>
                <w:lang w:eastAsia="ru-RU"/>
              </w:rPr>
              <w:t xml:space="preserve">физической культуры и спорту администрации Благодарненского </w:t>
            </w:r>
            <w:r w:rsidR="009F1650">
              <w:rPr>
                <w:rFonts w:ascii="Times New Roman" w:eastAsia="Calibri" w:hAnsi="Times New Roman" w:cs="Times New Roman"/>
                <w:sz w:val="28"/>
                <w:szCs w:val="28"/>
                <w:lang w:eastAsia="ru-RU"/>
              </w:rPr>
              <w:t xml:space="preserve">муниципального </w:t>
            </w:r>
            <w:r w:rsidR="00B92A4A" w:rsidRPr="00B92A4A">
              <w:rPr>
                <w:rFonts w:ascii="Times New Roman" w:eastAsia="Calibri" w:hAnsi="Times New Roman" w:cs="Times New Roman"/>
                <w:sz w:val="28"/>
                <w:szCs w:val="28"/>
                <w:lang w:eastAsia="ru-RU"/>
              </w:rPr>
              <w:t xml:space="preserve">округа Ставропольского края  по предоставлению муниципальной услуги </w:t>
            </w:r>
            <w:r w:rsidR="00B92A4A" w:rsidRPr="00B92A4A">
              <w:rPr>
                <w:rFonts w:ascii="Times New Roman" w:eastAsia="Calibri" w:hAnsi="Times New Roman" w:cs="Times New Roman"/>
                <w:color w:val="000000"/>
                <w:sz w:val="28"/>
                <w:szCs w:val="28"/>
                <w:shd w:val="clear" w:color="auto" w:fill="FFFFFF"/>
              </w:rPr>
              <w:t>«Присвоение</w:t>
            </w:r>
            <w:r w:rsidR="00B92A4A" w:rsidRPr="00B92A4A">
              <w:rPr>
                <w:rFonts w:ascii="Times New Roman" w:eastAsia="Calibri" w:hAnsi="Times New Roman" w:cs="Times New Roman"/>
                <w:color w:val="000000"/>
                <w:sz w:val="28"/>
                <w:szCs w:val="28"/>
              </w:rPr>
              <w:t xml:space="preserve"> </w:t>
            </w:r>
            <w:r w:rsidR="00B92A4A" w:rsidRPr="00B92A4A">
              <w:rPr>
                <w:rFonts w:ascii="Times New Roman" w:eastAsia="Calibri" w:hAnsi="Times New Roman" w:cs="Times New Roman"/>
                <w:color w:val="000000"/>
                <w:sz w:val="28"/>
                <w:szCs w:val="28"/>
                <w:shd w:val="clear" w:color="auto" w:fill="FFFFFF"/>
              </w:rPr>
              <w:t>квалификационных категорий спортивных судей</w:t>
            </w:r>
          </w:p>
          <w:p w:rsidR="00B92A4A" w:rsidRPr="00B92A4A" w:rsidRDefault="00B92A4A" w:rsidP="00B92A4A">
            <w:pPr>
              <w:overflowPunct w:val="0"/>
              <w:autoSpaceDE w:val="0"/>
              <w:autoSpaceDN w:val="0"/>
              <w:adjustRightInd w:val="0"/>
              <w:spacing w:after="0" w:line="240" w:lineRule="auto"/>
              <w:ind w:right="-5"/>
              <w:jc w:val="center"/>
              <w:rPr>
                <w:rFonts w:ascii="Times New Roman" w:eastAsia="Calibri" w:hAnsi="Times New Roman" w:cs="Times New Roman"/>
                <w:sz w:val="24"/>
                <w:szCs w:val="20"/>
                <w:lang w:eastAsia="ru-RU"/>
              </w:rPr>
            </w:pPr>
          </w:p>
        </w:tc>
      </w:tr>
    </w:tbl>
    <w:p w:rsidR="009D46C5" w:rsidRDefault="009D46C5" w:rsidP="00B92A4A">
      <w:pPr>
        <w:tabs>
          <w:tab w:val="left" w:pos="-120"/>
        </w:tabs>
        <w:autoSpaceDE w:val="0"/>
        <w:autoSpaceDN w:val="0"/>
        <w:adjustRightInd w:val="0"/>
        <w:spacing w:after="0" w:line="240" w:lineRule="exact"/>
        <w:jc w:val="center"/>
        <w:rPr>
          <w:rFonts w:ascii="Times New Roman" w:eastAsia="Times New Roman" w:hAnsi="Times New Roman" w:cs="Times New Roman"/>
          <w:bCs/>
          <w:sz w:val="28"/>
          <w:szCs w:val="28"/>
          <w:lang w:eastAsia="ru-RU"/>
        </w:rPr>
      </w:pPr>
    </w:p>
    <w:p w:rsidR="009D46C5" w:rsidRDefault="009D46C5" w:rsidP="00B92A4A">
      <w:pPr>
        <w:tabs>
          <w:tab w:val="left" w:pos="-120"/>
        </w:tabs>
        <w:autoSpaceDE w:val="0"/>
        <w:autoSpaceDN w:val="0"/>
        <w:adjustRightInd w:val="0"/>
        <w:spacing w:after="0" w:line="240" w:lineRule="exact"/>
        <w:jc w:val="center"/>
        <w:rPr>
          <w:rFonts w:ascii="Times New Roman" w:eastAsia="Times New Roman" w:hAnsi="Times New Roman" w:cs="Times New Roman"/>
          <w:bCs/>
          <w:sz w:val="28"/>
          <w:szCs w:val="28"/>
          <w:lang w:eastAsia="ru-RU"/>
        </w:rPr>
      </w:pPr>
    </w:p>
    <w:p w:rsidR="00B92A4A" w:rsidRPr="00B92A4A" w:rsidRDefault="005573C5" w:rsidP="003D1B77">
      <w:pPr>
        <w:tabs>
          <w:tab w:val="left" w:pos="-120"/>
        </w:tabs>
        <w:autoSpaceDE w:val="0"/>
        <w:autoSpaceDN w:val="0"/>
        <w:adjustRightInd w:val="0"/>
        <w:spacing w:after="0" w:line="240" w:lineRule="exac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БЛО</w:t>
      </w:r>
      <w:r w:rsidR="00B92A4A" w:rsidRPr="00B92A4A">
        <w:rPr>
          <w:rFonts w:ascii="Times New Roman" w:eastAsia="Times New Roman" w:hAnsi="Times New Roman" w:cs="Times New Roman"/>
          <w:bCs/>
          <w:sz w:val="28"/>
          <w:szCs w:val="28"/>
          <w:lang w:eastAsia="ru-RU"/>
        </w:rPr>
        <w:t>К-СХЕМА</w:t>
      </w:r>
    </w:p>
    <w:p w:rsidR="003D1B77" w:rsidRPr="00B92A4A" w:rsidRDefault="00B92A4A" w:rsidP="003D1B77">
      <w:pPr>
        <w:overflowPunct w:val="0"/>
        <w:autoSpaceDE w:val="0"/>
        <w:autoSpaceDN w:val="0"/>
        <w:adjustRightInd w:val="0"/>
        <w:spacing w:after="0" w:line="240" w:lineRule="exact"/>
        <w:ind w:left="74"/>
        <w:jc w:val="center"/>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0"/>
          <w:lang w:eastAsia="ru-RU"/>
        </w:rPr>
        <w:t xml:space="preserve">предоставления </w:t>
      </w:r>
      <w:r w:rsidRPr="00B92A4A">
        <w:rPr>
          <w:rFonts w:ascii="Times New Roman" w:eastAsia="Calibri" w:hAnsi="Times New Roman" w:cs="Times New Roman"/>
          <w:sz w:val="28"/>
          <w:szCs w:val="28"/>
          <w:lang w:eastAsia="ru-RU"/>
        </w:rPr>
        <w:t>муниципальной</w:t>
      </w:r>
      <w:r w:rsidRPr="00B92A4A">
        <w:rPr>
          <w:rFonts w:ascii="Times New Roman" w:eastAsia="Calibri" w:hAnsi="Times New Roman" w:cs="Times New Roman"/>
          <w:sz w:val="28"/>
          <w:szCs w:val="20"/>
          <w:lang w:eastAsia="ru-RU"/>
        </w:rPr>
        <w:t xml:space="preserve"> услуги </w:t>
      </w:r>
      <w:r w:rsidR="003D1B77" w:rsidRPr="00B92A4A">
        <w:rPr>
          <w:rFonts w:ascii="Times New Roman" w:eastAsia="Calibri" w:hAnsi="Times New Roman" w:cs="Times New Roman"/>
          <w:color w:val="000000"/>
          <w:sz w:val="28"/>
          <w:szCs w:val="28"/>
          <w:shd w:val="clear" w:color="auto" w:fill="FFFFFF"/>
        </w:rPr>
        <w:t>«Присвоение</w:t>
      </w:r>
      <w:r w:rsidR="003D1B77" w:rsidRPr="00B92A4A">
        <w:rPr>
          <w:rFonts w:ascii="Times New Roman" w:eastAsia="Calibri" w:hAnsi="Times New Roman" w:cs="Times New Roman"/>
          <w:color w:val="000000"/>
          <w:sz w:val="28"/>
          <w:szCs w:val="28"/>
        </w:rPr>
        <w:t xml:space="preserve"> </w:t>
      </w:r>
      <w:r w:rsidR="003D1B77" w:rsidRPr="00B92A4A">
        <w:rPr>
          <w:rFonts w:ascii="Times New Roman" w:eastAsia="Calibri" w:hAnsi="Times New Roman" w:cs="Times New Roman"/>
          <w:color w:val="000000"/>
          <w:sz w:val="28"/>
          <w:szCs w:val="28"/>
          <w:shd w:val="clear" w:color="auto" w:fill="FFFFFF"/>
        </w:rPr>
        <w:t>квалификационных категорий спортивных судей</w:t>
      </w:r>
      <w:r w:rsidR="006E0E31">
        <w:rPr>
          <w:rFonts w:ascii="Times New Roman" w:eastAsia="Calibri" w:hAnsi="Times New Roman" w:cs="Times New Roman"/>
          <w:color w:val="000000"/>
          <w:sz w:val="28"/>
          <w:szCs w:val="28"/>
          <w:shd w:val="clear" w:color="auto" w:fill="FFFFFF"/>
        </w:rPr>
        <w:t>»</w:t>
      </w:r>
    </w:p>
    <w:p w:rsidR="00B92A4A" w:rsidRPr="00B92A4A" w:rsidRDefault="00B92A4A" w:rsidP="003D1B77">
      <w:pPr>
        <w:tabs>
          <w:tab w:val="left" w:pos="720"/>
          <w:tab w:val="left" w:pos="1800"/>
        </w:tabs>
        <w:overflowPunct w:val="0"/>
        <w:autoSpaceDE w:val="0"/>
        <w:autoSpaceDN w:val="0"/>
        <w:adjustRightInd w:val="0"/>
        <w:spacing w:after="0" w:line="240" w:lineRule="exact"/>
        <w:jc w:val="center"/>
        <w:rPr>
          <w:rFonts w:ascii="Times New Roman" w:eastAsia="Calibri" w:hAnsi="Times New Roman" w:cs="Times New Roman"/>
          <w:sz w:val="28"/>
          <w:szCs w:val="20"/>
          <w:lang w:eastAsia="ru-RU"/>
        </w:rPr>
      </w:pPr>
    </w:p>
    <w:p w:rsidR="00B92A4A" w:rsidRPr="00B92A4A" w:rsidRDefault="00B92A4A" w:rsidP="00B92A4A">
      <w:pPr>
        <w:tabs>
          <w:tab w:val="left" w:pos="720"/>
          <w:tab w:val="left" w:pos="1800"/>
        </w:tabs>
        <w:overflowPunct w:val="0"/>
        <w:autoSpaceDE w:val="0"/>
        <w:autoSpaceDN w:val="0"/>
        <w:adjustRightInd w:val="0"/>
        <w:spacing w:after="0" w:line="240" w:lineRule="exact"/>
        <w:jc w:val="center"/>
        <w:rPr>
          <w:rFonts w:ascii="Times New Roman" w:eastAsia="Calibri" w:hAnsi="Times New Roman" w:cs="Times New Roman"/>
          <w:sz w:val="28"/>
          <w:szCs w:val="20"/>
          <w:lang w:eastAsia="ru-RU"/>
        </w:rPr>
      </w:pPr>
    </w:p>
    <w:p w:rsidR="00B92A4A" w:rsidRPr="00B92A4A" w:rsidRDefault="00501E13" w:rsidP="00B92A4A">
      <w:pPr>
        <w:tabs>
          <w:tab w:val="left" w:pos="720"/>
          <w:tab w:val="left" w:pos="1800"/>
        </w:tabs>
        <w:overflowPunct w:val="0"/>
        <w:autoSpaceDE w:val="0"/>
        <w:autoSpaceDN w:val="0"/>
        <w:adjustRightInd w:val="0"/>
        <w:spacing w:after="0" w:line="240" w:lineRule="exact"/>
        <w:jc w:val="center"/>
        <w:rPr>
          <w:rFonts w:ascii="Times New Roman" w:eastAsia="Calibri" w:hAnsi="Times New Roman" w:cs="Times New Roman"/>
          <w:sz w:val="28"/>
          <w:szCs w:val="20"/>
          <w:lang w:eastAsia="ru-RU"/>
        </w:rPr>
      </w:pPr>
      <w:r>
        <w:rPr>
          <w:rFonts w:ascii="Times New Roman" w:eastAsia="Calibri" w:hAnsi="Times New Roman" w:cs="Times New Roman"/>
          <w:noProof/>
          <w:sz w:val="24"/>
          <w:szCs w:val="20"/>
          <w:lang w:eastAsia="ru-RU"/>
        </w:rPr>
        <mc:AlternateContent>
          <mc:Choice Requires="wps">
            <w:drawing>
              <wp:anchor distT="0" distB="0" distL="114300" distR="114300" simplePos="0" relativeHeight="251659264" behindDoc="0" locked="0" layoutInCell="1" allowOverlap="1" wp14:anchorId="5C210C0D" wp14:editId="7AD828A2">
                <wp:simplePos x="0" y="0"/>
                <wp:positionH relativeFrom="column">
                  <wp:posOffset>1962150</wp:posOffset>
                </wp:positionH>
                <wp:positionV relativeFrom="paragraph">
                  <wp:posOffset>19050</wp:posOffset>
                </wp:positionV>
                <wp:extent cx="1943100" cy="457835"/>
                <wp:effectExtent l="9525" t="9525" r="9525" b="889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835"/>
                        </a:xfrm>
                        <a:prstGeom prst="rect">
                          <a:avLst/>
                        </a:prstGeom>
                        <a:solidFill>
                          <a:srgbClr val="FFFFFF"/>
                        </a:solidFill>
                        <a:ln w="9525">
                          <a:solidFill>
                            <a:srgbClr val="000000"/>
                          </a:solidFill>
                          <a:miter lim="800000"/>
                          <a:headEnd/>
                          <a:tailEnd/>
                        </a:ln>
                      </wps:spPr>
                      <wps:txbx>
                        <w:txbxContent>
                          <w:p w:rsidR="00EB7FC5" w:rsidRPr="009D27D3" w:rsidRDefault="00EB7FC5" w:rsidP="00B92A4A">
                            <w:pPr>
                              <w:jc w:val="center"/>
                              <w:rPr>
                                <w:rFonts w:ascii="Times New Roman" w:hAnsi="Times New Roman" w:cs="Times New Roman"/>
                                <w:sz w:val="24"/>
                                <w:szCs w:val="24"/>
                              </w:rPr>
                            </w:pPr>
                            <w:r w:rsidRPr="009D27D3">
                              <w:rPr>
                                <w:rFonts w:ascii="Times New Roman" w:hAnsi="Times New Roman" w:cs="Times New Roman"/>
                                <w:sz w:val="24"/>
                                <w:szCs w:val="24"/>
                              </w:rPr>
                              <w:t>Прием и регистрация документов</w:t>
                            </w:r>
                          </w:p>
                          <w:p w:rsidR="00EB7FC5" w:rsidRDefault="00EB7FC5" w:rsidP="00B92A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54.5pt;margin-top:1.5pt;width:153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">
                <v:textbox>
                  <w:txbxContent>
                    <w:p w:rsidR="00EB7FC5" w:rsidRPr="009D27D3" w:rsidRDefault="00EB7FC5" w:rsidP="00B92A4A">
                      <w:pPr>
                        <w:jc w:val="center"/>
                        <w:rPr>
                          <w:rFonts w:ascii="Times New Roman" w:hAnsi="Times New Roman" w:cs="Times New Roman"/>
                          <w:sz w:val="24"/>
                          <w:szCs w:val="24"/>
                        </w:rPr>
                      </w:pPr>
                      <w:r w:rsidRPr="009D27D3">
                        <w:rPr>
                          <w:rFonts w:ascii="Times New Roman" w:hAnsi="Times New Roman" w:cs="Times New Roman"/>
                          <w:sz w:val="24"/>
                          <w:szCs w:val="24"/>
                        </w:rPr>
                        <w:t>Прием и регистрация документов</w:t>
                      </w:r>
                    </w:p>
                    <w:p w:rsidR="00EB7FC5" w:rsidRDefault="00EB7FC5" w:rsidP="00B92A4A"/>
                  </w:txbxContent>
                </v:textbox>
              </v:rect>
            </w:pict>
          </mc:Fallback>
        </mc:AlternateContent>
      </w:r>
    </w:p>
    <w:p w:rsidR="00B92A4A" w:rsidRPr="00B92A4A" w:rsidRDefault="00B92A4A" w:rsidP="00B92A4A">
      <w:pPr>
        <w:tabs>
          <w:tab w:val="left" w:pos="720"/>
          <w:tab w:val="left" w:pos="1800"/>
        </w:tabs>
        <w:overflowPunct w:val="0"/>
        <w:autoSpaceDE w:val="0"/>
        <w:autoSpaceDN w:val="0"/>
        <w:adjustRightInd w:val="0"/>
        <w:spacing w:after="0" w:line="240" w:lineRule="exact"/>
        <w:jc w:val="center"/>
        <w:rPr>
          <w:rFonts w:ascii="Times New Roman" w:eastAsia="Calibri" w:hAnsi="Times New Roman" w:cs="Times New Roman"/>
          <w:sz w:val="28"/>
          <w:szCs w:val="20"/>
          <w:lang w:eastAsia="ru-RU"/>
        </w:rPr>
      </w:pPr>
    </w:p>
    <w:p w:rsidR="00B92A4A" w:rsidRPr="00B92A4A" w:rsidRDefault="00B92A4A" w:rsidP="00B92A4A">
      <w:pPr>
        <w:tabs>
          <w:tab w:val="left" w:pos="720"/>
          <w:tab w:val="left" w:pos="1800"/>
        </w:tabs>
        <w:overflowPunct w:val="0"/>
        <w:autoSpaceDE w:val="0"/>
        <w:autoSpaceDN w:val="0"/>
        <w:adjustRightInd w:val="0"/>
        <w:spacing w:after="0" w:line="240" w:lineRule="exact"/>
        <w:jc w:val="center"/>
        <w:rPr>
          <w:rFonts w:ascii="Times New Roman" w:eastAsia="Calibri" w:hAnsi="Times New Roman" w:cs="Times New Roman"/>
          <w:sz w:val="28"/>
          <w:szCs w:val="20"/>
          <w:lang w:eastAsia="ru-RU"/>
        </w:rPr>
      </w:pPr>
    </w:p>
    <w:p w:rsidR="00B92A4A" w:rsidRPr="00B92A4A" w:rsidRDefault="00501E13" w:rsidP="00B92A4A">
      <w:pPr>
        <w:tabs>
          <w:tab w:val="left" w:pos="720"/>
          <w:tab w:val="left" w:pos="1800"/>
        </w:tabs>
        <w:overflowPunct w:val="0"/>
        <w:autoSpaceDE w:val="0"/>
        <w:autoSpaceDN w:val="0"/>
        <w:adjustRightInd w:val="0"/>
        <w:spacing w:after="0" w:line="240" w:lineRule="exact"/>
        <w:jc w:val="center"/>
        <w:rPr>
          <w:rFonts w:ascii="Times New Roman" w:eastAsia="Calibri" w:hAnsi="Times New Roman" w:cs="Times New Roman"/>
          <w:sz w:val="28"/>
          <w:szCs w:val="20"/>
          <w:lang w:eastAsia="ru-RU"/>
        </w:rPr>
      </w:pPr>
      <w:r>
        <w:rPr>
          <w:rFonts w:ascii="Times New Roman" w:eastAsia="Calibri" w:hAnsi="Times New Roman" w:cs="Times New Roman"/>
          <w:noProof/>
          <w:sz w:val="24"/>
          <w:szCs w:val="20"/>
          <w:lang w:eastAsia="ru-RU"/>
        </w:rPr>
        <mc:AlternateContent>
          <mc:Choice Requires="wps">
            <w:drawing>
              <wp:anchor distT="0" distB="0" distL="114300" distR="114300" simplePos="0" relativeHeight="251660288" behindDoc="0" locked="0" layoutInCell="1" allowOverlap="1" wp14:anchorId="519BCDDB" wp14:editId="61351FE6">
                <wp:simplePos x="0" y="0"/>
                <wp:positionH relativeFrom="column">
                  <wp:posOffset>2997200</wp:posOffset>
                </wp:positionH>
                <wp:positionV relativeFrom="paragraph">
                  <wp:posOffset>72390</wp:posOffset>
                </wp:positionV>
                <wp:extent cx="0" cy="228600"/>
                <wp:effectExtent l="53975" t="5715" r="60325" b="22860"/>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5.7pt" to="236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5eKA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">
                <v:stroke endarrow="block"/>
              </v:line>
            </w:pict>
          </mc:Fallback>
        </mc:AlternateContent>
      </w:r>
    </w:p>
    <w:p w:rsidR="00B92A4A" w:rsidRPr="00B92A4A" w:rsidRDefault="00B92A4A" w:rsidP="00B92A4A">
      <w:pPr>
        <w:tabs>
          <w:tab w:val="left" w:pos="720"/>
          <w:tab w:val="left" w:pos="1800"/>
        </w:tabs>
        <w:overflowPunct w:val="0"/>
        <w:autoSpaceDE w:val="0"/>
        <w:autoSpaceDN w:val="0"/>
        <w:adjustRightInd w:val="0"/>
        <w:spacing w:after="0" w:line="240" w:lineRule="exact"/>
        <w:jc w:val="center"/>
        <w:rPr>
          <w:rFonts w:ascii="Times New Roman" w:eastAsia="Calibri" w:hAnsi="Times New Roman" w:cs="Times New Roman"/>
          <w:sz w:val="28"/>
          <w:szCs w:val="20"/>
          <w:lang w:eastAsia="ru-RU"/>
        </w:rPr>
      </w:pPr>
    </w:p>
    <w:p w:rsidR="00B92A4A" w:rsidRPr="00B92A4A" w:rsidRDefault="00501E13" w:rsidP="00B92A4A">
      <w:pPr>
        <w:tabs>
          <w:tab w:val="left" w:pos="720"/>
          <w:tab w:val="left" w:pos="1800"/>
        </w:tabs>
        <w:overflowPunct w:val="0"/>
        <w:autoSpaceDE w:val="0"/>
        <w:autoSpaceDN w:val="0"/>
        <w:adjustRightInd w:val="0"/>
        <w:spacing w:after="0" w:line="240" w:lineRule="exact"/>
        <w:jc w:val="center"/>
        <w:rPr>
          <w:rFonts w:ascii="Times New Roman" w:eastAsia="Calibri" w:hAnsi="Times New Roman" w:cs="Times New Roman"/>
          <w:sz w:val="28"/>
          <w:szCs w:val="20"/>
          <w:lang w:eastAsia="ru-RU"/>
        </w:rPr>
      </w:pPr>
      <w:r>
        <w:rPr>
          <w:rFonts w:ascii="Times New Roman" w:eastAsia="Calibri" w:hAnsi="Times New Roman" w:cs="Times New Roman"/>
          <w:noProof/>
          <w:sz w:val="28"/>
          <w:szCs w:val="20"/>
          <w:lang w:eastAsia="ru-RU"/>
        </w:rPr>
        <mc:AlternateContent>
          <mc:Choice Requires="wps">
            <w:drawing>
              <wp:anchor distT="0" distB="0" distL="114300" distR="114300" simplePos="0" relativeHeight="251661312" behindDoc="0" locked="0" layoutInCell="1" allowOverlap="1" wp14:anchorId="4E15B67C" wp14:editId="32069D85">
                <wp:simplePos x="0" y="0"/>
                <wp:positionH relativeFrom="column">
                  <wp:posOffset>1123950</wp:posOffset>
                </wp:positionH>
                <wp:positionV relativeFrom="paragraph">
                  <wp:posOffset>-3810</wp:posOffset>
                </wp:positionV>
                <wp:extent cx="3771900" cy="1489710"/>
                <wp:effectExtent l="19050" t="15240" r="19050" b="9525"/>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489710"/>
                        </a:xfrm>
                        <a:prstGeom prst="flowChartDecision">
                          <a:avLst/>
                        </a:prstGeom>
                        <a:solidFill>
                          <a:srgbClr val="FFFFFF"/>
                        </a:solidFill>
                        <a:ln w="9525">
                          <a:solidFill>
                            <a:srgbClr val="000000"/>
                          </a:solidFill>
                          <a:miter lim="800000"/>
                          <a:headEnd/>
                          <a:tailEnd/>
                        </a:ln>
                      </wps:spPr>
                      <wps:txbx>
                        <w:txbxContent>
                          <w:p w:rsidR="00EB7FC5" w:rsidRPr="009D27D3" w:rsidRDefault="00EB7FC5" w:rsidP="00B92A4A">
                            <w:pPr>
                              <w:spacing w:line="240" w:lineRule="auto"/>
                              <w:ind w:right="-240"/>
                              <w:jc w:val="center"/>
                              <w:rPr>
                                <w:rFonts w:ascii="Times New Roman" w:hAnsi="Times New Roman" w:cs="Times New Roman"/>
                              </w:rPr>
                            </w:pPr>
                            <w:r w:rsidRPr="009D27D3">
                              <w:rPr>
                                <w:rFonts w:ascii="Times New Roman" w:hAnsi="Times New Roman" w:cs="Times New Roman"/>
                              </w:rPr>
                              <w:t>Документы представлены в полном объеме и соответствуют установленным требованиям</w:t>
                            </w:r>
                          </w:p>
                          <w:p w:rsidR="00EB7FC5" w:rsidRPr="00681956" w:rsidRDefault="00EB7FC5" w:rsidP="00B92A4A">
                            <w:pPr>
                              <w:ind w:left="-540" w:right="-600"/>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4" o:spid="_x0000_s1027" type="#_x0000_t110" style="position:absolute;left:0;text-align:left;margin-left:88.5pt;margin-top:-.3pt;width:297pt;height:11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">
                <v:textbox>
                  <w:txbxContent>
                    <w:p w:rsidR="00EB7FC5" w:rsidRPr="009D27D3" w:rsidRDefault="00EB7FC5" w:rsidP="00B92A4A">
                      <w:pPr>
                        <w:spacing w:line="240" w:lineRule="auto"/>
                        <w:ind w:right="-240"/>
                        <w:jc w:val="center"/>
                        <w:rPr>
                          <w:rFonts w:ascii="Times New Roman" w:hAnsi="Times New Roman" w:cs="Times New Roman"/>
                        </w:rPr>
                      </w:pPr>
                      <w:r w:rsidRPr="009D27D3">
                        <w:rPr>
                          <w:rFonts w:ascii="Times New Roman" w:hAnsi="Times New Roman" w:cs="Times New Roman"/>
                        </w:rPr>
                        <w:t>Документы представлены в полном объеме и соответствуют установленным требованиям</w:t>
                      </w:r>
                    </w:p>
                    <w:p w:rsidR="00EB7FC5" w:rsidRPr="00681956" w:rsidRDefault="00EB7FC5" w:rsidP="00B92A4A">
                      <w:pPr>
                        <w:ind w:left="-540" w:right="-600"/>
                        <w:rPr>
                          <w:rFonts w:ascii="Calibri" w:hAnsi="Calibri"/>
                        </w:rPr>
                      </w:pPr>
                    </w:p>
                  </w:txbxContent>
                </v:textbox>
              </v:shape>
            </w:pict>
          </mc:Fallback>
        </mc:AlternateContent>
      </w:r>
    </w:p>
    <w:p w:rsidR="00B92A4A" w:rsidRPr="00B92A4A" w:rsidRDefault="00B92A4A" w:rsidP="00B92A4A">
      <w:pPr>
        <w:tabs>
          <w:tab w:val="left" w:pos="720"/>
          <w:tab w:val="left" w:pos="1800"/>
        </w:tabs>
        <w:overflowPunct w:val="0"/>
        <w:autoSpaceDE w:val="0"/>
        <w:autoSpaceDN w:val="0"/>
        <w:adjustRightInd w:val="0"/>
        <w:spacing w:after="0" w:line="240" w:lineRule="exact"/>
        <w:jc w:val="center"/>
        <w:rPr>
          <w:rFonts w:ascii="Times New Roman" w:eastAsia="Calibri" w:hAnsi="Times New Roman" w:cs="Times New Roman"/>
          <w:sz w:val="28"/>
          <w:szCs w:val="20"/>
          <w:lang w:eastAsia="ru-RU"/>
        </w:rPr>
      </w:pPr>
    </w:p>
    <w:p w:rsidR="00B92A4A" w:rsidRPr="009D27D3" w:rsidRDefault="00501E13" w:rsidP="00B92A4A">
      <w:pPr>
        <w:tabs>
          <w:tab w:val="left" w:pos="720"/>
          <w:tab w:val="left" w:pos="1800"/>
        </w:tabs>
        <w:overflowPunct w:val="0"/>
        <w:autoSpaceDE w:val="0"/>
        <w:autoSpaceDN w:val="0"/>
        <w:adjustRightInd w:val="0"/>
        <w:spacing w:after="0" w:line="240" w:lineRule="exact"/>
        <w:jc w:val="center"/>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42D5D56D" wp14:editId="206995D5">
                <wp:simplePos x="0" y="0"/>
                <wp:positionH relativeFrom="column">
                  <wp:posOffset>2930525</wp:posOffset>
                </wp:positionH>
                <wp:positionV relativeFrom="paragraph">
                  <wp:posOffset>2981325</wp:posOffset>
                </wp:positionV>
                <wp:extent cx="849630" cy="848360"/>
                <wp:effectExtent l="6350" t="9525" r="48895" b="46990"/>
                <wp:wrapNone/>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9630" cy="848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75pt,234.75pt" to="297.65pt,3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">
                <v:stroke endarrow="block"/>
              </v:lin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0DA5E10D" wp14:editId="2FB76CF1">
                <wp:simplePos x="0" y="0"/>
                <wp:positionH relativeFrom="column">
                  <wp:posOffset>3629025</wp:posOffset>
                </wp:positionH>
                <wp:positionV relativeFrom="paragraph">
                  <wp:posOffset>2771775</wp:posOffset>
                </wp:positionV>
                <wp:extent cx="228600" cy="0"/>
                <wp:effectExtent l="19050" t="57150" r="9525" b="5715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75pt,218.25pt" to="303.7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">
                <v:stroke endarrow="block"/>
              </v:lin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2ADB1C63" wp14:editId="32DCDCB4">
                <wp:simplePos x="0" y="0"/>
                <wp:positionH relativeFrom="column">
                  <wp:posOffset>2070735</wp:posOffset>
                </wp:positionH>
                <wp:positionV relativeFrom="paragraph">
                  <wp:posOffset>2238375</wp:posOffset>
                </wp:positionV>
                <wp:extent cx="229235" cy="0"/>
                <wp:effectExtent l="22860" t="57150" r="5080" b="57150"/>
                <wp:wrapNone/>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176.25pt" to="181.1pt,1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">
                <v:stroke endarrow="block"/>
              </v:lin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5E0BBDF4" wp14:editId="03832E4F">
                <wp:simplePos x="0" y="0"/>
                <wp:positionH relativeFrom="column">
                  <wp:posOffset>4895850</wp:posOffset>
                </wp:positionH>
                <wp:positionV relativeFrom="paragraph">
                  <wp:posOffset>4057015</wp:posOffset>
                </wp:positionV>
                <wp:extent cx="0" cy="227965"/>
                <wp:effectExtent l="57150" t="8890" r="57150" b="2032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5pt,319.45pt" to="385.5pt,3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">
                <v:stroke endarrow="block"/>
              </v:lin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5A94390E" wp14:editId="035DBC4F">
                <wp:simplePos x="0" y="0"/>
                <wp:positionH relativeFrom="column">
                  <wp:posOffset>3858895</wp:posOffset>
                </wp:positionH>
                <wp:positionV relativeFrom="paragraph">
                  <wp:posOffset>3371850</wp:posOffset>
                </wp:positionV>
                <wp:extent cx="1943100" cy="685165"/>
                <wp:effectExtent l="10795" t="9525" r="8255" b="10160"/>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165"/>
                        </a:xfrm>
                        <a:prstGeom prst="rect">
                          <a:avLst/>
                        </a:prstGeom>
                        <a:solidFill>
                          <a:srgbClr val="FFFFFF"/>
                        </a:solidFill>
                        <a:ln w="9525">
                          <a:solidFill>
                            <a:srgbClr val="000000"/>
                          </a:solidFill>
                          <a:miter lim="800000"/>
                          <a:headEnd/>
                          <a:tailEnd/>
                        </a:ln>
                      </wps:spPr>
                      <wps:txbx>
                        <w:txbxContent>
                          <w:p w:rsidR="00EB7FC5" w:rsidRPr="009D27D3" w:rsidRDefault="00EB7FC5" w:rsidP="009D27D3">
                            <w:pPr>
                              <w:spacing w:after="0" w:line="240" w:lineRule="auto"/>
                              <w:jc w:val="center"/>
                              <w:rPr>
                                <w:rFonts w:ascii="Times New Roman" w:hAnsi="Times New Roman" w:cs="Times New Roman"/>
                                <w:sz w:val="24"/>
                                <w:szCs w:val="24"/>
                              </w:rPr>
                            </w:pPr>
                            <w:r w:rsidRPr="009D27D3">
                              <w:rPr>
                                <w:rFonts w:ascii="Times New Roman" w:hAnsi="Times New Roman" w:cs="Times New Roman"/>
                                <w:sz w:val="24"/>
                                <w:szCs w:val="24"/>
                              </w:rPr>
                              <w:t>принятие решения об отказе в предоставлении муниципальной услуги</w:t>
                            </w:r>
                          </w:p>
                          <w:p w:rsidR="00EB7FC5" w:rsidRDefault="00EB7FC5" w:rsidP="00B92A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left:0;text-align:left;margin-left:303.85pt;margin-top:265.5pt;width:153pt;height:5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">
                <v:textbox>
                  <w:txbxContent>
                    <w:p w:rsidR="00EB7FC5" w:rsidRPr="009D27D3" w:rsidRDefault="00EB7FC5" w:rsidP="009D27D3">
                      <w:pPr>
                        <w:spacing w:after="0" w:line="240" w:lineRule="auto"/>
                        <w:jc w:val="center"/>
                        <w:rPr>
                          <w:rFonts w:ascii="Times New Roman" w:hAnsi="Times New Roman" w:cs="Times New Roman"/>
                          <w:sz w:val="24"/>
                          <w:szCs w:val="24"/>
                        </w:rPr>
                      </w:pPr>
                      <w:r w:rsidRPr="009D27D3">
                        <w:rPr>
                          <w:rFonts w:ascii="Times New Roman" w:hAnsi="Times New Roman" w:cs="Times New Roman"/>
                          <w:sz w:val="24"/>
                          <w:szCs w:val="24"/>
                        </w:rPr>
                        <w:t>принятие решения об отказе в предоставлении муниципальной услуги</w:t>
                      </w:r>
                    </w:p>
                    <w:p w:rsidR="00EB7FC5" w:rsidRDefault="00EB7FC5" w:rsidP="00B92A4A"/>
                  </w:txbxContent>
                </v:textbox>
              </v:rect>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3E0DDD98" wp14:editId="34FAE138">
                <wp:simplePos x="0" y="0"/>
                <wp:positionH relativeFrom="column">
                  <wp:posOffset>3858895</wp:posOffset>
                </wp:positionH>
                <wp:positionV relativeFrom="paragraph">
                  <wp:posOffset>2657475</wp:posOffset>
                </wp:positionV>
                <wp:extent cx="1943100" cy="455930"/>
                <wp:effectExtent l="10795" t="9525" r="8255" b="1079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5930"/>
                        </a:xfrm>
                        <a:prstGeom prst="rect">
                          <a:avLst/>
                        </a:prstGeom>
                        <a:solidFill>
                          <a:srgbClr val="FFFFFF"/>
                        </a:solidFill>
                        <a:ln w="9525">
                          <a:solidFill>
                            <a:srgbClr val="000000"/>
                          </a:solidFill>
                          <a:miter lim="800000"/>
                          <a:headEnd/>
                          <a:tailEnd/>
                        </a:ln>
                      </wps:spPr>
                      <wps:txbx>
                        <w:txbxContent>
                          <w:p w:rsidR="00EB7FC5" w:rsidRPr="009D27D3" w:rsidRDefault="00EB7FC5" w:rsidP="009D27D3">
                            <w:pPr>
                              <w:spacing w:after="0" w:line="240" w:lineRule="auto"/>
                              <w:jc w:val="center"/>
                              <w:rPr>
                                <w:rFonts w:ascii="Times New Roman" w:hAnsi="Times New Roman" w:cs="Times New Roman"/>
                                <w:sz w:val="24"/>
                                <w:szCs w:val="24"/>
                              </w:rPr>
                            </w:pPr>
                            <w:r w:rsidRPr="009D27D3">
                              <w:rPr>
                                <w:rFonts w:ascii="Times New Roman" w:hAnsi="Times New Roman" w:cs="Times New Roman"/>
                                <w:sz w:val="24"/>
                                <w:szCs w:val="24"/>
                              </w:rPr>
                              <w:t>повторное направление документов заявителем</w:t>
                            </w:r>
                          </w:p>
                          <w:p w:rsidR="00EB7FC5" w:rsidRDefault="00EB7FC5" w:rsidP="00B92A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303.85pt;margin-top:209.25pt;width:153pt;height:3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">
                <v:textbox>
                  <w:txbxContent>
                    <w:p w:rsidR="00EB7FC5" w:rsidRPr="009D27D3" w:rsidRDefault="00EB7FC5" w:rsidP="009D27D3">
                      <w:pPr>
                        <w:spacing w:after="0" w:line="240" w:lineRule="auto"/>
                        <w:jc w:val="center"/>
                        <w:rPr>
                          <w:rFonts w:ascii="Times New Roman" w:hAnsi="Times New Roman" w:cs="Times New Roman"/>
                          <w:sz w:val="24"/>
                          <w:szCs w:val="24"/>
                        </w:rPr>
                      </w:pPr>
                      <w:r w:rsidRPr="009D27D3">
                        <w:rPr>
                          <w:rFonts w:ascii="Times New Roman" w:hAnsi="Times New Roman" w:cs="Times New Roman"/>
                          <w:sz w:val="24"/>
                          <w:szCs w:val="24"/>
                        </w:rPr>
                        <w:t>повторное направление документов заявителем</w:t>
                      </w:r>
                    </w:p>
                    <w:p w:rsidR="00EB7FC5" w:rsidRDefault="00EB7FC5" w:rsidP="00B92A4A"/>
                  </w:txbxContent>
                </v:textbox>
              </v:rect>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179EE262" wp14:editId="455F968E">
                <wp:simplePos x="0" y="0"/>
                <wp:positionH relativeFrom="column">
                  <wp:posOffset>1216025</wp:posOffset>
                </wp:positionH>
                <wp:positionV relativeFrom="paragraph">
                  <wp:posOffset>2428240</wp:posOffset>
                </wp:positionV>
                <wp:extent cx="0" cy="343535"/>
                <wp:effectExtent l="53975" t="8890" r="60325" b="1905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75pt,191.2pt" to="95.7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">
                <v:stroke endarrow="block"/>
              </v:lin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7F1F8DF7" wp14:editId="78962866">
                <wp:simplePos x="0" y="0"/>
                <wp:positionH relativeFrom="column">
                  <wp:posOffset>482600</wp:posOffset>
                </wp:positionH>
                <wp:positionV relativeFrom="paragraph">
                  <wp:posOffset>1009650</wp:posOffset>
                </wp:positionV>
                <wp:extent cx="1581150" cy="1362075"/>
                <wp:effectExtent l="6350" t="9525" r="12700" b="952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1362075"/>
                        </a:xfrm>
                        <a:prstGeom prst="rect">
                          <a:avLst/>
                        </a:prstGeom>
                        <a:solidFill>
                          <a:srgbClr val="FFFFFF"/>
                        </a:solidFill>
                        <a:ln w="9525">
                          <a:solidFill>
                            <a:srgbClr val="000000"/>
                          </a:solidFill>
                          <a:miter lim="800000"/>
                          <a:headEnd/>
                          <a:tailEnd/>
                        </a:ln>
                      </wps:spPr>
                      <wps:txbx>
                        <w:txbxContent>
                          <w:p w:rsidR="00EB7FC5" w:rsidRPr="009D27D3" w:rsidRDefault="00EB7FC5" w:rsidP="00B92A4A">
                            <w:pPr>
                              <w:spacing w:line="240" w:lineRule="exact"/>
                              <w:jc w:val="center"/>
                              <w:rPr>
                                <w:rFonts w:ascii="Times New Roman" w:hAnsi="Times New Roman" w:cs="Times New Roman"/>
                              </w:rPr>
                            </w:pPr>
                            <w:r w:rsidRPr="009D27D3">
                              <w:rPr>
                                <w:rFonts w:ascii="Times New Roman" w:hAnsi="Times New Roman" w:cs="Times New Roman"/>
                              </w:rPr>
                              <w:t xml:space="preserve">подготовка постановления Благодарненский городской округ о присвоении квалификационных категорий спортивных судей </w:t>
                            </w:r>
                          </w:p>
                          <w:p w:rsidR="00EB7FC5" w:rsidRDefault="00EB7FC5" w:rsidP="00B92A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38pt;margin-top:79.5pt;width:124.5pt;height:10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">
                <v:textbox>
                  <w:txbxContent>
                    <w:p w:rsidR="00EB7FC5" w:rsidRPr="009D27D3" w:rsidRDefault="00EB7FC5" w:rsidP="00B92A4A">
                      <w:pPr>
                        <w:spacing w:line="240" w:lineRule="exact"/>
                        <w:jc w:val="center"/>
                        <w:rPr>
                          <w:rFonts w:ascii="Times New Roman" w:hAnsi="Times New Roman" w:cs="Times New Roman"/>
                        </w:rPr>
                      </w:pPr>
                      <w:r w:rsidRPr="009D27D3">
                        <w:rPr>
                          <w:rFonts w:ascii="Times New Roman" w:hAnsi="Times New Roman" w:cs="Times New Roman"/>
                        </w:rPr>
                        <w:t xml:space="preserve">подготовка постановления Благодарненский городской округ о присвоении квалификационных категорий спортивных судей </w:t>
                      </w:r>
                    </w:p>
                    <w:p w:rsidR="00EB7FC5" w:rsidRDefault="00EB7FC5" w:rsidP="00B92A4A"/>
                  </w:txbxContent>
                </v:textbox>
              </v:rect>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3398D202" wp14:editId="08BD616F">
                <wp:simplePos x="0" y="0"/>
                <wp:positionH relativeFrom="column">
                  <wp:posOffset>4782185</wp:posOffset>
                </wp:positionH>
                <wp:positionV relativeFrom="paragraph">
                  <wp:posOffset>64770</wp:posOffset>
                </wp:positionV>
                <wp:extent cx="456565" cy="281940"/>
                <wp:effectExtent l="10160" t="7620" r="9525" b="571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281940"/>
                        </a:xfrm>
                        <a:prstGeom prst="rect">
                          <a:avLst/>
                        </a:prstGeom>
                        <a:solidFill>
                          <a:srgbClr val="FFFFFF"/>
                        </a:solidFill>
                        <a:ln w="9525">
                          <a:solidFill>
                            <a:srgbClr val="FFFFFF"/>
                          </a:solidFill>
                          <a:miter lim="800000"/>
                          <a:headEnd/>
                          <a:tailEnd/>
                        </a:ln>
                      </wps:spPr>
                      <wps:txbx>
                        <w:txbxContent>
                          <w:p w:rsidR="00EB7FC5" w:rsidRDefault="00EB7FC5" w:rsidP="00B92A4A">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left:0;text-align:left;margin-left:376.55pt;margin-top:5.1pt;width:35.95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" strokecolor="white">
                <v:textbox>
                  <w:txbxContent>
                    <w:p w:rsidR="00EB7FC5" w:rsidRDefault="00EB7FC5" w:rsidP="00B92A4A">
                      <w:r>
                        <w:t>нет</w:t>
                      </w:r>
                    </w:p>
                  </w:txbxContent>
                </v:textbox>
              </v:rect>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644F9678" wp14:editId="5C4C6DCE">
                <wp:simplePos x="0" y="0"/>
                <wp:positionH relativeFrom="column">
                  <wp:posOffset>723900</wp:posOffset>
                </wp:positionH>
                <wp:positionV relativeFrom="paragraph">
                  <wp:posOffset>85725</wp:posOffset>
                </wp:positionV>
                <wp:extent cx="342900" cy="260985"/>
                <wp:effectExtent l="9525" t="9525" r="9525" b="571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flowChartProcess">
                          <a:avLst/>
                        </a:prstGeom>
                        <a:solidFill>
                          <a:srgbClr val="FFFFFF"/>
                        </a:solidFill>
                        <a:ln w="9525">
                          <a:solidFill>
                            <a:srgbClr val="FFFFFF"/>
                          </a:solidFill>
                          <a:miter lim="800000"/>
                          <a:headEnd/>
                          <a:tailEnd/>
                        </a:ln>
                      </wps:spPr>
                      <wps:txbx>
                        <w:txbxContent>
                          <w:p w:rsidR="00EB7FC5" w:rsidRDefault="00EB7FC5" w:rsidP="00B92A4A">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7" o:spid="_x0000_s1032" type="#_x0000_t109" style="position:absolute;left:0;text-align:left;margin-left:57pt;margin-top:6.75pt;width:27pt;height:2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" strokecolor="white">
                <v:textbox>
                  <w:txbxContent>
                    <w:p w:rsidR="00EB7FC5" w:rsidRDefault="00EB7FC5" w:rsidP="00B92A4A">
                      <w:r>
                        <w:t>да</w:t>
                      </w:r>
                    </w:p>
                  </w:txbxContent>
                </v:textbox>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7B1D6D78" wp14:editId="32FD9B8A">
                <wp:simplePos x="0" y="0"/>
                <wp:positionH relativeFrom="column">
                  <wp:posOffset>4895850</wp:posOffset>
                </wp:positionH>
                <wp:positionV relativeFrom="paragraph">
                  <wp:posOffset>428625</wp:posOffset>
                </wp:positionV>
                <wp:extent cx="227330" cy="399415"/>
                <wp:effectExtent l="19050" t="57150" r="58420" b="1968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399415"/>
                        </a:xfrm>
                        <a:prstGeom prst="bentConnector2">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3" coordsize="21600,21600" o:spt="33" o:oned="t" path="m,l21600,r,21600e" filled="f">
                <v:stroke joinstyle="miter"/>
                <v:path arrowok="t" fillok="f" o:connecttype="none"/>
                <o:lock v:ext="edit" shapetype="t"/>
              </v:shapetype>
              <v:shape id="AutoShape 6" o:spid="_x0000_s1026" type="#_x0000_t33" style="position:absolute;margin-left:385.5pt;margin-top:33.75pt;width:17.9pt;height:3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">
                <v:stroke startarrow="block" endarrow="block"/>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644DC37" wp14:editId="5AC11713">
                <wp:simplePos x="0" y="0"/>
                <wp:positionH relativeFrom="column">
                  <wp:posOffset>780415</wp:posOffset>
                </wp:positionH>
                <wp:positionV relativeFrom="paragraph">
                  <wp:posOffset>428625</wp:posOffset>
                </wp:positionV>
                <wp:extent cx="343535" cy="514350"/>
                <wp:effectExtent l="56515" t="57150" r="1905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43535" cy="514350"/>
                        </a:xfrm>
                        <a:prstGeom prst="bentConnector2">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3" style="position:absolute;margin-left:61.45pt;margin-top:33.75pt;width:27.05pt;height:40.5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">
                <v:stroke startarrow="block" endarrow="block"/>
              </v:shape>
            </w:pict>
          </mc:Fallback>
        </mc:AlternateContent>
      </w:r>
    </w:p>
    <w:p w:rsidR="00B92A4A" w:rsidRPr="00B92A4A" w:rsidRDefault="00B92A4A" w:rsidP="00B92A4A">
      <w:pPr>
        <w:autoSpaceDE w:val="0"/>
        <w:autoSpaceDN w:val="0"/>
        <w:adjustRightInd w:val="0"/>
        <w:spacing w:after="0" w:line="240" w:lineRule="auto"/>
        <w:jc w:val="both"/>
        <w:rPr>
          <w:rFonts w:ascii="Arial" w:eastAsia="Calibri" w:hAnsi="Arial" w:cs="Arial"/>
          <w:sz w:val="20"/>
          <w:szCs w:val="20"/>
          <w:lang w:eastAsia="ru-RU"/>
        </w:rPr>
      </w:pPr>
    </w:p>
    <w:p w:rsidR="00B92A4A" w:rsidRPr="00B92A4A" w:rsidRDefault="00B92A4A" w:rsidP="00B92A4A">
      <w:pPr>
        <w:autoSpaceDE w:val="0"/>
        <w:autoSpaceDN w:val="0"/>
        <w:adjustRightInd w:val="0"/>
        <w:spacing w:after="0" w:line="240" w:lineRule="auto"/>
        <w:jc w:val="both"/>
        <w:rPr>
          <w:rFonts w:ascii="Arial" w:eastAsia="Calibri" w:hAnsi="Arial" w:cs="Arial"/>
          <w:sz w:val="20"/>
          <w:szCs w:val="20"/>
          <w:lang w:eastAsia="ru-RU"/>
        </w:rPr>
      </w:pPr>
    </w:p>
    <w:p w:rsidR="00B92A4A" w:rsidRPr="00B92A4A" w:rsidRDefault="00B92A4A" w:rsidP="00B92A4A">
      <w:pPr>
        <w:autoSpaceDE w:val="0"/>
        <w:autoSpaceDN w:val="0"/>
        <w:adjustRightInd w:val="0"/>
        <w:spacing w:after="0" w:line="240" w:lineRule="auto"/>
        <w:jc w:val="both"/>
        <w:rPr>
          <w:rFonts w:ascii="Arial" w:eastAsia="Calibri" w:hAnsi="Arial" w:cs="Arial"/>
          <w:sz w:val="20"/>
          <w:szCs w:val="20"/>
          <w:lang w:eastAsia="ru-RU"/>
        </w:rPr>
      </w:pPr>
    </w:p>
    <w:p w:rsidR="00B92A4A" w:rsidRPr="00B92A4A" w:rsidRDefault="00B92A4A" w:rsidP="00B92A4A">
      <w:pPr>
        <w:autoSpaceDE w:val="0"/>
        <w:autoSpaceDN w:val="0"/>
        <w:adjustRightInd w:val="0"/>
        <w:spacing w:after="0" w:line="240" w:lineRule="auto"/>
        <w:jc w:val="both"/>
        <w:rPr>
          <w:rFonts w:ascii="Arial" w:eastAsia="Calibri" w:hAnsi="Arial" w:cs="Arial"/>
          <w:sz w:val="20"/>
          <w:szCs w:val="20"/>
          <w:lang w:eastAsia="ru-RU"/>
        </w:rPr>
      </w:pPr>
    </w:p>
    <w:p w:rsidR="00B92A4A" w:rsidRPr="00B92A4A" w:rsidRDefault="00B92A4A" w:rsidP="00B92A4A">
      <w:pPr>
        <w:autoSpaceDE w:val="0"/>
        <w:autoSpaceDN w:val="0"/>
        <w:adjustRightInd w:val="0"/>
        <w:spacing w:after="0" w:line="240" w:lineRule="auto"/>
        <w:jc w:val="both"/>
        <w:rPr>
          <w:rFonts w:ascii="Arial" w:eastAsia="Calibri" w:hAnsi="Arial" w:cs="Arial"/>
          <w:sz w:val="20"/>
          <w:szCs w:val="20"/>
          <w:lang w:eastAsia="ru-RU"/>
        </w:rPr>
      </w:pPr>
    </w:p>
    <w:p w:rsidR="00B92A4A" w:rsidRPr="00B92A4A" w:rsidRDefault="007F1654" w:rsidP="00B92A4A">
      <w:pPr>
        <w:autoSpaceDE w:val="0"/>
        <w:autoSpaceDN w:val="0"/>
        <w:adjustRightInd w:val="0"/>
        <w:spacing w:after="0" w:line="240" w:lineRule="auto"/>
        <w:jc w:val="both"/>
        <w:rPr>
          <w:rFonts w:ascii="Arial" w:eastAsia="Calibri" w:hAnsi="Arial" w:cs="Arial"/>
          <w:sz w:val="20"/>
          <w:szCs w:val="20"/>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3C9F1FBA" wp14:editId="3F90E4A8">
                <wp:simplePos x="0" y="0"/>
                <wp:positionH relativeFrom="column">
                  <wp:posOffset>3854450</wp:posOffset>
                </wp:positionH>
                <wp:positionV relativeFrom="paragraph">
                  <wp:posOffset>60960</wp:posOffset>
                </wp:positionV>
                <wp:extent cx="1944370" cy="1247775"/>
                <wp:effectExtent l="0" t="0" r="17780" b="28575"/>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4370" cy="1247775"/>
                        </a:xfrm>
                        <a:prstGeom prst="rect">
                          <a:avLst/>
                        </a:prstGeom>
                        <a:solidFill>
                          <a:srgbClr val="FFFFFF"/>
                        </a:solidFill>
                        <a:ln w="9525">
                          <a:solidFill>
                            <a:srgbClr val="000000"/>
                          </a:solidFill>
                          <a:miter lim="800000"/>
                          <a:headEnd/>
                          <a:tailEnd/>
                        </a:ln>
                      </wps:spPr>
                      <wps:txbx>
                        <w:txbxContent>
                          <w:p w:rsidR="00EB7FC5" w:rsidRPr="009D27D3" w:rsidRDefault="00EB7FC5" w:rsidP="00B92A4A">
                            <w:pPr>
                              <w:spacing w:line="240" w:lineRule="exact"/>
                              <w:jc w:val="center"/>
                              <w:rPr>
                                <w:rFonts w:ascii="Times New Roman" w:hAnsi="Times New Roman" w:cs="Times New Roman"/>
                              </w:rPr>
                            </w:pPr>
                            <w:r w:rsidRPr="009D27D3">
                              <w:rPr>
                                <w:rFonts w:ascii="Times New Roman" w:hAnsi="Times New Roman" w:cs="Times New Roman"/>
                              </w:rPr>
                              <w:t>возврат документов в местную спортивную федерацию, физкультурно-спортивную организацию с указанием причин возврата в течение 10 рабочих дней со дня поступления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left:0;text-align:left;margin-left:303.5pt;margin-top:4.8pt;width:153.1pt;height:9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">
                <v:textbox>
                  <w:txbxContent>
                    <w:p w:rsidR="00EB7FC5" w:rsidRPr="009D27D3" w:rsidRDefault="00EB7FC5" w:rsidP="00B92A4A">
                      <w:pPr>
                        <w:spacing w:line="240" w:lineRule="exact"/>
                        <w:jc w:val="center"/>
                        <w:rPr>
                          <w:rFonts w:ascii="Times New Roman" w:hAnsi="Times New Roman" w:cs="Times New Roman"/>
                        </w:rPr>
                      </w:pPr>
                      <w:r w:rsidRPr="009D27D3">
                        <w:rPr>
                          <w:rFonts w:ascii="Times New Roman" w:hAnsi="Times New Roman" w:cs="Times New Roman"/>
                        </w:rPr>
                        <w:t>возврат документов в местную спортивную федерацию, физкультурно-спортивную организацию с указанием причин возврата в течение 10 рабочих дней со дня поступления</w:t>
                      </w:r>
                    </w:p>
                  </w:txbxContent>
                </v:textbox>
              </v:rect>
            </w:pict>
          </mc:Fallback>
        </mc:AlternateContent>
      </w:r>
    </w:p>
    <w:p w:rsidR="00B92A4A" w:rsidRPr="00B92A4A" w:rsidRDefault="00B92A4A" w:rsidP="00B92A4A">
      <w:pPr>
        <w:autoSpaceDE w:val="0"/>
        <w:autoSpaceDN w:val="0"/>
        <w:adjustRightInd w:val="0"/>
        <w:spacing w:after="0" w:line="240" w:lineRule="auto"/>
        <w:jc w:val="both"/>
        <w:rPr>
          <w:rFonts w:ascii="Arial" w:eastAsia="Calibri" w:hAnsi="Arial" w:cs="Arial"/>
          <w:sz w:val="20"/>
          <w:szCs w:val="20"/>
          <w:lang w:eastAsia="ru-RU"/>
        </w:rPr>
      </w:pPr>
    </w:p>
    <w:p w:rsidR="00B92A4A" w:rsidRPr="00B92A4A" w:rsidRDefault="00B92A4A" w:rsidP="00B92A4A">
      <w:pPr>
        <w:autoSpaceDE w:val="0"/>
        <w:autoSpaceDN w:val="0"/>
        <w:adjustRightInd w:val="0"/>
        <w:spacing w:after="0" w:line="240" w:lineRule="auto"/>
        <w:jc w:val="both"/>
        <w:rPr>
          <w:rFonts w:ascii="Arial" w:eastAsia="Calibri" w:hAnsi="Arial" w:cs="Arial"/>
          <w:sz w:val="20"/>
          <w:szCs w:val="20"/>
          <w:lang w:eastAsia="ru-RU"/>
        </w:rPr>
      </w:pPr>
    </w:p>
    <w:p w:rsidR="00B92A4A" w:rsidRPr="00B92A4A" w:rsidRDefault="00B92A4A" w:rsidP="00B92A4A">
      <w:pPr>
        <w:autoSpaceDE w:val="0"/>
        <w:autoSpaceDN w:val="0"/>
        <w:adjustRightInd w:val="0"/>
        <w:spacing w:after="0" w:line="240" w:lineRule="auto"/>
        <w:jc w:val="both"/>
        <w:rPr>
          <w:rFonts w:ascii="Arial" w:eastAsia="Calibri" w:hAnsi="Arial" w:cs="Arial"/>
          <w:sz w:val="20"/>
          <w:szCs w:val="20"/>
          <w:lang w:eastAsia="ru-RU"/>
        </w:rPr>
      </w:pPr>
    </w:p>
    <w:p w:rsidR="00B92A4A" w:rsidRPr="00B92A4A" w:rsidRDefault="00B92A4A" w:rsidP="00B92A4A">
      <w:pPr>
        <w:autoSpaceDE w:val="0"/>
        <w:autoSpaceDN w:val="0"/>
        <w:adjustRightInd w:val="0"/>
        <w:spacing w:after="0" w:line="240" w:lineRule="auto"/>
        <w:jc w:val="both"/>
        <w:rPr>
          <w:rFonts w:ascii="Arial" w:eastAsia="Calibri" w:hAnsi="Arial" w:cs="Arial"/>
          <w:sz w:val="20"/>
          <w:szCs w:val="20"/>
          <w:lang w:eastAsia="ru-RU"/>
        </w:rPr>
      </w:pPr>
    </w:p>
    <w:p w:rsidR="00B92A4A" w:rsidRPr="00B92A4A" w:rsidRDefault="00B92A4A" w:rsidP="00B92A4A">
      <w:pPr>
        <w:autoSpaceDE w:val="0"/>
        <w:autoSpaceDN w:val="0"/>
        <w:adjustRightInd w:val="0"/>
        <w:spacing w:after="0" w:line="240" w:lineRule="auto"/>
        <w:jc w:val="both"/>
        <w:rPr>
          <w:rFonts w:ascii="Arial" w:eastAsia="Calibri" w:hAnsi="Arial" w:cs="Arial"/>
          <w:sz w:val="20"/>
          <w:szCs w:val="20"/>
          <w:lang w:eastAsia="ru-RU"/>
        </w:rPr>
      </w:pPr>
    </w:p>
    <w:p w:rsidR="00B92A4A" w:rsidRPr="00B92A4A" w:rsidRDefault="00B92A4A" w:rsidP="00B92A4A">
      <w:pPr>
        <w:autoSpaceDE w:val="0"/>
        <w:autoSpaceDN w:val="0"/>
        <w:adjustRightInd w:val="0"/>
        <w:spacing w:after="0" w:line="240" w:lineRule="auto"/>
        <w:jc w:val="both"/>
        <w:rPr>
          <w:rFonts w:ascii="Arial" w:eastAsia="Calibri" w:hAnsi="Arial" w:cs="Arial"/>
          <w:sz w:val="20"/>
          <w:szCs w:val="20"/>
          <w:lang w:eastAsia="ru-RU"/>
        </w:rPr>
      </w:pPr>
    </w:p>
    <w:p w:rsidR="00B92A4A" w:rsidRPr="00B92A4A" w:rsidRDefault="00B92A4A" w:rsidP="00B92A4A">
      <w:pPr>
        <w:autoSpaceDE w:val="0"/>
        <w:autoSpaceDN w:val="0"/>
        <w:adjustRightInd w:val="0"/>
        <w:spacing w:after="0" w:line="240" w:lineRule="auto"/>
        <w:jc w:val="both"/>
        <w:rPr>
          <w:rFonts w:ascii="Arial" w:eastAsia="Calibri" w:hAnsi="Arial" w:cs="Arial"/>
          <w:sz w:val="20"/>
          <w:szCs w:val="20"/>
          <w:lang w:eastAsia="ru-RU"/>
        </w:rPr>
      </w:pPr>
    </w:p>
    <w:p w:rsidR="00B92A4A" w:rsidRPr="00B92A4A" w:rsidRDefault="007F1654" w:rsidP="00B92A4A">
      <w:pPr>
        <w:autoSpaceDE w:val="0"/>
        <w:autoSpaceDN w:val="0"/>
        <w:adjustRightInd w:val="0"/>
        <w:spacing w:after="0" w:line="240" w:lineRule="auto"/>
        <w:jc w:val="both"/>
        <w:rPr>
          <w:rFonts w:ascii="Arial" w:eastAsia="Calibri" w:hAnsi="Arial" w:cs="Arial"/>
          <w:sz w:val="20"/>
          <w:szCs w:val="20"/>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34A0E2D0" wp14:editId="1B2A20FA">
                <wp:simplePos x="0" y="0"/>
                <wp:positionH relativeFrom="column">
                  <wp:posOffset>2339975</wp:posOffset>
                </wp:positionH>
                <wp:positionV relativeFrom="paragraph">
                  <wp:posOffset>45085</wp:posOffset>
                </wp:positionV>
                <wp:extent cx="1255395" cy="771525"/>
                <wp:effectExtent l="0" t="0" r="20955" b="28575"/>
                <wp:wrapNone/>
                <wp:docPr id="1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771525"/>
                        </a:xfrm>
                        <a:prstGeom prst="rect">
                          <a:avLst/>
                        </a:prstGeom>
                        <a:solidFill>
                          <a:srgbClr val="FFFFFF"/>
                        </a:solidFill>
                        <a:ln w="9525">
                          <a:solidFill>
                            <a:srgbClr val="000000"/>
                          </a:solidFill>
                          <a:miter lim="800000"/>
                          <a:headEnd/>
                          <a:tailEnd/>
                        </a:ln>
                      </wps:spPr>
                      <wps:txbx>
                        <w:txbxContent>
                          <w:p w:rsidR="00EB7FC5" w:rsidRPr="009D27D3" w:rsidRDefault="00EB7FC5" w:rsidP="007F1654">
                            <w:pPr>
                              <w:spacing w:after="0" w:line="240" w:lineRule="exact"/>
                              <w:jc w:val="center"/>
                              <w:rPr>
                                <w:rFonts w:ascii="Times New Roman" w:hAnsi="Times New Roman" w:cs="Times New Roman"/>
                              </w:rPr>
                            </w:pPr>
                            <w:proofErr w:type="gramStart"/>
                            <w:r w:rsidRPr="009D27D3">
                              <w:rPr>
                                <w:rFonts w:ascii="Times New Roman" w:hAnsi="Times New Roman" w:cs="Times New Roman"/>
                              </w:rPr>
                              <w:t>Документы соответствуют установленным</w:t>
                            </w:r>
                            <w:proofErr w:type="gramEnd"/>
                          </w:p>
                          <w:p w:rsidR="00EB7FC5" w:rsidRPr="004915D6" w:rsidRDefault="00EB7FC5" w:rsidP="007F1654">
                            <w:pPr>
                              <w:spacing w:after="0" w:line="240" w:lineRule="exact"/>
                              <w:jc w:val="center"/>
                            </w:pPr>
                            <w:r w:rsidRPr="004915D6">
                              <w:t>требованиям</w:t>
                            </w:r>
                          </w:p>
                          <w:p w:rsidR="00EB7FC5" w:rsidRPr="004915D6" w:rsidRDefault="00EB7FC5" w:rsidP="00B92A4A">
                            <w:pPr>
                              <w:jc w:val="center"/>
                            </w:pPr>
                          </w:p>
                          <w:p w:rsidR="00EB7FC5" w:rsidRDefault="00EB7FC5" w:rsidP="00B92A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4" style="position:absolute;left:0;text-align:left;margin-left:184.25pt;margin-top:3.55pt;width:98.85pt;height:6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">
                <v:textbox>
                  <w:txbxContent>
                    <w:p w:rsidR="00EB7FC5" w:rsidRPr="009D27D3" w:rsidRDefault="00EB7FC5" w:rsidP="007F1654">
                      <w:pPr>
                        <w:spacing w:after="0" w:line="240" w:lineRule="exact"/>
                        <w:jc w:val="center"/>
                        <w:rPr>
                          <w:rFonts w:ascii="Times New Roman" w:hAnsi="Times New Roman" w:cs="Times New Roman"/>
                        </w:rPr>
                      </w:pPr>
                      <w:proofErr w:type="gramStart"/>
                      <w:r w:rsidRPr="009D27D3">
                        <w:rPr>
                          <w:rFonts w:ascii="Times New Roman" w:hAnsi="Times New Roman" w:cs="Times New Roman"/>
                        </w:rPr>
                        <w:t>Документы соответствуют установленным</w:t>
                      </w:r>
                      <w:proofErr w:type="gramEnd"/>
                    </w:p>
                    <w:p w:rsidR="00EB7FC5" w:rsidRPr="004915D6" w:rsidRDefault="00EB7FC5" w:rsidP="007F1654">
                      <w:pPr>
                        <w:spacing w:after="0" w:line="240" w:lineRule="exact"/>
                        <w:jc w:val="center"/>
                      </w:pPr>
                      <w:r w:rsidRPr="004915D6">
                        <w:t>требованиям</w:t>
                      </w:r>
                    </w:p>
                    <w:p w:rsidR="00EB7FC5" w:rsidRPr="004915D6" w:rsidRDefault="00EB7FC5" w:rsidP="00B92A4A">
                      <w:pPr>
                        <w:jc w:val="center"/>
                      </w:pPr>
                    </w:p>
                    <w:p w:rsidR="00EB7FC5" w:rsidRDefault="00EB7FC5" w:rsidP="00B92A4A"/>
                  </w:txbxContent>
                </v:textbox>
              </v:rect>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3A3FE160" wp14:editId="3FB5EF73">
                <wp:simplePos x="0" y="0"/>
                <wp:positionH relativeFrom="column">
                  <wp:posOffset>4778375</wp:posOffset>
                </wp:positionH>
                <wp:positionV relativeFrom="paragraph">
                  <wp:posOffset>140335</wp:posOffset>
                </wp:positionV>
                <wp:extent cx="635" cy="467360"/>
                <wp:effectExtent l="76200" t="0" r="75565" b="4699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7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11.05pt" to="376.3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">
                <v:stroke endarrow="block"/>
              </v:line>
            </w:pict>
          </mc:Fallback>
        </mc:AlternateContent>
      </w:r>
    </w:p>
    <w:p w:rsidR="00B92A4A" w:rsidRPr="00B92A4A" w:rsidRDefault="00B92A4A" w:rsidP="00B92A4A">
      <w:pPr>
        <w:autoSpaceDE w:val="0"/>
        <w:autoSpaceDN w:val="0"/>
        <w:adjustRightInd w:val="0"/>
        <w:spacing w:after="0" w:line="240" w:lineRule="auto"/>
        <w:jc w:val="both"/>
        <w:rPr>
          <w:rFonts w:ascii="Arial" w:eastAsia="Calibri" w:hAnsi="Arial" w:cs="Arial"/>
          <w:sz w:val="20"/>
          <w:szCs w:val="20"/>
          <w:lang w:eastAsia="ru-RU"/>
        </w:rPr>
      </w:pPr>
    </w:p>
    <w:p w:rsidR="00B92A4A" w:rsidRPr="00B92A4A" w:rsidRDefault="00B92A4A" w:rsidP="00B92A4A">
      <w:pPr>
        <w:autoSpaceDE w:val="0"/>
        <w:autoSpaceDN w:val="0"/>
        <w:adjustRightInd w:val="0"/>
        <w:spacing w:after="0" w:line="240" w:lineRule="auto"/>
        <w:jc w:val="both"/>
        <w:rPr>
          <w:rFonts w:ascii="Arial" w:eastAsia="Calibri" w:hAnsi="Arial" w:cs="Arial"/>
          <w:sz w:val="20"/>
          <w:szCs w:val="20"/>
          <w:lang w:eastAsia="ru-RU"/>
        </w:rPr>
      </w:pPr>
    </w:p>
    <w:p w:rsidR="00B92A4A" w:rsidRPr="00B92A4A" w:rsidRDefault="00B92A4A" w:rsidP="00B92A4A">
      <w:pPr>
        <w:autoSpaceDE w:val="0"/>
        <w:autoSpaceDN w:val="0"/>
        <w:adjustRightInd w:val="0"/>
        <w:spacing w:after="0" w:line="240" w:lineRule="auto"/>
        <w:jc w:val="both"/>
        <w:rPr>
          <w:rFonts w:ascii="Arial" w:eastAsia="Calibri" w:hAnsi="Arial" w:cs="Arial"/>
          <w:sz w:val="20"/>
          <w:szCs w:val="20"/>
          <w:lang w:eastAsia="ru-RU"/>
        </w:rPr>
      </w:pPr>
    </w:p>
    <w:p w:rsidR="00B92A4A" w:rsidRPr="00B92A4A" w:rsidRDefault="00501E13" w:rsidP="00B92A4A">
      <w:pPr>
        <w:autoSpaceDE w:val="0"/>
        <w:autoSpaceDN w:val="0"/>
        <w:adjustRightInd w:val="0"/>
        <w:spacing w:after="0" w:line="240" w:lineRule="auto"/>
        <w:jc w:val="both"/>
        <w:rPr>
          <w:rFonts w:ascii="Arial" w:eastAsia="Calibri" w:hAnsi="Arial" w:cs="Arial"/>
          <w:sz w:val="20"/>
          <w:szCs w:val="20"/>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41AFE4DF" wp14:editId="13EC0D8A">
                <wp:simplePos x="0" y="0"/>
                <wp:positionH relativeFrom="column">
                  <wp:posOffset>264160</wp:posOffset>
                </wp:positionH>
                <wp:positionV relativeFrom="paragraph">
                  <wp:posOffset>136525</wp:posOffset>
                </wp:positionV>
                <wp:extent cx="1799590" cy="867410"/>
                <wp:effectExtent l="6985" t="12700" r="12700" b="571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9590" cy="867410"/>
                        </a:xfrm>
                        <a:prstGeom prst="rect">
                          <a:avLst/>
                        </a:prstGeom>
                        <a:solidFill>
                          <a:srgbClr val="FFFFFF"/>
                        </a:solidFill>
                        <a:ln w="9525">
                          <a:solidFill>
                            <a:srgbClr val="000000"/>
                          </a:solidFill>
                          <a:miter lim="800000"/>
                          <a:headEnd/>
                          <a:tailEnd/>
                        </a:ln>
                      </wps:spPr>
                      <wps:txbx>
                        <w:txbxContent>
                          <w:p w:rsidR="00EB7FC5" w:rsidRPr="009D27D3" w:rsidRDefault="00EB7FC5" w:rsidP="009D27D3">
                            <w:pPr>
                              <w:spacing w:after="0" w:line="240" w:lineRule="auto"/>
                              <w:jc w:val="center"/>
                              <w:rPr>
                                <w:rFonts w:ascii="Times New Roman" w:hAnsi="Times New Roman" w:cs="Times New Roman"/>
                                <w:sz w:val="24"/>
                                <w:szCs w:val="24"/>
                              </w:rPr>
                            </w:pPr>
                            <w:r w:rsidRPr="009D27D3">
                              <w:rPr>
                                <w:rFonts w:ascii="Times New Roman" w:hAnsi="Times New Roman" w:cs="Times New Roman"/>
                                <w:sz w:val="24"/>
                                <w:szCs w:val="24"/>
                              </w:rPr>
                              <w:t>направление уведомления заявителю о присвоении судейской</w:t>
                            </w:r>
                          </w:p>
                          <w:p w:rsidR="00EB7FC5" w:rsidRPr="009D27D3" w:rsidRDefault="00EB7FC5" w:rsidP="009D27D3">
                            <w:pPr>
                              <w:spacing w:after="0" w:line="240" w:lineRule="auto"/>
                              <w:jc w:val="center"/>
                              <w:rPr>
                                <w:rFonts w:ascii="Times New Roman" w:hAnsi="Times New Roman" w:cs="Times New Roman"/>
                                <w:sz w:val="24"/>
                                <w:szCs w:val="24"/>
                              </w:rPr>
                            </w:pPr>
                            <w:r w:rsidRPr="009D27D3">
                              <w:rPr>
                                <w:rFonts w:ascii="Times New Roman" w:hAnsi="Times New Roman" w:cs="Times New Roman"/>
                                <w:sz w:val="24"/>
                                <w:szCs w:val="24"/>
                              </w:rPr>
                              <w:t>категории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5" style="position:absolute;left:0;text-align:left;margin-left:20.8pt;margin-top:10.75pt;width:141.7pt;height:6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">
                <v:textbox>
                  <w:txbxContent>
                    <w:p w:rsidR="00EB7FC5" w:rsidRPr="009D27D3" w:rsidRDefault="00EB7FC5" w:rsidP="009D27D3">
                      <w:pPr>
                        <w:spacing w:after="0" w:line="240" w:lineRule="auto"/>
                        <w:jc w:val="center"/>
                        <w:rPr>
                          <w:rFonts w:ascii="Times New Roman" w:hAnsi="Times New Roman" w:cs="Times New Roman"/>
                          <w:sz w:val="24"/>
                          <w:szCs w:val="24"/>
                        </w:rPr>
                      </w:pPr>
                      <w:r w:rsidRPr="009D27D3">
                        <w:rPr>
                          <w:rFonts w:ascii="Times New Roman" w:hAnsi="Times New Roman" w:cs="Times New Roman"/>
                          <w:sz w:val="24"/>
                          <w:szCs w:val="24"/>
                        </w:rPr>
                        <w:t>направление уведомления заявителю о присвоении судейской</w:t>
                      </w:r>
                    </w:p>
                    <w:p w:rsidR="00EB7FC5" w:rsidRPr="009D27D3" w:rsidRDefault="00EB7FC5" w:rsidP="009D27D3">
                      <w:pPr>
                        <w:spacing w:after="0" w:line="240" w:lineRule="auto"/>
                        <w:jc w:val="center"/>
                        <w:rPr>
                          <w:rFonts w:ascii="Times New Roman" w:hAnsi="Times New Roman" w:cs="Times New Roman"/>
                          <w:sz w:val="24"/>
                          <w:szCs w:val="24"/>
                        </w:rPr>
                      </w:pPr>
                      <w:r w:rsidRPr="009D27D3">
                        <w:rPr>
                          <w:rFonts w:ascii="Times New Roman" w:hAnsi="Times New Roman" w:cs="Times New Roman"/>
                          <w:sz w:val="24"/>
                          <w:szCs w:val="24"/>
                        </w:rPr>
                        <w:t>категории</w:t>
                      </w:r>
                    </w:p>
                  </w:txbxContent>
                </v:textbox>
              </v:rect>
            </w:pict>
          </mc:Fallback>
        </mc:AlternateContent>
      </w:r>
    </w:p>
    <w:p w:rsidR="00B92A4A" w:rsidRPr="00B92A4A" w:rsidRDefault="00B92A4A" w:rsidP="00B92A4A">
      <w:pPr>
        <w:autoSpaceDE w:val="0"/>
        <w:autoSpaceDN w:val="0"/>
        <w:adjustRightInd w:val="0"/>
        <w:spacing w:after="0" w:line="240" w:lineRule="auto"/>
        <w:jc w:val="both"/>
        <w:rPr>
          <w:rFonts w:ascii="Arial" w:eastAsia="Calibri" w:hAnsi="Arial" w:cs="Arial"/>
          <w:sz w:val="20"/>
          <w:szCs w:val="20"/>
          <w:lang w:eastAsia="ru-RU"/>
        </w:rPr>
      </w:pPr>
    </w:p>
    <w:p w:rsidR="00B92A4A" w:rsidRPr="00B92A4A" w:rsidRDefault="00B92A4A" w:rsidP="00B92A4A">
      <w:pPr>
        <w:autoSpaceDE w:val="0"/>
        <w:autoSpaceDN w:val="0"/>
        <w:adjustRightInd w:val="0"/>
        <w:spacing w:after="0" w:line="240" w:lineRule="auto"/>
        <w:jc w:val="both"/>
        <w:rPr>
          <w:rFonts w:ascii="Arial" w:eastAsia="Calibri" w:hAnsi="Arial" w:cs="Arial"/>
          <w:sz w:val="20"/>
          <w:szCs w:val="20"/>
          <w:lang w:eastAsia="ru-RU"/>
        </w:rPr>
      </w:pPr>
    </w:p>
    <w:p w:rsidR="00B92A4A" w:rsidRPr="00B92A4A" w:rsidRDefault="00B92A4A" w:rsidP="00B92A4A">
      <w:pPr>
        <w:autoSpaceDE w:val="0"/>
        <w:autoSpaceDN w:val="0"/>
        <w:adjustRightInd w:val="0"/>
        <w:spacing w:after="0" w:line="240" w:lineRule="auto"/>
        <w:jc w:val="both"/>
        <w:rPr>
          <w:rFonts w:ascii="Arial" w:eastAsia="Calibri" w:hAnsi="Arial" w:cs="Arial"/>
          <w:sz w:val="20"/>
          <w:szCs w:val="20"/>
          <w:lang w:eastAsia="ru-RU"/>
        </w:rPr>
      </w:pPr>
    </w:p>
    <w:p w:rsidR="00B92A4A" w:rsidRPr="00B92A4A" w:rsidRDefault="00B92A4A" w:rsidP="00B92A4A">
      <w:pPr>
        <w:autoSpaceDE w:val="0"/>
        <w:autoSpaceDN w:val="0"/>
        <w:adjustRightInd w:val="0"/>
        <w:spacing w:after="0" w:line="240" w:lineRule="auto"/>
        <w:jc w:val="both"/>
        <w:rPr>
          <w:rFonts w:ascii="Arial" w:eastAsia="Calibri" w:hAnsi="Arial" w:cs="Arial"/>
          <w:sz w:val="20"/>
          <w:szCs w:val="20"/>
          <w:lang w:eastAsia="ru-RU"/>
        </w:rPr>
      </w:pPr>
    </w:p>
    <w:p w:rsidR="00B92A4A" w:rsidRPr="00B92A4A" w:rsidRDefault="00B92A4A" w:rsidP="00B92A4A">
      <w:pPr>
        <w:autoSpaceDE w:val="0"/>
        <w:autoSpaceDN w:val="0"/>
        <w:adjustRightInd w:val="0"/>
        <w:spacing w:after="0" w:line="240" w:lineRule="auto"/>
        <w:jc w:val="both"/>
        <w:rPr>
          <w:rFonts w:ascii="Arial" w:eastAsia="Calibri" w:hAnsi="Arial" w:cs="Arial"/>
          <w:sz w:val="20"/>
          <w:szCs w:val="20"/>
          <w:lang w:eastAsia="ru-RU"/>
        </w:rPr>
      </w:pPr>
    </w:p>
    <w:p w:rsidR="00B92A4A" w:rsidRPr="00B92A4A" w:rsidRDefault="00B92A4A" w:rsidP="00B92A4A">
      <w:pPr>
        <w:autoSpaceDE w:val="0"/>
        <w:autoSpaceDN w:val="0"/>
        <w:adjustRightInd w:val="0"/>
        <w:spacing w:after="0" w:line="240" w:lineRule="auto"/>
        <w:jc w:val="both"/>
        <w:rPr>
          <w:rFonts w:ascii="Arial" w:eastAsia="Calibri" w:hAnsi="Arial" w:cs="Arial"/>
          <w:sz w:val="20"/>
          <w:szCs w:val="20"/>
          <w:lang w:eastAsia="ru-RU"/>
        </w:rPr>
      </w:pPr>
    </w:p>
    <w:p w:rsidR="00B92A4A" w:rsidRPr="00B92A4A" w:rsidRDefault="00B92A4A" w:rsidP="00B92A4A">
      <w:pPr>
        <w:autoSpaceDE w:val="0"/>
        <w:autoSpaceDN w:val="0"/>
        <w:adjustRightInd w:val="0"/>
        <w:spacing w:after="0" w:line="240" w:lineRule="auto"/>
        <w:jc w:val="both"/>
        <w:rPr>
          <w:rFonts w:ascii="Arial" w:eastAsia="Calibri" w:hAnsi="Arial" w:cs="Arial"/>
          <w:sz w:val="20"/>
          <w:szCs w:val="20"/>
          <w:lang w:eastAsia="ru-RU"/>
        </w:rPr>
      </w:pPr>
    </w:p>
    <w:p w:rsidR="00B92A4A" w:rsidRPr="00B92A4A" w:rsidRDefault="00B92A4A" w:rsidP="00B92A4A">
      <w:pPr>
        <w:autoSpaceDE w:val="0"/>
        <w:autoSpaceDN w:val="0"/>
        <w:adjustRightInd w:val="0"/>
        <w:spacing w:after="0" w:line="240" w:lineRule="auto"/>
        <w:jc w:val="both"/>
        <w:rPr>
          <w:rFonts w:ascii="Arial" w:eastAsia="Calibri" w:hAnsi="Arial" w:cs="Arial"/>
          <w:sz w:val="20"/>
          <w:szCs w:val="20"/>
          <w:lang w:eastAsia="ru-RU"/>
        </w:rPr>
      </w:pPr>
    </w:p>
    <w:p w:rsidR="00B92A4A" w:rsidRPr="00B92A4A" w:rsidRDefault="00B92A4A" w:rsidP="00B92A4A">
      <w:pPr>
        <w:autoSpaceDE w:val="0"/>
        <w:autoSpaceDN w:val="0"/>
        <w:adjustRightInd w:val="0"/>
        <w:spacing w:after="0" w:line="240" w:lineRule="auto"/>
        <w:jc w:val="both"/>
        <w:rPr>
          <w:rFonts w:ascii="Arial" w:eastAsia="Calibri" w:hAnsi="Arial" w:cs="Arial"/>
          <w:sz w:val="20"/>
          <w:szCs w:val="20"/>
          <w:lang w:eastAsia="ru-RU"/>
        </w:rPr>
      </w:pPr>
    </w:p>
    <w:p w:rsidR="00B92A4A" w:rsidRPr="00B92A4A" w:rsidRDefault="00B92A4A" w:rsidP="00B92A4A">
      <w:pPr>
        <w:autoSpaceDE w:val="0"/>
        <w:autoSpaceDN w:val="0"/>
        <w:adjustRightInd w:val="0"/>
        <w:spacing w:after="0" w:line="240" w:lineRule="auto"/>
        <w:jc w:val="both"/>
        <w:rPr>
          <w:rFonts w:ascii="Arial" w:eastAsia="Calibri" w:hAnsi="Arial" w:cs="Arial"/>
          <w:sz w:val="20"/>
          <w:szCs w:val="20"/>
          <w:lang w:eastAsia="ru-RU"/>
        </w:rPr>
      </w:pPr>
    </w:p>
    <w:p w:rsidR="00B92A4A" w:rsidRPr="00B92A4A" w:rsidRDefault="00501E13" w:rsidP="00B92A4A">
      <w:pPr>
        <w:autoSpaceDE w:val="0"/>
        <w:autoSpaceDN w:val="0"/>
        <w:adjustRightInd w:val="0"/>
        <w:spacing w:after="0" w:line="240" w:lineRule="auto"/>
        <w:jc w:val="both"/>
        <w:rPr>
          <w:rFonts w:ascii="Arial" w:eastAsia="Calibri" w:hAnsi="Arial" w:cs="Arial"/>
          <w:sz w:val="20"/>
          <w:szCs w:val="20"/>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61D02865" wp14:editId="09AA8C8D">
                <wp:simplePos x="0" y="0"/>
                <wp:positionH relativeFrom="column">
                  <wp:posOffset>3858895</wp:posOffset>
                </wp:positionH>
                <wp:positionV relativeFrom="paragraph">
                  <wp:posOffset>43815</wp:posOffset>
                </wp:positionV>
                <wp:extent cx="1943100" cy="840105"/>
                <wp:effectExtent l="10795" t="5715" r="8255" b="1143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840105"/>
                        </a:xfrm>
                        <a:prstGeom prst="rect">
                          <a:avLst/>
                        </a:prstGeom>
                        <a:solidFill>
                          <a:srgbClr val="FFFFFF"/>
                        </a:solidFill>
                        <a:ln w="9525">
                          <a:solidFill>
                            <a:srgbClr val="000000"/>
                          </a:solidFill>
                          <a:miter lim="800000"/>
                          <a:headEnd/>
                          <a:tailEnd/>
                        </a:ln>
                      </wps:spPr>
                      <wps:txbx>
                        <w:txbxContent>
                          <w:p w:rsidR="00EB7FC5" w:rsidRPr="009D27D3" w:rsidRDefault="00EB7FC5" w:rsidP="009D27D3">
                            <w:pPr>
                              <w:spacing w:after="0" w:line="240" w:lineRule="auto"/>
                              <w:jc w:val="center"/>
                              <w:rPr>
                                <w:rFonts w:ascii="Times New Roman" w:hAnsi="Times New Roman" w:cs="Times New Roman"/>
                                <w:sz w:val="24"/>
                                <w:szCs w:val="24"/>
                              </w:rPr>
                            </w:pPr>
                            <w:r w:rsidRPr="009D27D3">
                              <w:rPr>
                                <w:rFonts w:ascii="Times New Roman" w:hAnsi="Times New Roman" w:cs="Times New Roman"/>
                                <w:sz w:val="24"/>
                                <w:szCs w:val="24"/>
                              </w:rPr>
                              <w:t xml:space="preserve">направление уведомления </w:t>
                            </w:r>
                          </w:p>
                          <w:p w:rsidR="00EB7FC5" w:rsidRPr="009D27D3" w:rsidRDefault="00EB7FC5" w:rsidP="009D27D3">
                            <w:pPr>
                              <w:spacing w:after="0" w:line="240" w:lineRule="auto"/>
                              <w:jc w:val="center"/>
                              <w:rPr>
                                <w:rFonts w:ascii="Times New Roman" w:hAnsi="Times New Roman" w:cs="Times New Roman"/>
                                <w:sz w:val="24"/>
                                <w:szCs w:val="24"/>
                              </w:rPr>
                            </w:pPr>
                            <w:r w:rsidRPr="009D27D3">
                              <w:rPr>
                                <w:rFonts w:ascii="Times New Roman" w:hAnsi="Times New Roman" w:cs="Times New Roman"/>
                                <w:kern w:val="28"/>
                                <w:sz w:val="24"/>
                                <w:szCs w:val="24"/>
                              </w:rPr>
                              <w:t>об отказе в предоставлении муниципальной услуги</w:t>
                            </w:r>
                          </w:p>
                          <w:p w:rsidR="00EB7FC5" w:rsidRPr="004C21D2" w:rsidRDefault="00EB7FC5" w:rsidP="00B92A4A">
                            <w:pPr>
                              <w:jc w:val="center"/>
                            </w:pPr>
                            <w:r>
                              <w:t xml:space="preserve"> </w:t>
                            </w:r>
                            <w:r w:rsidRPr="004C21D2">
                              <w:t xml:space="preserve"> </w:t>
                            </w:r>
                          </w:p>
                          <w:p w:rsidR="00EB7FC5" w:rsidRDefault="00EB7FC5" w:rsidP="00B92A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6" style="position:absolute;left:0;text-align:left;margin-left:303.85pt;margin-top:3.45pt;width:153pt;height:6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">
                <v:textbox>
                  <w:txbxContent>
                    <w:p w:rsidR="00EB7FC5" w:rsidRPr="009D27D3" w:rsidRDefault="00EB7FC5" w:rsidP="009D27D3">
                      <w:pPr>
                        <w:spacing w:after="0" w:line="240" w:lineRule="auto"/>
                        <w:jc w:val="center"/>
                        <w:rPr>
                          <w:rFonts w:ascii="Times New Roman" w:hAnsi="Times New Roman" w:cs="Times New Roman"/>
                          <w:sz w:val="24"/>
                          <w:szCs w:val="24"/>
                        </w:rPr>
                      </w:pPr>
                      <w:r w:rsidRPr="009D27D3">
                        <w:rPr>
                          <w:rFonts w:ascii="Times New Roman" w:hAnsi="Times New Roman" w:cs="Times New Roman"/>
                          <w:sz w:val="24"/>
                          <w:szCs w:val="24"/>
                        </w:rPr>
                        <w:t xml:space="preserve">направление уведомления </w:t>
                      </w:r>
                    </w:p>
                    <w:p w:rsidR="00EB7FC5" w:rsidRPr="009D27D3" w:rsidRDefault="00EB7FC5" w:rsidP="009D27D3">
                      <w:pPr>
                        <w:spacing w:after="0" w:line="240" w:lineRule="auto"/>
                        <w:jc w:val="center"/>
                        <w:rPr>
                          <w:rFonts w:ascii="Times New Roman" w:hAnsi="Times New Roman" w:cs="Times New Roman"/>
                          <w:sz w:val="24"/>
                          <w:szCs w:val="24"/>
                        </w:rPr>
                      </w:pPr>
                      <w:r w:rsidRPr="009D27D3">
                        <w:rPr>
                          <w:rFonts w:ascii="Times New Roman" w:hAnsi="Times New Roman" w:cs="Times New Roman"/>
                          <w:kern w:val="28"/>
                          <w:sz w:val="24"/>
                          <w:szCs w:val="24"/>
                        </w:rPr>
                        <w:t>об отказе в предоставлении муниципальной услуги</w:t>
                      </w:r>
                    </w:p>
                    <w:p w:rsidR="00EB7FC5" w:rsidRPr="004C21D2" w:rsidRDefault="00EB7FC5" w:rsidP="00B92A4A">
                      <w:pPr>
                        <w:jc w:val="center"/>
                      </w:pPr>
                      <w:r>
                        <w:t xml:space="preserve"> </w:t>
                      </w:r>
                      <w:r w:rsidRPr="004C21D2">
                        <w:t xml:space="preserve"> </w:t>
                      </w:r>
                    </w:p>
                    <w:p w:rsidR="00EB7FC5" w:rsidRDefault="00EB7FC5" w:rsidP="00B92A4A"/>
                  </w:txbxContent>
                </v:textbox>
              </v:rect>
            </w:pict>
          </mc:Fallback>
        </mc:AlternateContent>
      </w:r>
    </w:p>
    <w:p w:rsidR="00B92A4A" w:rsidRPr="00B92A4A" w:rsidRDefault="00B92A4A" w:rsidP="00B92A4A">
      <w:pPr>
        <w:autoSpaceDE w:val="0"/>
        <w:autoSpaceDN w:val="0"/>
        <w:adjustRightInd w:val="0"/>
        <w:spacing w:after="0" w:line="240" w:lineRule="auto"/>
        <w:jc w:val="both"/>
        <w:rPr>
          <w:rFonts w:ascii="Arial" w:eastAsia="Calibri" w:hAnsi="Arial" w:cs="Arial"/>
          <w:sz w:val="20"/>
          <w:szCs w:val="20"/>
          <w:lang w:eastAsia="ru-RU"/>
        </w:rPr>
      </w:pPr>
    </w:p>
    <w:p w:rsidR="00B92A4A" w:rsidRPr="00B92A4A" w:rsidRDefault="00B92A4A" w:rsidP="00B92A4A">
      <w:pPr>
        <w:autoSpaceDE w:val="0"/>
        <w:autoSpaceDN w:val="0"/>
        <w:adjustRightInd w:val="0"/>
        <w:spacing w:after="0" w:line="240" w:lineRule="auto"/>
        <w:jc w:val="both"/>
        <w:rPr>
          <w:rFonts w:ascii="Arial" w:eastAsia="Calibri" w:hAnsi="Arial" w:cs="Arial"/>
          <w:sz w:val="20"/>
          <w:szCs w:val="20"/>
          <w:lang w:eastAsia="ru-RU"/>
        </w:rPr>
      </w:pPr>
    </w:p>
    <w:p w:rsidR="00B92A4A" w:rsidRPr="00B92A4A" w:rsidRDefault="00B92A4A" w:rsidP="00B92A4A">
      <w:pPr>
        <w:autoSpaceDE w:val="0"/>
        <w:autoSpaceDN w:val="0"/>
        <w:adjustRightInd w:val="0"/>
        <w:spacing w:after="0" w:line="240" w:lineRule="auto"/>
        <w:jc w:val="both"/>
        <w:rPr>
          <w:rFonts w:ascii="Arial" w:eastAsia="Calibri" w:hAnsi="Arial" w:cs="Arial"/>
          <w:sz w:val="20"/>
          <w:szCs w:val="20"/>
          <w:lang w:eastAsia="ru-RU"/>
        </w:rPr>
      </w:pPr>
    </w:p>
    <w:p w:rsidR="00631A0D" w:rsidRDefault="00631A0D" w:rsidP="00631A0D">
      <w:pPr>
        <w:overflowPunct w:val="0"/>
        <w:autoSpaceDE w:val="0"/>
        <w:autoSpaceDN w:val="0"/>
        <w:adjustRightInd w:val="0"/>
        <w:spacing w:after="0" w:line="280" w:lineRule="exact"/>
        <w:jc w:val="both"/>
        <w:rPr>
          <w:rFonts w:ascii="Times New Roman" w:eastAsia="Calibri" w:hAnsi="Times New Roman" w:cs="Times New Roman"/>
          <w:color w:val="000000"/>
          <w:sz w:val="28"/>
          <w:szCs w:val="28"/>
          <w:shd w:val="clear" w:color="auto" w:fill="FFFFFF"/>
        </w:rPr>
      </w:pPr>
    </w:p>
    <w:p w:rsidR="00631A0D" w:rsidRDefault="00631A0D" w:rsidP="00631A0D">
      <w:pPr>
        <w:overflowPunct w:val="0"/>
        <w:autoSpaceDE w:val="0"/>
        <w:autoSpaceDN w:val="0"/>
        <w:adjustRightInd w:val="0"/>
        <w:spacing w:after="0" w:line="280" w:lineRule="exact"/>
        <w:ind w:left="4394"/>
        <w:jc w:val="both"/>
        <w:rPr>
          <w:rFonts w:ascii="Times New Roman" w:eastAsia="Calibri" w:hAnsi="Times New Roman" w:cs="Times New Roman"/>
          <w:color w:val="000000"/>
          <w:sz w:val="28"/>
          <w:szCs w:val="28"/>
          <w:shd w:val="clear" w:color="auto" w:fill="FFFFFF"/>
        </w:rPr>
      </w:pPr>
    </w:p>
    <w:p w:rsidR="00631A0D" w:rsidRDefault="00631A0D" w:rsidP="00631A0D">
      <w:pPr>
        <w:overflowPunct w:val="0"/>
        <w:autoSpaceDE w:val="0"/>
        <w:autoSpaceDN w:val="0"/>
        <w:adjustRightInd w:val="0"/>
        <w:spacing w:after="0" w:line="280" w:lineRule="exact"/>
        <w:ind w:left="4394"/>
        <w:jc w:val="both"/>
        <w:rPr>
          <w:rFonts w:ascii="Times New Roman" w:eastAsia="Calibri" w:hAnsi="Times New Roman" w:cs="Times New Roman"/>
          <w:color w:val="000000"/>
          <w:sz w:val="28"/>
          <w:szCs w:val="28"/>
          <w:shd w:val="clear" w:color="auto" w:fill="FFFFFF"/>
        </w:rPr>
      </w:pPr>
    </w:p>
    <w:p w:rsidR="00631A0D" w:rsidRDefault="00631A0D" w:rsidP="00631A0D">
      <w:pPr>
        <w:overflowPunct w:val="0"/>
        <w:autoSpaceDE w:val="0"/>
        <w:autoSpaceDN w:val="0"/>
        <w:adjustRightInd w:val="0"/>
        <w:spacing w:after="0" w:line="280" w:lineRule="exact"/>
        <w:ind w:left="4394"/>
        <w:jc w:val="both"/>
        <w:rPr>
          <w:rFonts w:ascii="Times New Roman" w:eastAsia="Calibri" w:hAnsi="Times New Roman" w:cs="Times New Roman"/>
          <w:sz w:val="28"/>
          <w:szCs w:val="28"/>
          <w:lang w:eastAsia="ru-RU"/>
        </w:rPr>
        <w:sectPr w:rsidR="00631A0D" w:rsidSect="004A15F7">
          <w:headerReference w:type="default" r:id="rId32"/>
          <w:footerReference w:type="even" r:id="rId33"/>
          <w:footerReference w:type="default" r:id="rId34"/>
          <w:headerReference w:type="first" r:id="rId35"/>
          <w:footerReference w:type="first" r:id="rId36"/>
          <w:pgSz w:w="11906" w:h="16838"/>
          <w:pgMar w:top="1134" w:right="567" w:bottom="1134" w:left="1985" w:header="851" w:footer="284" w:gutter="0"/>
          <w:cols w:space="720"/>
          <w:titlePg/>
          <w:docGrid w:linePitch="326"/>
        </w:sectPr>
      </w:pPr>
    </w:p>
    <w:p w:rsidR="00631A0D" w:rsidRPr="00E77C21" w:rsidRDefault="00631A0D" w:rsidP="00631A0D">
      <w:pPr>
        <w:overflowPunct w:val="0"/>
        <w:autoSpaceDE w:val="0"/>
        <w:autoSpaceDN w:val="0"/>
        <w:adjustRightInd w:val="0"/>
        <w:spacing w:after="0" w:line="280" w:lineRule="exact"/>
        <w:ind w:left="4394"/>
        <w:jc w:val="both"/>
        <w:rPr>
          <w:rFonts w:ascii="Times New Roman" w:eastAsia="Calibri" w:hAnsi="Times New Roman" w:cs="Times New Roman"/>
          <w:color w:val="000000"/>
          <w:sz w:val="28"/>
          <w:szCs w:val="28"/>
          <w:shd w:val="clear" w:color="auto" w:fill="FFFFFF"/>
        </w:rPr>
      </w:pPr>
    </w:p>
    <w:tbl>
      <w:tblPr>
        <w:tblW w:w="12683" w:type="dxa"/>
        <w:jc w:val="center"/>
        <w:tblInd w:w="-1034" w:type="dxa"/>
        <w:tblLook w:val="01E0" w:firstRow="1" w:lastRow="1" w:firstColumn="1" w:lastColumn="1" w:noHBand="0" w:noVBand="0"/>
      </w:tblPr>
      <w:tblGrid>
        <w:gridCol w:w="333"/>
        <w:gridCol w:w="12350"/>
      </w:tblGrid>
      <w:tr w:rsidR="00E77C21" w:rsidRPr="00B92A4A" w:rsidTr="00E77C21">
        <w:trPr>
          <w:trHeight w:val="1136"/>
          <w:jc w:val="center"/>
        </w:trPr>
        <w:tc>
          <w:tcPr>
            <w:tcW w:w="333" w:type="dxa"/>
          </w:tcPr>
          <w:p w:rsidR="00E77C21" w:rsidRPr="00B92A4A" w:rsidRDefault="00E77C21" w:rsidP="003F6D67">
            <w:pPr>
              <w:overflowPunct w:val="0"/>
              <w:autoSpaceDE w:val="0"/>
              <w:autoSpaceDN w:val="0"/>
              <w:adjustRightInd w:val="0"/>
              <w:spacing w:after="0" w:line="240" w:lineRule="auto"/>
              <w:jc w:val="center"/>
              <w:rPr>
                <w:rFonts w:ascii="Times New Roman" w:eastAsia="Calibri" w:hAnsi="Times New Roman" w:cs="Times New Roman"/>
                <w:b/>
                <w:bCs/>
                <w:spacing w:val="-1"/>
                <w:sz w:val="28"/>
                <w:szCs w:val="28"/>
                <w:lang w:eastAsia="ru-RU"/>
              </w:rPr>
            </w:pPr>
          </w:p>
        </w:tc>
        <w:tc>
          <w:tcPr>
            <w:tcW w:w="12350" w:type="dxa"/>
          </w:tcPr>
          <w:p w:rsidR="00E77C21" w:rsidRPr="00B92A4A" w:rsidRDefault="00E77C21" w:rsidP="003F6D67">
            <w:pPr>
              <w:overflowPunct w:val="0"/>
              <w:autoSpaceDE w:val="0"/>
              <w:autoSpaceDN w:val="0"/>
              <w:adjustRightInd w:val="0"/>
              <w:spacing w:after="0" w:line="240" w:lineRule="exact"/>
              <w:ind w:left="74"/>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Приложение 2</w:t>
            </w:r>
          </w:p>
          <w:p w:rsidR="00E77C21" w:rsidRPr="00E77C21" w:rsidRDefault="00E77C21" w:rsidP="009F1650">
            <w:pPr>
              <w:overflowPunct w:val="0"/>
              <w:autoSpaceDE w:val="0"/>
              <w:autoSpaceDN w:val="0"/>
              <w:adjustRightInd w:val="0"/>
              <w:spacing w:after="0" w:line="240" w:lineRule="exact"/>
              <w:ind w:left="74"/>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к административному р</w:t>
            </w:r>
            <w:r w:rsidRPr="00B92A4A">
              <w:rPr>
                <w:rFonts w:ascii="Times New Roman" w:eastAsia="Calibri" w:hAnsi="Times New Roman" w:cs="Times New Roman"/>
                <w:bCs/>
                <w:sz w:val="28"/>
                <w:szCs w:val="28"/>
                <w:lang w:eastAsia="ru-RU"/>
              </w:rPr>
              <w:t xml:space="preserve">егламенту </w:t>
            </w:r>
            <w:r w:rsidR="00A3329F">
              <w:rPr>
                <w:rFonts w:ascii="Times New Roman" w:eastAsia="Calibri" w:hAnsi="Times New Roman" w:cs="Times New Roman"/>
                <w:sz w:val="28"/>
                <w:szCs w:val="28"/>
                <w:lang w:eastAsia="ru-RU"/>
              </w:rPr>
              <w:t xml:space="preserve">управления </w:t>
            </w:r>
            <w:r w:rsidRPr="00B92A4A">
              <w:rPr>
                <w:rFonts w:ascii="Times New Roman" w:eastAsia="Calibri" w:hAnsi="Times New Roman" w:cs="Times New Roman"/>
                <w:sz w:val="28"/>
                <w:szCs w:val="28"/>
                <w:lang w:eastAsia="ru-RU"/>
              </w:rPr>
              <w:t xml:space="preserve">физической культуры и спорту администрации Благодарненского </w:t>
            </w:r>
            <w:r w:rsidR="009F1650">
              <w:rPr>
                <w:rFonts w:ascii="Times New Roman" w:eastAsia="Calibri" w:hAnsi="Times New Roman" w:cs="Times New Roman"/>
                <w:sz w:val="28"/>
                <w:szCs w:val="28"/>
                <w:lang w:eastAsia="ru-RU"/>
              </w:rPr>
              <w:t xml:space="preserve">муниципального </w:t>
            </w:r>
            <w:r w:rsidRPr="00B92A4A">
              <w:rPr>
                <w:rFonts w:ascii="Times New Roman" w:eastAsia="Calibri" w:hAnsi="Times New Roman" w:cs="Times New Roman"/>
                <w:sz w:val="28"/>
                <w:szCs w:val="28"/>
                <w:lang w:eastAsia="ru-RU"/>
              </w:rPr>
              <w:t xml:space="preserve">округа Ставропольского края  по предоставлению муниципальной услуги </w:t>
            </w:r>
            <w:r w:rsidRPr="00B92A4A">
              <w:rPr>
                <w:rFonts w:ascii="Times New Roman" w:eastAsia="Calibri" w:hAnsi="Times New Roman" w:cs="Times New Roman"/>
                <w:color w:val="000000"/>
                <w:sz w:val="28"/>
                <w:szCs w:val="28"/>
                <w:shd w:val="clear" w:color="auto" w:fill="FFFFFF"/>
              </w:rPr>
              <w:t>«Присвоение</w:t>
            </w:r>
            <w:r w:rsidRPr="00B92A4A">
              <w:rPr>
                <w:rFonts w:ascii="Times New Roman" w:eastAsia="Calibri" w:hAnsi="Times New Roman" w:cs="Times New Roman"/>
                <w:color w:val="000000"/>
                <w:sz w:val="28"/>
                <w:szCs w:val="28"/>
              </w:rPr>
              <w:t xml:space="preserve"> </w:t>
            </w:r>
            <w:r w:rsidRPr="00B92A4A">
              <w:rPr>
                <w:rFonts w:ascii="Times New Roman" w:eastAsia="Calibri" w:hAnsi="Times New Roman" w:cs="Times New Roman"/>
                <w:color w:val="000000"/>
                <w:sz w:val="28"/>
                <w:szCs w:val="28"/>
                <w:shd w:val="clear" w:color="auto" w:fill="FFFFFF"/>
              </w:rPr>
              <w:t>квалификационных категорий спортивных судей</w:t>
            </w:r>
            <w:r w:rsidR="006E0E31">
              <w:rPr>
                <w:rFonts w:ascii="Times New Roman" w:eastAsia="Calibri" w:hAnsi="Times New Roman" w:cs="Times New Roman"/>
                <w:color w:val="000000"/>
                <w:sz w:val="28"/>
                <w:szCs w:val="28"/>
                <w:shd w:val="clear" w:color="auto" w:fill="FFFFFF"/>
              </w:rPr>
              <w:t xml:space="preserve">» </w:t>
            </w:r>
          </w:p>
        </w:tc>
      </w:tr>
    </w:tbl>
    <w:p w:rsidR="005A6BD6" w:rsidRPr="00E77C21" w:rsidRDefault="005A6BD6" w:rsidP="005A6BD6">
      <w:pPr>
        <w:overflowPunct w:val="0"/>
        <w:autoSpaceDE w:val="0"/>
        <w:autoSpaceDN w:val="0"/>
        <w:adjustRightInd w:val="0"/>
        <w:spacing w:after="0" w:line="240" w:lineRule="auto"/>
        <w:ind w:left="4820"/>
        <w:jc w:val="center"/>
        <w:rPr>
          <w:rFonts w:ascii="Times New Roman" w:eastAsia="Calibri" w:hAnsi="Times New Roman" w:cs="Times New Roman"/>
          <w:sz w:val="28"/>
          <w:szCs w:val="28"/>
          <w:lang w:eastAsia="ru-RU"/>
        </w:rPr>
      </w:pPr>
    </w:p>
    <w:tbl>
      <w:tblPr>
        <w:tblW w:w="140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3"/>
      </w:tblGrid>
      <w:tr w:rsidR="005A6BD6" w:rsidRPr="00E77C21" w:rsidTr="00E77C21">
        <w:trPr>
          <w:trHeight w:val="211"/>
        </w:trPr>
        <w:tc>
          <w:tcPr>
            <w:tcW w:w="14033" w:type="dxa"/>
            <w:tcBorders>
              <w:top w:val="nil"/>
              <w:left w:val="nil"/>
              <w:bottom w:val="single" w:sz="4" w:space="0" w:color="auto"/>
              <w:right w:val="nil"/>
            </w:tcBorders>
          </w:tcPr>
          <w:p w:rsidR="005A6BD6" w:rsidRPr="00E77C21" w:rsidRDefault="005A6BD6" w:rsidP="001B2DD8">
            <w:pPr>
              <w:overflowPunct w:val="0"/>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5A6BD6" w:rsidRPr="00E77C21" w:rsidRDefault="00D41660" w:rsidP="00E77C21">
            <w:pPr>
              <w:overflowPunct w:val="0"/>
              <w:autoSpaceDE w:val="0"/>
              <w:autoSpaceDN w:val="0"/>
              <w:adjustRightInd w:val="0"/>
              <w:spacing w:after="0" w:line="240" w:lineRule="exact"/>
              <w:ind w:left="34"/>
              <w:jc w:val="center"/>
              <w:rPr>
                <w:rFonts w:ascii="Times New Roman" w:eastAsia="Calibri" w:hAnsi="Times New Roman" w:cs="Times New Roman"/>
                <w:bCs/>
                <w:sz w:val="28"/>
                <w:szCs w:val="28"/>
                <w:lang w:eastAsia="ru-RU"/>
              </w:rPr>
            </w:pPr>
            <w:r w:rsidRPr="00E77C21">
              <w:rPr>
                <w:rFonts w:ascii="Times New Roman" w:eastAsia="Calibri" w:hAnsi="Times New Roman" w:cs="Times New Roman"/>
                <w:bCs/>
                <w:sz w:val="28"/>
                <w:szCs w:val="28"/>
                <w:lang w:eastAsia="ru-RU"/>
              </w:rPr>
              <w:t xml:space="preserve">                        </w:t>
            </w:r>
            <w:r w:rsidR="005A6BD6" w:rsidRPr="00E77C21">
              <w:rPr>
                <w:rFonts w:ascii="Times New Roman" w:eastAsia="Calibri" w:hAnsi="Times New Roman" w:cs="Times New Roman"/>
                <w:bCs/>
                <w:sz w:val="28"/>
                <w:szCs w:val="28"/>
                <w:lang w:eastAsia="ru-RU"/>
              </w:rPr>
              <w:t>ПРЕДСТАВЛЕНИЕ</w:t>
            </w:r>
          </w:p>
          <w:p w:rsidR="005A6BD6" w:rsidRPr="00E77C21" w:rsidRDefault="00D41660" w:rsidP="00E77C21">
            <w:pPr>
              <w:overflowPunct w:val="0"/>
              <w:autoSpaceDE w:val="0"/>
              <w:autoSpaceDN w:val="0"/>
              <w:adjustRightInd w:val="0"/>
              <w:spacing w:after="0" w:line="240" w:lineRule="auto"/>
              <w:ind w:left="34"/>
              <w:jc w:val="center"/>
              <w:rPr>
                <w:rFonts w:ascii="Times New Roman" w:eastAsia="Calibri" w:hAnsi="Times New Roman" w:cs="Times New Roman"/>
                <w:bCs/>
                <w:sz w:val="28"/>
                <w:szCs w:val="28"/>
                <w:lang w:eastAsia="ru-RU"/>
              </w:rPr>
            </w:pPr>
            <w:r w:rsidRPr="00E77C21">
              <w:rPr>
                <w:rFonts w:ascii="Times New Roman" w:eastAsia="Calibri" w:hAnsi="Times New Roman" w:cs="Times New Roman"/>
                <w:bCs/>
                <w:sz w:val="28"/>
                <w:szCs w:val="28"/>
                <w:lang w:eastAsia="ru-RU"/>
              </w:rPr>
              <w:t xml:space="preserve">                        </w:t>
            </w:r>
            <w:r w:rsidR="005A6BD6" w:rsidRPr="00E77C21">
              <w:rPr>
                <w:rFonts w:ascii="Times New Roman" w:eastAsia="Calibri" w:hAnsi="Times New Roman" w:cs="Times New Roman"/>
                <w:bCs/>
                <w:sz w:val="28"/>
                <w:szCs w:val="28"/>
                <w:lang w:eastAsia="ru-RU"/>
              </w:rPr>
              <w:t xml:space="preserve"> на присвоение квалификационной категории спортивного судьи             </w:t>
            </w:r>
            <w:r w:rsidRPr="00E77C21">
              <w:rPr>
                <w:rFonts w:ascii="Times New Roman" w:eastAsia="Calibri" w:hAnsi="Times New Roman" w:cs="Times New Roman"/>
                <w:bCs/>
                <w:sz w:val="28"/>
                <w:szCs w:val="28"/>
                <w:lang w:eastAsia="ru-RU"/>
              </w:rPr>
              <w:t xml:space="preserve">           </w:t>
            </w:r>
            <w:r w:rsidR="005A6BD6" w:rsidRPr="00E77C21">
              <w:rPr>
                <w:rFonts w:ascii="Times New Roman" w:eastAsia="Calibri" w:hAnsi="Times New Roman" w:cs="Times New Roman"/>
                <w:bCs/>
                <w:sz w:val="28"/>
                <w:szCs w:val="28"/>
                <w:lang w:eastAsia="ru-RU"/>
              </w:rPr>
              <w:t xml:space="preserve">                                                                                                                                                       </w:t>
            </w:r>
            <w:r w:rsidRPr="00E77C21">
              <w:rPr>
                <w:rFonts w:ascii="Times New Roman" w:eastAsia="Calibri" w:hAnsi="Times New Roman" w:cs="Times New Roman"/>
                <w:bCs/>
                <w:sz w:val="28"/>
                <w:szCs w:val="28"/>
                <w:lang w:eastAsia="ru-RU"/>
              </w:rPr>
              <w:t xml:space="preserve">                   </w:t>
            </w:r>
            <w:r w:rsidR="005A6BD6" w:rsidRPr="00E77C21">
              <w:rPr>
                <w:rFonts w:ascii="Times New Roman" w:eastAsia="Calibri" w:hAnsi="Times New Roman" w:cs="Times New Roman"/>
                <w:bCs/>
                <w:sz w:val="28"/>
                <w:szCs w:val="28"/>
                <w:lang w:eastAsia="ru-RU"/>
              </w:rPr>
              <w:t>_________________________________</w:t>
            </w:r>
            <w:r w:rsidR="00E77C21">
              <w:rPr>
                <w:rFonts w:ascii="Times New Roman" w:eastAsia="Calibri" w:hAnsi="Times New Roman" w:cs="Times New Roman"/>
                <w:bCs/>
                <w:sz w:val="28"/>
                <w:szCs w:val="28"/>
                <w:lang w:eastAsia="ru-RU"/>
              </w:rPr>
              <w:t>_________________________________________________________</w:t>
            </w:r>
          </w:p>
          <w:p w:rsidR="005A6BD6" w:rsidRPr="00E77C21" w:rsidRDefault="00E77C21" w:rsidP="00E77C21">
            <w:pPr>
              <w:overflowPunct w:val="0"/>
              <w:autoSpaceDE w:val="0"/>
              <w:autoSpaceDN w:val="0"/>
              <w:adjustRightInd w:val="0"/>
              <w:spacing w:after="0" w:line="240" w:lineRule="auto"/>
              <w:rPr>
                <w:rFonts w:ascii="Times New Roman" w:eastAsia="Calibri" w:hAnsi="Times New Roman" w:cs="Times New Roman"/>
                <w:bCs/>
                <w:sz w:val="18"/>
                <w:szCs w:val="18"/>
                <w:lang w:eastAsia="ru-RU"/>
              </w:rPr>
            </w:pPr>
            <w:r>
              <w:rPr>
                <w:rFonts w:ascii="Times New Roman" w:eastAsia="Calibri" w:hAnsi="Times New Roman" w:cs="Times New Roman"/>
                <w:bCs/>
                <w:sz w:val="28"/>
                <w:szCs w:val="28"/>
                <w:lang w:eastAsia="ru-RU"/>
              </w:rPr>
              <w:t xml:space="preserve">                                                            </w:t>
            </w:r>
            <w:r w:rsidR="00D41660" w:rsidRPr="00E77C21">
              <w:rPr>
                <w:rFonts w:ascii="Times New Roman" w:eastAsia="Calibri" w:hAnsi="Times New Roman" w:cs="Times New Roman"/>
                <w:bCs/>
                <w:sz w:val="18"/>
                <w:szCs w:val="18"/>
                <w:lang w:eastAsia="ru-RU"/>
              </w:rPr>
              <w:t xml:space="preserve">  </w:t>
            </w:r>
            <w:r w:rsidR="005A6BD6" w:rsidRPr="00E77C21">
              <w:rPr>
                <w:rFonts w:ascii="Times New Roman" w:eastAsia="Calibri" w:hAnsi="Times New Roman" w:cs="Times New Roman"/>
                <w:bCs/>
                <w:sz w:val="18"/>
                <w:szCs w:val="18"/>
                <w:lang w:eastAsia="ru-RU"/>
              </w:rPr>
              <w:t>(указывается квалификационная категория спортивного судьи)</w:t>
            </w:r>
          </w:p>
          <w:p w:rsidR="005A6BD6" w:rsidRPr="00E77C21" w:rsidRDefault="005A6BD6" w:rsidP="001B2DD8">
            <w:pPr>
              <w:overflowPunct w:val="0"/>
              <w:autoSpaceDE w:val="0"/>
              <w:autoSpaceDN w:val="0"/>
              <w:adjustRightInd w:val="0"/>
              <w:spacing w:after="0" w:line="180" w:lineRule="exact"/>
              <w:jc w:val="center"/>
              <w:rPr>
                <w:rFonts w:ascii="Times New Roman" w:eastAsia="Calibri" w:hAnsi="Times New Roman" w:cs="Times New Roman"/>
                <w:bCs/>
                <w:sz w:val="28"/>
                <w:szCs w:val="28"/>
                <w:lang w:eastAsia="ru-RU"/>
              </w:rPr>
            </w:pPr>
          </w:p>
        </w:tc>
      </w:tr>
    </w:tbl>
    <w:p w:rsidR="00E77C21" w:rsidRDefault="00E77C21"/>
    <w:tbl>
      <w:tblPr>
        <w:tblW w:w="141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82"/>
        <w:gridCol w:w="90"/>
        <w:gridCol w:w="146"/>
        <w:gridCol w:w="273"/>
        <w:gridCol w:w="146"/>
        <w:gridCol w:w="337"/>
        <w:gridCol w:w="367"/>
        <w:gridCol w:w="2609"/>
        <w:gridCol w:w="851"/>
        <w:gridCol w:w="287"/>
        <w:gridCol w:w="138"/>
        <w:gridCol w:w="429"/>
        <w:gridCol w:w="851"/>
        <w:gridCol w:w="1701"/>
        <w:gridCol w:w="1559"/>
        <w:gridCol w:w="1134"/>
        <w:gridCol w:w="1705"/>
      </w:tblGrid>
      <w:tr w:rsidR="005A6BD6" w:rsidRPr="00E77C21" w:rsidTr="00631A0D">
        <w:trPr>
          <w:trHeight w:val="223"/>
        </w:trPr>
        <w:tc>
          <w:tcPr>
            <w:tcW w:w="1556" w:type="dxa"/>
            <w:gridSpan w:val="2"/>
            <w:vMerge w:val="restart"/>
            <w:tcBorders>
              <w:top w:val="single" w:sz="4" w:space="0" w:color="auto"/>
            </w:tcBorders>
          </w:tcPr>
          <w:p w:rsidR="00E77C21" w:rsidRDefault="005A6BD6" w:rsidP="001B2DD8">
            <w:pPr>
              <w:overflowPunct w:val="0"/>
              <w:autoSpaceDE w:val="0"/>
              <w:autoSpaceDN w:val="0"/>
              <w:adjustRightInd w:val="0"/>
              <w:spacing w:after="0" w:line="240" w:lineRule="exact"/>
              <w:jc w:val="center"/>
              <w:rPr>
                <w:rFonts w:ascii="Times New Roman" w:eastAsia="Calibri" w:hAnsi="Times New Roman" w:cs="Times New Roman"/>
                <w:bCs/>
                <w:sz w:val="28"/>
                <w:szCs w:val="28"/>
                <w:lang w:eastAsia="ru-RU"/>
              </w:rPr>
            </w:pPr>
            <w:r w:rsidRPr="00E77C21">
              <w:rPr>
                <w:rFonts w:ascii="Times New Roman" w:eastAsia="Calibri" w:hAnsi="Times New Roman" w:cs="Times New Roman"/>
                <w:bCs/>
                <w:sz w:val="28"/>
                <w:szCs w:val="28"/>
                <w:lang w:eastAsia="ru-RU"/>
              </w:rPr>
              <w:t xml:space="preserve">Дата </w:t>
            </w:r>
            <w:proofErr w:type="spellStart"/>
            <w:r w:rsidRPr="00E77C21">
              <w:rPr>
                <w:rFonts w:ascii="Times New Roman" w:eastAsia="Calibri" w:hAnsi="Times New Roman" w:cs="Times New Roman"/>
                <w:bCs/>
                <w:sz w:val="28"/>
                <w:szCs w:val="28"/>
                <w:lang w:eastAsia="ru-RU"/>
              </w:rPr>
              <w:t>поступле</w:t>
            </w:r>
            <w:proofErr w:type="spellEnd"/>
          </w:p>
          <w:p w:rsidR="00E77C21" w:rsidRDefault="005A6BD6" w:rsidP="001B2DD8">
            <w:pPr>
              <w:overflowPunct w:val="0"/>
              <w:autoSpaceDE w:val="0"/>
              <w:autoSpaceDN w:val="0"/>
              <w:adjustRightInd w:val="0"/>
              <w:spacing w:after="0" w:line="240" w:lineRule="exact"/>
              <w:jc w:val="center"/>
              <w:rPr>
                <w:rFonts w:ascii="Times New Roman" w:eastAsia="Calibri" w:hAnsi="Times New Roman" w:cs="Times New Roman"/>
                <w:bCs/>
                <w:sz w:val="28"/>
                <w:szCs w:val="28"/>
                <w:lang w:eastAsia="ru-RU"/>
              </w:rPr>
            </w:pPr>
            <w:proofErr w:type="spellStart"/>
            <w:r w:rsidRPr="00E77C21">
              <w:rPr>
                <w:rFonts w:ascii="Times New Roman" w:eastAsia="Calibri" w:hAnsi="Times New Roman" w:cs="Times New Roman"/>
                <w:bCs/>
                <w:sz w:val="28"/>
                <w:szCs w:val="28"/>
                <w:lang w:eastAsia="ru-RU"/>
              </w:rPr>
              <w:t>ния</w:t>
            </w:r>
            <w:proofErr w:type="spellEnd"/>
            <w:r w:rsidRPr="00E77C21">
              <w:rPr>
                <w:rFonts w:ascii="Times New Roman" w:eastAsia="Calibri" w:hAnsi="Times New Roman" w:cs="Times New Roman"/>
                <w:bCs/>
                <w:sz w:val="28"/>
                <w:szCs w:val="28"/>
                <w:lang w:eastAsia="ru-RU"/>
              </w:rPr>
              <w:t xml:space="preserve"> представления и </w:t>
            </w:r>
            <w:proofErr w:type="spellStart"/>
            <w:r w:rsidRPr="00E77C21">
              <w:rPr>
                <w:rFonts w:ascii="Times New Roman" w:eastAsia="Calibri" w:hAnsi="Times New Roman" w:cs="Times New Roman"/>
                <w:bCs/>
                <w:sz w:val="28"/>
                <w:szCs w:val="28"/>
                <w:lang w:eastAsia="ru-RU"/>
              </w:rPr>
              <w:t>докумен</w:t>
            </w:r>
            <w:proofErr w:type="spellEnd"/>
          </w:p>
          <w:p w:rsidR="005A6BD6" w:rsidRPr="00E77C21" w:rsidRDefault="005A6BD6" w:rsidP="001B2DD8">
            <w:pPr>
              <w:overflowPunct w:val="0"/>
              <w:autoSpaceDE w:val="0"/>
              <w:autoSpaceDN w:val="0"/>
              <w:adjustRightInd w:val="0"/>
              <w:spacing w:after="0" w:line="240" w:lineRule="exact"/>
              <w:jc w:val="center"/>
              <w:rPr>
                <w:rFonts w:ascii="Times New Roman" w:eastAsia="Calibri" w:hAnsi="Times New Roman" w:cs="Times New Roman"/>
                <w:bCs/>
                <w:sz w:val="28"/>
                <w:szCs w:val="28"/>
                <w:lang w:eastAsia="ru-RU"/>
              </w:rPr>
            </w:pPr>
            <w:proofErr w:type="spellStart"/>
            <w:proofErr w:type="gramStart"/>
            <w:r w:rsidRPr="00E77C21">
              <w:rPr>
                <w:rFonts w:ascii="Times New Roman" w:eastAsia="Calibri" w:hAnsi="Times New Roman" w:cs="Times New Roman"/>
                <w:bCs/>
                <w:sz w:val="28"/>
                <w:szCs w:val="28"/>
                <w:lang w:eastAsia="ru-RU"/>
              </w:rPr>
              <w:t>тов</w:t>
            </w:r>
            <w:proofErr w:type="spellEnd"/>
            <w:proofErr w:type="gramEnd"/>
          </w:p>
          <w:p w:rsidR="005A6BD6" w:rsidRPr="00E77C21" w:rsidRDefault="005A6BD6" w:rsidP="001B2DD8">
            <w:pPr>
              <w:overflowPunct w:val="0"/>
              <w:autoSpaceDE w:val="0"/>
              <w:autoSpaceDN w:val="0"/>
              <w:adjustRightInd w:val="0"/>
              <w:spacing w:after="0" w:line="240" w:lineRule="exact"/>
              <w:jc w:val="center"/>
              <w:rPr>
                <w:rFonts w:ascii="Times New Roman" w:eastAsia="Calibri" w:hAnsi="Times New Roman" w:cs="Times New Roman"/>
                <w:bCs/>
                <w:sz w:val="28"/>
                <w:szCs w:val="28"/>
                <w:lang w:eastAsia="ru-RU"/>
              </w:rPr>
            </w:pPr>
            <w:r w:rsidRPr="00E77C21">
              <w:rPr>
                <w:rFonts w:ascii="Times New Roman" w:eastAsia="Calibri" w:hAnsi="Times New Roman" w:cs="Times New Roman"/>
                <w:bCs/>
                <w:sz w:val="28"/>
                <w:szCs w:val="28"/>
                <w:lang w:eastAsia="ru-RU"/>
              </w:rPr>
              <w:t>(число, месяц, год)</w:t>
            </w:r>
          </w:p>
        </w:tc>
        <w:tc>
          <w:tcPr>
            <w:tcW w:w="236" w:type="dxa"/>
            <w:gridSpan w:val="2"/>
            <w:vMerge w:val="restart"/>
            <w:tcBorders>
              <w:top w:val="single" w:sz="4" w:space="0" w:color="auto"/>
            </w:tcBorders>
            <w:noWrap/>
          </w:tcPr>
          <w:p w:rsidR="005A6BD6" w:rsidRPr="00E77C21" w:rsidRDefault="005A6BD6" w:rsidP="001B2DD8">
            <w:pPr>
              <w:overflowPunct w:val="0"/>
              <w:autoSpaceDE w:val="0"/>
              <w:autoSpaceDN w:val="0"/>
              <w:adjustRightInd w:val="0"/>
              <w:spacing w:after="0" w:line="240" w:lineRule="exact"/>
              <w:jc w:val="center"/>
              <w:rPr>
                <w:rFonts w:ascii="Times New Roman" w:eastAsia="Calibri" w:hAnsi="Times New Roman" w:cs="Times New Roman"/>
                <w:sz w:val="28"/>
                <w:szCs w:val="28"/>
                <w:lang w:eastAsia="ru-RU"/>
              </w:rPr>
            </w:pPr>
          </w:p>
        </w:tc>
        <w:tc>
          <w:tcPr>
            <w:tcW w:w="419" w:type="dxa"/>
            <w:gridSpan w:val="2"/>
            <w:vMerge w:val="restart"/>
            <w:tcBorders>
              <w:top w:val="single" w:sz="4" w:space="0" w:color="auto"/>
            </w:tcBorders>
            <w:noWrap/>
          </w:tcPr>
          <w:p w:rsidR="005A6BD6" w:rsidRPr="00E77C21" w:rsidRDefault="005A6BD6" w:rsidP="001B2DD8">
            <w:pPr>
              <w:overflowPunct w:val="0"/>
              <w:autoSpaceDE w:val="0"/>
              <w:autoSpaceDN w:val="0"/>
              <w:adjustRightInd w:val="0"/>
              <w:spacing w:after="0" w:line="240" w:lineRule="exact"/>
              <w:jc w:val="center"/>
              <w:rPr>
                <w:rFonts w:ascii="Times New Roman" w:eastAsia="Calibri" w:hAnsi="Times New Roman" w:cs="Times New Roman"/>
                <w:sz w:val="28"/>
                <w:szCs w:val="28"/>
                <w:lang w:eastAsia="ru-RU"/>
              </w:rPr>
            </w:pPr>
          </w:p>
        </w:tc>
        <w:tc>
          <w:tcPr>
            <w:tcW w:w="337" w:type="dxa"/>
            <w:vMerge w:val="restart"/>
            <w:tcBorders>
              <w:top w:val="single" w:sz="4" w:space="0" w:color="auto"/>
            </w:tcBorders>
            <w:noWrap/>
          </w:tcPr>
          <w:p w:rsidR="005A6BD6" w:rsidRPr="00E77C21" w:rsidRDefault="005A6BD6" w:rsidP="001B2DD8">
            <w:pPr>
              <w:overflowPunct w:val="0"/>
              <w:autoSpaceDE w:val="0"/>
              <w:autoSpaceDN w:val="0"/>
              <w:adjustRightInd w:val="0"/>
              <w:spacing w:after="0" w:line="240" w:lineRule="exact"/>
              <w:jc w:val="center"/>
              <w:rPr>
                <w:rFonts w:ascii="Times New Roman" w:eastAsia="Calibri" w:hAnsi="Times New Roman" w:cs="Times New Roman"/>
                <w:sz w:val="28"/>
                <w:szCs w:val="28"/>
                <w:lang w:eastAsia="ru-RU"/>
              </w:rPr>
            </w:pPr>
          </w:p>
        </w:tc>
        <w:tc>
          <w:tcPr>
            <w:tcW w:w="2976" w:type="dxa"/>
            <w:gridSpan w:val="2"/>
            <w:vMerge w:val="restart"/>
            <w:tcBorders>
              <w:top w:val="single" w:sz="4" w:space="0" w:color="auto"/>
            </w:tcBorders>
            <w:noWrap/>
          </w:tcPr>
          <w:p w:rsidR="005A6BD6" w:rsidRPr="00E77C21" w:rsidRDefault="005A6BD6" w:rsidP="001B2DD8">
            <w:pPr>
              <w:overflowPunct w:val="0"/>
              <w:autoSpaceDE w:val="0"/>
              <w:autoSpaceDN w:val="0"/>
              <w:adjustRightInd w:val="0"/>
              <w:spacing w:after="0" w:line="240" w:lineRule="exact"/>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фото</w:t>
            </w:r>
          </w:p>
          <w:p w:rsidR="005A6BD6" w:rsidRPr="00E77C21" w:rsidRDefault="005A6BD6" w:rsidP="001B2DD8">
            <w:pPr>
              <w:overflowPunct w:val="0"/>
              <w:autoSpaceDE w:val="0"/>
              <w:autoSpaceDN w:val="0"/>
              <w:adjustRightInd w:val="0"/>
              <w:spacing w:after="0" w:line="240" w:lineRule="exact"/>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xml:space="preserve">3 х </w:t>
            </w:r>
            <w:smartTag w:uri="urn:schemas-microsoft-com:office:smarttags" w:element="metricconverter">
              <w:smartTagPr>
                <w:attr w:name="ProductID" w:val="4 см"/>
              </w:smartTagPr>
              <w:r w:rsidRPr="00E77C21">
                <w:rPr>
                  <w:rFonts w:ascii="Times New Roman" w:eastAsia="Calibri" w:hAnsi="Times New Roman" w:cs="Times New Roman"/>
                  <w:sz w:val="28"/>
                  <w:szCs w:val="28"/>
                  <w:lang w:eastAsia="ru-RU"/>
                </w:rPr>
                <w:t>4 см</w:t>
              </w:r>
            </w:smartTag>
          </w:p>
        </w:tc>
        <w:tc>
          <w:tcPr>
            <w:tcW w:w="2556" w:type="dxa"/>
            <w:gridSpan w:val="5"/>
            <w:tcBorders>
              <w:top w:val="single" w:sz="4" w:space="0" w:color="auto"/>
            </w:tcBorders>
          </w:tcPr>
          <w:p w:rsidR="005A6BD6" w:rsidRPr="00E77C21" w:rsidRDefault="005A6BD6" w:rsidP="001B2DD8">
            <w:pPr>
              <w:overflowPunct w:val="0"/>
              <w:autoSpaceDE w:val="0"/>
              <w:autoSpaceDN w:val="0"/>
              <w:adjustRightInd w:val="0"/>
              <w:spacing w:after="0" w:line="240" w:lineRule="exact"/>
              <w:jc w:val="center"/>
              <w:rPr>
                <w:rFonts w:ascii="Times New Roman" w:eastAsia="Calibri" w:hAnsi="Times New Roman" w:cs="Times New Roman"/>
                <w:bCs/>
                <w:sz w:val="28"/>
                <w:szCs w:val="28"/>
                <w:lang w:eastAsia="ru-RU"/>
              </w:rPr>
            </w:pPr>
            <w:r w:rsidRPr="00E77C21">
              <w:rPr>
                <w:rFonts w:ascii="Times New Roman" w:eastAsia="Calibri" w:hAnsi="Times New Roman" w:cs="Times New Roman"/>
                <w:bCs/>
                <w:sz w:val="28"/>
                <w:szCs w:val="28"/>
                <w:lang w:eastAsia="ru-RU"/>
              </w:rPr>
              <w:t>наименование действующей квалификационной категории спортивного судьи</w:t>
            </w:r>
          </w:p>
        </w:tc>
        <w:tc>
          <w:tcPr>
            <w:tcW w:w="1701" w:type="dxa"/>
            <w:vMerge w:val="restart"/>
            <w:tcBorders>
              <w:top w:val="single" w:sz="4" w:space="0" w:color="auto"/>
            </w:tcBorders>
          </w:tcPr>
          <w:p w:rsidR="005A6BD6" w:rsidRPr="00E77C21" w:rsidRDefault="005A6BD6" w:rsidP="001B2DD8">
            <w:pPr>
              <w:overflowPunct w:val="0"/>
              <w:autoSpaceDE w:val="0"/>
              <w:autoSpaceDN w:val="0"/>
              <w:adjustRightInd w:val="0"/>
              <w:spacing w:after="0" w:line="240" w:lineRule="exact"/>
              <w:jc w:val="center"/>
              <w:rPr>
                <w:rFonts w:ascii="Times New Roman" w:eastAsia="Calibri" w:hAnsi="Times New Roman" w:cs="Times New Roman"/>
                <w:bCs/>
                <w:sz w:val="28"/>
                <w:szCs w:val="28"/>
                <w:lang w:eastAsia="ru-RU"/>
              </w:rPr>
            </w:pPr>
            <w:r w:rsidRPr="00E77C21">
              <w:rPr>
                <w:rFonts w:ascii="Times New Roman" w:eastAsia="Calibri" w:hAnsi="Times New Roman" w:cs="Times New Roman"/>
                <w:bCs/>
                <w:sz w:val="28"/>
                <w:szCs w:val="28"/>
                <w:lang w:eastAsia="ru-RU"/>
              </w:rPr>
              <w:t xml:space="preserve">сроки проведения официального соревнования  с </w:t>
            </w:r>
            <w:proofErr w:type="spellStart"/>
            <w:r w:rsidRPr="00E77C21">
              <w:rPr>
                <w:rFonts w:ascii="Times New Roman" w:eastAsia="Calibri" w:hAnsi="Times New Roman" w:cs="Times New Roman"/>
                <w:bCs/>
                <w:sz w:val="28"/>
                <w:szCs w:val="28"/>
                <w:lang w:eastAsia="ru-RU"/>
              </w:rPr>
              <w:t>дд</w:t>
            </w:r>
            <w:proofErr w:type="spellEnd"/>
            <w:r w:rsidRPr="00E77C21">
              <w:rPr>
                <w:rFonts w:ascii="Times New Roman" w:eastAsia="Calibri" w:hAnsi="Times New Roman" w:cs="Times New Roman"/>
                <w:bCs/>
                <w:sz w:val="28"/>
                <w:szCs w:val="28"/>
                <w:lang w:eastAsia="ru-RU"/>
              </w:rPr>
              <w:t>/мм/</w:t>
            </w:r>
            <w:proofErr w:type="spellStart"/>
            <w:proofErr w:type="gramStart"/>
            <w:r w:rsidRPr="00E77C21">
              <w:rPr>
                <w:rFonts w:ascii="Times New Roman" w:eastAsia="Calibri" w:hAnsi="Times New Roman" w:cs="Times New Roman"/>
                <w:bCs/>
                <w:sz w:val="28"/>
                <w:szCs w:val="28"/>
                <w:lang w:eastAsia="ru-RU"/>
              </w:rPr>
              <w:t>гг</w:t>
            </w:r>
            <w:proofErr w:type="spellEnd"/>
            <w:proofErr w:type="gramEnd"/>
            <w:r w:rsidRPr="00E77C21">
              <w:rPr>
                <w:rFonts w:ascii="Times New Roman" w:eastAsia="Calibri" w:hAnsi="Times New Roman" w:cs="Times New Roman"/>
                <w:bCs/>
                <w:sz w:val="28"/>
                <w:szCs w:val="28"/>
                <w:lang w:eastAsia="ru-RU"/>
              </w:rPr>
              <w:t xml:space="preserve"> до </w:t>
            </w:r>
            <w:proofErr w:type="spellStart"/>
            <w:r w:rsidRPr="00E77C21">
              <w:rPr>
                <w:rFonts w:ascii="Times New Roman" w:eastAsia="Calibri" w:hAnsi="Times New Roman" w:cs="Times New Roman"/>
                <w:bCs/>
                <w:sz w:val="28"/>
                <w:szCs w:val="28"/>
                <w:lang w:eastAsia="ru-RU"/>
              </w:rPr>
              <w:t>дд</w:t>
            </w:r>
            <w:proofErr w:type="spellEnd"/>
            <w:r w:rsidRPr="00E77C21">
              <w:rPr>
                <w:rFonts w:ascii="Times New Roman" w:eastAsia="Calibri" w:hAnsi="Times New Roman" w:cs="Times New Roman"/>
                <w:bCs/>
                <w:sz w:val="28"/>
                <w:szCs w:val="28"/>
                <w:lang w:eastAsia="ru-RU"/>
              </w:rPr>
              <w:t>/мм/</w:t>
            </w:r>
            <w:proofErr w:type="spellStart"/>
            <w:r w:rsidRPr="00E77C21">
              <w:rPr>
                <w:rFonts w:ascii="Times New Roman" w:eastAsia="Calibri" w:hAnsi="Times New Roman" w:cs="Times New Roman"/>
                <w:bCs/>
                <w:sz w:val="28"/>
                <w:szCs w:val="28"/>
                <w:lang w:eastAsia="ru-RU"/>
              </w:rPr>
              <w:t>гг</w:t>
            </w:r>
            <w:proofErr w:type="spellEnd"/>
            <w:r w:rsidRPr="00E77C21">
              <w:rPr>
                <w:rFonts w:ascii="Times New Roman" w:eastAsia="Calibri" w:hAnsi="Times New Roman" w:cs="Times New Roman"/>
                <w:bCs/>
                <w:sz w:val="28"/>
                <w:szCs w:val="28"/>
                <w:lang w:eastAsia="ru-RU"/>
              </w:rPr>
              <w:t>)</w:t>
            </w:r>
          </w:p>
        </w:tc>
        <w:tc>
          <w:tcPr>
            <w:tcW w:w="1559" w:type="dxa"/>
            <w:vMerge w:val="restart"/>
            <w:tcBorders>
              <w:top w:val="single" w:sz="4" w:space="0" w:color="auto"/>
            </w:tcBorders>
          </w:tcPr>
          <w:p w:rsidR="005A6BD6" w:rsidRPr="00E77C21" w:rsidRDefault="005A6BD6" w:rsidP="001B2DD8">
            <w:pPr>
              <w:overflowPunct w:val="0"/>
              <w:autoSpaceDE w:val="0"/>
              <w:autoSpaceDN w:val="0"/>
              <w:adjustRightInd w:val="0"/>
              <w:spacing w:after="0" w:line="240" w:lineRule="exact"/>
              <w:ind w:left="-108" w:right="-108"/>
              <w:jc w:val="center"/>
              <w:rPr>
                <w:rFonts w:ascii="Times New Roman" w:eastAsia="Calibri" w:hAnsi="Times New Roman" w:cs="Times New Roman"/>
                <w:bCs/>
                <w:sz w:val="28"/>
                <w:szCs w:val="28"/>
                <w:lang w:eastAsia="ru-RU"/>
              </w:rPr>
            </w:pPr>
            <w:proofErr w:type="spellStart"/>
            <w:r w:rsidRPr="00E77C21">
              <w:rPr>
                <w:rFonts w:ascii="Times New Roman" w:eastAsia="Calibri" w:hAnsi="Times New Roman" w:cs="Times New Roman"/>
                <w:bCs/>
                <w:sz w:val="28"/>
                <w:szCs w:val="28"/>
                <w:lang w:eastAsia="ru-RU"/>
              </w:rPr>
              <w:t>наименова</w:t>
            </w:r>
            <w:proofErr w:type="spellEnd"/>
          </w:p>
          <w:p w:rsidR="00E77C21" w:rsidRDefault="005A6BD6" w:rsidP="001B2DD8">
            <w:pPr>
              <w:overflowPunct w:val="0"/>
              <w:autoSpaceDE w:val="0"/>
              <w:autoSpaceDN w:val="0"/>
              <w:adjustRightInd w:val="0"/>
              <w:spacing w:after="0" w:line="240" w:lineRule="exact"/>
              <w:ind w:left="-108" w:right="-108"/>
              <w:jc w:val="center"/>
              <w:rPr>
                <w:rFonts w:ascii="Times New Roman" w:eastAsia="Calibri" w:hAnsi="Times New Roman" w:cs="Times New Roman"/>
                <w:bCs/>
                <w:sz w:val="28"/>
                <w:szCs w:val="28"/>
                <w:lang w:eastAsia="ru-RU"/>
              </w:rPr>
            </w:pPr>
            <w:proofErr w:type="spellStart"/>
            <w:r w:rsidRPr="00E77C21">
              <w:rPr>
                <w:rFonts w:ascii="Times New Roman" w:eastAsia="Calibri" w:hAnsi="Times New Roman" w:cs="Times New Roman"/>
                <w:bCs/>
                <w:sz w:val="28"/>
                <w:szCs w:val="28"/>
                <w:lang w:eastAsia="ru-RU"/>
              </w:rPr>
              <w:t>ние</w:t>
            </w:r>
            <w:proofErr w:type="spellEnd"/>
            <w:r w:rsidRPr="00E77C21">
              <w:rPr>
                <w:rFonts w:ascii="Times New Roman" w:eastAsia="Calibri" w:hAnsi="Times New Roman" w:cs="Times New Roman"/>
                <w:bCs/>
                <w:sz w:val="28"/>
                <w:szCs w:val="28"/>
                <w:lang w:eastAsia="ru-RU"/>
              </w:rPr>
              <w:t xml:space="preserve"> </w:t>
            </w:r>
            <w:proofErr w:type="spellStart"/>
            <w:r w:rsidRPr="00E77C21">
              <w:rPr>
                <w:rFonts w:ascii="Times New Roman" w:eastAsia="Calibri" w:hAnsi="Times New Roman" w:cs="Times New Roman"/>
                <w:bCs/>
                <w:sz w:val="28"/>
                <w:szCs w:val="28"/>
                <w:lang w:eastAsia="ru-RU"/>
              </w:rPr>
              <w:t>официаль</w:t>
            </w:r>
            <w:proofErr w:type="spellEnd"/>
          </w:p>
          <w:p w:rsidR="00E77C21" w:rsidRDefault="005A6BD6" w:rsidP="001B2DD8">
            <w:pPr>
              <w:overflowPunct w:val="0"/>
              <w:autoSpaceDE w:val="0"/>
              <w:autoSpaceDN w:val="0"/>
              <w:adjustRightInd w:val="0"/>
              <w:spacing w:after="0" w:line="240" w:lineRule="exact"/>
              <w:ind w:left="-108" w:right="-108"/>
              <w:jc w:val="center"/>
              <w:rPr>
                <w:rFonts w:ascii="Times New Roman" w:eastAsia="Calibri" w:hAnsi="Times New Roman" w:cs="Times New Roman"/>
                <w:bCs/>
                <w:sz w:val="28"/>
                <w:szCs w:val="28"/>
                <w:lang w:eastAsia="ru-RU"/>
              </w:rPr>
            </w:pPr>
            <w:proofErr w:type="spellStart"/>
            <w:r w:rsidRPr="00E77C21">
              <w:rPr>
                <w:rFonts w:ascii="Times New Roman" w:eastAsia="Calibri" w:hAnsi="Times New Roman" w:cs="Times New Roman"/>
                <w:bCs/>
                <w:sz w:val="28"/>
                <w:szCs w:val="28"/>
                <w:lang w:eastAsia="ru-RU"/>
              </w:rPr>
              <w:t>ного</w:t>
            </w:r>
            <w:proofErr w:type="spellEnd"/>
            <w:r w:rsidRPr="00E77C21">
              <w:rPr>
                <w:rFonts w:ascii="Times New Roman" w:eastAsia="Calibri" w:hAnsi="Times New Roman" w:cs="Times New Roman"/>
                <w:bCs/>
                <w:sz w:val="28"/>
                <w:szCs w:val="28"/>
                <w:lang w:eastAsia="ru-RU"/>
              </w:rPr>
              <w:t xml:space="preserve"> </w:t>
            </w:r>
            <w:proofErr w:type="spellStart"/>
            <w:r w:rsidRPr="00E77C21">
              <w:rPr>
                <w:rFonts w:ascii="Times New Roman" w:eastAsia="Calibri" w:hAnsi="Times New Roman" w:cs="Times New Roman"/>
                <w:bCs/>
                <w:sz w:val="28"/>
                <w:szCs w:val="28"/>
                <w:lang w:eastAsia="ru-RU"/>
              </w:rPr>
              <w:t>соревнов</w:t>
            </w:r>
            <w:proofErr w:type="spellEnd"/>
          </w:p>
          <w:p w:rsidR="005A6BD6" w:rsidRPr="00E77C21" w:rsidRDefault="005A6BD6" w:rsidP="001B2DD8">
            <w:pPr>
              <w:overflowPunct w:val="0"/>
              <w:autoSpaceDE w:val="0"/>
              <w:autoSpaceDN w:val="0"/>
              <w:adjustRightInd w:val="0"/>
              <w:spacing w:after="0" w:line="240" w:lineRule="exact"/>
              <w:ind w:left="-108" w:right="-108"/>
              <w:jc w:val="center"/>
              <w:rPr>
                <w:rFonts w:ascii="Times New Roman" w:eastAsia="Calibri" w:hAnsi="Times New Roman" w:cs="Times New Roman"/>
                <w:bCs/>
                <w:sz w:val="28"/>
                <w:szCs w:val="28"/>
                <w:lang w:eastAsia="ru-RU"/>
              </w:rPr>
            </w:pPr>
            <w:proofErr w:type="spellStart"/>
            <w:r w:rsidRPr="00E77C21">
              <w:rPr>
                <w:rFonts w:ascii="Times New Roman" w:eastAsia="Calibri" w:hAnsi="Times New Roman" w:cs="Times New Roman"/>
                <w:bCs/>
                <w:sz w:val="28"/>
                <w:szCs w:val="28"/>
                <w:lang w:eastAsia="ru-RU"/>
              </w:rPr>
              <w:t>ания</w:t>
            </w:r>
            <w:proofErr w:type="spellEnd"/>
          </w:p>
        </w:tc>
        <w:tc>
          <w:tcPr>
            <w:tcW w:w="1134" w:type="dxa"/>
            <w:vMerge w:val="restart"/>
            <w:tcBorders>
              <w:top w:val="single" w:sz="4" w:space="0" w:color="auto"/>
            </w:tcBorders>
          </w:tcPr>
          <w:p w:rsidR="00E77C21" w:rsidRDefault="005A6BD6" w:rsidP="001B2DD8">
            <w:pPr>
              <w:overflowPunct w:val="0"/>
              <w:autoSpaceDE w:val="0"/>
              <w:autoSpaceDN w:val="0"/>
              <w:adjustRightInd w:val="0"/>
              <w:spacing w:after="0" w:line="240" w:lineRule="exact"/>
              <w:ind w:left="-108" w:right="-108"/>
              <w:jc w:val="center"/>
              <w:rPr>
                <w:rFonts w:ascii="Times New Roman" w:eastAsia="Calibri" w:hAnsi="Times New Roman" w:cs="Times New Roman"/>
                <w:bCs/>
                <w:sz w:val="28"/>
                <w:szCs w:val="28"/>
                <w:lang w:eastAsia="ru-RU"/>
              </w:rPr>
            </w:pPr>
            <w:r w:rsidRPr="00E77C21">
              <w:rPr>
                <w:rFonts w:ascii="Times New Roman" w:eastAsia="Calibri" w:hAnsi="Times New Roman" w:cs="Times New Roman"/>
                <w:bCs/>
                <w:sz w:val="28"/>
                <w:szCs w:val="28"/>
                <w:lang w:eastAsia="ru-RU"/>
              </w:rPr>
              <w:t xml:space="preserve">статус </w:t>
            </w:r>
            <w:proofErr w:type="spellStart"/>
            <w:r w:rsidRPr="00E77C21">
              <w:rPr>
                <w:rFonts w:ascii="Times New Roman" w:eastAsia="Calibri" w:hAnsi="Times New Roman" w:cs="Times New Roman"/>
                <w:bCs/>
                <w:sz w:val="28"/>
                <w:szCs w:val="28"/>
                <w:lang w:eastAsia="ru-RU"/>
              </w:rPr>
              <w:t>официа</w:t>
            </w:r>
            <w:proofErr w:type="spellEnd"/>
          </w:p>
          <w:p w:rsidR="005A6BD6" w:rsidRPr="00E77C21" w:rsidRDefault="005A6BD6" w:rsidP="001B2DD8">
            <w:pPr>
              <w:overflowPunct w:val="0"/>
              <w:autoSpaceDE w:val="0"/>
              <w:autoSpaceDN w:val="0"/>
              <w:adjustRightInd w:val="0"/>
              <w:spacing w:after="0" w:line="240" w:lineRule="exact"/>
              <w:ind w:left="-108" w:right="-108"/>
              <w:jc w:val="center"/>
              <w:rPr>
                <w:rFonts w:ascii="Times New Roman" w:eastAsia="Calibri" w:hAnsi="Times New Roman" w:cs="Times New Roman"/>
                <w:bCs/>
                <w:sz w:val="28"/>
                <w:szCs w:val="28"/>
                <w:lang w:eastAsia="ru-RU"/>
              </w:rPr>
            </w:pPr>
            <w:proofErr w:type="spellStart"/>
            <w:r w:rsidRPr="00E77C21">
              <w:rPr>
                <w:rFonts w:ascii="Times New Roman" w:eastAsia="Calibri" w:hAnsi="Times New Roman" w:cs="Times New Roman"/>
                <w:bCs/>
                <w:sz w:val="28"/>
                <w:szCs w:val="28"/>
                <w:lang w:eastAsia="ru-RU"/>
              </w:rPr>
              <w:t>льного</w:t>
            </w:r>
            <w:proofErr w:type="spellEnd"/>
            <w:r w:rsidRPr="00E77C21">
              <w:rPr>
                <w:rFonts w:ascii="Times New Roman" w:eastAsia="Calibri" w:hAnsi="Times New Roman" w:cs="Times New Roman"/>
                <w:bCs/>
                <w:sz w:val="28"/>
                <w:szCs w:val="28"/>
                <w:lang w:eastAsia="ru-RU"/>
              </w:rPr>
              <w:t xml:space="preserve"> соревнования</w:t>
            </w:r>
          </w:p>
        </w:tc>
        <w:tc>
          <w:tcPr>
            <w:tcW w:w="1705" w:type="dxa"/>
            <w:vMerge w:val="restart"/>
            <w:tcBorders>
              <w:top w:val="single" w:sz="4" w:space="0" w:color="auto"/>
            </w:tcBorders>
          </w:tcPr>
          <w:p w:rsidR="00E77C21" w:rsidRDefault="005A6BD6" w:rsidP="001B2DD8">
            <w:pPr>
              <w:overflowPunct w:val="0"/>
              <w:autoSpaceDE w:val="0"/>
              <w:autoSpaceDN w:val="0"/>
              <w:adjustRightInd w:val="0"/>
              <w:spacing w:after="0" w:line="240" w:lineRule="exact"/>
              <w:ind w:right="-104"/>
              <w:jc w:val="center"/>
              <w:rPr>
                <w:rFonts w:ascii="Times New Roman" w:eastAsia="Calibri" w:hAnsi="Times New Roman" w:cs="Times New Roman"/>
                <w:bCs/>
                <w:sz w:val="28"/>
                <w:szCs w:val="28"/>
                <w:lang w:eastAsia="ru-RU"/>
              </w:rPr>
            </w:pPr>
            <w:proofErr w:type="spellStart"/>
            <w:r w:rsidRPr="00E77C21">
              <w:rPr>
                <w:rFonts w:ascii="Times New Roman" w:eastAsia="Calibri" w:hAnsi="Times New Roman" w:cs="Times New Roman"/>
                <w:bCs/>
                <w:sz w:val="28"/>
                <w:szCs w:val="28"/>
                <w:lang w:eastAsia="ru-RU"/>
              </w:rPr>
              <w:t>наименова</w:t>
            </w:r>
            <w:proofErr w:type="spellEnd"/>
          </w:p>
          <w:p w:rsidR="005A6BD6" w:rsidRPr="00E77C21" w:rsidRDefault="005A6BD6" w:rsidP="001B2DD8">
            <w:pPr>
              <w:overflowPunct w:val="0"/>
              <w:autoSpaceDE w:val="0"/>
              <w:autoSpaceDN w:val="0"/>
              <w:adjustRightInd w:val="0"/>
              <w:spacing w:after="0" w:line="240" w:lineRule="exact"/>
              <w:ind w:right="-104"/>
              <w:jc w:val="center"/>
              <w:rPr>
                <w:rFonts w:ascii="Times New Roman" w:eastAsia="Calibri" w:hAnsi="Times New Roman" w:cs="Times New Roman"/>
                <w:bCs/>
                <w:sz w:val="28"/>
                <w:szCs w:val="28"/>
                <w:lang w:eastAsia="ru-RU"/>
              </w:rPr>
            </w:pPr>
            <w:proofErr w:type="spellStart"/>
            <w:r w:rsidRPr="00E77C21">
              <w:rPr>
                <w:rFonts w:ascii="Times New Roman" w:eastAsia="Calibri" w:hAnsi="Times New Roman" w:cs="Times New Roman"/>
                <w:bCs/>
                <w:sz w:val="28"/>
                <w:szCs w:val="28"/>
                <w:lang w:eastAsia="ru-RU"/>
              </w:rPr>
              <w:t>ние</w:t>
            </w:r>
            <w:proofErr w:type="spellEnd"/>
            <w:r w:rsidRPr="00E77C21">
              <w:rPr>
                <w:rFonts w:ascii="Times New Roman" w:eastAsia="Calibri" w:hAnsi="Times New Roman" w:cs="Times New Roman"/>
                <w:bCs/>
                <w:sz w:val="28"/>
                <w:szCs w:val="28"/>
                <w:lang w:eastAsia="ru-RU"/>
              </w:rPr>
              <w:t xml:space="preserve"> должности спортивного судьи и оценка судейства</w:t>
            </w:r>
          </w:p>
        </w:tc>
      </w:tr>
      <w:tr w:rsidR="005A6BD6" w:rsidRPr="00E77C21" w:rsidTr="00631A0D">
        <w:trPr>
          <w:trHeight w:val="169"/>
        </w:trPr>
        <w:tc>
          <w:tcPr>
            <w:tcW w:w="1556" w:type="dxa"/>
            <w:gridSpan w:val="2"/>
            <w:vMerge/>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bCs/>
                <w:sz w:val="28"/>
                <w:szCs w:val="28"/>
                <w:lang w:eastAsia="ru-RU"/>
              </w:rPr>
            </w:pPr>
          </w:p>
        </w:tc>
        <w:tc>
          <w:tcPr>
            <w:tcW w:w="236" w:type="dxa"/>
            <w:gridSpan w:val="2"/>
            <w:vMerge/>
            <w:noWrap/>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sz w:val="28"/>
                <w:szCs w:val="28"/>
                <w:lang w:eastAsia="ru-RU"/>
              </w:rPr>
            </w:pPr>
          </w:p>
        </w:tc>
        <w:tc>
          <w:tcPr>
            <w:tcW w:w="419" w:type="dxa"/>
            <w:gridSpan w:val="2"/>
            <w:vMerge/>
            <w:noWrap/>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sz w:val="28"/>
                <w:szCs w:val="28"/>
                <w:lang w:eastAsia="ru-RU"/>
              </w:rPr>
            </w:pPr>
          </w:p>
        </w:tc>
        <w:tc>
          <w:tcPr>
            <w:tcW w:w="337" w:type="dxa"/>
            <w:vMerge/>
            <w:noWrap/>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sz w:val="28"/>
                <w:szCs w:val="28"/>
                <w:lang w:eastAsia="ru-RU"/>
              </w:rPr>
            </w:pPr>
          </w:p>
        </w:tc>
        <w:tc>
          <w:tcPr>
            <w:tcW w:w="2976" w:type="dxa"/>
            <w:gridSpan w:val="2"/>
            <w:vMerge/>
            <w:noWrap/>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sz w:val="28"/>
                <w:szCs w:val="28"/>
                <w:lang w:eastAsia="ru-RU"/>
              </w:rPr>
            </w:pPr>
          </w:p>
        </w:tc>
        <w:tc>
          <w:tcPr>
            <w:tcW w:w="2556" w:type="dxa"/>
            <w:gridSpan w:val="5"/>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bCs/>
                <w:sz w:val="28"/>
                <w:szCs w:val="28"/>
                <w:lang w:eastAsia="ru-RU"/>
              </w:rPr>
            </w:pPr>
          </w:p>
        </w:tc>
        <w:tc>
          <w:tcPr>
            <w:tcW w:w="1701" w:type="dxa"/>
            <w:vMerge/>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bCs/>
                <w:sz w:val="28"/>
                <w:szCs w:val="28"/>
                <w:lang w:eastAsia="ru-RU"/>
              </w:rPr>
            </w:pPr>
          </w:p>
        </w:tc>
        <w:tc>
          <w:tcPr>
            <w:tcW w:w="1559" w:type="dxa"/>
            <w:vMerge/>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bCs/>
                <w:sz w:val="28"/>
                <w:szCs w:val="28"/>
                <w:lang w:eastAsia="ru-RU"/>
              </w:rPr>
            </w:pPr>
          </w:p>
        </w:tc>
        <w:tc>
          <w:tcPr>
            <w:tcW w:w="1134" w:type="dxa"/>
            <w:vMerge/>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bCs/>
                <w:sz w:val="28"/>
                <w:szCs w:val="28"/>
                <w:lang w:eastAsia="ru-RU"/>
              </w:rPr>
            </w:pPr>
          </w:p>
        </w:tc>
        <w:tc>
          <w:tcPr>
            <w:tcW w:w="1705" w:type="dxa"/>
            <w:vMerge/>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bCs/>
                <w:sz w:val="28"/>
                <w:szCs w:val="28"/>
                <w:lang w:eastAsia="ru-RU"/>
              </w:rPr>
            </w:pPr>
          </w:p>
        </w:tc>
      </w:tr>
      <w:tr w:rsidR="005A6BD6" w:rsidRPr="00E77C21" w:rsidTr="00631A0D">
        <w:trPr>
          <w:trHeight w:hRule="exact" w:val="333"/>
        </w:trPr>
        <w:tc>
          <w:tcPr>
            <w:tcW w:w="1556" w:type="dxa"/>
            <w:gridSpan w:val="2"/>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bCs/>
                <w:sz w:val="28"/>
                <w:szCs w:val="28"/>
                <w:lang w:eastAsia="ru-RU"/>
              </w:rPr>
            </w:pPr>
            <w:r w:rsidRPr="00E77C21">
              <w:rPr>
                <w:rFonts w:ascii="Times New Roman" w:eastAsia="Calibri" w:hAnsi="Times New Roman" w:cs="Times New Roman"/>
                <w:bCs/>
                <w:sz w:val="28"/>
                <w:szCs w:val="28"/>
                <w:lang w:eastAsia="ru-RU"/>
              </w:rPr>
              <w:t>Фамилия</w:t>
            </w:r>
          </w:p>
        </w:tc>
        <w:tc>
          <w:tcPr>
            <w:tcW w:w="992" w:type="dxa"/>
            <w:gridSpan w:val="5"/>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bCs/>
                <w:sz w:val="28"/>
                <w:szCs w:val="28"/>
                <w:lang w:eastAsia="ru-RU"/>
              </w:rPr>
            </w:pPr>
          </w:p>
        </w:tc>
        <w:tc>
          <w:tcPr>
            <w:tcW w:w="2976" w:type="dxa"/>
            <w:gridSpan w:val="2"/>
            <w:noWrap/>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sz w:val="28"/>
                <w:szCs w:val="28"/>
                <w:lang w:eastAsia="ru-RU"/>
              </w:rPr>
            </w:pPr>
          </w:p>
        </w:tc>
        <w:tc>
          <w:tcPr>
            <w:tcW w:w="2556" w:type="dxa"/>
            <w:gridSpan w:val="5"/>
            <w:vMerge w:val="restart"/>
          </w:tcPr>
          <w:p w:rsidR="005A6BD6" w:rsidRPr="00E77C21" w:rsidRDefault="005A6BD6" w:rsidP="001B2DD8">
            <w:pPr>
              <w:overflowPunct w:val="0"/>
              <w:autoSpaceDE w:val="0"/>
              <w:autoSpaceDN w:val="0"/>
              <w:adjustRightInd w:val="0"/>
              <w:spacing w:after="0" w:line="160" w:lineRule="atLeast"/>
              <w:jc w:val="both"/>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дата присвоения предыдущей квалификационной категории спортивного судьи  (число, месяц, год)</w:t>
            </w:r>
          </w:p>
        </w:tc>
        <w:tc>
          <w:tcPr>
            <w:tcW w:w="1701" w:type="dxa"/>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559" w:type="dxa"/>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134" w:type="dxa"/>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705" w:type="dxa"/>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r>
      <w:tr w:rsidR="005A6BD6" w:rsidRPr="00E77C21" w:rsidTr="00E77C21">
        <w:trPr>
          <w:trHeight w:hRule="exact" w:val="935"/>
        </w:trPr>
        <w:tc>
          <w:tcPr>
            <w:tcW w:w="1556" w:type="dxa"/>
            <w:gridSpan w:val="2"/>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bCs/>
                <w:sz w:val="28"/>
                <w:szCs w:val="28"/>
                <w:lang w:eastAsia="ru-RU"/>
              </w:rPr>
            </w:pPr>
            <w:r w:rsidRPr="00E77C21">
              <w:rPr>
                <w:rFonts w:ascii="Times New Roman" w:eastAsia="Calibri" w:hAnsi="Times New Roman" w:cs="Times New Roman"/>
                <w:bCs/>
                <w:sz w:val="28"/>
                <w:szCs w:val="28"/>
                <w:lang w:eastAsia="ru-RU"/>
              </w:rPr>
              <w:t>Имя</w:t>
            </w:r>
          </w:p>
        </w:tc>
        <w:tc>
          <w:tcPr>
            <w:tcW w:w="992" w:type="dxa"/>
            <w:gridSpan w:val="5"/>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bCs/>
                <w:sz w:val="28"/>
                <w:szCs w:val="28"/>
                <w:lang w:eastAsia="ru-RU"/>
              </w:rPr>
            </w:pPr>
          </w:p>
        </w:tc>
        <w:tc>
          <w:tcPr>
            <w:tcW w:w="2976" w:type="dxa"/>
            <w:gridSpan w:val="2"/>
            <w:noWrap/>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sz w:val="28"/>
                <w:szCs w:val="28"/>
                <w:lang w:eastAsia="ru-RU"/>
              </w:rPr>
            </w:pPr>
          </w:p>
        </w:tc>
        <w:tc>
          <w:tcPr>
            <w:tcW w:w="2556" w:type="dxa"/>
            <w:gridSpan w:val="5"/>
            <w:vMerge/>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p>
        </w:tc>
        <w:tc>
          <w:tcPr>
            <w:tcW w:w="1701" w:type="dxa"/>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559" w:type="dxa"/>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134" w:type="dxa"/>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705" w:type="dxa"/>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r>
      <w:tr w:rsidR="005A6BD6" w:rsidRPr="00E77C21" w:rsidTr="00E77C21">
        <w:trPr>
          <w:trHeight w:hRule="exact" w:val="721"/>
        </w:trPr>
        <w:tc>
          <w:tcPr>
            <w:tcW w:w="1556" w:type="dxa"/>
            <w:gridSpan w:val="2"/>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bCs/>
                <w:sz w:val="28"/>
                <w:szCs w:val="28"/>
                <w:lang w:eastAsia="ru-RU"/>
              </w:rPr>
            </w:pPr>
            <w:r w:rsidRPr="00E77C21">
              <w:rPr>
                <w:rFonts w:ascii="Times New Roman" w:eastAsia="Calibri" w:hAnsi="Times New Roman" w:cs="Times New Roman"/>
                <w:bCs/>
                <w:sz w:val="28"/>
                <w:szCs w:val="28"/>
                <w:lang w:eastAsia="ru-RU"/>
              </w:rPr>
              <w:t>Отчество (при наличии)</w:t>
            </w:r>
          </w:p>
        </w:tc>
        <w:tc>
          <w:tcPr>
            <w:tcW w:w="992" w:type="dxa"/>
            <w:gridSpan w:val="5"/>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bCs/>
                <w:sz w:val="28"/>
                <w:szCs w:val="28"/>
                <w:lang w:eastAsia="ru-RU"/>
              </w:rPr>
            </w:pPr>
          </w:p>
        </w:tc>
        <w:tc>
          <w:tcPr>
            <w:tcW w:w="2976" w:type="dxa"/>
            <w:gridSpan w:val="2"/>
            <w:noWrap/>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sz w:val="28"/>
                <w:szCs w:val="28"/>
                <w:lang w:eastAsia="ru-RU"/>
              </w:rPr>
            </w:pPr>
          </w:p>
        </w:tc>
        <w:tc>
          <w:tcPr>
            <w:tcW w:w="851" w:type="dxa"/>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sz w:val="28"/>
                <w:szCs w:val="28"/>
                <w:lang w:eastAsia="ru-RU"/>
              </w:rPr>
            </w:pPr>
          </w:p>
        </w:tc>
        <w:tc>
          <w:tcPr>
            <w:tcW w:w="425" w:type="dxa"/>
            <w:gridSpan w:val="2"/>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sz w:val="28"/>
                <w:szCs w:val="28"/>
                <w:lang w:eastAsia="ru-RU"/>
              </w:rPr>
            </w:pPr>
          </w:p>
        </w:tc>
        <w:tc>
          <w:tcPr>
            <w:tcW w:w="1280" w:type="dxa"/>
            <w:gridSpan w:val="2"/>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sz w:val="28"/>
                <w:szCs w:val="28"/>
                <w:lang w:eastAsia="ru-RU"/>
              </w:rPr>
            </w:pPr>
          </w:p>
        </w:tc>
        <w:tc>
          <w:tcPr>
            <w:tcW w:w="1701" w:type="dxa"/>
            <w:noWrap/>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559" w:type="dxa"/>
            <w:noWrap/>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134" w:type="dxa"/>
            <w:noWrap/>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705" w:type="dxa"/>
            <w:noWrap/>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r>
      <w:tr w:rsidR="005A6BD6" w:rsidRPr="00E77C21" w:rsidTr="00E77C21">
        <w:trPr>
          <w:trHeight w:hRule="exact" w:val="1062"/>
        </w:trPr>
        <w:tc>
          <w:tcPr>
            <w:tcW w:w="1556" w:type="dxa"/>
            <w:gridSpan w:val="2"/>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bCs/>
                <w:sz w:val="28"/>
                <w:szCs w:val="28"/>
                <w:lang w:eastAsia="ru-RU"/>
              </w:rPr>
            </w:pPr>
            <w:r w:rsidRPr="00E77C21">
              <w:rPr>
                <w:rFonts w:ascii="Times New Roman" w:eastAsia="Calibri" w:hAnsi="Times New Roman" w:cs="Times New Roman"/>
                <w:bCs/>
                <w:sz w:val="28"/>
                <w:szCs w:val="28"/>
                <w:lang w:eastAsia="ru-RU"/>
              </w:rPr>
              <w:t>Дата рождения</w:t>
            </w:r>
          </w:p>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bCs/>
                <w:sz w:val="28"/>
                <w:szCs w:val="28"/>
                <w:lang w:eastAsia="ru-RU"/>
              </w:rPr>
            </w:pPr>
            <w:r w:rsidRPr="00E77C21">
              <w:rPr>
                <w:rFonts w:ascii="Times New Roman" w:eastAsia="Calibri" w:hAnsi="Times New Roman" w:cs="Times New Roman"/>
                <w:bCs/>
                <w:sz w:val="28"/>
                <w:szCs w:val="28"/>
                <w:lang w:eastAsia="ru-RU"/>
              </w:rPr>
              <w:t>(число, месяц, год)</w:t>
            </w:r>
          </w:p>
        </w:tc>
        <w:tc>
          <w:tcPr>
            <w:tcW w:w="236" w:type="dxa"/>
            <w:gridSpan w:val="2"/>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sz w:val="28"/>
                <w:szCs w:val="28"/>
                <w:lang w:eastAsia="ru-RU"/>
              </w:rPr>
            </w:pPr>
          </w:p>
        </w:tc>
        <w:tc>
          <w:tcPr>
            <w:tcW w:w="419" w:type="dxa"/>
            <w:gridSpan w:val="2"/>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sz w:val="28"/>
                <w:szCs w:val="28"/>
                <w:lang w:eastAsia="ru-RU"/>
              </w:rPr>
            </w:pPr>
          </w:p>
        </w:tc>
        <w:tc>
          <w:tcPr>
            <w:tcW w:w="337" w:type="dxa"/>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sz w:val="28"/>
                <w:szCs w:val="28"/>
                <w:lang w:eastAsia="ru-RU"/>
              </w:rPr>
            </w:pPr>
          </w:p>
        </w:tc>
        <w:tc>
          <w:tcPr>
            <w:tcW w:w="2976" w:type="dxa"/>
            <w:gridSpan w:val="2"/>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bCs/>
                <w:sz w:val="28"/>
                <w:szCs w:val="28"/>
                <w:lang w:eastAsia="ru-RU"/>
              </w:rPr>
            </w:pPr>
            <w:r w:rsidRPr="00E77C21">
              <w:rPr>
                <w:rFonts w:ascii="Times New Roman" w:eastAsia="Calibri" w:hAnsi="Times New Roman" w:cs="Times New Roman"/>
                <w:bCs/>
                <w:sz w:val="28"/>
                <w:szCs w:val="28"/>
                <w:lang w:eastAsia="ru-RU"/>
              </w:rPr>
              <w:t>наименование вида спорта (спортивной дисциплины)</w:t>
            </w:r>
          </w:p>
        </w:tc>
        <w:tc>
          <w:tcPr>
            <w:tcW w:w="2556" w:type="dxa"/>
            <w:gridSpan w:val="5"/>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701" w:type="dxa"/>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559" w:type="dxa"/>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134" w:type="dxa"/>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705" w:type="dxa"/>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r>
      <w:tr w:rsidR="005A6BD6" w:rsidRPr="00E77C21" w:rsidTr="00E77C21">
        <w:trPr>
          <w:trHeight w:hRule="exact" w:val="1142"/>
        </w:trPr>
        <w:tc>
          <w:tcPr>
            <w:tcW w:w="1556" w:type="dxa"/>
            <w:gridSpan w:val="2"/>
          </w:tcPr>
          <w:p w:rsidR="005A6BD6" w:rsidRPr="00E77C21" w:rsidRDefault="005A6BD6" w:rsidP="00E77C21">
            <w:pPr>
              <w:overflowPunct w:val="0"/>
              <w:autoSpaceDE w:val="0"/>
              <w:autoSpaceDN w:val="0"/>
              <w:adjustRightInd w:val="0"/>
              <w:spacing w:after="0" w:line="160" w:lineRule="atLeast"/>
              <w:ind w:right="-111"/>
              <w:rPr>
                <w:rFonts w:ascii="Times New Roman" w:eastAsia="Calibri" w:hAnsi="Times New Roman" w:cs="Times New Roman"/>
                <w:bCs/>
                <w:sz w:val="28"/>
                <w:szCs w:val="28"/>
                <w:lang w:eastAsia="ru-RU"/>
              </w:rPr>
            </w:pPr>
            <w:r w:rsidRPr="00E77C21">
              <w:rPr>
                <w:rFonts w:ascii="Times New Roman" w:eastAsia="Calibri" w:hAnsi="Times New Roman" w:cs="Times New Roman"/>
                <w:bCs/>
                <w:sz w:val="28"/>
                <w:szCs w:val="28"/>
                <w:lang w:eastAsia="ru-RU"/>
              </w:rPr>
              <w:lastRenderedPageBreak/>
              <w:t>Субъект Российской Федерации</w:t>
            </w:r>
          </w:p>
        </w:tc>
        <w:tc>
          <w:tcPr>
            <w:tcW w:w="992" w:type="dxa"/>
            <w:gridSpan w:val="5"/>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bCs/>
                <w:sz w:val="28"/>
                <w:szCs w:val="28"/>
                <w:lang w:eastAsia="ru-RU"/>
              </w:rPr>
            </w:pPr>
          </w:p>
        </w:tc>
        <w:tc>
          <w:tcPr>
            <w:tcW w:w="2976" w:type="dxa"/>
            <w:gridSpan w:val="2"/>
            <w:noWrap/>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bCs/>
                <w:sz w:val="28"/>
                <w:szCs w:val="28"/>
                <w:lang w:eastAsia="ru-RU"/>
              </w:rPr>
            </w:pPr>
            <w:r w:rsidRPr="00E77C21">
              <w:rPr>
                <w:rFonts w:ascii="Times New Roman" w:eastAsia="Calibri" w:hAnsi="Times New Roman" w:cs="Times New Roman"/>
                <w:bCs/>
                <w:sz w:val="28"/>
                <w:szCs w:val="28"/>
                <w:lang w:eastAsia="ru-RU"/>
              </w:rPr>
              <w:t>номер-код вид спорта</w:t>
            </w:r>
          </w:p>
        </w:tc>
        <w:tc>
          <w:tcPr>
            <w:tcW w:w="2556" w:type="dxa"/>
            <w:gridSpan w:val="5"/>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bCs/>
                <w:sz w:val="28"/>
                <w:szCs w:val="28"/>
                <w:lang w:eastAsia="ru-RU"/>
              </w:rPr>
            </w:pPr>
            <w:r w:rsidRPr="00E77C21">
              <w:rPr>
                <w:rFonts w:ascii="Times New Roman" w:eastAsia="Calibri" w:hAnsi="Times New Roman" w:cs="Times New Roman"/>
                <w:bCs/>
                <w:sz w:val="28"/>
                <w:szCs w:val="28"/>
                <w:lang w:eastAsia="ru-RU"/>
              </w:rPr>
              <w:t> </w:t>
            </w:r>
          </w:p>
        </w:tc>
        <w:tc>
          <w:tcPr>
            <w:tcW w:w="1701" w:type="dxa"/>
            <w:noWrap/>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559" w:type="dxa"/>
            <w:noWrap/>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134" w:type="dxa"/>
            <w:noWrap/>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705" w:type="dxa"/>
            <w:noWrap/>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r>
      <w:tr w:rsidR="005A6BD6" w:rsidRPr="00E77C21" w:rsidTr="00E77C21">
        <w:trPr>
          <w:trHeight w:hRule="exact" w:val="704"/>
        </w:trPr>
        <w:tc>
          <w:tcPr>
            <w:tcW w:w="1556" w:type="dxa"/>
            <w:gridSpan w:val="2"/>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bCs/>
                <w:sz w:val="28"/>
                <w:szCs w:val="28"/>
                <w:lang w:eastAsia="ru-RU"/>
              </w:rPr>
            </w:pPr>
            <w:r w:rsidRPr="00E77C21">
              <w:rPr>
                <w:rFonts w:ascii="Times New Roman" w:eastAsia="Calibri" w:hAnsi="Times New Roman" w:cs="Times New Roman"/>
                <w:bCs/>
                <w:sz w:val="28"/>
                <w:szCs w:val="28"/>
                <w:lang w:eastAsia="ru-RU"/>
              </w:rPr>
              <w:t>Адрес (место жительства)</w:t>
            </w:r>
          </w:p>
        </w:tc>
        <w:tc>
          <w:tcPr>
            <w:tcW w:w="992" w:type="dxa"/>
            <w:gridSpan w:val="5"/>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bCs/>
                <w:sz w:val="28"/>
                <w:szCs w:val="28"/>
                <w:lang w:eastAsia="ru-RU"/>
              </w:rPr>
            </w:pPr>
          </w:p>
        </w:tc>
        <w:tc>
          <w:tcPr>
            <w:tcW w:w="2976" w:type="dxa"/>
            <w:gridSpan w:val="2"/>
            <w:vMerge w:val="restart"/>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bCs/>
                <w:sz w:val="28"/>
                <w:szCs w:val="28"/>
                <w:lang w:eastAsia="ru-RU"/>
              </w:rPr>
            </w:pPr>
            <w:r w:rsidRPr="00E77C21">
              <w:rPr>
                <w:rFonts w:ascii="Times New Roman" w:eastAsia="Calibri" w:hAnsi="Times New Roman" w:cs="Times New Roman"/>
                <w:bCs/>
                <w:sz w:val="28"/>
                <w:szCs w:val="28"/>
                <w:lang w:eastAsia="ru-RU"/>
              </w:rPr>
              <w:t>наименование и адрес (место нахождения) организации, осуществляющей учет судейской деятельности спортивного судьи</w:t>
            </w:r>
          </w:p>
        </w:tc>
        <w:tc>
          <w:tcPr>
            <w:tcW w:w="2556" w:type="dxa"/>
            <w:gridSpan w:val="5"/>
            <w:vMerge w:val="restart"/>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sz w:val="28"/>
                <w:szCs w:val="28"/>
                <w:lang w:eastAsia="ru-RU"/>
              </w:rPr>
            </w:pPr>
            <w:r w:rsidRPr="00E77C21">
              <w:rPr>
                <w:rFonts w:ascii="Times New Roman" w:eastAsia="Calibri" w:hAnsi="Times New Roman" w:cs="Times New Roman"/>
                <w:bCs/>
                <w:sz w:val="28"/>
                <w:szCs w:val="28"/>
                <w:lang w:eastAsia="ru-RU"/>
              </w:rPr>
              <w:t> </w:t>
            </w:r>
          </w:p>
        </w:tc>
        <w:tc>
          <w:tcPr>
            <w:tcW w:w="1701" w:type="dxa"/>
            <w:noWrap/>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559" w:type="dxa"/>
            <w:noWrap/>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134" w:type="dxa"/>
            <w:noWrap/>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705" w:type="dxa"/>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r>
      <w:tr w:rsidR="005A6BD6" w:rsidRPr="00E77C21" w:rsidTr="00E77C21">
        <w:trPr>
          <w:trHeight w:hRule="exact" w:val="700"/>
        </w:trPr>
        <w:tc>
          <w:tcPr>
            <w:tcW w:w="1556" w:type="dxa"/>
            <w:gridSpan w:val="2"/>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bCs/>
                <w:sz w:val="28"/>
                <w:szCs w:val="28"/>
                <w:lang w:eastAsia="ru-RU"/>
              </w:rPr>
            </w:pPr>
            <w:r w:rsidRPr="00E77C21">
              <w:rPr>
                <w:rFonts w:ascii="Times New Roman" w:eastAsia="Calibri" w:hAnsi="Times New Roman" w:cs="Times New Roman"/>
                <w:bCs/>
                <w:sz w:val="28"/>
                <w:szCs w:val="28"/>
                <w:lang w:eastAsia="ru-RU"/>
              </w:rPr>
              <w:t>Место работы (учебы), должность</w:t>
            </w:r>
          </w:p>
        </w:tc>
        <w:tc>
          <w:tcPr>
            <w:tcW w:w="992" w:type="dxa"/>
            <w:gridSpan w:val="5"/>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sz w:val="28"/>
                <w:szCs w:val="28"/>
                <w:lang w:eastAsia="ru-RU"/>
              </w:rPr>
            </w:pPr>
          </w:p>
        </w:tc>
        <w:tc>
          <w:tcPr>
            <w:tcW w:w="2976" w:type="dxa"/>
            <w:gridSpan w:val="2"/>
            <w:vMerge/>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bCs/>
                <w:sz w:val="28"/>
                <w:szCs w:val="28"/>
                <w:lang w:eastAsia="ru-RU"/>
              </w:rPr>
            </w:pPr>
          </w:p>
        </w:tc>
        <w:tc>
          <w:tcPr>
            <w:tcW w:w="2556" w:type="dxa"/>
            <w:gridSpan w:val="5"/>
            <w:vMerge/>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bCs/>
                <w:sz w:val="28"/>
                <w:szCs w:val="28"/>
                <w:lang w:eastAsia="ru-RU"/>
              </w:rPr>
            </w:pPr>
          </w:p>
        </w:tc>
        <w:tc>
          <w:tcPr>
            <w:tcW w:w="1701" w:type="dxa"/>
            <w:noWrap/>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559" w:type="dxa"/>
            <w:noWrap/>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134" w:type="dxa"/>
            <w:noWrap/>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705" w:type="dxa"/>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r>
      <w:tr w:rsidR="005A6BD6" w:rsidRPr="00E77C21" w:rsidTr="00E77C21">
        <w:trPr>
          <w:trHeight w:hRule="exact" w:val="838"/>
        </w:trPr>
        <w:tc>
          <w:tcPr>
            <w:tcW w:w="1556" w:type="dxa"/>
            <w:gridSpan w:val="2"/>
          </w:tcPr>
          <w:p w:rsidR="00E77C21" w:rsidRDefault="005A6BD6" w:rsidP="001B2DD8">
            <w:pPr>
              <w:overflowPunct w:val="0"/>
              <w:autoSpaceDE w:val="0"/>
              <w:autoSpaceDN w:val="0"/>
              <w:adjustRightInd w:val="0"/>
              <w:spacing w:after="0" w:line="160" w:lineRule="atLeast"/>
              <w:rPr>
                <w:rFonts w:ascii="Times New Roman" w:eastAsia="Calibri" w:hAnsi="Times New Roman" w:cs="Times New Roman"/>
                <w:bCs/>
                <w:sz w:val="28"/>
                <w:szCs w:val="28"/>
                <w:lang w:eastAsia="ru-RU"/>
              </w:rPr>
            </w:pPr>
            <w:proofErr w:type="spellStart"/>
            <w:r w:rsidRPr="00E77C21">
              <w:rPr>
                <w:rFonts w:ascii="Times New Roman" w:eastAsia="Calibri" w:hAnsi="Times New Roman" w:cs="Times New Roman"/>
                <w:bCs/>
                <w:sz w:val="28"/>
                <w:szCs w:val="28"/>
                <w:lang w:eastAsia="ru-RU"/>
              </w:rPr>
              <w:t>Образова</w:t>
            </w:r>
            <w:proofErr w:type="spellEnd"/>
          </w:p>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bCs/>
                <w:sz w:val="28"/>
                <w:szCs w:val="28"/>
                <w:lang w:eastAsia="ru-RU"/>
              </w:rPr>
            </w:pPr>
            <w:proofErr w:type="spellStart"/>
            <w:r w:rsidRPr="00E77C21">
              <w:rPr>
                <w:rFonts w:ascii="Times New Roman" w:eastAsia="Calibri" w:hAnsi="Times New Roman" w:cs="Times New Roman"/>
                <w:bCs/>
                <w:sz w:val="28"/>
                <w:szCs w:val="28"/>
                <w:lang w:eastAsia="ru-RU"/>
              </w:rPr>
              <w:t>ние</w:t>
            </w:r>
            <w:proofErr w:type="spellEnd"/>
          </w:p>
        </w:tc>
        <w:tc>
          <w:tcPr>
            <w:tcW w:w="992" w:type="dxa"/>
            <w:gridSpan w:val="5"/>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sz w:val="28"/>
                <w:szCs w:val="28"/>
                <w:lang w:eastAsia="ru-RU"/>
              </w:rPr>
            </w:pPr>
          </w:p>
        </w:tc>
        <w:tc>
          <w:tcPr>
            <w:tcW w:w="2976" w:type="dxa"/>
            <w:gridSpan w:val="2"/>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bCs/>
                <w:sz w:val="28"/>
                <w:szCs w:val="28"/>
                <w:lang w:eastAsia="ru-RU"/>
              </w:rPr>
            </w:pPr>
            <w:r w:rsidRPr="00E77C21">
              <w:rPr>
                <w:rFonts w:ascii="Times New Roman" w:eastAsia="Calibri" w:hAnsi="Times New Roman" w:cs="Times New Roman"/>
                <w:bCs/>
                <w:sz w:val="28"/>
                <w:szCs w:val="28"/>
                <w:lang w:eastAsia="ru-RU"/>
              </w:rPr>
              <w:t>спортивное звание (при наличии)</w:t>
            </w:r>
          </w:p>
        </w:tc>
        <w:tc>
          <w:tcPr>
            <w:tcW w:w="2556" w:type="dxa"/>
            <w:gridSpan w:val="5"/>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701" w:type="dxa"/>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559" w:type="dxa"/>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134" w:type="dxa"/>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705" w:type="dxa"/>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r>
      <w:tr w:rsidR="005A6BD6" w:rsidRPr="00E77C21" w:rsidTr="00631A0D">
        <w:trPr>
          <w:trHeight w:val="483"/>
        </w:trPr>
        <w:tc>
          <w:tcPr>
            <w:tcW w:w="5524" w:type="dxa"/>
            <w:gridSpan w:val="9"/>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bCs/>
                <w:sz w:val="28"/>
                <w:szCs w:val="28"/>
                <w:lang w:eastAsia="ru-RU"/>
              </w:rPr>
            </w:pPr>
            <w:r w:rsidRPr="00E77C21">
              <w:rPr>
                <w:rFonts w:ascii="Times New Roman" w:eastAsia="Calibri" w:hAnsi="Times New Roman" w:cs="Times New Roman"/>
                <w:bCs/>
                <w:sz w:val="28"/>
                <w:szCs w:val="28"/>
                <w:lang w:eastAsia="ru-RU"/>
              </w:rPr>
              <w:t>Участие в теоретических занятиях, сдача нормативов по физической подготовке (для видов спорта, где такие нормативы предусмотрены правилами вида спорта), сдача квалификационного зачета, прохождение аттестации</w:t>
            </w:r>
          </w:p>
        </w:tc>
        <w:tc>
          <w:tcPr>
            <w:tcW w:w="1138" w:type="dxa"/>
            <w:gridSpan w:val="2"/>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bCs/>
                <w:sz w:val="28"/>
                <w:szCs w:val="28"/>
                <w:lang w:eastAsia="ru-RU"/>
              </w:rPr>
            </w:pPr>
            <w:r w:rsidRPr="00E77C21">
              <w:rPr>
                <w:rFonts w:ascii="Times New Roman" w:eastAsia="Calibri" w:hAnsi="Times New Roman" w:cs="Times New Roman"/>
                <w:bCs/>
                <w:sz w:val="28"/>
                <w:szCs w:val="28"/>
                <w:lang w:eastAsia="ru-RU"/>
              </w:rPr>
              <w:t>дата (число, месяц, год)</w:t>
            </w:r>
          </w:p>
        </w:tc>
        <w:tc>
          <w:tcPr>
            <w:tcW w:w="1418" w:type="dxa"/>
            <w:gridSpan w:val="3"/>
            <w:noWrap/>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bCs/>
                <w:sz w:val="28"/>
                <w:szCs w:val="28"/>
                <w:lang w:eastAsia="ru-RU"/>
              </w:rPr>
            </w:pPr>
            <w:r w:rsidRPr="00E77C21">
              <w:rPr>
                <w:rFonts w:ascii="Times New Roman" w:eastAsia="Calibri" w:hAnsi="Times New Roman" w:cs="Times New Roman"/>
                <w:bCs/>
                <w:sz w:val="28"/>
                <w:szCs w:val="28"/>
                <w:lang w:eastAsia="ru-RU"/>
              </w:rPr>
              <w:t>оценка</w:t>
            </w:r>
          </w:p>
        </w:tc>
        <w:tc>
          <w:tcPr>
            <w:tcW w:w="1701" w:type="dxa"/>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559" w:type="dxa"/>
            <w:noWrap/>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134" w:type="dxa"/>
            <w:noWrap/>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705" w:type="dxa"/>
            <w:noWrap/>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r>
      <w:tr w:rsidR="005A6BD6" w:rsidRPr="00E77C21" w:rsidTr="00631A0D">
        <w:trPr>
          <w:trHeight w:hRule="exact" w:val="224"/>
        </w:trPr>
        <w:tc>
          <w:tcPr>
            <w:tcW w:w="1274" w:type="dxa"/>
            <w:noWrap/>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1</w:t>
            </w:r>
          </w:p>
        </w:tc>
        <w:tc>
          <w:tcPr>
            <w:tcW w:w="372" w:type="dxa"/>
            <w:gridSpan w:val="2"/>
            <w:noWrap/>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p>
        </w:tc>
        <w:tc>
          <w:tcPr>
            <w:tcW w:w="419" w:type="dxa"/>
            <w:gridSpan w:val="2"/>
            <w:noWrap/>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p>
        </w:tc>
        <w:tc>
          <w:tcPr>
            <w:tcW w:w="850" w:type="dxa"/>
            <w:gridSpan w:val="3"/>
            <w:noWrap/>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p>
        </w:tc>
        <w:tc>
          <w:tcPr>
            <w:tcW w:w="2609" w:type="dxa"/>
            <w:noWrap/>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p>
        </w:tc>
        <w:tc>
          <w:tcPr>
            <w:tcW w:w="1138" w:type="dxa"/>
            <w:gridSpan w:val="2"/>
            <w:noWrap/>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567" w:type="dxa"/>
            <w:gridSpan w:val="2"/>
            <w:noWrap/>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851" w:type="dxa"/>
            <w:noWrap/>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701" w:type="dxa"/>
            <w:noWrap/>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559" w:type="dxa"/>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134" w:type="dxa"/>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705" w:type="dxa"/>
          </w:tcPr>
          <w:p w:rsidR="005A6BD6" w:rsidRPr="00E77C21" w:rsidRDefault="005A6BD6" w:rsidP="001B2DD8">
            <w:pPr>
              <w:overflowPunct w:val="0"/>
              <w:autoSpaceDE w:val="0"/>
              <w:autoSpaceDN w:val="0"/>
              <w:adjustRightInd w:val="0"/>
              <w:spacing w:after="0" w:line="160" w:lineRule="atLeast"/>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r>
      <w:tr w:rsidR="005A6BD6" w:rsidRPr="00E77C21" w:rsidTr="00631A0D">
        <w:trPr>
          <w:trHeight w:val="1062"/>
        </w:trPr>
        <w:tc>
          <w:tcPr>
            <w:tcW w:w="14179" w:type="dxa"/>
            <w:gridSpan w:val="18"/>
          </w:tcPr>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bCs/>
                <w:sz w:val="28"/>
                <w:szCs w:val="28"/>
                <w:lang w:eastAsia="ru-RU"/>
              </w:rPr>
            </w:pPr>
            <w:r w:rsidRPr="00E77C21">
              <w:rPr>
                <w:rFonts w:ascii="Times New Roman" w:eastAsia="Calibri" w:hAnsi="Times New Roman" w:cs="Times New Roman"/>
                <w:bCs/>
                <w:sz w:val="28"/>
                <w:szCs w:val="28"/>
                <w:lang w:eastAsia="ru-RU"/>
              </w:rPr>
              <w:t xml:space="preserve">Наименование региональной спортивной федерации </w:t>
            </w:r>
          </w:p>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bCs/>
                <w:sz w:val="28"/>
                <w:szCs w:val="28"/>
                <w:lang w:eastAsia="ru-RU"/>
              </w:rPr>
            </w:pPr>
            <w:r w:rsidRPr="00E77C21">
              <w:rPr>
                <w:rFonts w:ascii="Times New Roman" w:eastAsia="Calibri" w:hAnsi="Times New Roman" w:cs="Times New Roman"/>
                <w:bCs/>
                <w:sz w:val="28"/>
                <w:szCs w:val="28"/>
                <w:lang w:eastAsia="ru-RU"/>
              </w:rPr>
              <w:t xml:space="preserve"> _____________                           ____________________</w:t>
            </w:r>
          </w:p>
          <w:p w:rsidR="005A6BD6" w:rsidRPr="00E77C21" w:rsidRDefault="00E77C21" w:rsidP="001B2DD8">
            <w:pPr>
              <w:overflowPunct w:val="0"/>
              <w:autoSpaceDE w:val="0"/>
              <w:autoSpaceDN w:val="0"/>
              <w:adjustRightInd w:val="0"/>
              <w:spacing w:after="0" w:line="160" w:lineRule="atLeast"/>
              <w:rPr>
                <w:rFonts w:ascii="Times New Roman" w:eastAsia="Calibri" w:hAnsi="Times New Roman" w:cs="Times New Roman"/>
                <w:bCs/>
                <w:sz w:val="18"/>
                <w:szCs w:val="18"/>
                <w:lang w:eastAsia="ru-RU"/>
              </w:rPr>
            </w:pPr>
            <w:r>
              <w:rPr>
                <w:rFonts w:ascii="Times New Roman" w:eastAsia="Calibri" w:hAnsi="Times New Roman" w:cs="Times New Roman"/>
                <w:bCs/>
                <w:sz w:val="18"/>
                <w:szCs w:val="18"/>
                <w:lang w:eastAsia="ru-RU"/>
              </w:rPr>
              <w:t xml:space="preserve">              </w:t>
            </w:r>
            <w:r w:rsidR="005A6BD6" w:rsidRPr="00E77C21">
              <w:rPr>
                <w:rFonts w:ascii="Times New Roman" w:eastAsia="Calibri" w:hAnsi="Times New Roman" w:cs="Times New Roman"/>
                <w:bCs/>
                <w:sz w:val="18"/>
                <w:szCs w:val="18"/>
                <w:lang w:eastAsia="ru-RU"/>
              </w:rPr>
              <w:t xml:space="preserve">Должность                                 </w:t>
            </w:r>
            <w:r>
              <w:rPr>
                <w:rFonts w:ascii="Times New Roman" w:eastAsia="Calibri" w:hAnsi="Times New Roman" w:cs="Times New Roman"/>
                <w:bCs/>
                <w:sz w:val="18"/>
                <w:szCs w:val="18"/>
                <w:lang w:eastAsia="ru-RU"/>
              </w:rPr>
              <w:t xml:space="preserve">                         </w:t>
            </w:r>
            <w:r w:rsidR="005A6BD6" w:rsidRPr="00E77C21">
              <w:rPr>
                <w:rFonts w:ascii="Times New Roman" w:eastAsia="Calibri" w:hAnsi="Times New Roman" w:cs="Times New Roman"/>
                <w:bCs/>
                <w:sz w:val="18"/>
                <w:szCs w:val="18"/>
                <w:lang w:eastAsia="ru-RU"/>
              </w:rPr>
              <w:t xml:space="preserve">   (Фамилия, инициалы)</w:t>
            </w:r>
          </w:p>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bCs/>
                <w:sz w:val="28"/>
                <w:szCs w:val="28"/>
                <w:lang w:eastAsia="ru-RU"/>
              </w:rPr>
            </w:pPr>
            <w:r w:rsidRPr="00E77C21">
              <w:rPr>
                <w:rFonts w:ascii="Times New Roman" w:eastAsia="Calibri" w:hAnsi="Times New Roman" w:cs="Times New Roman"/>
                <w:bCs/>
                <w:sz w:val="28"/>
                <w:szCs w:val="28"/>
                <w:lang w:eastAsia="ru-RU"/>
              </w:rPr>
              <w:t>Подпись   ____________________________________</w:t>
            </w:r>
          </w:p>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bCs/>
                <w:sz w:val="28"/>
                <w:szCs w:val="28"/>
                <w:lang w:eastAsia="ru-RU"/>
              </w:rPr>
              <w:t>Дата</w:t>
            </w:r>
            <w:r w:rsidRPr="00E77C21">
              <w:rPr>
                <w:rFonts w:ascii="Times New Roman" w:eastAsia="Calibri" w:hAnsi="Times New Roman" w:cs="Times New Roman"/>
                <w:sz w:val="28"/>
                <w:szCs w:val="28"/>
                <w:lang w:eastAsia="ru-RU"/>
              </w:rPr>
              <w:t xml:space="preserve">       ______________________________________</w:t>
            </w:r>
          </w:p>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xml:space="preserve">                            (число, месяц, год)</w:t>
            </w:r>
          </w:p>
          <w:p w:rsidR="005A6BD6" w:rsidRPr="00E77C21" w:rsidRDefault="005A6BD6" w:rsidP="001B2DD8">
            <w:pPr>
              <w:overflowPunct w:val="0"/>
              <w:autoSpaceDE w:val="0"/>
              <w:autoSpaceDN w:val="0"/>
              <w:adjustRightInd w:val="0"/>
              <w:spacing w:after="0" w:line="160" w:lineRule="atLeas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Место печати (при наличии)</w:t>
            </w:r>
          </w:p>
        </w:tc>
      </w:tr>
    </w:tbl>
    <w:p w:rsidR="005A6BD6" w:rsidRPr="00E77C21" w:rsidRDefault="005A6BD6" w:rsidP="005A6BD6">
      <w:pPr>
        <w:overflowPunct w:val="0"/>
        <w:autoSpaceDE w:val="0"/>
        <w:autoSpaceDN w:val="0"/>
        <w:adjustRightInd w:val="0"/>
        <w:spacing w:after="0" w:line="240" w:lineRule="exact"/>
        <w:ind w:left="4253"/>
        <w:jc w:val="center"/>
        <w:rPr>
          <w:rFonts w:ascii="Times New Roman" w:eastAsia="Calibri" w:hAnsi="Times New Roman" w:cs="Times New Roman"/>
          <w:sz w:val="28"/>
          <w:szCs w:val="28"/>
          <w:lang w:eastAsia="ru-RU"/>
        </w:rPr>
      </w:pPr>
    </w:p>
    <w:p w:rsidR="00D41660" w:rsidRPr="00E77C21" w:rsidRDefault="00D41660" w:rsidP="005A6BD6">
      <w:pPr>
        <w:overflowPunct w:val="0"/>
        <w:autoSpaceDE w:val="0"/>
        <w:autoSpaceDN w:val="0"/>
        <w:adjustRightInd w:val="0"/>
        <w:spacing w:after="0" w:line="240" w:lineRule="exact"/>
        <w:ind w:left="4253"/>
        <w:jc w:val="center"/>
        <w:rPr>
          <w:rFonts w:ascii="Times New Roman" w:eastAsia="Calibri" w:hAnsi="Times New Roman" w:cs="Times New Roman"/>
          <w:sz w:val="28"/>
          <w:szCs w:val="28"/>
          <w:lang w:eastAsia="ru-RU"/>
        </w:rPr>
      </w:pPr>
    </w:p>
    <w:p w:rsidR="00D41660" w:rsidRPr="00E77C21" w:rsidRDefault="00D41660" w:rsidP="005A6BD6">
      <w:pPr>
        <w:overflowPunct w:val="0"/>
        <w:autoSpaceDE w:val="0"/>
        <w:autoSpaceDN w:val="0"/>
        <w:adjustRightInd w:val="0"/>
        <w:spacing w:after="0" w:line="240" w:lineRule="exact"/>
        <w:ind w:left="4253"/>
        <w:jc w:val="center"/>
        <w:rPr>
          <w:rFonts w:ascii="Times New Roman" w:eastAsia="Calibri" w:hAnsi="Times New Roman" w:cs="Times New Roman"/>
          <w:sz w:val="28"/>
          <w:szCs w:val="28"/>
          <w:lang w:eastAsia="ru-RU"/>
        </w:rPr>
      </w:pPr>
    </w:p>
    <w:p w:rsidR="00D41660" w:rsidRPr="00E77C21" w:rsidRDefault="00D41660" w:rsidP="005A6BD6">
      <w:pPr>
        <w:overflowPunct w:val="0"/>
        <w:autoSpaceDE w:val="0"/>
        <w:autoSpaceDN w:val="0"/>
        <w:adjustRightInd w:val="0"/>
        <w:spacing w:after="0" w:line="240" w:lineRule="exact"/>
        <w:ind w:left="4253"/>
        <w:jc w:val="center"/>
        <w:rPr>
          <w:rFonts w:ascii="Times New Roman" w:eastAsia="Calibri" w:hAnsi="Times New Roman" w:cs="Times New Roman"/>
          <w:sz w:val="28"/>
          <w:szCs w:val="28"/>
          <w:lang w:eastAsia="ru-RU"/>
        </w:rPr>
      </w:pPr>
    </w:p>
    <w:p w:rsidR="00D41660" w:rsidRPr="00E77C21" w:rsidRDefault="00D41660" w:rsidP="005A6BD6">
      <w:pPr>
        <w:overflowPunct w:val="0"/>
        <w:autoSpaceDE w:val="0"/>
        <w:autoSpaceDN w:val="0"/>
        <w:adjustRightInd w:val="0"/>
        <w:spacing w:after="0" w:line="240" w:lineRule="exact"/>
        <w:ind w:left="4253"/>
        <w:jc w:val="center"/>
        <w:rPr>
          <w:rFonts w:ascii="Times New Roman" w:eastAsia="Calibri" w:hAnsi="Times New Roman" w:cs="Times New Roman"/>
          <w:sz w:val="28"/>
          <w:szCs w:val="28"/>
          <w:lang w:eastAsia="ru-RU"/>
        </w:rPr>
      </w:pPr>
    </w:p>
    <w:p w:rsidR="00D41660" w:rsidRPr="00E77C21" w:rsidRDefault="00D41660" w:rsidP="005A6BD6">
      <w:pPr>
        <w:overflowPunct w:val="0"/>
        <w:autoSpaceDE w:val="0"/>
        <w:autoSpaceDN w:val="0"/>
        <w:adjustRightInd w:val="0"/>
        <w:spacing w:after="0" w:line="240" w:lineRule="exact"/>
        <w:ind w:left="4253"/>
        <w:jc w:val="center"/>
        <w:rPr>
          <w:rFonts w:ascii="Times New Roman" w:eastAsia="Calibri" w:hAnsi="Times New Roman" w:cs="Times New Roman"/>
          <w:sz w:val="28"/>
          <w:szCs w:val="28"/>
          <w:lang w:eastAsia="ru-RU"/>
        </w:rPr>
      </w:pPr>
    </w:p>
    <w:p w:rsidR="00D41660" w:rsidRPr="00E77C21" w:rsidRDefault="00D41660" w:rsidP="005A6BD6">
      <w:pPr>
        <w:overflowPunct w:val="0"/>
        <w:autoSpaceDE w:val="0"/>
        <w:autoSpaceDN w:val="0"/>
        <w:adjustRightInd w:val="0"/>
        <w:spacing w:after="0" w:line="240" w:lineRule="exact"/>
        <w:ind w:left="4253"/>
        <w:jc w:val="center"/>
        <w:rPr>
          <w:rFonts w:ascii="Times New Roman" w:eastAsia="Calibri" w:hAnsi="Times New Roman" w:cs="Times New Roman"/>
          <w:sz w:val="28"/>
          <w:szCs w:val="28"/>
          <w:lang w:eastAsia="ru-RU"/>
        </w:rPr>
      </w:pPr>
    </w:p>
    <w:p w:rsidR="00D41660" w:rsidRPr="00E77C21" w:rsidRDefault="00D41660" w:rsidP="005A6BD6">
      <w:pPr>
        <w:overflowPunct w:val="0"/>
        <w:autoSpaceDE w:val="0"/>
        <w:autoSpaceDN w:val="0"/>
        <w:adjustRightInd w:val="0"/>
        <w:spacing w:after="0" w:line="240" w:lineRule="exact"/>
        <w:ind w:left="4253"/>
        <w:jc w:val="center"/>
        <w:rPr>
          <w:rFonts w:ascii="Times New Roman" w:eastAsia="Calibri" w:hAnsi="Times New Roman" w:cs="Times New Roman"/>
          <w:sz w:val="28"/>
          <w:szCs w:val="28"/>
          <w:lang w:eastAsia="ru-RU"/>
        </w:rPr>
      </w:pPr>
    </w:p>
    <w:p w:rsidR="00D41660" w:rsidRPr="00E77C21" w:rsidRDefault="00D41660" w:rsidP="005A6BD6">
      <w:pPr>
        <w:overflowPunct w:val="0"/>
        <w:autoSpaceDE w:val="0"/>
        <w:autoSpaceDN w:val="0"/>
        <w:adjustRightInd w:val="0"/>
        <w:spacing w:after="0" w:line="240" w:lineRule="exact"/>
        <w:ind w:left="4253"/>
        <w:jc w:val="center"/>
        <w:rPr>
          <w:rFonts w:ascii="Times New Roman" w:eastAsia="Calibri" w:hAnsi="Times New Roman" w:cs="Times New Roman"/>
          <w:sz w:val="28"/>
          <w:szCs w:val="28"/>
          <w:lang w:eastAsia="ru-RU"/>
        </w:rPr>
      </w:pPr>
    </w:p>
    <w:tbl>
      <w:tblPr>
        <w:tblW w:w="13658" w:type="dxa"/>
        <w:jc w:val="center"/>
        <w:tblInd w:w="-1318" w:type="dxa"/>
        <w:tblLook w:val="01E0" w:firstRow="1" w:lastRow="1" w:firstColumn="1" w:lastColumn="1" w:noHBand="0" w:noVBand="0"/>
      </w:tblPr>
      <w:tblGrid>
        <w:gridCol w:w="617"/>
        <w:gridCol w:w="13041"/>
      </w:tblGrid>
      <w:tr w:rsidR="00E77C21" w:rsidRPr="00B92A4A" w:rsidTr="00C02CE0">
        <w:trPr>
          <w:trHeight w:val="774"/>
          <w:jc w:val="center"/>
        </w:trPr>
        <w:tc>
          <w:tcPr>
            <w:tcW w:w="617" w:type="dxa"/>
          </w:tcPr>
          <w:p w:rsidR="00E77C21" w:rsidRPr="00B92A4A" w:rsidRDefault="00E77C21" w:rsidP="003F6D67">
            <w:pPr>
              <w:overflowPunct w:val="0"/>
              <w:autoSpaceDE w:val="0"/>
              <w:autoSpaceDN w:val="0"/>
              <w:adjustRightInd w:val="0"/>
              <w:spacing w:after="0" w:line="240" w:lineRule="auto"/>
              <w:jc w:val="center"/>
              <w:rPr>
                <w:rFonts w:ascii="Times New Roman" w:eastAsia="Calibri" w:hAnsi="Times New Roman" w:cs="Times New Roman"/>
                <w:b/>
                <w:bCs/>
                <w:spacing w:val="-1"/>
                <w:sz w:val="28"/>
                <w:szCs w:val="28"/>
                <w:lang w:eastAsia="ru-RU"/>
              </w:rPr>
            </w:pPr>
          </w:p>
        </w:tc>
        <w:tc>
          <w:tcPr>
            <w:tcW w:w="13041" w:type="dxa"/>
          </w:tcPr>
          <w:p w:rsidR="00E77C21" w:rsidRPr="00B92A4A" w:rsidRDefault="00E77C21" w:rsidP="003F6D67">
            <w:pPr>
              <w:overflowPunct w:val="0"/>
              <w:autoSpaceDE w:val="0"/>
              <w:autoSpaceDN w:val="0"/>
              <w:adjustRightInd w:val="0"/>
              <w:spacing w:after="0" w:line="240" w:lineRule="exact"/>
              <w:ind w:left="74"/>
              <w:jc w:val="center"/>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 xml:space="preserve">Приложение </w:t>
            </w:r>
            <w:r>
              <w:rPr>
                <w:rFonts w:ascii="Times New Roman" w:eastAsia="Calibri" w:hAnsi="Times New Roman" w:cs="Times New Roman"/>
                <w:sz w:val="28"/>
                <w:szCs w:val="28"/>
                <w:lang w:eastAsia="ru-RU"/>
              </w:rPr>
              <w:t>3</w:t>
            </w:r>
          </w:p>
          <w:p w:rsidR="00E77C21" w:rsidRPr="00E77C21" w:rsidRDefault="00E77C21" w:rsidP="006E0E31">
            <w:pPr>
              <w:overflowPunct w:val="0"/>
              <w:autoSpaceDE w:val="0"/>
              <w:autoSpaceDN w:val="0"/>
              <w:adjustRightInd w:val="0"/>
              <w:spacing w:after="0" w:line="240" w:lineRule="exact"/>
              <w:ind w:left="74"/>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к административному р</w:t>
            </w:r>
            <w:r w:rsidRPr="00B92A4A">
              <w:rPr>
                <w:rFonts w:ascii="Times New Roman" w:eastAsia="Calibri" w:hAnsi="Times New Roman" w:cs="Times New Roman"/>
                <w:bCs/>
                <w:sz w:val="28"/>
                <w:szCs w:val="28"/>
                <w:lang w:eastAsia="ru-RU"/>
              </w:rPr>
              <w:t xml:space="preserve">егламенту </w:t>
            </w:r>
            <w:r w:rsidR="00A3329F">
              <w:rPr>
                <w:rFonts w:ascii="Times New Roman" w:eastAsia="Calibri" w:hAnsi="Times New Roman" w:cs="Times New Roman"/>
                <w:sz w:val="28"/>
                <w:szCs w:val="28"/>
                <w:lang w:eastAsia="ru-RU"/>
              </w:rPr>
              <w:t xml:space="preserve">управления </w:t>
            </w:r>
            <w:r w:rsidRPr="00B92A4A">
              <w:rPr>
                <w:rFonts w:ascii="Times New Roman" w:eastAsia="Calibri" w:hAnsi="Times New Roman" w:cs="Times New Roman"/>
                <w:sz w:val="28"/>
                <w:szCs w:val="28"/>
                <w:lang w:eastAsia="ru-RU"/>
              </w:rPr>
              <w:t>физической культуры и спорту администр</w:t>
            </w:r>
            <w:r w:rsidR="009F1650">
              <w:rPr>
                <w:rFonts w:ascii="Times New Roman" w:eastAsia="Calibri" w:hAnsi="Times New Roman" w:cs="Times New Roman"/>
                <w:sz w:val="28"/>
                <w:szCs w:val="28"/>
                <w:lang w:eastAsia="ru-RU"/>
              </w:rPr>
              <w:t>ации Благодарненского муниципального</w:t>
            </w:r>
            <w:r w:rsidRPr="00B92A4A">
              <w:rPr>
                <w:rFonts w:ascii="Times New Roman" w:eastAsia="Calibri" w:hAnsi="Times New Roman" w:cs="Times New Roman"/>
                <w:sz w:val="28"/>
                <w:szCs w:val="28"/>
                <w:lang w:eastAsia="ru-RU"/>
              </w:rPr>
              <w:t xml:space="preserve"> округа Ставропольского края  по предоставлению муниципальной услуги </w:t>
            </w:r>
            <w:r w:rsidRPr="00B92A4A">
              <w:rPr>
                <w:rFonts w:ascii="Times New Roman" w:eastAsia="Calibri" w:hAnsi="Times New Roman" w:cs="Times New Roman"/>
                <w:color w:val="000000"/>
                <w:sz w:val="28"/>
                <w:szCs w:val="28"/>
                <w:shd w:val="clear" w:color="auto" w:fill="FFFFFF"/>
              </w:rPr>
              <w:t>«Присвоение</w:t>
            </w:r>
            <w:r w:rsidRPr="00B92A4A">
              <w:rPr>
                <w:rFonts w:ascii="Times New Roman" w:eastAsia="Calibri" w:hAnsi="Times New Roman" w:cs="Times New Roman"/>
                <w:color w:val="000000"/>
                <w:sz w:val="28"/>
                <w:szCs w:val="28"/>
              </w:rPr>
              <w:t xml:space="preserve"> </w:t>
            </w:r>
            <w:r w:rsidRPr="00B92A4A">
              <w:rPr>
                <w:rFonts w:ascii="Times New Roman" w:eastAsia="Calibri" w:hAnsi="Times New Roman" w:cs="Times New Roman"/>
                <w:color w:val="000000"/>
                <w:sz w:val="28"/>
                <w:szCs w:val="28"/>
                <w:shd w:val="clear" w:color="auto" w:fill="FFFFFF"/>
              </w:rPr>
              <w:t>квалификационных категорий спортивных судей</w:t>
            </w:r>
            <w:r w:rsidR="006E0E31">
              <w:rPr>
                <w:rFonts w:ascii="Times New Roman" w:eastAsia="Calibri" w:hAnsi="Times New Roman" w:cs="Times New Roman"/>
                <w:color w:val="000000"/>
                <w:sz w:val="28"/>
                <w:szCs w:val="28"/>
                <w:shd w:val="clear" w:color="auto" w:fill="FFFFFF"/>
              </w:rPr>
              <w:t>»</w:t>
            </w:r>
          </w:p>
        </w:tc>
      </w:tr>
    </w:tbl>
    <w:p w:rsidR="005A6BD6" w:rsidRPr="00E77C21" w:rsidRDefault="005A6BD6" w:rsidP="005A6BD6">
      <w:pPr>
        <w:overflowPunct w:val="0"/>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Лицевая сторона</w:t>
      </w:r>
    </w:p>
    <w:p w:rsidR="005A6BD6" w:rsidRDefault="005A6BD6" w:rsidP="005A6BD6">
      <w:pPr>
        <w:overflowPunct w:val="0"/>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Карточка учета спортивной судейской деятельности спортивного судьи</w:t>
      </w:r>
    </w:p>
    <w:p w:rsidR="00C02CE0" w:rsidRPr="00E77C21" w:rsidRDefault="00C02CE0" w:rsidP="005A6BD6">
      <w:pPr>
        <w:overflowPunct w:val="0"/>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p>
    <w:tbl>
      <w:tblPr>
        <w:tblW w:w="14459" w:type="dxa"/>
        <w:tblInd w:w="-34" w:type="dxa"/>
        <w:tblLayout w:type="fixed"/>
        <w:tblLook w:val="04A0" w:firstRow="1" w:lastRow="0" w:firstColumn="1" w:lastColumn="0" w:noHBand="0" w:noVBand="1"/>
      </w:tblPr>
      <w:tblGrid>
        <w:gridCol w:w="2620"/>
        <w:gridCol w:w="1223"/>
        <w:gridCol w:w="827"/>
        <w:gridCol w:w="538"/>
        <w:gridCol w:w="1886"/>
        <w:gridCol w:w="2757"/>
        <w:gridCol w:w="2268"/>
        <w:gridCol w:w="2340"/>
      </w:tblGrid>
      <w:tr w:rsidR="005A6BD6" w:rsidRPr="00E77C21" w:rsidTr="00E77C21">
        <w:trPr>
          <w:trHeight w:val="498"/>
        </w:trPr>
        <w:tc>
          <w:tcPr>
            <w:tcW w:w="144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02CE0" w:rsidRDefault="00C02CE0" w:rsidP="001B2DD8">
            <w:pPr>
              <w:pBdr>
                <w:bottom w:val="single" w:sz="12" w:space="1" w:color="auto"/>
              </w:pBdr>
              <w:overflowPunct w:val="0"/>
              <w:autoSpaceDE w:val="0"/>
              <w:autoSpaceDN w:val="0"/>
              <w:adjustRightInd w:val="0"/>
              <w:spacing w:after="0" w:line="240" w:lineRule="auto"/>
              <w:rPr>
                <w:rFonts w:ascii="Times New Roman" w:eastAsia="Calibri" w:hAnsi="Times New Roman" w:cs="Times New Roman"/>
                <w:sz w:val="28"/>
                <w:szCs w:val="28"/>
                <w:lang w:eastAsia="ru-RU"/>
              </w:rPr>
            </w:pPr>
          </w:p>
          <w:p w:rsidR="005A6BD6" w:rsidRPr="00E77C21" w:rsidRDefault="005A6BD6" w:rsidP="001B2DD8">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______________________________________</w:t>
            </w:r>
            <w:r w:rsidR="00E77C21">
              <w:rPr>
                <w:rFonts w:ascii="Times New Roman" w:eastAsia="Calibri" w:hAnsi="Times New Roman" w:cs="Times New Roman"/>
                <w:sz w:val="28"/>
                <w:szCs w:val="28"/>
                <w:lang w:eastAsia="ru-RU"/>
              </w:rPr>
              <w:t>______________</w:t>
            </w:r>
          </w:p>
          <w:p w:rsidR="005A6BD6" w:rsidRPr="00E77C21" w:rsidRDefault="005A6BD6" w:rsidP="001B2DD8">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Наименование вида спорта (спортивной дисциплины), номер – код вида спорта в соответствии с Всероссийским реестром видов спорта  </w:t>
            </w:r>
          </w:p>
        </w:tc>
      </w:tr>
      <w:tr w:rsidR="005A6BD6" w:rsidRPr="00E77C21" w:rsidTr="00E77C21">
        <w:trPr>
          <w:trHeight w:val="495"/>
        </w:trPr>
        <w:tc>
          <w:tcPr>
            <w:tcW w:w="2620" w:type="dxa"/>
            <w:tcBorders>
              <w:top w:val="single" w:sz="4" w:space="0" w:color="auto"/>
              <w:left w:val="single" w:sz="4" w:space="0" w:color="auto"/>
              <w:bottom w:val="single" w:sz="4" w:space="0" w:color="auto"/>
              <w:right w:val="single" w:sz="4" w:space="0" w:color="auto"/>
            </w:tcBorders>
            <w:shd w:val="clear" w:color="auto" w:fill="auto"/>
          </w:tcPr>
          <w:p w:rsidR="005A6BD6" w:rsidRPr="00E77C21" w:rsidRDefault="005A6BD6" w:rsidP="001B2DD8">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Фамилия</w:t>
            </w:r>
          </w:p>
        </w:tc>
        <w:tc>
          <w:tcPr>
            <w:tcW w:w="2588" w:type="dxa"/>
            <w:gridSpan w:val="3"/>
            <w:tcBorders>
              <w:top w:val="single" w:sz="4" w:space="0" w:color="auto"/>
              <w:left w:val="nil"/>
              <w:bottom w:val="single" w:sz="4" w:space="0" w:color="auto"/>
              <w:right w:val="single" w:sz="4" w:space="0" w:color="auto"/>
            </w:tcBorders>
            <w:shd w:val="clear" w:color="auto" w:fill="auto"/>
            <w:vAlign w:val="center"/>
          </w:tcPr>
          <w:p w:rsidR="005A6BD6" w:rsidRPr="00E77C21" w:rsidRDefault="005A6BD6" w:rsidP="001B2DD8">
            <w:pPr>
              <w:overflowPunct w:val="0"/>
              <w:autoSpaceDE w:val="0"/>
              <w:autoSpaceDN w:val="0"/>
              <w:adjustRightInd w:val="0"/>
              <w:spacing w:after="0" w:line="240" w:lineRule="auto"/>
              <w:rPr>
                <w:rFonts w:ascii="Times New Roman" w:eastAsia="Calibri" w:hAnsi="Times New Roman" w:cs="Times New Roman"/>
                <w:sz w:val="28"/>
                <w:szCs w:val="28"/>
                <w:lang w:eastAsia="ru-RU"/>
              </w:rPr>
            </w:pPr>
          </w:p>
        </w:tc>
        <w:tc>
          <w:tcPr>
            <w:tcW w:w="4643" w:type="dxa"/>
            <w:gridSpan w:val="2"/>
            <w:tcBorders>
              <w:top w:val="single" w:sz="4" w:space="0" w:color="auto"/>
              <w:left w:val="nil"/>
              <w:bottom w:val="single" w:sz="4" w:space="0" w:color="auto"/>
              <w:right w:val="single" w:sz="4" w:space="0" w:color="000000"/>
            </w:tcBorders>
            <w:shd w:val="clear" w:color="auto" w:fill="auto"/>
            <w:vAlign w:val="center"/>
          </w:tcPr>
          <w:p w:rsidR="005A6BD6" w:rsidRPr="00E77C21" w:rsidRDefault="005A6BD6" w:rsidP="001B2DD8">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субъект Российской Федерации</w:t>
            </w:r>
          </w:p>
        </w:tc>
        <w:tc>
          <w:tcPr>
            <w:tcW w:w="2268" w:type="dxa"/>
            <w:tcBorders>
              <w:top w:val="single" w:sz="4" w:space="0" w:color="auto"/>
              <w:left w:val="nil"/>
              <w:bottom w:val="single" w:sz="4" w:space="0" w:color="auto"/>
              <w:right w:val="single" w:sz="4" w:space="0" w:color="auto"/>
            </w:tcBorders>
            <w:shd w:val="clear" w:color="auto" w:fill="auto"/>
            <w:vAlign w:val="center"/>
          </w:tcPr>
          <w:p w:rsidR="005A6BD6" w:rsidRPr="00E77C21" w:rsidRDefault="005A6BD6" w:rsidP="001B2DD8">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6BD6" w:rsidRPr="00E77C21" w:rsidRDefault="005A6BD6" w:rsidP="001B2DD8">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фото</w:t>
            </w:r>
          </w:p>
        </w:tc>
      </w:tr>
      <w:tr w:rsidR="005A6BD6" w:rsidRPr="00E77C21" w:rsidTr="00E77C21">
        <w:trPr>
          <w:trHeight w:val="498"/>
        </w:trPr>
        <w:tc>
          <w:tcPr>
            <w:tcW w:w="2620" w:type="dxa"/>
            <w:tcBorders>
              <w:top w:val="single" w:sz="4" w:space="0" w:color="auto"/>
              <w:left w:val="single" w:sz="4" w:space="0" w:color="auto"/>
              <w:bottom w:val="single" w:sz="4" w:space="0" w:color="auto"/>
              <w:right w:val="single" w:sz="4" w:space="0" w:color="auto"/>
            </w:tcBorders>
            <w:shd w:val="clear" w:color="auto" w:fill="auto"/>
          </w:tcPr>
          <w:p w:rsidR="005A6BD6" w:rsidRPr="00E77C21" w:rsidRDefault="005A6BD6" w:rsidP="001B2DD8">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Имя</w:t>
            </w:r>
          </w:p>
        </w:tc>
        <w:tc>
          <w:tcPr>
            <w:tcW w:w="2588" w:type="dxa"/>
            <w:gridSpan w:val="3"/>
            <w:tcBorders>
              <w:top w:val="single" w:sz="4" w:space="0" w:color="auto"/>
              <w:left w:val="nil"/>
              <w:bottom w:val="single" w:sz="4" w:space="0" w:color="auto"/>
              <w:right w:val="single" w:sz="4" w:space="0" w:color="auto"/>
            </w:tcBorders>
            <w:shd w:val="clear" w:color="auto" w:fill="auto"/>
            <w:vAlign w:val="center"/>
          </w:tcPr>
          <w:p w:rsidR="005A6BD6" w:rsidRPr="00E77C21" w:rsidRDefault="005A6BD6" w:rsidP="001B2DD8">
            <w:pPr>
              <w:overflowPunct w:val="0"/>
              <w:autoSpaceDE w:val="0"/>
              <w:autoSpaceDN w:val="0"/>
              <w:adjustRightInd w:val="0"/>
              <w:spacing w:after="0" w:line="240" w:lineRule="auto"/>
              <w:rPr>
                <w:rFonts w:ascii="Times New Roman" w:eastAsia="Calibri" w:hAnsi="Times New Roman" w:cs="Times New Roman"/>
                <w:sz w:val="28"/>
                <w:szCs w:val="28"/>
                <w:lang w:eastAsia="ru-RU"/>
              </w:rPr>
            </w:pPr>
          </w:p>
        </w:tc>
        <w:tc>
          <w:tcPr>
            <w:tcW w:w="4643" w:type="dxa"/>
            <w:gridSpan w:val="2"/>
            <w:tcBorders>
              <w:top w:val="single" w:sz="4" w:space="0" w:color="auto"/>
              <w:left w:val="nil"/>
              <w:bottom w:val="single" w:sz="4" w:space="0" w:color="auto"/>
              <w:right w:val="single" w:sz="4" w:space="0" w:color="auto"/>
            </w:tcBorders>
            <w:shd w:val="clear" w:color="auto" w:fill="auto"/>
            <w:vAlign w:val="center"/>
          </w:tcPr>
          <w:p w:rsidR="005A6BD6" w:rsidRPr="00E77C21" w:rsidRDefault="005A6BD6" w:rsidP="001B2DD8">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наименование организации, осуществляющей учет судейской деятельности спортивного судьи</w:t>
            </w:r>
          </w:p>
        </w:tc>
        <w:tc>
          <w:tcPr>
            <w:tcW w:w="2268" w:type="dxa"/>
            <w:tcBorders>
              <w:top w:val="single" w:sz="4" w:space="0" w:color="auto"/>
              <w:left w:val="nil"/>
              <w:bottom w:val="single" w:sz="4" w:space="0" w:color="auto"/>
              <w:right w:val="single" w:sz="4" w:space="0" w:color="auto"/>
            </w:tcBorders>
            <w:shd w:val="clear" w:color="auto" w:fill="auto"/>
            <w:vAlign w:val="center"/>
          </w:tcPr>
          <w:p w:rsidR="005A6BD6" w:rsidRPr="00E77C21" w:rsidRDefault="005A6BD6" w:rsidP="001B2DD8">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2340" w:type="dxa"/>
            <w:vMerge/>
            <w:tcBorders>
              <w:top w:val="single" w:sz="4" w:space="0" w:color="auto"/>
              <w:left w:val="single" w:sz="4" w:space="0" w:color="auto"/>
              <w:bottom w:val="single" w:sz="4" w:space="0" w:color="auto"/>
              <w:right w:val="single" w:sz="4" w:space="0" w:color="auto"/>
            </w:tcBorders>
            <w:vAlign w:val="center"/>
          </w:tcPr>
          <w:p w:rsidR="005A6BD6" w:rsidRPr="00E77C21" w:rsidRDefault="005A6BD6" w:rsidP="001B2DD8">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5A6BD6" w:rsidRPr="00E77C21" w:rsidTr="00E77C21">
        <w:trPr>
          <w:trHeight w:val="498"/>
        </w:trPr>
        <w:tc>
          <w:tcPr>
            <w:tcW w:w="2620" w:type="dxa"/>
            <w:tcBorders>
              <w:top w:val="single" w:sz="4" w:space="0" w:color="auto"/>
              <w:left w:val="single" w:sz="4" w:space="0" w:color="auto"/>
              <w:bottom w:val="single" w:sz="4" w:space="0" w:color="auto"/>
              <w:right w:val="single" w:sz="4" w:space="0" w:color="auto"/>
            </w:tcBorders>
            <w:shd w:val="clear" w:color="auto" w:fill="auto"/>
          </w:tcPr>
          <w:p w:rsidR="005A6BD6" w:rsidRPr="00E77C21" w:rsidRDefault="005A6BD6" w:rsidP="001B2DD8">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Отчество</w:t>
            </w:r>
          </w:p>
          <w:p w:rsidR="005A6BD6" w:rsidRPr="00E77C21" w:rsidRDefault="005A6BD6" w:rsidP="001B2DD8">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(при наличии)</w:t>
            </w:r>
          </w:p>
        </w:tc>
        <w:tc>
          <w:tcPr>
            <w:tcW w:w="2588" w:type="dxa"/>
            <w:gridSpan w:val="3"/>
            <w:tcBorders>
              <w:top w:val="single" w:sz="4" w:space="0" w:color="auto"/>
              <w:left w:val="nil"/>
              <w:bottom w:val="single" w:sz="4" w:space="0" w:color="auto"/>
              <w:right w:val="single" w:sz="4" w:space="0" w:color="auto"/>
            </w:tcBorders>
            <w:shd w:val="clear" w:color="auto" w:fill="auto"/>
            <w:vAlign w:val="center"/>
          </w:tcPr>
          <w:p w:rsidR="005A6BD6" w:rsidRPr="00E77C21" w:rsidRDefault="005A6BD6" w:rsidP="001B2DD8">
            <w:pPr>
              <w:overflowPunct w:val="0"/>
              <w:autoSpaceDE w:val="0"/>
              <w:autoSpaceDN w:val="0"/>
              <w:adjustRightInd w:val="0"/>
              <w:spacing w:after="0" w:line="240" w:lineRule="auto"/>
              <w:rPr>
                <w:rFonts w:ascii="Times New Roman" w:eastAsia="Calibri" w:hAnsi="Times New Roman" w:cs="Times New Roman"/>
                <w:sz w:val="28"/>
                <w:szCs w:val="28"/>
                <w:lang w:eastAsia="ru-RU"/>
              </w:rPr>
            </w:pPr>
          </w:p>
        </w:tc>
        <w:tc>
          <w:tcPr>
            <w:tcW w:w="4643" w:type="dxa"/>
            <w:gridSpan w:val="2"/>
            <w:tcBorders>
              <w:top w:val="single" w:sz="4" w:space="0" w:color="auto"/>
              <w:left w:val="nil"/>
              <w:bottom w:val="single" w:sz="4" w:space="0" w:color="auto"/>
              <w:right w:val="single" w:sz="4" w:space="0" w:color="auto"/>
            </w:tcBorders>
            <w:shd w:val="clear" w:color="auto" w:fill="auto"/>
            <w:vAlign w:val="center"/>
          </w:tcPr>
          <w:p w:rsidR="005A6BD6" w:rsidRPr="00E77C21" w:rsidRDefault="005A6BD6" w:rsidP="001B2DD8">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адрес (место нахождения) организации, осуществляющей учет судейской деятельности спортивного судьи</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5A6BD6" w:rsidRPr="00E77C21" w:rsidRDefault="005A6BD6" w:rsidP="001B2DD8">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2340" w:type="dxa"/>
            <w:vMerge/>
            <w:tcBorders>
              <w:top w:val="single" w:sz="4" w:space="0" w:color="auto"/>
              <w:left w:val="single" w:sz="4" w:space="0" w:color="auto"/>
              <w:bottom w:val="single" w:sz="4" w:space="0" w:color="auto"/>
              <w:right w:val="single" w:sz="4" w:space="0" w:color="auto"/>
            </w:tcBorders>
            <w:vAlign w:val="center"/>
          </w:tcPr>
          <w:p w:rsidR="005A6BD6" w:rsidRPr="00E77C21" w:rsidRDefault="005A6BD6" w:rsidP="001B2DD8">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5A6BD6" w:rsidRPr="00E77C21" w:rsidTr="00E77C21">
        <w:trPr>
          <w:trHeight w:val="498"/>
        </w:trPr>
        <w:tc>
          <w:tcPr>
            <w:tcW w:w="2620" w:type="dxa"/>
            <w:tcBorders>
              <w:top w:val="single" w:sz="4" w:space="0" w:color="auto"/>
              <w:left w:val="single" w:sz="4" w:space="0" w:color="auto"/>
              <w:bottom w:val="single" w:sz="4" w:space="0" w:color="auto"/>
              <w:right w:val="single" w:sz="4" w:space="0" w:color="auto"/>
            </w:tcBorders>
            <w:shd w:val="clear" w:color="auto" w:fill="auto"/>
          </w:tcPr>
          <w:p w:rsidR="005A6BD6" w:rsidRPr="00E77C21" w:rsidRDefault="005A6BD6" w:rsidP="001B2DD8">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Дата рождения</w:t>
            </w:r>
          </w:p>
          <w:p w:rsidR="005A6BD6" w:rsidRPr="00E77C21" w:rsidRDefault="005A6BD6" w:rsidP="001B2DD8">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(число, месяц, год)</w:t>
            </w:r>
          </w:p>
        </w:tc>
        <w:tc>
          <w:tcPr>
            <w:tcW w:w="1223" w:type="dxa"/>
            <w:tcBorders>
              <w:top w:val="single" w:sz="4" w:space="0" w:color="auto"/>
              <w:left w:val="nil"/>
              <w:bottom w:val="single" w:sz="4" w:space="0" w:color="auto"/>
              <w:right w:val="single" w:sz="4" w:space="0" w:color="auto"/>
            </w:tcBorders>
            <w:shd w:val="clear" w:color="auto" w:fill="auto"/>
            <w:noWrap/>
            <w:vAlign w:val="center"/>
          </w:tcPr>
          <w:p w:rsidR="005A6BD6" w:rsidRPr="00E77C21" w:rsidRDefault="005A6BD6" w:rsidP="001B2DD8">
            <w:pPr>
              <w:overflowPunct w:val="0"/>
              <w:autoSpaceDE w:val="0"/>
              <w:autoSpaceDN w:val="0"/>
              <w:adjustRightInd w:val="0"/>
              <w:spacing w:after="0" w:line="240" w:lineRule="auto"/>
              <w:rPr>
                <w:rFonts w:ascii="Times New Roman" w:eastAsia="Calibri" w:hAnsi="Times New Roman" w:cs="Times New Roman"/>
                <w:sz w:val="28"/>
                <w:szCs w:val="28"/>
                <w:lang w:eastAsia="ru-RU"/>
              </w:rPr>
            </w:pPr>
          </w:p>
        </w:tc>
        <w:tc>
          <w:tcPr>
            <w:tcW w:w="827" w:type="dxa"/>
            <w:tcBorders>
              <w:top w:val="single" w:sz="4" w:space="0" w:color="auto"/>
              <w:left w:val="nil"/>
              <w:bottom w:val="single" w:sz="4" w:space="0" w:color="auto"/>
              <w:right w:val="single" w:sz="4" w:space="0" w:color="auto"/>
            </w:tcBorders>
            <w:shd w:val="clear" w:color="auto" w:fill="auto"/>
            <w:vAlign w:val="center"/>
          </w:tcPr>
          <w:p w:rsidR="005A6BD6" w:rsidRPr="00E77C21" w:rsidRDefault="005A6BD6" w:rsidP="001B2DD8">
            <w:pPr>
              <w:overflowPunct w:val="0"/>
              <w:autoSpaceDE w:val="0"/>
              <w:autoSpaceDN w:val="0"/>
              <w:adjustRightInd w:val="0"/>
              <w:spacing w:after="0" w:line="240" w:lineRule="auto"/>
              <w:rPr>
                <w:rFonts w:ascii="Times New Roman" w:eastAsia="Calibri" w:hAnsi="Times New Roman" w:cs="Times New Roman"/>
                <w:sz w:val="28"/>
                <w:szCs w:val="28"/>
                <w:lang w:eastAsia="ru-RU"/>
              </w:rPr>
            </w:pPr>
          </w:p>
        </w:tc>
        <w:tc>
          <w:tcPr>
            <w:tcW w:w="538" w:type="dxa"/>
            <w:tcBorders>
              <w:top w:val="single" w:sz="4" w:space="0" w:color="auto"/>
              <w:left w:val="nil"/>
              <w:bottom w:val="single" w:sz="4" w:space="0" w:color="auto"/>
              <w:right w:val="single" w:sz="4" w:space="0" w:color="auto"/>
            </w:tcBorders>
            <w:shd w:val="clear" w:color="auto" w:fill="auto"/>
            <w:vAlign w:val="center"/>
          </w:tcPr>
          <w:p w:rsidR="005A6BD6" w:rsidRPr="00E77C21" w:rsidRDefault="005A6BD6" w:rsidP="001B2DD8">
            <w:pPr>
              <w:overflowPunct w:val="0"/>
              <w:autoSpaceDE w:val="0"/>
              <w:autoSpaceDN w:val="0"/>
              <w:adjustRightInd w:val="0"/>
              <w:spacing w:after="0" w:line="240" w:lineRule="auto"/>
              <w:rPr>
                <w:rFonts w:ascii="Times New Roman" w:eastAsia="Calibri" w:hAnsi="Times New Roman" w:cs="Times New Roman"/>
                <w:sz w:val="28"/>
                <w:szCs w:val="28"/>
                <w:lang w:eastAsia="ru-RU"/>
              </w:rPr>
            </w:pPr>
          </w:p>
        </w:tc>
        <w:tc>
          <w:tcPr>
            <w:tcW w:w="4643" w:type="dxa"/>
            <w:gridSpan w:val="2"/>
            <w:tcBorders>
              <w:top w:val="single" w:sz="4" w:space="0" w:color="auto"/>
              <w:left w:val="nil"/>
              <w:bottom w:val="single" w:sz="4" w:space="0" w:color="auto"/>
              <w:right w:val="single" w:sz="4" w:space="0" w:color="auto"/>
            </w:tcBorders>
            <w:shd w:val="clear" w:color="auto" w:fill="auto"/>
            <w:vAlign w:val="center"/>
          </w:tcPr>
          <w:p w:rsidR="005A6BD6" w:rsidRPr="00E77C21" w:rsidRDefault="005A6BD6" w:rsidP="001B2DD8">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xml:space="preserve">начало деятельности в качестве спортивного судьи </w:t>
            </w:r>
          </w:p>
          <w:p w:rsidR="005A6BD6" w:rsidRPr="00E77C21" w:rsidRDefault="005A6BD6" w:rsidP="001B2DD8">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(число, месяц, год)</w:t>
            </w:r>
          </w:p>
        </w:tc>
        <w:tc>
          <w:tcPr>
            <w:tcW w:w="2268" w:type="dxa"/>
            <w:tcBorders>
              <w:top w:val="single" w:sz="4" w:space="0" w:color="auto"/>
              <w:left w:val="nil"/>
              <w:bottom w:val="single" w:sz="4" w:space="0" w:color="auto"/>
              <w:right w:val="single" w:sz="4" w:space="0" w:color="auto"/>
            </w:tcBorders>
            <w:shd w:val="clear" w:color="auto" w:fill="auto"/>
            <w:vAlign w:val="center"/>
          </w:tcPr>
          <w:p w:rsidR="005A6BD6" w:rsidRPr="00E77C21" w:rsidRDefault="005A6BD6" w:rsidP="001B2DD8">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2340" w:type="dxa"/>
            <w:vMerge/>
            <w:tcBorders>
              <w:top w:val="single" w:sz="4" w:space="0" w:color="auto"/>
              <w:left w:val="single" w:sz="4" w:space="0" w:color="auto"/>
              <w:bottom w:val="single" w:sz="4" w:space="0" w:color="auto"/>
              <w:right w:val="single" w:sz="4" w:space="0" w:color="auto"/>
            </w:tcBorders>
            <w:vAlign w:val="center"/>
          </w:tcPr>
          <w:p w:rsidR="005A6BD6" w:rsidRPr="00E77C21" w:rsidRDefault="005A6BD6" w:rsidP="001B2DD8">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5A6BD6" w:rsidRPr="00E77C21" w:rsidTr="00E77C21">
        <w:trPr>
          <w:trHeight w:val="331"/>
        </w:trPr>
        <w:tc>
          <w:tcPr>
            <w:tcW w:w="2620" w:type="dxa"/>
            <w:tcBorders>
              <w:top w:val="single" w:sz="4" w:space="0" w:color="auto"/>
              <w:left w:val="single" w:sz="4" w:space="0" w:color="auto"/>
              <w:bottom w:val="single" w:sz="4" w:space="0" w:color="auto"/>
              <w:right w:val="nil"/>
            </w:tcBorders>
            <w:shd w:val="clear" w:color="auto" w:fill="auto"/>
          </w:tcPr>
          <w:p w:rsidR="005A6BD6" w:rsidRPr="00E77C21" w:rsidRDefault="005A6BD6" w:rsidP="001B2DD8">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Образование</w:t>
            </w:r>
          </w:p>
        </w:tc>
        <w:tc>
          <w:tcPr>
            <w:tcW w:w="2588" w:type="dxa"/>
            <w:gridSpan w:val="3"/>
            <w:tcBorders>
              <w:top w:val="single" w:sz="4" w:space="0" w:color="auto"/>
              <w:left w:val="single" w:sz="4" w:space="0" w:color="auto"/>
              <w:bottom w:val="single" w:sz="4" w:space="0" w:color="auto"/>
              <w:right w:val="single" w:sz="4" w:space="0" w:color="auto"/>
            </w:tcBorders>
            <w:shd w:val="clear" w:color="auto" w:fill="auto"/>
          </w:tcPr>
          <w:p w:rsidR="005A6BD6" w:rsidRPr="00E77C21" w:rsidRDefault="005A6BD6" w:rsidP="001B2DD8">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4643" w:type="dxa"/>
            <w:gridSpan w:val="2"/>
            <w:tcBorders>
              <w:top w:val="single" w:sz="4" w:space="0" w:color="auto"/>
              <w:left w:val="nil"/>
              <w:bottom w:val="single" w:sz="4" w:space="0" w:color="auto"/>
              <w:right w:val="single" w:sz="4" w:space="0" w:color="auto"/>
            </w:tcBorders>
            <w:shd w:val="clear" w:color="auto" w:fill="auto"/>
          </w:tcPr>
          <w:p w:rsidR="005A6BD6" w:rsidRPr="00E77C21" w:rsidRDefault="005A6BD6" w:rsidP="001B2DD8">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спортивное звание (при наличии)</w:t>
            </w:r>
          </w:p>
        </w:tc>
        <w:tc>
          <w:tcPr>
            <w:tcW w:w="2268" w:type="dxa"/>
            <w:tcBorders>
              <w:top w:val="single" w:sz="4" w:space="0" w:color="auto"/>
              <w:left w:val="nil"/>
              <w:bottom w:val="single" w:sz="4" w:space="0" w:color="auto"/>
              <w:right w:val="single" w:sz="4" w:space="0" w:color="auto"/>
            </w:tcBorders>
            <w:shd w:val="clear" w:color="auto" w:fill="auto"/>
          </w:tcPr>
          <w:p w:rsidR="005A6BD6" w:rsidRPr="00E77C21" w:rsidRDefault="005A6BD6" w:rsidP="001B2DD8">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2340" w:type="dxa"/>
            <w:vMerge/>
            <w:tcBorders>
              <w:top w:val="single" w:sz="4" w:space="0" w:color="auto"/>
              <w:left w:val="single" w:sz="4" w:space="0" w:color="auto"/>
              <w:bottom w:val="single" w:sz="4" w:space="0" w:color="auto"/>
              <w:right w:val="single" w:sz="4" w:space="0" w:color="auto"/>
            </w:tcBorders>
          </w:tcPr>
          <w:p w:rsidR="005A6BD6" w:rsidRPr="00E77C21" w:rsidRDefault="005A6BD6" w:rsidP="001B2DD8">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5A6BD6" w:rsidRPr="00E77C21" w:rsidTr="00E77C21">
        <w:trPr>
          <w:trHeight w:val="498"/>
        </w:trPr>
        <w:tc>
          <w:tcPr>
            <w:tcW w:w="2620" w:type="dxa"/>
            <w:tcBorders>
              <w:top w:val="single" w:sz="4" w:space="0" w:color="auto"/>
              <w:left w:val="single" w:sz="4" w:space="0" w:color="auto"/>
              <w:bottom w:val="single" w:sz="4" w:space="0" w:color="auto"/>
              <w:right w:val="nil"/>
            </w:tcBorders>
            <w:shd w:val="clear" w:color="auto" w:fill="auto"/>
          </w:tcPr>
          <w:p w:rsidR="005A6BD6" w:rsidRPr="00E77C21" w:rsidRDefault="005A6BD6" w:rsidP="001B2DD8">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Адрес (место жительства)</w:t>
            </w:r>
          </w:p>
        </w:tc>
        <w:tc>
          <w:tcPr>
            <w:tcW w:w="72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A6BD6" w:rsidRPr="00E77C21" w:rsidRDefault="005A6BD6" w:rsidP="001B2DD8">
            <w:pPr>
              <w:overflowPunct w:val="0"/>
              <w:autoSpaceDE w:val="0"/>
              <w:autoSpaceDN w:val="0"/>
              <w:adjustRightInd w:val="0"/>
              <w:spacing w:after="0" w:line="240" w:lineRule="auto"/>
              <w:rPr>
                <w:rFonts w:ascii="Times New Roman" w:eastAsia="Calibri" w:hAnsi="Times New Roman" w:cs="Times New Roman"/>
                <w:sz w:val="28"/>
                <w:szCs w:val="28"/>
                <w:lang w:eastAsia="ru-RU"/>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5A6BD6" w:rsidRPr="00E77C21" w:rsidRDefault="005A6BD6" w:rsidP="001B2DD8">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контактный телефон</w:t>
            </w:r>
          </w:p>
        </w:tc>
        <w:tc>
          <w:tcPr>
            <w:tcW w:w="2340" w:type="dxa"/>
            <w:tcBorders>
              <w:top w:val="single" w:sz="4" w:space="0" w:color="auto"/>
              <w:left w:val="nil"/>
              <w:bottom w:val="single" w:sz="4" w:space="0" w:color="auto"/>
              <w:right w:val="single" w:sz="4" w:space="0" w:color="auto"/>
            </w:tcBorders>
            <w:shd w:val="clear" w:color="auto" w:fill="auto"/>
            <w:vAlign w:val="center"/>
          </w:tcPr>
          <w:p w:rsidR="005A6BD6" w:rsidRPr="00E77C21" w:rsidRDefault="005A6BD6" w:rsidP="001B2DD8">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5A6BD6" w:rsidRPr="00E77C21" w:rsidTr="00E77C21">
        <w:trPr>
          <w:trHeight w:val="498"/>
        </w:trPr>
        <w:tc>
          <w:tcPr>
            <w:tcW w:w="2620" w:type="dxa"/>
            <w:tcBorders>
              <w:top w:val="single" w:sz="4" w:space="0" w:color="auto"/>
              <w:left w:val="single" w:sz="4" w:space="0" w:color="auto"/>
              <w:bottom w:val="single" w:sz="4" w:space="0" w:color="auto"/>
              <w:right w:val="single" w:sz="4" w:space="0" w:color="000000"/>
            </w:tcBorders>
            <w:shd w:val="clear" w:color="auto" w:fill="auto"/>
          </w:tcPr>
          <w:p w:rsidR="005A6BD6" w:rsidRPr="00E77C21" w:rsidRDefault="005A6BD6" w:rsidP="001B2DD8">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Место работы (учебы), должность</w:t>
            </w:r>
          </w:p>
        </w:tc>
        <w:tc>
          <w:tcPr>
            <w:tcW w:w="7231" w:type="dxa"/>
            <w:gridSpan w:val="5"/>
            <w:tcBorders>
              <w:top w:val="single" w:sz="4" w:space="0" w:color="auto"/>
              <w:left w:val="nil"/>
              <w:bottom w:val="single" w:sz="4" w:space="0" w:color="auto"/>
              <w:right w:val="single" w:sz="4" w:space="0" w:color="auto"/>
            </w:tcBorders>
            <w:shd w:val="clear" w:color="auto" w:fill="auto"/>
            <w:vAlign w:val="center"/>
          </w:tcPr>
          <w:p w:rsidR="005A6BD6" w:rsidRPr="00E77C21" w:rsidRDefault="005A6BD6" w:rsidP="001B2DD8">
            <w:pPr>
              <w:overflowPunct w:val="0"/>
              <w:autoSpaceDE w:val="0"/>
              <w:autoSpaceDN w:val="0"/>
              <w:adjustRightInd w:val="0"/>
              <w:spacing w:after="0" w:line="240" w:lineRule="auto"/>
              <w:rPr>
                <w:rFonts w:ascii="Times New Roman" w:eastAsia="Calibri" w:hAnsi="Times New Roman" w:cs="Times New Roman"/>
                <w:sz w:val="28"/>
                <w:szCs w:val="28"/>
                <w:lang w:eastAsia="ru-RU"/>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5A6BD6" w:rsidRPr="00E77C21" w:rsidRDefault="005A6BD6" w:rsidP="001B2DD8">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адрес электронной почты</w:t>
            </w:r>
          </w:p>
        </w:tc>
        <w:tc>
          <w:tcPr>
            <w:tcW w:w="2340" w:type="dxa"/>
            <w:tcBorders>
              <w:top w:val="single" w:sz="4" w:space="0" w:color="auto"/>
              <w:left w:val="nil"/>
              <w:bottom w:val="single" w:sz="4" w:space="0" w:color="auto"/>
              <w:right w:val="single" w:sz="4" w:space="0" w:color="auto"/>
            </w:tcBorders>
            <w:shd w:val="clear" w:color="auto" w:fill="auto"/>
            <w:vAlign w:val="center"/>
          </w:tcPr>
          <w:p w:rsidR="005A6BD6" w:rsidRPr="00E77C21" w:rsidRDefault="005A6BD6" w:rsidP="001B2DD8">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5A6BD6" w:rsidRPr="00E77C21" w:rsidTr="00E77C21">
        <w:trPr>
          <w:trHeight w:val="415"/>
        </w:trPr>
        <w:tc>
          <w:tcPr>
            <w:tcW w:w="2620" w:type="dxa"/>
            <w:tcBorders>
              <w:top w:val="single" w:sz="4" w:space="0" w:color="auto"/>
              <w:left w:val="single" w:sz="4" w:space="0" w:color="auto"/>
              <w:bottom w:val="single" w:sz="4" w:space="0" w:color="000000"/>
              <w:right w:val="single" w:sz="4" w:space="0" w:color="000000"/>
            </w:tcBorders>
            <w:shd w:val="clear" w:color="auto" w:fill="auto"/>
          </w:tcPr>
          <w:p w:rsidR="005A6BD6" w:rsidRPr="00E77C21" w:rsidRDefault="005A6BD6" w:rsidP="001B2DD8">
            <w:pPr>
              <w:overflowPunct w:val="0"/>
              <w:autoSpaceDE w:val="0"/>
              <w:autoSpaceDN w:val="0"/>
              <w:adjustRightInd w:val="0"/>
              <w:spacing w:after="0" w:line="240" w:lineRule="exact"/>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lastRenderedPageBreak/>
              <w:t>Квалификационная категория спортивного судьи</w:t>
            </w:r>
          </w:p>
        </w:tc>
        <w:tc>
          <w:tcPr>
            <w:tcW w:w="2588" w:type="dxa"/>
            <w:gridSpan w:val="3"/>
            <w:tcBorders>
              <w:top w:val="single" w:sz="4" w:space="0" w:color="auto"/>
              <w:left w:val="single" w:sz="4" w:space="0" w:color="auto"/>
              <w:bottom w:val="single" w:sz="4" w:space="0" w:color="auto"/>
              <w:right w:val="single" w:sz="4" w:space="0" w:color="000000"/>
            </w:tcBorders>
            <w:shd w:val="clear" w:color="auto" w:fill="auto"/>
          </w:tcPr>
          <w:p w:rsidR="005A6BD6" w:rsidRPr="00E77C21" w:rsidRDefault="005A6BD6" w:rsidP="001B2DD8">
            <w:pPr>
              <w:overflowPunct w:val="0"/>
              <w:autoSpaceDE w:val="0"/>
              <w:autoSpaceDN w:val="0"/>
              <w:adjustRightInd w:val="0"/>
              <w:spacing w:after="0" w:line="240" w:lineRule="exact"/>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Кем присвоена квалификационная категория спортивного судьи</w:t>
            </w:r>
          </w:p>
        </w:tc>
        <w:tc>
          <w:tcPr>
            <w:tcW w:w="1886" w:type="dxa"/>
            <w:tcBorders>
              <w:top w:val="single" w:sz="4" w:space="0" w:color="auto"/>
              <w:left w:val="nil"/>
              <w:bottom w:val="single" w:sz="4" w:space="0" w:color="auto"/>
              <w:right w:val="single" w:sz="4" w:space="0" w:color="000000"/>
            </w:tcBorders>
            <w:shd w:val="clear" w:color="auto" w:fill="auto"/>
            <w:noWrap/>
          </w:tcPr>
          <w:p w:rsidR="005A6BD6" w:rsidRPr="00E77C21" w:rsidRDefault="005A6BD6" w:rsidP="001B2DD8">
            <w:pPr>
              <w:overflowPunct w:val="0"/>
              <w:autoSpaceDE w:val="0"/>
              <w:autoSpaceDN w:val="0"/>
              <w:adjustRightInd w:val="0"/>
              <w:spacing w:after="0" w:line="240" w:lineRule="exact"/>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Дата присвоения</w:t>
            </w:r>
          </w:p>
          <w:p w:rsidR="005A6BD6" w:rsidRPr="00E77C21" w:rsidRDefault="005A6BD6" w:rsidP="001B2DD8">
            <w:pPr>
              <w:overflowPunct w:val="0"/>
              <w:autoSpaceDE w:val="0"/>
              <w:autoSpaceDN w:val="0"/>
              <w:adjustRightInd w:val="0"/>
              <w:spacing w:after="0" w:line="240" w:lineRule="exact"/>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(число, месяц, год)</w:t>
            </w:r>
          </w:p>
        </w:tc>
        <w:tc>
          <w:tcPr>
            <w:tcW w:w="2757" w:type="dxa"/>
            <w:tcBorders>
              <w:top w:val="single" w:sz="4" w:space="0" w:color="auto"/>
              <w:left w:val="single" w:sz="4" w:space="0" w:color="auto"/>
              <w:bottom w:val="single" w:sz="4" w:space="0" w:color="auto"/>
              <w:right w:val="single" w:sz="4" w:space="0" w:color="000000"/>
            </w:tcBorders>
            <w:shd w:val="clear" w:color="auto" w:fill="auto"/>
          </w:tcPr>
          <w:p w:rsidR="005A6BD6" w:rsidRPr="00E77C21" w:rsidRDefault="005A6BD6" w:rsidP="001B2DD8">
            <w:pPr>
              <w:overflowPunct w:val="0"/>
              <w:autoSpaceDE w:val="0"/>
              <w:autoSpaceDN w:val="0"/>
              <w:adjustRightInd w:val="0"/>
              <w:spacing w:after="0" w:line="240" w:lineRule="exact"/>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Реквизиты документа о присвоении квалификационной категории спортивного судьи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A6BD6" w:rsidRPr="00E77C21" w:rsidRDefault="005A6BD6" w:rsidP="001B2DD8">
            <w:pPr>
              <w:overflowPunct w:val="0"/>
              <w:autoSpaceDE w:val="0"/>
              <w:autoSpaceDN w:val="0"/>
              <w:adjustRightInd w:val="0"/>
              <w:spacing w:after="0" w:line="240" w:lineRule="exact"/>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Должность, фамилия, инициалы лица, подписавшего документ</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rsidR="005A6BD6" w:rsidRPr="00E77C21" w:rsidRDefault="005A6BD6" w:rsidP="001B2DD8">
            <w:pPr>
              <w:overflowPunct w:val="0"/>
              <w:autoSpaceDE w:val="0"/>
              <w:autoSpaceDN w:val="0"/>
              <w:adjustRightInd w:val="0"/>
              <w:spacing w:after="0" w:line="240" w:lineRule="exact"/>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Подпись</w:t>
            </w:r>
          </w:p>
        </w:tc>
      </w:tr>
    </w:tbl>
    <w:p w:rsidR="005A6BD6" w:rsidRPr="00E77C21" w:rsidRDefault="005A6BD6" w:rsidP="005A6BD6">
      <w:pPr>
        <w:overflowPunct w:val="0"/>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B52EF5" w:rsidRDefault="00B52EF5" w:rsidP="00E77C21">
      <w:pPr>
        <w:overflowPunct w:val="0"/>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B52EF5" w:rsidRDefault="00B52EF5" w:rsidP="00E77C21">
      <w:pPr>
        <w:overflowPunct w:val="0"/>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B52EF5" w:rsidRDefault="00B52EF5" w:rsidP="00E77C21">
      <w:pPr>
        <w:overflowPunct w:val="0"/>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B52EF5" w:rsidRDefault="00B52EF5" w:rsidP="00E77C21">
      <w:pPr>
        <w:overflowPunct w:val="0"/>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B52EF5" w:rsidRDefault="00B52EF5" w:rsidP="00E77C21">
      <w:pPr>
        <w:overflowPunct w:val="0"/>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B52EF5" w:rsidRDefault="00B52EF5" w:rsidP="00E77C21">
      <w:pPr>
        <w:overflowPunct w:val="0"/>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B52EF5" w:rsidRDefault="00B52EF5" w:rsidP="00E77C21">
      <w:pPr>
        <w:overflowPunct w:val="0"/>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B52EF5" w:rsidRDefault="00B52EF5" w:rsidP="00E77C21">
      <w:pPr>
        <w:overflowPunct w:val="0"/>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B52EF5" w:rsidRDefault="00B52EF5" w:rsidP="00E77C21">
      <w:pPr>
        <w:overflowPunct w:val="0"/>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B52EF5" w:rsidRDefault="00B52EF5" w:rsidP="00E77C21">
      <w:pPr>
        <w:overflowPunct w:val="0"/>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B52EF5" w:rsidRDefault="00B52EF5" w:rsidP="00E77C21">
      <w:pPr>
        <w:overflowPunct w:val="0"/>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B52EF5" w:rsidRDefault="00B52EF5" w:rsidP="00E77C21">
      <w:pPr>
        <w:overflowPunct w:val="0"/>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B52EF5" w:rsidRDefault="00B52EF5" w:rsidP="00E77C21">
      <w:pPr>
        <w:overflowPunct w:val="0"/>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B52EF5" w:rsidRDefault="00B52EF5" w:rsidP="00E77C21">
      <w:pPr>
        <w:overflowPunct w:val="0"/>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B52EF5" w:rsidRDefault="00B52EF5" w:rsidP="00E77C21">
      <w:pPr>
        <w:overflowPunct w:val="0"/>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C02CE0" w:rsidRDefault="00C02CE0" w:rsidP="00E77C21">
      <w:pPr>
        <w:overflowPunct w:val="0"/>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C02CE0" w:rsidRDefault="00C02CE0" w:rsidP="00E77C21">
      <w:pPr>
        <w:overflowPunct w:val="0"/>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C02CE0" w:rsidRDefault="00C02CE0" w:rsidP="00E77C21">
      <w:pPr>
        <w:overflowPunct w:val="0"/>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B52EF5" w:rsidRDefault="00B52EF5" w:rsidP="00E77C21">
      <w:pPr>
        <w:overflowPunct w:val="0"/>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B52EF5" w:rsidRDefault="00B52EF5" w:rsidP="00E77C21">
      <w:pPr>
        <w:overflowPunct w:val="0"/>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A44E2F" w:rsidRDefault="00A44E2F" w:rsidP="00E77C21">
      <w:pPr>
        <w:overflowPunct w:val="0"/>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A44E2F" w:rsidRDefault="00A44E2F" w:rsidP="00E77C21">
      <w:pPr>
        <w:overflowPunct w:val="0"/>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B52EF5" w:rsidRDefault="00B52EF5" w:rsidP="00E77C21">
      <w:pPr>
        <w:overflowPunct w:val="0"/>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B52EF5" w:rsidRDefault="00B52EF5" w:rsidP="00E77C21">
      <w:pPr>
        <w:overflowPunct w:val="0"/>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p>
    <w:p w:rsidR="005A6BD6" w:rsidRPr="00E77C21" w:rsidRDefault="00E77C21" w:rsidP="00E77C21">
      <w:pPr>
        <w:overflowPunct w:val="0"/>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Оборотная сторона</w:t>
      </w:r>
    </w:p>
    <w:p w:rsidR="005A6BD6" w:rsidRPr="00E77C21" w:rsidRDefault="005A6BD6" w:rsidP="005A6BD6">
      <w:pPr>
        <w:overflowPunct w:val="0"/>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xml:space="preserve">Практика спортивного судейства, теоретическая подготовка, квалификационный зачет </w:t>
      </w:r>
    </w:p>
    <w:tbl>
      <w:tblPr>
        <w:tblpPr w:leftFromText="180" w:rightFromText="180" w:vertAnchor="text" w:horzAnchor="page" w:tblpX="1959" w:tblpY="178"/>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
        <w:gridCol w:w="567"/>
        <w:gridCol w:w="992"/>
        <w:gridCol w:w="851"/>
        <w:gridCol w:w="1134"/>
        <w:gridCol w:w="708"/>
        <w:gridCol w:w="567"/>
        <w:gridCol w:w="567"/>
        <w:gridCol w:w="567"/>
        <w:gridCol w:w="851"/>
        <w:gridCol w:w="567"/>
        <w:gridCol w:w="567"/>
        <w:gridCol w:w="567"/>
        <w:gridCol w:w="850"/>
        <w:gridCol w:w="709"/>
        <w:gridCol w:w="709"/>
        <w:gridCol w:w="567"/>
        <w:gridCol w:w="709"/>
        <w:gridCol w:w="958"/>
      </w:tblGrid>
      <w:tr w:rsidR="00D41660" w:rsidRPr="00E77C21" w:rsidTr="00D41660">
        <w:trPr>
          <w:trHeight w:val="384"/>
        </w:trPr>
        <w:tc>
          <w:tcPr>
            <w:tcW w:w="5245" w:type="dxa"/>
            <w:gridSpan w:val="7"/>
            <w:vMerge w:val="restart"/>
            <w:shd w:val="clear" w:color="auto" w:fill="auto"/>
            <w:noWrap/>
          </w:tcPr>
          <w:p w:rsidR="00D41660" w:rsidRPr="00E77C21" w:rsidRDefault="00D41660" w:rsidP="00D41660">
            <w:pPr>
              <w:overflowPunct w:val="0"/>
              <w:autoSpaceDE w:val="0"/>
              <w:autoSpaceDN w:val="0"/>
              <w:adjustRightInd w:val="0"/>
              <w:spacing w:after="0" w:line="240" w:lineRule="exact"/>
              <w:ind w:left="426"/>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Практика спортивного судейства</w:t>
            </w:r>
          </w:p>
        </w:tc>
        <w:tc>
          <w:tcPr>
            <w:tcW w:w="5103" w:type="dxa"/>
            <w:gridSpan w:val="8"/>
            <w:shd w:val="clear" w:color="auto" w:fill="auto"/>
            <w:noWrap/>
          </w:tcPr>
          <w:p w:rsidR="00D41660" w:rsidRPr="00E77C21" w:rsidRDefault="00D41660" w:rsidP="00D41660">
            <w:pPr>
              <w:overflowPunct w:val="0"/>
              <w:autoSpaceDE w:val="0"/>
              <w:autoSpaceDN w:val="0"/>
              <w:adjustRightInd w:val="0"/>
              <w:spacing w:after="0" w:line="240" w:lineRule="exact"/>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Теоретическая подготовка</w:t>
            </w:r>
          </w:p>
        </w:tc>
        <w:tc>
          <w:tcPr>
            <w:tcW w:w="3652" w:type="dxa"/>
            <w:gridSpan w:val="5"/>
            <w:vMerge w:val="restart"/>
            <w:shd w:val="clear" w:color="auto" w:fill="auto"/>
          </w:tcPr>
          <w:p w:rsidR="00D41660" w:rsidRPr="00E77C21" w:rsidRDefault="00E77C21" w:rsidP="00D41660">
            <w:pPr>
              <w:overflowPunct w:val="0"/>
              <w:autoSpaceDE w:val="0"/>
              <w:autoSpaceDN w:val="0"/>
              <w:adjustRightInd w:val="0"/>
              <w:spacing w:after="0" w:line="240" w:lineRule="exact"/>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w:t>
            </w:r>
            <w:r w:rsidR="00D41660" w:rsidRPr="00E77C21">
              <w:rPr>
                <w:rFonts w:ascii="Times New Roman" w:eastAsia="Calibri" w:hAnsi="Times New Roman" w:cs="Times New Roman"/>
                <w:sz w:val="28"/>
                <w:szCs w:val="28"/>
                <w:lang w:eastAsia="ru-RU"/>
              </w:rPr>
              <w:t>валификационный зачет</w:t>
            </w:r>
          </w:p>
        </w:tc>
      </w:tr>
      <w:tr w:rsidR="00D41660" w:rsidRPr="00E77C21" w:rsidTr="00D41660">
        <w:trPr>
          <w:trHeight w:val="600"/>
        </w:trPr>
        <w:tc>
          <w:tcPr>
            <w:tcW w:w="5245" w:type="dxa"/>
            <w:gridSpan w:val="7"/>
            <w:vMerge/>
            <w:vAlign w:val="center"/>
          </w:tcPr>
          <w:p w:rsidR="00D41660" w:rsidRPr="00E77C21" w:rsidRDefault="00D41660" w:rsidP="00D41660">
            <w:pPr>
              <w:overflowPunct w:val="0"/>
              <w:autoSpaceDE w:val="0"/>
              <w:autoSpaceDN w:val="0"/>
              <w:adjustRightInd w:val="0"/>
              <w:spacing w:after="0" w:line="240" w:lineRule="auto"/>
              <w:rPr>
                <w:rFonts w:ascii="Times New Roman" w:eastAsia="Calibri" w:hAnsi="Times New Roman" w:cs="Times New Roman"/>
                <w:sz w:val="28"/>
                <w:szCs w:val="28"/>
                <w:lang w:eastAsia="ru-RU"/>
              </w:rPr>
            </w:pPr>
          </w:p>
        </w:tc>
        <w:tc>
          <w:tcPr>
            <w:tcW w:w="2552" w:type="dxa"/>
            <w:gridSpan w:val="4"/>
            <w:shd w:val="clear" w:color="auto" w:fill="auto"/>
            <w:noWrap/>
            <w:vAlign w:val="center"/>
          </w:tcPr>
          <w:p w:rsidR="00D41660" w:rsidRPr="00E77C21" w:rsidRDefault="00D41660" w:rsidP="00D41660">
            <w:pPr>
              <w:overflowPunct w:val="0"/>
              <w:autoSpaceDE w:val="0"/>
              <w:autoSpaceDN w:val="0"/>
              <w:adjustRightInd w:val="0"/>
              <w:spacing w:after="0" w:line="240" w:lineRule="exact"/>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участие в теоретических занятиях в качестве лектора</w:t>
            </w:r>
          </w:p>
        </w:tc>
        <w:tc>
          <w:tcPr>
            <w:tcW w:w="2551" w:type="dxa"/>
            <w:gridSpan w:val="4"/>
            <w:shd w:val="clear" w:color="auto" w:fill="auto"/>
            <w:noWrap/>
            <w:vAlign w:val="center"/>
          </w:tcPr>
          <w:p w:rsidR="00D41660" w:rsidRPr="00E77C21" w:rsidRDefault="00D41660" w:rsidP="00D41660">
            <w:pPr>
              <w:overflowPunct w:val="0"/>
              <w:autoSpaceDE w:val="0"/>
              <w:autoSpaceDN w:val="0"/>
              <w:adjustRightInd w:val="0"/>
              <w:spacing w:after="0" w:line="240" w:lineRule="exact"/>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участие в теоретических занятиях в качестве участника</w:t>
            </w:r>
          </w:p>
        </w:tc>
        <w:tc>
          <w:tcPr>
            <w:tcW w:w="3652" w:type="dxa"/>
            <w:gridSpan w:val="5"/>
            <w:vMerge/>
            <w:vAlign w:val="center"/>
          </w:tcPr>
          <w:p w:rsidR="00D41660" w:rsidRPr="00E77C21" w:rsidRDefault="00D41660" w:rsidP="00D41660">
            <w:pPr>
              <w:overflowPunct w:val="0"/>
              <w:autoSpaceDE w:val="0"/>
              <w:autoSpaceDN w:val="0"/>
              <w:adjustRightInd w:val="0"/>
              <w:spacing w:after="0" w:line="240" w:lineRule="auto"/>
              <w:rPr>
                <w:rFonts w:ascii="Times New Roman" w:eastAsia="Calibri" w:hAnsi="Times New Roman" w:cs="Times New Roman"/>
                <w:sz w:val="28"/>
                <w:szCs w:val="28"/>
                <w:lang w:eastAsia="ru-RU"/>
              </w:rPr>
            </w:pPr>
          </w:p>
        </w:tc>
      </w:tr>
      <w:tr w:rsidR="00D41660" w:rsidRPr="00E77C21" w:rsidTr="00E77C21">
        <w:trPr>
          <w:cantSplit/>
          <w:trHeight w:val="1134"/>
        </w:trPr>
        <w:tc>
          <w:tcPr>
            <w:tcW w:w="1560" w:type="dxa"/>
            <w:gridSpan w:val="3"/>
            <w:shd w:val="clear" w:color="auto" w:fill="auto"/>
          </w:tcPr>
          <w:p w:rsidR="00E77C21" w:rsidRDefault="00D41660" w:rsidP="00E77C21">
            <w:pPr>
              <w:overflowPunct w:val="0"/>
              <w:autoSpaceDE w:val="0"/>
              <w:autoSpaceDN w:val="0"/>
              <w:adjustRightInd w:val="0"/>
              <w:spacing w:after="0" w:line="240" w:lineRule="exact"/>
              <w:ind w:left="-108" w:right="-108"/>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xml:space="preserve">дата проведения </w:t>
            </w:r>
            <w:proofErr w:type="spellStart"/>
            <w:r w:rsidRPr="00E77C21">
              <w:rPr>
                <w:rFonts w:ascii="Times New Roman" w:eastAsia="Calibri" w:hAnsi="Times New Roman" w:cs="Times New Roman"/>
                <w:sz w:val="28"/>
                <w:szCs w:val="28"/>
                <w:lang w:eastAsia="ru-RU"/>
              </w:rPr>
              <w:t>официаль</w:t>
            </w:r>
            <w:proofErr w:type="spellEnd"/>
          </w:p>
          <w:p w:rsidR="00E77C21" w:rsidRDefault="00D41660" w:rsidP="00E77C21">
            <w:pPr>
              <w:overflowPunct w:val="0"/>
              <w:autoSpaceDE w:val="0"/>
              <w:autoSpaceDN w:val="0"/>
              <w:adjustRightInd w:val="0"/>
              <w:spacing w:after="0" w:line="240" w:lineRule="exact"/>
              <w:ind w:left="-108" w:right="-108"/>
              <w:jc w:val="center"/>
              <w:rPr>
                <w:rFonts w:ascii="Times New Roman" w:eastAsia="Calibri" w:hAnsi="Times New Roman" w:cs="Times New Roman"/>
                <w:sz w:val="28"/>
                <w:szCs w:val="28"/>
                <w:lang w:eastAsia="ru-RU"/>
              </w:rPr>
            </w:pPr>
            <w:proofErr w:type="spellStart"/>
            <w:r w:rsidRPr="00E77C21">
              <w:rPr>
                <w:rFonts w:ascii="Times New Roman" w:eastAsia="Calibri" w:hAnsi="Times New Roman" w:cs="Times New Roman"/>
                <w:sz w:val="28"/>
                <w:szCs w:val="28"/>
                <w:lang w:eastAsia="ru-RU"/>
              </w:rPr>
              <w:t>ных</w:t>
            </w:r>
            <w:proofErr w:type="spellEnd"/>
            <w:r w:rsidRPr="00E77C21">
              <w:rPr>
                <w:rFonts w:ascii="Times New Roman" w:eastAsia="Calibri" w:hAnsi="Times New Roman" w:cs="Times New Roman"/>
                <w:sz w:val="28"/>
                <w:szCs w:val="28"/>
                <w:lang w:eastAsia="ru-RU"/>
              </w:rPr>
              <w:t xml:space="preserve"> </w:t>
            </w:r>
            <w:proofErr w:type="spellStart"/>
            <w:r w:rsidRPr="00E77C21">
              <w:rPr>
                <w:rFonts w:ascii="Times New Roman" w:eastAsia="Calibri" w:hAnsi="Times New Roman" w:cs="Times New Roman"/>
                <w:sz w:val="28"/>
                <w:szCs w:val="28"/>
                <w:lang w:eastAsia="ru-RU"/>
              </w:rPr>
              <w:t>соревнова</w:t>
            </w:r>
            <w:proofErr w:type="spellEnd"/>
          </w:p>
          <w:p w:rsidR="00D41660" w:rsidRPr="00E77C21" w:rsidRDefault="00D41660" w:rsidP="00E77C21">
            <w:pPr>
              <w:overflowPunct w:val="0"/>
              <w:autoSpaceDE w:val="0"/>
              <w:autoSpaceDN w:val="0"/>
              <w:adjustRightInd w:val="0"/>
              <w:spacing w:after="0" w:line="240" w:lineRule="exact"/>
              <w:ind w:left="-108" w:right="-108"/>
              <w:jc w:val="center"/>
              <w:rPr>
                <w:rFonts w:ascii="Times New Roman" w:eastAsia="Calibri" w:hAnsi="Times New Roman" w:cs="Times New Roman"/>
                <w:sz w:val="28"/>
                <w:szCs w:val="28"/>
                <w:lang w:eastAsia="ru-RU"/>
              </w:rPr>
            </w:pPr>
            <w:proofErr w:type="spellStart"/>
            <w:r w:rsidRPr="00E77C21">
              <w:rPr>
                <w:rFonts w:ascii="Times New Roman" w:eastAsia="Calibri" w:hAnsi="Times New Roman" w:cs="Times New Roman"/>
                <w:sz w:val="28"/>
                <w:szCs w:val="28"/>
                <w:lang w:eastAsia="ru-RU"/>
              </w:rPr>
              <w:t>ний</w:t>
            </w:r>
            <w:proofErr w:type="spellEnd"/>
          </w:p>
          <w:p w:rsidR="00D41660" w:rsidRPr="00E77C21" w:rsidRDefault="00D41660" w:rsidP="00E77C21">
            <w:pPr>
              <w:overflowPunct w:val="0"/>
              <w:autoSpaceDE w:val="0"/>
              <w:autoSpaceDN w:val="0"/>
              <w:adjustRightInd w:val="0"/>
              <w:spacing w:after="0" w:line="240" w:lineRule="exact"/>
              <w:ind w:left="-108"/>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(число, месяц, год)</w:t>
            </w:r>
          </w:p>
        </w:tc>
        <w:tc>
          <w:tcPr>
            <w:tcW w:w="992" w:type="dxa"/>
            <w:shd w:val="clear" w:color="auto" w:fill="auto"/>
            <w:textDirection w:val="btLr"/>
          </w:tcPr>
          <w:p w:rsidR="00D41660" w:rsidRPr="00E77C21" w:rsidRDefault="00D41660" w:rsidP="00E77C21">
            <w:pPr>
              <w:overflowPunct w:val="0"/>
              <w:autoSpaceDE w:val="0"/>
              <w:autoSpaceDN w:val="0"/>
              <w:adjustRightInd w:val="0"/>
              <w:spacing w:after="0" w:line="240" w:lineRule="exact"/>
              <w:ind w:left="-108" w:right="-108"/>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наименование официальных соревнований</w:t>
            </w:r>
          </w:p>
        </w:tc>
        <w:tc>
          <w:tcPr>
            <w:tcW w:w="851" w:type="dxa"/>
            <w:vMerge w:val="restart"/>
            <w:shd w:val="clear" w:color="auto" w:fill="auto"/>
            <w:textDirection w:val="btLr"/>
          </w:tcPr>
          <w:p w:rsidR="00D41660" w:rsidRPr="00E77C21" w:rsidRDefault="00D41660" w:rsidP="00E77C21">
            <w:pPr>
              <w:overflowPunct w:val="0"/>
              <w:autoSpaceDE w:val="0"/>
              <w:autoSpaceDN w:val="0"/>
              <w:adjustRightInd w:val="0"/>
              <w:spacing w:after="0" w:line="240" w:lineRule="exact"/>
              <w:ind w:left="113" w:right="113"/>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статус официальных соревнований</w:t>
            </w:r>
          </w:p>
        </w:tc>
        <w:tc>
          <w:tcPr>
            <w:tcW w:w="1134" w:type="dxa"/>
            <w:vMerge w:val="restart"/>
            <w:shd w:val="clear" w:color="auto" w:fill="auto"/>
            <w:textDirection w:val="btLr"/>
          </w:tcPr>
          <w:p w:rsidR="00D41660" w:rsidRPr="00E77C21" w:rsidRDefault="00D41660" w:rsidP="00E77C21">
            <w:pPr>
              <w:overflowPunct w:val="0"/>
              <w:autoSpaceDE w:val="0"/>
              <w:autoSpaceDN w:val="0"/>
              <w:adjustRightInd w:val="0"/>
              <w:spacing w:after="0" w:line="240" w:lineRule="exact"/>
              <w:ind w:left="-108" w:right="-108"/>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xml:space="preserve">наименование </w:t>
            </w:r>
          </w:p>
          <w:p w:rsidR="00E77C21" w:rsidRDefault="00D41660" w:rsidP="00E77C21">
            <w:pPr>
              <w:overflowPunct w:val="0"/>
              <w:autoSpaceDE w:val="0"/>
              <w:autoSpaceDN w:val="0"/>
              <w:adjustRightInd w:val="0"/>
              <w:spacing w:after="0" w:line="240" w:lineRule="exact"/>
              <w:ind w:left="-108" w:right="-108"/>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должности</w:t>
            </w:r>
          </w:p>
          <w:p w:rsidR="00D41660" w:rsidRPr="00E77C21" w:rsidRDefault="00D41660" w:rsidP="00E77C21">
            <w:pPr>
              <w:overflowPunct w:val="0"/>
              <w:autoSpaceDE w:val="0"/>
              <w:autoSpaceDN w:val="0"/>
              <w:adjustRightInd w:val="0"/>
              <w:spacing w:after="0" w:line="240" w:lineRule="exact"/>
              <w:ind w:left="-108" w:right="-108"/>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xml:space="preserve"> спортивного судьи</w:t>
            </w:r>
          </w:p>
        </w:tc>
        <w:tc>
          <w:tcPr>
            <w:tcW w:w="708" w:type="dxa"/>
            <w:vMerge w:val="restart"/>
            <w:shd w:val="clear" w:color="auto" w:fill="auto"/>
            <w:textDirection w:val="btLr"/>
          </w:tcPr>
          <w:p w:rsidR="00D41660" w:rsidRPr="00E77C21" w:rsidRDefault="00D41660" w:rsidP="00E77C21">
            <w:pPr>
              <w:overflowPunct w:val="0"/>
              <w:autoSpaceDE w:val="0"/>
              <w:autoSpaceDN w:val="0"/>
              <w:adjustRightInd w:val="0"/>
              <w:spacing w:after="0" w:line="240" w:lineRule="exact"/>
              <w:ind w:left="-108" w:right="113"/>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оценка</w:t>
            </w:r>
          </w:p>
        </w:tc>
        <w:tc>
          <w:tcPr>
            <w:tcW w:w="1134" w:type="dxa"/>
            <w:gridSpan w:val="2"/>
            <w:shd w:val="clear" w:color="auto" w:fill="auto"/>
          </w:tcPr>
          <w:p w:rsidR="00D41660" w:rsidRPr="00E77C21" w:rsidRDefault="00D41660" w:rsidP="00E77C21">
            <w:pPr>
              <w:overflowPunct w:val="0"/>
              <w:autoSpaceDE w:val="0"/>
              <w:autoSpaceDN w:val="0"/>
              <w:adjustRightInd w:val="0"/>
              <w:spacing w:after="0" w:line="240" w:lineRule="exact"/>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дата проведения</w:t>
            </w:r>
          </w:p>
          <w:p w:rsidR="00D41660" w:rsidRPr="00E77C21" w:rsidRDefault="00D41660" w:rsidP="00E77C21">
            <w:pPr>
              <w:overflowPunct w:val="0"/>
              <w:autoSpaceDE w:val="0"/>
              <w:autoSpaceDN w:val="0"/>
              <w:adjustRightInd w:val="0"/>
              <w:spacing w:after="0" w:line="240" w:lineRule="exact"/>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(число, месяц, год)</w:t>
            </w:r>
          </w:p>
        </w:tc>
        <w:tc>
          <w:tcPr>
            <w:tcW w:w="1418" w:type="dxa"/>
            <w:gridSpan w:val="2"/>
            <w:shd w:val="clear" w:color="auto" w:fill="auto"/>
          </w:tcPr>
          <w:p w:rsidR="00D41660" w:rsidRPr="00E77C21" w:rsidRDefault="00D41660" w:rsidP="00E77C21">
            <w:pPr>
              <w:overflowPunct w:val="0"/>
              <w:autoSpaceDE w:val="0"/>
              <w:autoSpaceDN w:val="0"/>
              <w:adjustRightInd w:val="0"/>
              <w:spacing w:after="0" w:line="240" w:lineRule="exact"/>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форма (тема) теоретического занятия</w:t>
            </w:r>
          </w:p>
        </w:tc>
        <w:tc>
          <w:tcPr>
            <w:tcW w:w="1701" w:type="dxa"/>
            <w:gridSpan w:val="3"/>
            <w:shd w:val="clear" w:color="auto" w:fill="auto"/>
          </w:tcPr>
          <w:p w:rsidR="00D41660" w:rsidRPr="00E77C21" w:rsidRDefault="00D41660" w:rsidP="00E77C21">
            <w:pPr>
              <w:overflowPunct w:val="0"/>
              <w:autoSpaceDE w:val="0"/>
              <w:autoSpaceDN w:val="0"/>
              <w:adjustRightInd w:val="0"/>
              <w:spacing w:after="0" w:line="240" w:lineRule="exact"/>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дата проведения (число, месяц, год)</w:t>
            </w:r>
          </w:p>
        </w:tc>
        <w:tc>
          <w:tcPr>
            <w:tcW w:w="850" w:type="dxa"/>
            <w:vMerge w:val="restart"/>
            <w:shd w:val="clear" w:color="auto" w:fill="auto"/>
            <w:textDirection w:val="btLr"/>
            <w:vAlign w:val="center"/>
          </w:tcPr>
          <w:p w:rsidR="00D41660" w:rsidRPr="00E77C21" w:rsidRDefault="00D41660" w:rsidP="00E77C21">
            <w:pPr>
              <w:overflowPunct w:val="0"/>
              <w:autoSpaceDE w:val="0"/>
              <w:autoSpaceDN w:val="0"/>
              <w:adjustRightInd w:val="0"/>
              <w:spacing w:after="0" w:line="240" w:lineRule="exact"/>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форма (тема) теоретического занятия</w:t>
            </w:r>
          </w:p>
        </w:tc>
        <w:tc>
          <w:tcPr>
            <w:tcW w:w="1985" w:type="dxa"/>
            <w:gridSpan w:val="3"/>
            <w:shd w:val="clear" w:color="auto" w:fill="auto"/>
          </w:tcPr>
          <w:p w:rsidR="00D41660" w:rsidRPr="00E77C21" w:rsidRDefault="00D41660" w:rsidP="00E77C21">
            <w:pPr>
              <w:overflowPunct w:val="0"/>
              <w:autoSpaceDE w:val="0"/>
              <w:autoSpaceDN w:val="0"/>
              <w:adjustRightInd w:val="0"/>
              <w:spacing w:after="0" w:line="240" w:lineRule="exact"/>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xml:space="preserve">дата проведения </w:t>
            </w:r>
          </w:p>
        </w:tc>
        <w:tc>
          <w:tcPr>
            <w:tcW w:w="709" w:type="dxa"/>
            <w:vMerge w:val="restart"/>
            <w:shd w:val="clear" w:color="auto" w:fill="auto"/>
            <w:textDirection w:val="btLr"/>
          </w:tcPr>
          <w:p w:rsidR="00D41660" w:rsidRPr="00E77C21" w:rsidRDefault="00E77C21" w:rsidP="00E77C21">
            <w:pPr>
              <w:overflowPunct w:val="0"/>
              <w:autoSpaceDE w:val="0"/>
              <w:autoSpaceDN w:val="0"/>
              <w:adjustRightInd w:val="0"/>
              <w:spacing w:after="0" w:line="240" w:lineRule="exact"/>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номер</w:t>
            </w:r>
            <w:r w:rsidR="00D41660" w:rsidRPr="00E77C21">
              <w:rPr>
                <w:rFonts w:ascii="Times New Roman" w:eastAsia="Calibri" w:hAnsi="Times New Roman" w:cs="Times New Roman"/>
                <w:sz w:val="28"/>
                <w:szCs w:val="28"/>
                <w:lang w:eastAsia="ru-RU"/>
              </w:rPr>
              <w:t xml:space="preserve"> протокола</w:t>
            </w:r>
          </w:p>
        </w:tc>
        <w:tc>
          <w:tcPr>
            <w:tcW w:w="958" w:type="dxa"/>
            <w:vMerge w:val="restart"/>
            <w:shd w:val="clear" w:color="auto" w:fill="auto"/>
            <w:textDirection w:val="tbRl"/>
          </w:tcPr>
          <w:p w:rsidR="00D41660" w:rsidRPr="00E77C21" w:rsidRDefault="00D41660" w:rsidP="00E77C21">
            <w:pPr>
              <w:overflowPunct w:val="0"/>
              <w:autoSpaceDE w:val="0"/>
              <w:autoSpaceDN w:val="0"/>
              <w:adjustRightInd w:val="0"/>
              <w:spacing w:after="0" w:line="240" w:lineRule="exact"/>
              <w:ind w:left="113" w:right="113"/>
              <w:jc w:val="center"/>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оценка</w:t>
            </w:r>
          </w:p>
        </w:tc>
      </w:tr>
      <w:tr w:rsidR="00D41660" w:rsidRPr="00E77C21" w:rsidTr="00D41660">
        <w:trPr>
          <w:cantSplit/>
          <w:trHeight w:val="811"/>
        </w:trPr>
        <w:tc>
          <w:tcPr>
            <w:tcW w:w="568" w:type="dxa"/>
            <w:shd w:val="clear" w:color="auto" w:fill="auto"/>
            <w:textDirection w:val="btLr"/>
            <w:vAlign w:val="center"/>
          </w:tcPr>
          <w:p w:rsidR="00D41660" w:rsidRPr="00E77C21" w:rsidRDefault="00D41660" w:rsidP="00D41660">
            <w:pPr>
              <w:overflowPunct w:val="0"/>
              <w:autoSpaceDE w:val="0"/>
              <w:autoSpaceDN w:val="0"/>
              <w:adjustRightInd w:val="0"/>
              <w:spacing w:after="0" w:line="240" w:lineRule="auto"/>
              <w:rPr>
                <w:rFonts w:ascii="Times New Roman" w:eastAsia="Calibri" w:hAnsi="Times New Roman" w:cs="Times New Roman"/>
                <w:sz w:val="28"/>
                <w:szCs w:val="28"/>
                <w:lang w:eastAsia="ru-RU"/>
              </w:rPr>
            </w:pPr>
          </w:p>
        </w:tc>
        <w:tc>
          <w:tcPr>
            <w:tcW w:w="425" w:type="dxa"/>
            <w:shd w:val="clear" w:color="auto" w:fill="auto"/>
            <w:textDirection w:val="btLr"/>
            <w:vAlign w:val="center"/>
          </w:tcPr>
          <w:p w:rsidR="00D41660" w:rsidRPr="00E77C21" w:rsidRDefault="00D41660" w:rsidP="00D41660">
            <w:pPr>
              <w:overflowPunct w:val="0"/>
              <w:autoSpaceDE w:val="0"/>
              <w:autoSpaceDN w:val="0"/>
              <w:adjustRightInd w:val="0"/>
              <w:spacing w:after="0" w:line="240" w:lineRule="auto"/>
              <w:rPr>
                <w:rFonts w:ascii="Times New Roman" w:eastAsia="Calibri" w:hAnsi="Times New Roman" w:cs="Times New Roman"/>
                <w:sz w:val="28"/>
                <w:szCs w:val="28"/>
                <w:lang w:eastAsia="ru-RU"/>
              </w:rPr>
            </w:pPr>
          </w:p>
        </w:tc>
        <w:tc>
          <w:tcPr>
            <w:tcW w:w="567" w:type="dxa"/>
            <w:shd w:val="clear" w:color="auto" w:fill="auto"/>
            <w:textDirection w:val="btLr"/>
            <w:vAlign w:val="center"/>
          </w:tcPr>
          <w:p w:rsidR="00D41660" w:rsidRPr="00E77C21" w:rsidRDefault="00D41660" w:rsidP="00D41660">
            <w:pPr>
              <w:overflowPunct w:val="0"/>
              <w:autoSpaceDE w:val="0"/>
              <w:autoSpaceDN w:val="0"/>
              <w:adjustRightInd w:val="0"/>
              <w:spacing w:after="0" w:line="240" w:lineRule="auto"/>
              <w:rPr>
                <w:rFonts w:ascii="Times New Roman" w:eastAsia="Calibri" w:hAnsi="Times New Roman" w:cs="Times New Roman"/>
                <w:sz w:val="28"/>
                <w:szCs w:val="28"/>
                <w:lang w:eastAsia="ru-RU"/>
              </w:rPr>
            </w:pPr>
          </w:p>
        </w:tc>
        <w:tc>
          <w:tcPr>
            <w:tcW w:w="992" w:type="dxa"/>
            <w:vAlign w:val="center"/>
          </w:tcPr>
          <w:p w:rsidR="00D41660" w:rsidRPr="00E77C21" w:rsidRDefault="00D41660" w:rsidP="00D41660">
            <w:pPr>
              <w:overflowPunct w:val="0"/>
              <w:autoSpaceDE w:val="0"/>
              <w:autoSpaceDN w:val="0"/>
              <w:adjustRightInd w:val="0"/>
              <w:spacing w:after="0" w:line="240" w:lineRule="auto"/>
              <w:rPr>
                <w:rFonts w:ascii="Times New Roman" w:eastAsia="Calibri" w:hAnsi="Times New Roman" w:cs="Times New Roman"/>
                <w:sz w:val="28"/>
                <w:szCs w:val="28"/>
                <w:lang w:eastAsia="ru-RU"/>
              </w:rPr>
            </w:pPr>
          </w:p>
        </w:tc>
        <w:tc>
          <w:tcPr>
            <w:tcW w:w="851" w:type="dxa"/>
            <w:vMerge/>
            <w:vAlign w:val="center"/>
          </w:tcPr>
          <w:p w:rsidR="00D41660" w:rsidRPr="00E77C21" w:rsidRDefault="00D41660" w:rsidP="00D41660">
            <w:pPr>
              <w:overflowPunct w:val="0"/>
              <w:autoSpaceDE w:val="0"/>
              <w:autoSpaceDN w:val="0"/>
              <w:adjustRightInd w:val="0"/>
              <w:spacing w:after="0" w:line="240" w:lineRule="auto"/>
              <w:rPr>
                <w:rFonts w:ascii="Times New Roman" w:eastAsia="Calibri" w:hAnsi="Times New Roman" w:cs="Times New Roman"/>
                <w:sz w:val="28"/>
                <w:szCs w:val="28"/>
                <w:lang w:eastAsia="ru-RU"/>
              </w:rPr>
            </w:pPr>
          </w:p>
        </w:tc>
        <w:tc>
          <w:tcPr>
            <w:tcW w:w="1134" w:type="dxa"/>
            <w:vMerge/>
            <w:vAlign w:val="center"/>
          </w:tcPr>
          <w:p w:rsidR="00D41660" w:rsidRPr="00E77C21" w:rsidRDefault="00D41660" w:rsidP="00D41660">
            <w:pPr>
              <w:overflowPunct w:val="0"/>
              <w:autoSpaceDE w:val="0"/>
              <w:autoSpaceDN w:val="0"/>
              <w:adjustRightInd w:val="0"/>
              <w:spacing w:after="0" w:line="240" w:lineRule="auto"/>
              <w:rPr>
                <w:rFonts w:ascii="Times New Roman" w:eastAsia="Calibri" w:hAnsi="Times New Roman" w:cs="Times New Roman"/>
                <w:sz w:val="28"/>
                <w:szCs w:val="28"/>
                <w:lang w:eastAsia="ru-RU"/>
              </w:rPr>
            </w:pPr>
          </w:p>
        </w:tc>
        <w:tc>
          <w:tcPr>
            <w:tcW w:w="708" w:type="dxa"/>
            <w:vMerge/>
            <w:vAlign w:val="center"/>
          </w:tcPr>
          <w:p w:rsidR="00D41660" w:rsidRPr="00E77C21" w:rsidRDefault="00D41660" w:rsidP="00D41660">
            <w:pPr>
              <w:overflowPunct w:val="0"/>
              <w:autoSpaceDE w:val="0"/>
              <w:autoSpaceDN w:val="0"/>
              <w:adjustRightInd w:val="0"/>
              <w:spacing w:after="0" w:line="240" w:lineRule="auto"/>
              <w:rPr>
                <w:rFonts w:ascii="Times New Roman" w:eastAsia="Calibri" w:hAnsi="Times New Roman" w:cs="Times New Roman"/>
                <w:sz w:val="28"/>
                <w:szCs w:val="28"/>
                <w:lang w:eastAsia="ru-RU"/>
              </w:rPr>
            </w:pPr>
          </w:p>
        </w:tc>
        <w:tc>
          <w:tcPr>
            <w:tcW w:w="567" w:type="dxa"/>
            <w:shd w:val="clear" w:color="auto" w:fill="auto"/>
            <w:textDirection w:val="btLr"/>
            <w:vAlign w:val="center"/>
          </w:tcPr>
          <w:p w:rsidR="00D41660" w:rsidRPr="00E77C21" w:rsidRDefault="00D41660" w:rsidP="00D41660">
            <w:pPr>
              <w:overflowPunct w:val="0"/>
              <w:autoSpaceDE w:val="0"/>
              <w:autoSpaceDN w:val="0"/>
              <w:adjustRightInd w:val="0"/>
              <w:spacing w:after="0" w:line="240" w:lineRule="auto"/>
              <w:rPr>
                <w:rFonts w:ascii="Times New Roman" w:eastAsia="Calibri" w:hAnsi="Times New Roman" w:cs="Times New Roman"/>
                <w:sz w:val="28"/>
                <w:szCs w:val="28"/>
                <w:lang w:eastAsia="ru-RU"/>
              </w:rPr>
            </w:pPr>
          </w:p>
        </w:tc>
        <w:tc>
          <w:tcPr>
            <w:tcW w:w="567" w:type="dxa"/>
            <w:shd w:val="clear" w:color="auto" w:fill="auto"/>
            <w:textDirection w:val="btLr"/>
            <w:vAlign w:val="center"/>
          </w:tcPr>
          <w:p w:rsidR="00D41660" w:rsidRPr="00E77C21" w:rsidRDefault="00D41660" w:rsidP="00D41660">
            <w:pPr>
              <w:overflowPunct w:val="0"/>
              <w:autoSpaceDE w:val="0"/>
              <w:autoSpaceDN w:val="0"/>
              <w:adjustRightInd w:val="0"/>
              <w:spacing w:after="0" w:line="240" w:lineRule="auto"/>
              <w:rPr>
                <w:rFonts w:ascii="Times New Roman" w:eastAsia="Calibri" w:hAnsi="Times New Roman" w:cs="Times New Roman"/>
                <w:sz w:val="28"/>
                <w:szCs w:val="28"/>
                <w:lang w:eastAsia="ru-RU"/>
              </w:rPr>
            </w:pPr>
          </w:p>
        </w:tc>
        <w:tc>
          <w:tcPr>
            <w:tcW w:w="567" w:type="dxa"/>
            <w:shd w:val="clear" w:color="auto" w:fill="auto"/>
            <w:textDirection w:val="btLr"/>
            <w:vAlign w:val="center"/>
          </w:tcPr>
          <w:p w:rsidR="00D41660" w:rsidRPr="00E77C21" w:rsidRDefault="00D41660" w:rsidP="00D41660">
            <w:pPr>
              <w:overflowPunct w:val="0"/>
              <w:autoSpaceDE w:val="0"/>
              <w:autoSpaceDN w:val="0"/>
              <w:adjustRightInd w:val="0"/>
              <w:spacing w:after="0" w:line="240" w:lineRule="auto"/>
              <w:rPr>
                <w:rFonts w:ascii="Times New Roman" w:eastAsia="Calibri" w:hAnsi="Times New Roman" w:cs="Times New Roman"/>
                <w:sz w:val="28"/>
                <w:szCs w:val="28"/>
                <w:lang w:eastAsia="ru-RU"/>
              </w:rPr>
            </w:pPr>
          </w:p>
        </w:tc>
        <w:tc>
          <w:tcPr>
            <w:tcW w:w="851" w:type="dxa"/>
            <w:vAlign w:val="center"/>
          </w:tcPr>
          <w:p w:rsidR="00D41660" w:rsidRPr="00E77C21" w:rsidRDefault="00D41660" w:rsidP="00D41660">
            <w:pPr>
              <w:overflowPunct w:val="0"/>
              <w:autoSpaceDE w:val="0"/>
              <w:autoSpaceDN w:val="0"/>
              <w:adjustRightInd w:val="0"/>
              <w:spacing w:after="0" w:line="240" w:lineRule="auto"/>
              <w:rPr>
                <w:rFonts w:ascii="Times New Roman" w:eastAsia="Calibri" w:hAnsi="Times New Roman" w:cs="Times New Roman"/>
                <w:sz w:val="28"/>
                <w:szCs w:val="28"/>
                <w:lang w:eastAsia="ru-RU"/>
              </w:rPr>
            </w:pPr>
          </w:p>
        </w:tc>
        <w:tc>
          <w:tcPr>
            <w:tcW w:w="567" w:type="dxa"/>
            <w:shd w:val="clear" w:color="auto" w:fill="auto"/>
            <w:textDirection w:val="btLr"/>
            <w:vAlign w:val="center"/>
          </w:tcPr>
          <w:p w:rsidR="00D41660" w:rsidRPr="00E77C21" w:rsidRDefault="00D41660" w:rsidP="00D41660">
            <w:pPr>
              <w:overflowPunct w:val="0"/>
              <w:autoSpaceDE w:val="0"/>
              <w:autoSpaceDN w:val="0"/>
              <w:adjustRightInd w:val="0"/>
              <w:spacing w:after="0" w:line="240" w:lineRule="auto"/>
              <w:rPr>
                <w:rFonts w:ascii="Times New Roman" w:eastAsia="Calibri" w:hAnsi="Times New Roman" w:cs="Times New Roman"/>
                <w:sz w:val="28"/>
                <w:szCs w:val="28"/>
                <w:lang w:eastAsia="ru-RU"/>
              </w:rPr>
            </w:pPr>
          </w:p>
        </w:tc>
        <w:tc>
          <w:tcPr>
            <w:tcW w:w="567" w:type="dxa"/>
            <w:shd w:val="clear" w:color="auto" w:fill="auto"/>
            <w:textDirection w:val="btLr"/>
            <w:vAlign w:val="center"/>
          </w:tcPr>
          <w:p w:rsidR="00D41660" w:rsidRPr="00E77C21" w:rsidRDefault="00D41660" w:rsidP="00D41660">
            <w:pPr>
              <w:overflowPunct w:val="0"/>
              <w:autoSpaceDE w:val="0"/>
              <w:autoSpaceDN w:val="0"/>
              <w:adjustRightInd w:val="0"/>
              <w:spacing w:after="0" w:line="240" w:lineRule="auto"/>
              <w:rPr>
                <w:rFonts w:ascii="Times New Roman" w:eastAsia="Calibri" w:hAnsi="Times New Roman" w:cs="Times New Roman"/>
                <w:sz w:val="28"/>
                <w:szCs w:val="28"/>
                <w:lang w:eastAsia="ru-RU"/>
              </w:rPr>
            </w:pPr>
          </w:p>
        </w:tc>
        <w:tc>
          <w:tcPr>
            <w:tcW w:w="567" w:type="dxa"/>
            <w:shd w:val="clear" w:color="auto" w:fill="auto"/>
            <w:textDirection w:val="btLr"/>
            <w:vAlign w:val="center"/>
          </w:tcPr>
          <w:p w:rsidR="00D41660" w:rsidRPr="00E77C21" w:rsidRDefault="00D41660" w:rsidP="00D41660">
            <w:pPr>
              <w:overflowPunct w:val="0"/>
              <w:autoSpaceDE w:val="0"/>
              <w:autoSpaceDN w:val="0"/>
              <w:adjustRightInd w:val="0"/>
              <w:spacing w:after="0" w:line="240" w:lineRule="auto"/>
              <w:rPr>
                <w:rFonts w:ascii="Times New Roman" w:eastAsia="Calibri" w:hAnsi="Times New Roman" w:cs="Times New Roman"/>
                <w:sz w:val="28"/>
                <w:szCs w:val="28"/>
                <w:lang w:eastAsia="ru-RU"/>
              </w:rPr>
            </w:pPr>
          </w:p>
        </w:tc>
        <w:tc>
          <w:tcPr>
            <w:tcW w:w="850" w:type="dxa"/>
            <w:vMerge/>
            <w:vAlign w:val="center"/>
          </w:tcPr>
          <w:p w:rsidR="00D41660" w:rsidRPr="00E77C21" w:rsidRDefault="00D41660" w:rsidP="00D41660">
            <w:pPr>
              <w:overflowPunct w:val="0"/>
              <w:autoSpaceDE w:val="0"/>
              <w:autoSpaceDN w:val="0"/>
              <w:adjustRightInd w:val="0"/>
              <w:spacing w:after="0" w:line="240" w:lineRule="auto"/>
              <w:rPr>
                <w:rFonts w:ascii="Times New Roman" w:eastAsia="Calibri" w:hAnsi="Times New Roman" w:cs="Times New Roman"/>
                <w:sz w:val="28"/>
                <w:szCs w:val="28"/>
                <w:lang w:eastAsia="ru-RU"/>
              </w:rPr>
            </w:pPr>
          </w:p>
        </w:tc>
        <w:tc>
          <w:tcPr>
            <w:tcW w:w="709" w:type="dxa"/>
            <w:shd w:val="clear" w:color="auto" w:fill="auto"/>
            <w:textDirection w:val="btLr"/>
            <w:vAlign w:val="center"/>
          </w:tcPr>
          <w:p w:rsidR="00D41660" w:rsidRPr="00E77C21" w:rsidRDefault="00D41660" w:rsidP="00D41660">
            <w:pPr>
              <w:overflowPunct w:val="0"/>
              <w:autoSpaceDE w:val="0"/>
              <w:autoSpaceDN w:val="0"/>
              <w:adjustRightInd w:val="0"/>
              <w:spacing w:after="0" w:line="240" w:lineRule="auto"/>
              <w:rPr>
                <w:rFonts w:ascii="Times New Roman" w:eastAsia="Calibri" w:hAnsi="Times New Roman" w:cs="Times New Roman"/>
                <w:sz w:val="28"/>
                <w:szCs w:val="28"/>
                <w:lang w:eastAsia="ru-RU"/>
              </w:rPr>
            </w:pPr>
          </w:p>
        </w:tc>
        <w:tc>
          <w:tcPr>
            <w:tcW w:w="709" w:type="dxa"/>
            <w:shd w:val="clear" w:color="auto" w:fill="auto"/>
            <w:textDirection w:val="btLr"/>
            <w:vAlign w:val="center"/>
          </w:tcPr>
          <w:p w:rsidR="00D41660" w:rsidRPr="00E77C21" w:rsidRDefault="00D41660" w:rsidP="00D41660">
            <w:pPr>
              <w:overflowPunct w:val="0"/>
              <w:autoSpaceDE w:val="0"/>
              <w:autoSpaceDN w:val="0"/>
              <w:adjustRightInd w:val="0"/>
              <w:spacing w:after="0" w:line="240" w:lineRule="auto"/>
              <w:rPr>
                <w:rFonts w:ascii="Times New Roman" w:eastAsia="Calibri" w:hAnsi="Times New Roman" w:cs="Times New Roman"/>
                <w:sz w:val="28"/>
                <w:szCs w:val="28"/>
                <w:lang w:eastAsia="ru-RU"/>
              </w:rPr>
            </w:pPr>
          </w:p>
        </w:tc>
        <w:tc>
          <w:tcPr>
            <w:tcW w:w="567" w:type="dxa"/>
            <w:shd w:val="clear" w:color="auto" w:fill="auto"/>
            <w:textDirection w:val="btLr"/>
            <w:vAlign w:val="center"/>
          </w:tcPr>
          <w:p w:rsidR="00D41660" w:rsidRPr="00E77C21" w:rsidRDefault="00D41660" w:rsidP="00D41660">
            <w:pPr>
              <w:overflowPunct w:val="0"/>
              <w:autoSpaceDE w:val="0"/>
              <w:autoSpaceDN w:val="0"/>
              <w:adjustRightInd w:val="0"/>
              <w:spacing w:after="0" w:line="240" w:lineRule="auto"/>
              <w:rPr>
                <w:rFonts w:ascii="Times New Roman" w:eastAsia="Calibri" w:hAnsi="Times New Roman" w:cs="Times New Roman"/>
                <w:sz w:val="28"/>
                <w:szCs w:val="28"/>
                <w:lang w:eastAsia="ru-RU"/>
              </w:rPr>
            </w:pPr>
          </w:p>
        </w:tc>
        <w:tc>
          <w:tcPr>
            <w:tcW w:w="709" w:type="dxa"/>
            <w:vMerge/>
            <w:vAlign w:val="center"/>
          </w:tcPr>
          <w:p w:rsidR="00D41660" w:rsidRPr="00E77C21" w:rsidRDefault="00D41660" w:rsidP="00D41660">
            <w:pPr>
              <w:overflowPunct w:val="0"/>
              <w:autoSpaceDE w:val="0"/>
              <w:autoSpaceDN w:val="0"/>
              <w:adjustRightInd w:val="0"/>
              <w:spacing w:after="0" w:line="240" w:lineRule="auto"/>
              <w:rPr>
                <w:rFonts w:ascii="Times New Roman" w:eastAsia="Calibri" w:hAnsi="Times New Roman" w:cs="Times New Roman"/>
                <w:sz w:val="28"/>
                <w:szCs w:val="28"/>
                <w:lang w:eastAsia="ru-RU"/>
              </w:rPr>
            </w:pPr>
          </w:p>
        </w:tc>
        <w:tc>
          <w:tcPr>
            <w:tcW w:w="958" w:type="dxa"/>
            <w:vMerge/>
            <w:vAlign w:val="center"/>
          </w:tcPr>
          <w:p w:rsidR="00D41660" w:rsidRPr="00E77C21" w:rsidRDefault="00D41660" w:rsidP="00D41660">
            <w:pPr>
              <w:overflowPunct w:val="0"/>
              <w:autoSpaceDE w:val="0"/>
              <w:autoSpaceDN w:val="0"/>
              <w:adjustRightInd w:val="0"/>
              <w:spacing w:after="0" w:line="240" w:lineRule="auto"/>
              <w:rPr>
                <w:rFonts w:ascii="Times New Roman" w:eastAsia="Calibri" w:hAnsi="Times New Roman" w:cs="Times New Roman"/>
                <w:sz w:val="28"/>
                <w:szCs w:val="28"/>
                <w:lang w:eastAsia="ru-RU"/>
              </w:rPr>
            </w:pPr>
          </w:p>
        </w:tc>
      </w:tr>
      <w:tr w:rsidR="00D41660" w:rsidRPr="00E77C21" w:rsidTr="00E77C21">
        <w:trPr>
          <w:cantSplit/>
          <w:trHeight w:val="418"/>
        </w:trPr>
        <w:tc>
          <w:tcPr>
            <w:tcW w:w="568"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425"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567"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992"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851"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134"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708"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567"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567"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567"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851"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567"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567"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567"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850"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709"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709"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567"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709"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958" w:type="dxa"/>
            <w:shd w:val="clear" w:color="auto" w:fill="auto"/>
            <w:noWrap/>
            <w:vAlign w:val="bottom"/>
          </w:tcPr>
          <w:p w:rsidR="00D41660" w:rsidRPr="00E77C21" w:rsidRDefault="00D41660" w:rsidP="00E77C21">
            <w:pPr>
              <w:overflowPunct w:val="0"/>
              <w:autoSpaceDE w:val="0"/>
              <w:autoSpaceDN w:val="0"/>
              <w:adjustRightInd w:val="0"/>
              <w:spacing w:after="0" w:line="240" w:lineRule="auto"/>
              <w:ind w:right="743"/>
              <w:rPr>
                <w:rFonts w:ascii="Times New Roman" w:eastAsia="Calibri" w:hAnsi="Times New Roman" w:cs="Times New Roman"/>
                <w:sz w:val="28"/>
                <w:szCs w:val="28"/>
                <w:lang w:eastAsia="ru-RU"/>
              </w:rPr>
            </w:pPr>
          </w:p>
        </w:tc>
      </w:tr>
      <w:tr w:rsidR="00D41660" w:rsidRPr="00E77C21" w:rsidTr="00E77C21">
        <w:trPr>
          <w:trHeight w:val="268"/>
        </w:trPr>
        <w:tc>
          <w:tcPr>
            <w:tcW w:w="568"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425"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567"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992"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851"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1134"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708"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567"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567"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567"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851"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567"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567"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567"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850"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709"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709"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567"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709"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77C21">
              <w:rPr>
                <w:rFonts w:ascii="Times New Roman" w:eastAsia="Calibri" w:hAnsi="Times New Roman" w:cs="Times New Roman"/>
                <w:sz w:val="28"/>
                <w:szCs w:val="28"/>
                <w:lang w:eastAsia="ru-RU"/>
              </w:rPr>
              <w:t> </w:t>
            </w:r>
          </w:p>
        </w:tc>
        <w:tc>
          <w:tcPr>
            <w:tcW w:w="958" w:type="dxa"/>
            <w:shd w:val="clear" w:color="auto" w:fill="auto"/>
            <w:noWrap/>
            <w:vAlign w:val="bottom"/>
          </w:tcPr>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p>
          <w:p w:rsidR="00D41660" w:rsidRPr="00E77C21" w:rsidRDefault="00D41660" w:rsidP="00E77C21">
            <w:pPr>
              <w:overflowPunct w:val="0"/>
              <w:autoSpaceDE w:val="0"/>
              <w:autoSpaceDN w:val="0"/>
              <w:adjustRightInd w:val="0"/>
              <w:spacing w:after="0" w:line="240" w:lineRule="auto"/>
              <w:rPr>
                <w:rFonts w:ascii="Times New Roman" w:eastAsia="Calibri" w:hAnsi="Times New Roman" w:cs="Times New Roman"/>
                <w:sz w:val="28"/>
                <w:szCs w:val="28"/>
                <w:lang w:eastAsia="ru-RU"/>
              </w:rPr>
            </w:pPr>
          </w:p>
        </w:tc>
      </w:tr>
    </w:tbl>
    <w:p w:rsidR="00E77C21" w:rsidRDefault="00E77C21" w:rsidP="005A6BD6">
      <w:pPr>
        <w:overflowPunct w:val="0"/>
        <w:autoSpaceDE w:val="0"/>
        <w:autoSpaceDN w:val="0"/>
        <w:adjustRightInd w:val="0"/>
        <w:spacing w:after="0" w:line="240" w:lineRule="auto"/>
        <w:ind w:firstLine="709"/>
        <w:jc w:val="center"/>
        <w:rPr>
          <w:rFonts w:ascii="Times New Roman" w:eastAsia="Calibri" w:hAnsi="Times New Roman" w:cs="Times New Roman"/>
          <w:sz w:val="18"/>
          <w:szCs w:val="18"/>
          <w:lang w:eastAsia="ru-RU"/>
        </w:rPr>
        <w:sectPr w:rsidR="00E77C21" w:rsidSect="00E77C21">
          <w:pgSz w:w="16838" w:h="11906" w:orient="landscape"/>
          <w:pgMar w:top="1247" w:right="567" w:bottom="1134" w:left="1985" w:header="284" w:footer="284" w:gutter="0"/>
          <w:cols w:space="720"/>
          <w:titlePg/>
          <w:docGrid w:linePitch="326"/>
        </w:sectPr>
      </w:pPr>
    </w:p>
    <w:tbl>
      <w:tblPr>
        <w:tblW w:w="9718" w:type="dxa"/>
        <w:jc w:val="center"/>
        <w:tblInd w:w="-1318" w:type="dxa"/>
        <w:tblLook w:val="01E0" w:firstRow="1" w:lastRow="1" w:firstColumn="1" w:lastColumn="1" w:noHBand="0" w:noVBand="0"/>
      </w:tblPr>
      <w:tblGrid>
        <w:gridCol w:w="1432"/>
        <w:gridCol w:w="8286"/>
      </w:tblGrid>
      <w:tr w:rsidR="00B52EF5" w:rsidRPr="00E77C21" w:rsidTr="00B52EF5">
        <w:trPr>
          <w:trHeight w:val="1616"/>
          <w:jc w:val="center"/>
        </w:trPr>
        <w:tc>
          <w:tcPr>
            <w:tcW w:w="1432" w:type="dxa"/>
          </w:tcPr>
          <w:p w:rsidR="00B52EF5" w:rsidRPr="00B92A4A" w:rsidRDefault="00B52EF5" w:rsidP="003F6D67">
            <w:pPr>
              <w:overflowPunct w:val="0"/>
              <w:autoSpaceDE w:val="0"/>
              <w:autoSpaceDN w:val="0"/>
              <w:adjustRightInd w:val="0"/>
              <w:spacing w:after="0" w:line="240" w:lineRule="auto"/>
              <w:jc w:val="center"/>
              <w:rPr>
                <w:rFonts w:ascii="Times New Roman" w:eastAsia="Calibri" w:hAnsi="Times New Roman" w:cs="Times New Roman"/>
                <w:b/>
                <w:bCs/>
                <w:spacing w:val="-1"/>
                <w:sz w:val="28"/>
                <w:szCs w:val="28"/>
                <w:lang w:eastAsia="ru-RU"/>
              </w:rPr>
            </w:pPr>
          </w:p>
        </w:tc>
        <w:tc>
          <w:tcPr>
            <w:tcW w:w="8286" w:type="dxa"/>
          </w:tcPr>
          <w:p w:rsidR="00B52EF5" w:rsidRPr="00B92A4A" w:rsidRDefault="00B52EF5" w:rsidP="003F6D67">
            <w:pPr>
              <w:overflowPunct w:val="0"/>
              <w:autoSpaceDE w:val="0"/>
              <w:autoSpaceDN w:val="0"/>
              <w:adjustRightInd w:val="0"/>
              <w:spacing w:after="0" w:line="240" w:lineRule="exact"/>
              <w:ind w:left="74"/>
              <w:jc w:val="center"/>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 xml:space="preserve">Приложение </w:t>
            </w:r>
            <w:r>
              <w:rPr>
                <w:rFonts w:ascii="Times New Roman" w:eastAsia="Calibri" w:hAnsi="Times New Roman" w:cs="Times New Roman"/>
                <w:sz w:val="28"/>
                <w:szCs w:val="28"/>
                <w:lang w:eastAsia="ru-RU"/>
              </w:rPr>
              <w:t>4</w:t>
            </w:r>
          </w:p>
          <w:p w:rsidR="00B52EF5" w:rsidRPr="00E77C21" w:rsidRDefault="00B52EF5" w:rsidP="009F1650">
            <w:pPr>
              <w:overflowPunct w:val="0"/>
              <w:autoSpaceDE w:val="0"/>
              <w:autoSpaceDN w:val="0"/>
              <w:adjustRightInd w:val="0"/>
              <w:spacing w:after="0" w:line="240" w:lineRule="exact"/>
              <w:ind w:left="74"/>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к административному р</w:t>
            </w:r>
            <w:r w:rsidRPr="00B92A4A">
              <w:rPr>
                <w:rFonts w:ascii="Times New Roman" w:eastAsia="Calibri" w:hAnsi="Times New Roman" w:cs="Times New Roman"/>
                <w:bCs/>
                <w:sz w:val="28"/>
                <w:szCs w:val="28"/>
                <w:lang w:eastAsia="ru-RU"/>
              </w:rPr>
              <w:t xml:space="preserve">егламенту </w:t>
            </w:r>
            <w:r w:rsidR="00A3329F">
              <w:rPr>
                <w:rFonts w:ascii="Times New Roman" w:eastAsia="Calibri" w:hAnsi="Times New Roman" w:cs="Times New Roman"/>
                <w:sz w:val="28"/>
                <w:szCs w:val="28"/>
                <w:lang w:eastAsia="ru-RU"/>
              </w:rPr>
              <w:t xml:space="preserve">управления </w:t>
            </w:r>
            <w:r w:rsidRPr="00B92A4A">
              <w:rPr>
                <w:rFonts w:ascii="Times New Roman" w:eastAsia="Calibri" w:hAnsi="Times New Roman" w:cs="Times New Roman"/>
                <w:sz w:val="28"/>
                <w:szCs w:val="28"/>
                <w:lang w:eastAsia="ru-RU"/>
              </w:rPr>
              <w:t xml:space="preserve">физической культуры и спорту администрации Благодарненского </w:t>
            </w:r>
            <w:r w:rsidR="009F1650">
              <w:rPr>
                <w:rFonts w:ascii="Times New Roman" w:eastAsia="Calibri" w:hAnsi="Times New Roman" w:cs="Times New Roman"/>
                <w:sz w:val="28"/>
                <w:szCs w:val="28"/>
                <w:lang w:eastAsia="ru-RU"/>
              </w:rPr>
              <w:t xml:space="preserve">муниципального </w:t>
            </w:r>
            <w:r w:rsidRPr="00B92A4A">
              <w:rPr>
                <w:rFonts w:ascii="Times New Roman" w:eastAsia="Calibri" w:hAnsi="Times New Roman" w:cs="Times New Roman"/>
                <w:sz w:val="28"/>
                <w:szCs w:val="28"/>
                <w:lang w:eastAsia="ru-RU"/>
              </w:rPr>
              <w:t xml:space="preserve">округа Ставропольского края  по предоставлению муниципальной услуги </w:t>
            </w:r>
            <w:r w:rsidRPr="00B92A4A">
              <w:rPr>
                <w:rFonts w:ascii="Times New Roman" w:eastAsia="Calibri" w:hAnsi="Times New Roman" w:cs="Times New Roman"/>
                <w:color w:val="000000"/>
                <w:sz w:val="28"/>
                <w:szCs w:val="28"/>
                <w:shd w:val="clear" w:color="auto" w:fill="FFFFFF"/>
              </w:rPr>
              <w:t>«Присвоение</w:t>
            </w:r>
            <w:r w:rsidRPr="00B92A4A">
              <w:rPr>
                <w:rFonts w:ascii="Times New Roman" w:eastAsia="Calibri" w:hAnsi="Times New Roman" w:cs="Times New Roman"/>
                <w:color w:val="000000"/>
                <w:sz w:val="28"/>
                <w:szCs w:val="28"/>
              </w:rPr>
              <w:t xml:space="preserve"> </w:t>
            </w:r>
            <w:r w:rsidRPr="00B92A4A">
              <w:rPr>
                <w:rFonts w:ascii="Times New Roman" w:eastAsia="Calibri" w:hAnsi="Times New Roman" w:cs="Times New Roman"/>
                <w:color w:val="000000"/>
                <w:sz w:val="28"/>
                <w:szCs w:val="28"/>
                <w:shd w:val="clear" w:color="auto" w:fill="FFFFFF"/>
              </w:rPr>
              <w:t>квалификационных категорий спортивных судей</w:t>
            </w:r>
            <w:r w:rsidR="006E0E31">
              <w:rPr>
                <w:rFonts w:ascii="Times New Roman" w:eastAsia="Calibri" w:hAnsi="Times New Roman" w:cs="Times New Roman"/>
                <w:color w:val="000000"/>
                <w:sz w:val="28"/>
                <w:szCs w:val="28"/>
                <w:shd w:val="clear" w:color="auto" w:fill="FFFFFF"/>
              </w:rPr>
              <w:t>»</w:t>
            </w:r>
            <w:r w:rsidRPr="00B92A4A">
              <w:rPr>
                <w:rFonts w:ascii="Times New Roman" w:eastAsia="Calibri" w:hAnsi="Times New Roman" w:cs="Times New Roman"/>
                <w:color w:val="000000"/>
                <w:sz w:val="28"/>
                <w:szCs w:val="28"/>
                <w:shd w:val="clear" w:color="auto" w:fill="FFFFFF"/>
              </w:rPr>
              <w:t xml:space="preserve"> </w:t>
            </w:r>
          </w:p>
        </w:tc>
      </w:tr>
    </w:tbl>
    <w:p w:rsidR="00B92A4A" w:rsidRPr="00B92A4A" w:rsidRDefault="00B92A4A" w:rsidP="00B92A4A">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p>
    <w:p w:rsidR="00B92A4A" w:rsidRPr="00B92A4A" w:rsidRDefault="00B92A4A" w:rsidP="00B92A4A">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p>
    <w:p w:rsidR="00B92A4A" w:rsidRPr="00B92A4A" w:rsidRDefault="00B92A4A" w:rsidP="00B92A4A">
      <w:pPr>
        <w:overflowPunct w:val="0"/>
        <w:autoSpaceDE w:val="0"/>
        <w:autoSpaceDN w:val="0"/>
        <w:adjustRightInd w:val="0"/>
        <w:spacing w:after="0" w:line="240" w:lineRule="exact"/>
        <w:jc w:val="center"/>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 xml:space="preserve">Показатели доступности и качества </w:t>
      </w:r>
    </w:p>
    <w:p w:rsidR="00B92A4A" w:rsidRPr="00B92A4A" w:rsidRDefault="00B92A4A" w:rsidP="00B92A4A">
      <w:pPr>
        <w:overflowPunct w:val="0"/>
        <w:autoSpaceDE w:val="0"/>
        <w:autoSpaceDN w:val="0"/>
        <w:adjustRightInd w:val="0"/>
        <w:spacing w:after="0" w:line="240" w:lineRule="exact"/>
        <w:jc w:val="center"/>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предоставления муниципальной услуги</w:t>
      </w:r>
    </w:p>
    <w:p w:rsidR="00B92A4A" w:rsidRPr="00B92A4A" w:rsidRDefault="00B92A4A" w:rsidP="00B92A4A">
      <w:pPr>
        <w:overflowPunct w:val="0"/>
        <w:autoSpaceDE w:val="0"/>
        <w:autoSpaceDN w:val="0"/>
        <w:adjustRightInd w:val="0"/>
        <w:spacing w:after="0" w:line="240" w:lineRule="auto"/>
        <w:jc w:val="center"/>
        <w:rPr>
          <w:rFonts w:ascii="Times New Roman" w:eastAsia="Calibri" w:hAnsi="Times New Roman" w:cs="Times New Roman"/>
          <w:b/>
          <w:sz w:val="28"/>
          <w:szCs w:val="28"/>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940"/>
        <w:gridCol w:w="2734"/>
      </w:tblGrid>
      <w:tr w:rsidR="00B92A4A" w:rsidRPr="00B92A4A" w:rsidTr="00B52EF5">
        <w:tc>
          <w:tcPr>
            <w:tcW w:w="648" w:type="dxa"/>
          </w:tcPr>
          <w:p w:rsidR="00B92A4A" w:rsidRPr="00B92A4A" w:rsidRDefault="00B92A4A" w:rsidP="00B52EF5">
            <w:pPr>
              <w:overflowPunct w:val="0"/>
              <w:autoSpaceDE w:val="0"/>
              <w:autoSpaceDN w:val="0"/>
              <w:adjustRightInd w:val="0"/>
              <w:spacing w:after="0" w:line="240" w:lineRule="exact"/>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 xml:space="preserve">№ </w:t>
            </w:r>
            <w:proofErr w:type="gramStart"/>
            <w:r w:rsidRPr="00B92A4A">
              <w:rPr>
                <w:rFonts w:ascii="Times New Roman" w:eastAsia="Calibri" w:hAnsi="Times New Roman" w:cs="Times New Roman"/>
                <w:sz w:val="28"/>
                <w:szCs w:val="28"/>
                <w:lang w:eastAsia="ru-RU"/>
              </w:rPr>
              <w:t>п</w:t>
            </w:r>
            <w:proofErr w:type="gramEnd"/>
            <w:r w:rsidRPr="00B92A4A">
              <w:rPr>
                <w:rFonts w:ascii="Times New Roman" w:eastAsia="Calibri" w:hAnsi="Times New Roman" w:cs="Times New Roman"/>
                <w:sz w:val="28"/>
                <w:szCs w:val="28"/>
                <w:lang w:eastAsia="ru-RU"/>
              </w:rPr>
              <w:t>/п</w:t>
            </w:r>
          </w:p>
        </w:tc>
        <w:tc>
          <w:tcPr>
            <w:tcW w:w="5940" w:type="dxa"/>
          </w:tcPr>
          <w:p w:rsidR="00B92A4A" w:rsidRPr="00B92A4A" w:rsidRDefault="00B92A4A" w:rsidP="00B52EF5">
            <w:pPr>
              <w:overflowPunct w:val="0"/>
              <w:autoSpaceDE w:val="0"/>
              <w:autoSpaceDN w:val="0"/>
              <w:adjustRightInd w:val="0"/>
              <w:spacing w:after="0" w:line="240" w:lineRule="exact"/>
              <w:jc w:val="center"/>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Показатели доступности и качества предоставления муниципальной услуги</w:t>
            </w:r>
          </w:p>
          <w:p w:rsidR="00B92A4A" w:rsidRPr="00B92A4A" w:rsidRDefault="00B92A4A" w:rsidP="00B52EF5">
            <w:pPr>
              <w:overflowPunct w:val="0"/>
              <w:autoSpaceDE w:val="0"/>
              <w:autoSpaceDN w:val="0"/>
              <w:adjustRightInd w:val="0"/>
              <w:spacing w:after="0" w:line="240" w:lineRule="exact"/>
              <w:jc w:val="center"/>
              <w:rPr>
                <w:rFonts w:ascii="Times New Roman" w:eastAsia="Calibri" w:hAnsi="Times New Roman" w:cs="Times New Roman"/>
                <w:sz w:val="28"/>
                <w:szCs w:val="28"/>
                <w:lang w:eastAsia="ru-RU"/>
              </w:rPr>
            </w:pPr>
          </w:p>
        </w:tc>
        <w:tc>
          <w:tcPr>
            <w:tcW w:w="2734" w:type="dxa"/>
          </w:tcPr>
          <w:p w:rsidR="00B92A4A" w:rsidRPr="00B92A4A" w:rsidRDefault="00B52EF5" w:rsidP="00B52EF5">
            <w:pPr>
              <w:overflowPunct w:val="0"/>
              <w:autoSpaceDE w:val="0"/>
              <w:autoSpaceDN w:val="0"/>
              <w:adjustRightInd w:val="0"/>
              <w:spacing w:after="0" w:line="240" w:lineRule="exact"/>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w:t>
            </w:r>
            <w:r w:rsidR="00B92A4A" w:rsidRPr="00B92A4A">
              <w:rPr>
                <w:rFonts w:ascii="Times New Roman" w:eastAsia="Calibri" w:hAnsi="Times New Roman" w:cs="Times New Roman"/>
                <w:sz w:val="28"/>
                <w:szCs w:val="28"/>
                <w:lang w:eastAsia="ru-RU"/>
              </w:rPr>
              <w:t>ормативное значение показателя</w:t>
            </w:r>
          </w:p>
        </w:tc>
      </w:tr>
      <w:tr w:rsidR="00B92A4A" w:rsidRPr="00B92A4A" w:rsidTr="00A7173A">
        <w:tc>
          <w:tcPr>
            <w:tcW w:w="9322" w:type="dxa"/>
            <w:gridSpan w:val="3"/>
          </w:tcPr>
          <w:p w:rsidR="00B92A4A" w:rsidRPr="00B92A4A" w:rsidRDefault="00B92A4A" w:rsidP="00B92A4A">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Показатели доступности предоставления муниципальной услуги</w:t>
            </w:r>
          </w:p>
        </w:tc>
      </w:tr>
      <w:tr w:rsidR="00B92A4A" w:rsidRPr="00B92A4A" w:rsidTr="00A7173A">
        <w:tc>
          <w:tcPr>
            <w:tcW w:w="648" w:type="dxa"/>
          </w:tcPr>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1.</w:t>
            </w:r>
          </w:p>
        </w:tc>
        <w:tc>
          <w:tcPr>
            <w:tcW w:w="5940" w:type="dxa"/>
          </w:tcPr>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 заявителей, ожидавших в очереди при подаче документов не более 15 минут</w:t>
            </w:r>
          </w:p>
        </w:tc>
        <w:tc>
          <w:tcPr>
            <w:tcW w:w="2734" w:type="dxa"/>
          </w:tcPr>
          <w:p w:rsidR="00B92A4A" w:rsidRPr="00B92A4A" w:rsidRDefault="00B92A4A" w:rsidP="00B92A4A">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100%</w:t>
            </w:r>
          </w:p>
        </w:tc>
      </w:tr>
      <w:tr w:rsidR="00B92A4A" w:rsidRPr="00B92A4A" w:rsidTr="00A7173A">
        <w:tc>
          <w:tcPr>
            <w:tcW w:w="648" w:type="dxa"/>
          </w:tcPr>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2.</w:t>
            </w:r>
          </w:p>
        </w:tc>
        <w:tc>
          <w:tcPr>
            <w:tcW w:w="5940" w:type="dxa"/>
          </w:tcPr>
          <w:p w:rsidR="00B92A4A" w:rsidRPr="00B92A4A" w:rsidRDefault="00B92A4A" w:rsidP="00A3329F">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 xml:space="preserve">% заявителей, удовлетворенных графиком работы </w:t>
            </w:r>
            <w:r w:rsidR="00A3329F">
              <w:rPr>
                <w:rFonts w:ascii="Times New Roman" w:eastAsia="Calibri" w:hAnsi="Times New Roman" w:cs="Times New Roman"/>
                <w:sz w:val="28"/>
                <w:szCs w:val="28"/>
                <w:lang w:eastAsia="ru-RU"/>
              </w:rPr>
              <w:t xml:space="preserve">управления </w:t>
            </w:r>
            <w:r w:rsidRPr="00B92A4A">
              <w:rPr>
                <w:rFonts w:ascii="Times New Roman" w:eastAsia="Calibri" w:hAnsi="Times New Roman" w:cs="Times New Roman"/>
                <w:sz w:val="28"/>
                <w:szCs w:val="28"/>
                <w:lang w:eastAsia="ru-RU"/>
              </w:rPr>
              <w:t xml:space="preserve">физической культуры и спорта </w:t>
            </w:r>
          </w:p>
        </w:tc>
        <w:tc>
          <w:tcPr>
            <w:tcW w:w="2734" w:type="dxa"/>
          </w:tcPr>
          <w:p w:rsidR="00B92A4A" w:rsidRPr="00B92A4A" w:rsidRDefault="00B92A4A" w:rsidP="00B92A4A">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100%</w:t>
            </w:r>
          </w:p>
        </w:tc>
      </w:tr>
      <w:tr w:rsidR="00B92A4A" w:rsidRPr="00B92A4A" w:rsidTr="00A7173A">
        <w:tc>
          <w:tcPr>
            <w:tcW w:w="648" w:type="dxa"/>
          </w:tcPr>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3.</w:t>
            </w:r>
          </w:p>
        </w:tc>
        <w:tc>
          <w:tcPr>
            <w:tcW w:w="5940" w:type="dxa"/>
          </w:tcPr>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Соблюдение сроков предоставления муниципальной услуги (% случаев предоставления услуги в установленный срок с момента приема документов)</w:t>
            </w:r>
          </w:p>
        </w:tc>
        <w:tc>
          <w:tcPr>
            <w:tcW w:w="2734" w:type="dxa"/>
          </w:tcPr>
          <w:p w:rsidR="00B92A4A" w:rsidRPr="00B92A4A" w:rsidRDefault="00B92A4A" w:rsidP="00B92A4A">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100%</w:t>
            </w:r>
          </w:p>
        </w:tc>
      </w:tr>
      <w:tr w:rsidR="00B92A4A" w:rsidRPr="00B92A4A" w:rsidTr="00A7173A">
        <w:tc>
          <w:tcPr>
            <w:tcW w:w="648" w:type="dxa"/>
          </w:tcPr>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4.</w:t>
            </w:r>
          </w:p>
        </w:tc>
        <w:tc>
          <w:tcPr>
            <w:tcW w:w="5940" w:type="dxa"/>
          </w:tcPr>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Количество обоснованных жалоб</w:t>
            </w:r>
          </w:p>
        </w:tc>
        <w:tc>
          <w:tcPr>
            <w:tcW w:w="2734" w:type="dxa"/>
          </w:tcPr>
          <w:p w:rsidR="00B92A4A" w:rsidRPr="00B92A4A" w:rsidRDefault="00B92A4A" w:rsidP="00B92A4A">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0</w:t>
            </w:r>
          </w:p>
        </w:tc>
      </w:tr>
      <w:tr w:rsidR="00B92A4A" w:rsidRPr="00B92A4A" w:rsidTr="00A7173A">
        <w:tc>
          <w:tcPr>
            <w:tcW w:w="648" w:type="dxa"/>
          </w:tcPr>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5.</w:t>
            </w:r>
          </w:p>
        </w:tc>
        <w:tc>
          <w:tcPr>
            <w:tcW w:w="5940" w:type="dxa"/>
          </w:tcPr>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Наличие на информационных стендах информационных  и  инструктивных документов</w:t>
            </w:r>
          </w:p>
        </w:tc>
        <w:tc>
          <w:tcPr>
            <w:tcW w:w="2734" w:type="dxa"/>
          </w:tcPr>
          <w:p w:rsidR="00B92A4A" w:rsidRPr="00B92A4A" w:rsidRDefault="00B92A4A" w:rsidP="00B92A4A">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100%</w:t>
            </w:r>
          </w:p>
        </w:tc>
      </w:tr>
      <w:tr w:rsidR="00B92A4A" w:rsidRPr="00B92A4A" w:rsidTr="00A7173A">
        <w:tc>
          <w:tcPr>
            <w:tcW w:w="648" w:type="dxa"/>
          </w:tcPr>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6</w:t>
            </w:r>
          </w:p>
        </w:tc>
        <w:tc>
          <w:tcPr>
            <w:tcW w:w="5940" w:type="dxa"/>
          </w:tcPr>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не – более 2</w:t>
            </w:r>
          </w:p>
        </w:tc>
        <w:tc>
          <w:tcPr>
            <w:tcW w:w="2734" w:type="dxa"/>
          </w:tcPr>
          <w:p w:rsidR="00B92A4A" w:rsidRPr="00B92A4A" w:rsidRDefault="00B92A4A" w:rsidP="00B92A4A">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p>
          <w:p w:rsidR="00B92A4A" w:rsidRPr="00B92A4A" w:rsidRDefault="00B92A4A" w:rsidP="00B92A4A">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100%</w:t>
            </w:r>
          </w:p>
        </w:tc>
      </w:tr>
      <w:tr w:rsidR="00B92A4A" w:rsidRPr="00B92A4A" w:rsidTr="00A7173A">
        <w:tc>
          <w:tcPr>
            <w:tcW w:w="9322" w:type="dxa"/>
            <w:gridSpan w:val="3"/>
          </w:tcPr>
          <w:p w:rsidR="00B92A4A" w:rsidRPr="00B92A4A" w:rsidRDefault="00B92A4A" w:rsidP="00B92A4A">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p>
          <w:p w:rsidR="00B92A4A" w:rsidRPr="00B92A4A" w:rsidRDefault="00B92A4A" w:rsidP="00B92A4A">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Показатели качества предоставления муниципальной услуги</w:t>
            </w:r>
          </w:p>
        </w:tc>
      </w:tr>
      <w:tr w:rsidR="00B92A4A" w:rsidRPr="00B92A4A" w:rsidTr="00A7173A">
        <w:tc>
          <w:tcPr>
            <w:tcW w:w="648" w:type="dxa"/>
          </w:tcPr>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7.</w:t>
            </w:r>
          </w:p>
        </w:tc>
        <w:tc>
          <w:tcPr>
            <w:tcW w:w="5940" w:type="dxa"/>
          </w:tcPr>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Правдивость (достоверность) и полнота информации о предоставляемой услуге</w:t>
            </w:r>
          </w:p>
        </w:tc>
        <w:tc>
          <w:tcPr>
            <w:tcW w:w="2734" w:type="dxa"/>
          </w:tcPr>
          <w:p w:rsidR="00B92A4A" w:rsidRPr="00B92A4A" w:rsidRDefault="00B92A4A" w:rsidP="00B92A4A">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100%</w:t>
            </w:r>
          </w:p>
        </w:tc>
      </w:tr>
      <w:tr w:rsidR="00B92A4A" w:rsidRPr="00B92A4A" w:rsidTr="00A7173A">
        <w:tc>
          <w:tcPr>
            <w:tcW w:w="648" w:type="dxa"/>
          </w:tcPr>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8.</w:t>
            </w:r>
          </w:p>
        </w:tc>
        <w:tc>
          <w:tcPr>
            <w:tcW w:w="5940" w:type="dxa"/>
          </w:tcPr>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Простота и ясность изложения информационных и инструктивных документов (% заявителей, обратившихся за консультацией)</w:t>
            </w:r>
          </w:p>
        </w:tc>
        <w:tc>
          <w:tcPr>
            <w:tcW w:w="2734" w:type="dxa"/>
          </w:tcPr>
          <w:p w:rsidR="00B92A4A" w:rsidRPr="00B92A4A" w:rsidRDefault="00B92A4A" w:rsidP="00B92A4A">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10%</w:t>
            </w:r>
          </w:p>
        </w:tc>
      </w:tr>
      <w:tr w:rsidR="00B92A4A" w:rsidRPr="00B92A4A" w:rsidTr="00A7173A">
        <w:tc>
          <w:tcPr>
            <w:tcW w:w="648" w:type="dxa"/>
          </w:tcPr>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9.</w:t>
            </w:r>
          </w:p>
        </w:tc>
        <w:tc>
          <w:tcPr>
            <w:tcW w:w="5940" w:type="dxa"/>
          </w:tcPr>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 заявителей, удовлетворенных культурой обслуживания (вежливостью) персонала</w:t>
            </w:r>
          </w:p>
        </w:tc>
        <w:tc>
          <w:tcPr>
            <w:tcW w:w="2734" w:type="dxa"/>
          </w:tcPr>
          <w:p w:rsidR="00B92A4A" w:rsidRPr="00B92A4A" w:rsidRDefault="00B92A4A" w:rsidP="00B92A4A">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100%</w:t>
            </w:r>
          </w:p>
        </w:tc>
      </w:tr>
      <w:tr w:rsidR="00B92A4A" w:rsidRPr="00B92A4A" w:rsidTr="00A7173A">
        <w:tc>
          <w:tcPr>
            <w:tcW w:w="648" w:type="dxa"/>
          </w:tcPr>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10.</w:t>
            </w:r>
          </w:p>
        </w:tc>
        <w:tc>
          <w:tcPr>
            <w:tcW w:w="5940" w:type="dxa"/>
          </w:tcPr>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 заявителей удовлетворенных качеством результатов труда сотрудников (профессиональное мастерство)</w:t>
            </w:r>
          </w:p>
        </w:tc>
        <w:tc>
          <w:tcPr>
            <w:tcW w:w="2734" w:type="dxa"/>
          </w:tcPr>
          <w:p w:rsidR="00B92A4A" w:rsidRPr="00B92A4A" w:rsidRDefault="00B92A4A" w:rsidP="00B92A4A">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100%</w:t>
            </w:r>
          </w:p>
          <w:p w:rsidR="00B92A4A" w:rsidRPr="00B92A4A" w:rsidRDefault="00B92A4A" w:rsidP="00B92A4A">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p>
          <w:p w:rsidR="00B92A4A" w:rsidRPr="00B92A4A" w:rsidRDefault="00B92A4A" w:rsidP="00B92A4A">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p>
        </w:tc>
      </w:tr>
    </w:tbl>
    <w:p w:rsidR="00B92A4A" w:rsidRPr="00B92A4A" w:rsidRDefault="00B92A4A" w:rsidP="00B92A4A">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p>
    <w:p w:rsidR="00B92A4A" w:rsidRDefault="00B92A4A" w:rsidP="00B92A4A">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p>
    <w:tbl>
      <w:tblPr>
        <w:tblW w:w="9718" w:type="dxa"/>
        <w:jc w:val="center"/>
        <w:tblInd w:w="-1318" w:type="dxa"/>
        <w:tblLook w:val="01E0" w:firstRow="1" w:lastRow="1" w:firstColumn="1" w:lastColumn="1" w:noHBand="0" w:noVBand="0"/>
      </w:tblPr>
      <w:tblGrid>
        <w:gridCol w:w="1432"/>
        <w:gridCol w:w="8286"/>
      </w:tblGrid>
      <w:tr w:rsidR="00B52EF5" w:rsidRPr="00E77C21" w:rsidTr="003F6D67">
        <w:trPr>
          <w:trHeight w:val="1616"/>
          <w:jc w:val="center"/>
        </w:trPr>
        <w:tc>
          <w:tcPr>
            <w:tcW w:w="1432" w:type="dxa"/>
          </w:tcPr>
          <w:p w:rsidR="00B52EF5" w:rsidRPr="00B92A4A" w:rsidRDefault="00B52EF5" w:rsidP="003F6D67">
            <w:pPr>
              <w:overflowPunct w:val="0"/>
              <w:autoSpaceDE w:val="0"/>
              <w:autoSpaceDN w:val="0"/>
              <w:adjustRightInd w:val="0"/>
              <w:spacing w:after="0" w:line="240" w:lineRule="auto"/>
              <w:jc w:val="center"/>
              <w:rPr>
                <w:rFonts w:ascii="Times New Roman" w:eastAsia="Calibri" w:hAnsi="Times New Roman" w:cs="Times New Roman"/>
                <w:b/>
                <w:bCs/>
                <w:spacing w:val="-1"/>
                <w:sz w:val="28"/>
                <w:szCs w:val="28"/>
                <w:lang w:eastAsia="ru-RU"/>
              </w:rPr>
            </w:pPr>
          </w:p>
        </w:tc>
        <w:tc>
          <w:tcPr>
            <w:tcW w:w="8286" w:type="dxa"/>
          </w:tcPr>
          <w:p w:rsidR="00B52EF5" w:rsidRPr="00B92A4A" w:rsidRDefault="00B52EF5" w:rsidP="003F6D67">
            <w:pPr>
              <w:overflowPunct w:val="0"/>
              <w:autoSpaceDE w:val="0"/>
              <w:autoSpaceDN w:val="0"/>
              <w:adjustRightInd w:val="0"/>
              <w:spacing w:after="0" w:line="240" w:lineRule="exact"/>
              <w:ind w:left="74"/>
              <w:jc w:val="center"/>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 xml:space="preserve">Приложение </w:t>
            </w:r>
            <w:r>
              <w:rPr>
                <w:rFonts w:ascii="Times New Roman" w:eastAsia="Calibri" w:hAnsi="Times New Roman" w:cs="Times New Roman"/>
                <w:sz w:val="28"/>
                <w:szCs w:val="28"/>
                <w:lang w:eastAsia="ru-RU"/>
              </w:rPr>
              <w:t>5</w:t>
            </w:r>
          </w:p>
          <w:p w:rsidR="00B52EF5" w:rsidRPr="00E77C21" w:rsidRDefault="00B52EF5" w:rsidP="009F1650">
            <w:pPr>
              <w:overflowPunct w:val="0"/>
              <w:autoSpaceDE w:val="0"/>
              <w:autoSpaceDN w:val="0"/>
              <w:adjustRightInd w:val="0"/>
              <w:spacing w:after="0" w:line="240" w:lineRule="exact"/>
              <w:ind w:left="74"/>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к административному р</w:t>
            </w:r>
            <w:r w:rsidRPr="00B92A4A">
              <w:rPr>
                <w:rFonts w:ascii="Times New Roman" w:eastAsia="Calibri" w:hAnsi="Times New Roman" w:cs="Times New Roman"/>
                <w:bCs/>
                <w:sz w:val="28"/>
                <w:szCs w:val="28"/>
                <w:lang w:eastAsia="ru-RU"/>
              </w:rPr>
              <w:t xml:space="preserve">егламенту </w:t>
            </w:r>
            <w:r w:rsidR="00A3329F">
              <w:rPr>
                <w:rFonts w:ascii="Times New Roman" w:eastAsia="Calibri" w:hAnsi="Times New Roman" w:cs="Times New Roman"/>
                <w:sz w:val="28"/>
                <w:szCs w:val="28"/>
                <w:lang w:eastAsia="ru-RU"/>
              </w:rPr>
              <w:t xml:space="preserve">управления </w:t>
            </w:r>
            <w:r w:rsidRPr="00B92A4A">
              <w:rPr>
                <w:rFonts w:ascii="Times New Roman" w:eastAsia="Calibri" w:hAnsi="Times New Roman" w:cs="Times New Roman"/>
                <w:sz w:val="28"/>
                <w:szCs w:val="28"/>
                <w:lang w:eastAsia="ru-RU"/>
              </w:rPr>
              <w:t xml:space="preserve">физической культуры и спорту администрации Благодарненского </w:t>
            </w:r>
            <w:r w:rsidR="009F1650">
              <w:rPr>
                <w:rFonts w:ascii="Times New Roman" w:eastAsia="Calibri" w:hAnsi="Times New Roman" w:cs="Times New Roman"/>
                <w:sz w:val="28"/>
                <w:szCs w:val="28"/>
                <w:lang w:eastAsia="ru-RU"/>
              </w:rPr>
              <w:t xml:space="preserve">муниципального </w:t>
            </w:r>
            <w:r w:rsidRPr="00B92A4A">
              <w:rPr>
                <w:rFonts w:ascii="Times New Roman" w:eastAsia="Calibri" w:hAnsi="Times New Roman" w:cs="Times New Roman"/>
                <w:sz w:val="28"/>
                <w:szCs w:val="28"/>
                <w:lang w:eastAsia="ru-RU"/>
              </w:rPr>
              <w:t xml:space="preserve">округа Ставропольского края  по предоставлению муниципальной услуги </w:t>
            </w:r>
            <w:r w:rsidRPr="00B92A4A">
              <w:rPr>
                <w:rFonts w:ascii="Times New Roman" w:eastAsia="Calibri" w:hAnsi="Times New Roman" w:cs="Times New Roman"/>
                <w:color w:val="000000"/>
                <w:sz w:val="28"/>
                <w:szCs w:val="28"/>
                <w:shd w:val="clear" w:color="auto" w:fill="FFFFFF"/>
              </w:rPr>
              <w:t>«Присвоение</w:t>
            </w:r>
            <w:r w:rsidRPr="00B92A4A">
              <w:rPr>
                <w:rFonts w:ascii="Times New Roman" w:eastAsia="Calibri" w:hAnsi="Times New Roman" w:cs="Times New Roman"/>
                <w:color w:val="000000"/>
                <w:sz w:val="28"/>
                <w:szCs w:val="28"/>
              </w:rPr>
              <w:t xml:space="preserve"> </w:t>
            </w:r>
            <w:r w:rsidRPr="00B92A4A">
              <w:rPr>
                <w:rFonts w:ascii="Times New Roman" w:eastAsia="Calibri" w:hAnsi="Times New Roman" w:cs="Times New Roman"/>
                <w:color w:val="000000"/>
                <w:sz w:val="28"/>
                <w:szCs w:val="28"/>
                <w:shd w:val="clear" w:color="auto" w:fill="FFFFFF"/>
              </w:rPr>
              <w:t>квалификационных категорий спортивных судей</w:t>
            </w:r>
            <w:r w:rsidR="006E0E31">
              <w:rPr>
                <w:rFonts w:ascii="Times New Roman" w:eastAsia="Calibri" w:hAnsi="Times New Roman" w:cs="Times New Roman"/>
                <w:color w:val="000000"/>
                <w:sz w:val="28"/>
                <w:szCs w:val="28"/>
                <w:shd w:val="clear" w:color="auto" w:fill="FFFFFF"/>
              </w:rPr>
              <w:t xml:space="preserve">» </w:t>
            </w:r>
          </w:p>
        </w:tc>
      </w:tr>
    </w:tbl>
    <w:p w:rsidR="00B92A4A" w:rsidRPr="00B92A4A" w:rsidRDefault="00B92A4A" w:rsidP="00EC4265">
      <w:pPr>
        <w:overflowPunct w:val="0"/>
        <w:autoSpaceDE w:val="0"/>
        <w:autoSpaceDN w:val="0"/>
        <w:adjustRightInd w:val="0"/>
        <w:spacing w:after="0" w:line="240" w:lineRule="auto"/>
        <w:ind w:firstLine="851"/>
        <w:jc w:val="center"/>
        <w:rPr>
          <w:rFonts w:ascii="Times New Roman" w:eastAsia="Calibri" w:hAnsi="Times New Roman" w:cs="Times New Roman"/>
          <w:sz w:val="28"/>
          <w:szCs w:val="28"/>
          <w:lang w:eastAsia="ru-RU"/>
        </w:rPr>
      </w:pPr>
    </w:p>
    <w:p w:rsidR="00B92A4A" w:rsidRPr="00B92A4A" w:rsidRDefault="00B92A4A" w:rsidP="00EC4265">
      <w:pPr>
        <w:overflowPunct w:val="0"/>
        <w:autoSpaceDE w:val="0"/>
        <w:autoSpaceDN w:val="0"/>
        <w:adjustRightInd w:val="0"/>
        <w:spacing w:after="0" w:line="240" w:lineRule="auto"/>
        <w:ind w:firstLine="851"/>
        <w:jc w:val="center"/>
        <w:rPr>
          <w:rFonts w:ascii="Times New Roman" w:eastAsia="Calibri" w:hAnsi="Times New Roman" w:cs="Times New Roman"/>
          <w:sz w:val="28"/>
          <w:szCs w:val="28"/>
          <w:lang w:eastAsia="ru-RU"/>
        </w:rPr>
      </w:pPr>
    </w:p>
    <w:p w:rsidR="00B92A4A" w:rsidRPr="00B92A4A" w:rsidRDefault="00B92A4A" w:rsidP="00EC4265">
      <w:pPr>
        <w:spacing w:after="0" w:line="240" w:lineRule="auto"/>
        <w:ind w:right="283" w:firstLine="851"/>
        <w:jc w:val="center"/>
        <w:rPr>
          <w:rFonts w:ascii="Times New Roman" w:eastAsia="Times New Roman" w:hAnsi="Times New Roman" w:cs="Times New Roman"/>
          <w:caps/>
          <w:sz w:val="28"/>
          <w:szCs w:val="28"/>
          <w:lang w:eastAsia="x-none"/>
        </w:rPr>
      </w:pPr>
      <w:r w:rsidRPr="00B92A4A">
        <w:rPr>
          <w:rFonts w:ascii="Times New Roman" w:eastAsia="Times New Roman" w:hAnsi="Times New Roman" w:cs="Times New Roman"/>
          <w:caps/>
          <w:sz w:val="28"/>
          <w:szCs w:val="28"/>
          <w:lang w:val="x-none" w:eastAsia="x-none"/>
        </w:rPr>
        <w:t xml:space="preserve">Администрация Благодарненского </w:t>
      </w:r>
      <w:r w:rsidR="006E0E31">
        <w:rPr>
          <w:rFonts w:ascii="Times New Roman" w:eastAsia="Times New Roman" w:hAnsi="Times New Roman" w:cs="Times New Roman"/>
          <w:caps/>
          <w:sz w:val="28"/>
          <w:szCs w:val="28"/>
          <w:lang w:eastAsia="x-none"/>
        </w:rPr>
        <w:t xml:space="preserve">МУНИЦИПАЛЬНОГО </w:t>
      </w:r>
      <w:r w:rsidRPr="00B92A4A">
        <w:rPr>
          <w:rFonts w:ascii="Times New Roman" w:eastAsia="Times New Roman" w:hAnsi="Times New Roman" w:cs="Times New Roman"/>
          <w:caps/>
          <w:sz w:val="28"/>
          <w:szCs w:val="28"/>
          <w:lang w:val="x-none" w:eastAsia="x-none"/>
        </w:rPr>
        <w:t>округа Ставропольского края</w:t>
      </w:r>
    </w:p>
    <w:p w:rsidR="00B92A4A" w:rsidRPr="00B92A4A" w:rsidRDefault="00B92A4A" w:rsidP="00EC4265">
      <w:pPr>
        <w:spacing w:after="0" w:line="240" w:lineRule="auto"/>
        <w:ind w:right="283" w:firstLine="851"/>
        <w:jc w:val="center"/>
        <w:rPr>
          <w:rFonts w:ascii="Times New Roman" w:eastAsia="Times New Roman" w:hAnsi="Times New Roman" w:cs="Times New Roman"/>
          <w:caps/>
          <w:sz w:val="28"/>
          <w:szCs w:val="28"/>
          <w:lang w:eastAsia="x-none"/>
        </w:rPr>
      </w:pPr>
    </w:p>
    <w:p w:rsidR="00B92A4A" w:rsidRPr="00B92A4A" w:rsidRDefault="00B92A4A" w:rsidP="00EC4265">
      <w:pPr>
        <w:spacing w:after="0" w:line="240" w:lineRule="auto"/>
        <w:ind w:right="-1" w:firstLine="851"/>
        <w:jc w:val="center"/>
        <w:rPr>
          <w:rFonts w:ascii="Times New Roman" w:eastAsia="Times New Roman" w:hAnsi="Times New Roman" w:cs="Times New Roman"/>
          <w:caps/>
          <w:sz w:val="28"/>
          <w:szCs w:val="28"/>
          <w:lang w:eastAsia="x-none"/>
        </w:rPr>
      </w:pPr>
      <w:r w:rsidRPr="00B92A4A">
        <w:rPr>
          <w:rFonts w:ascii="Times New Roman" w:eastAsia="Times New Roman" w:hAnsi="Times New Roman" w:cs="Times New Roman"/>
          <w:caps/>
          <w:sz w:val="28"/>
          <w:szCs w:val="28"/>
          <w:lang w:val="x-none" w:eastAsia="x-none"/>
        </w:rPr>
        <w:t>ПОСТАНОВЛЕНИЕ</w:t>
      </w:r>
    </w:p>
    <w:p w:rsidR="00B52EF5" w:rsidRDefault="00B52EF5" w:rsidP="00B52EF5">
      <w:pPr>
        <w:overflowPunct w:val="0"/>
        <w:autoSpaceDE w:val="0"/>
        <w:autoSpaceDN w:val="0"/>
        <w:adjustRightInd w:val="0"/>
        <w:spacing w:after="0" w:line="240" w:lineRule="exact"/>
        <w:ind w:right="4961"/>
        <w:rPr>
          <w:rFonts w:ascii="Times New Roman" w:eastAsia="Calibri" w:hAnsi="Times New Roman" w:cs="Times New Roman"/>
          <w:bCs/>
          <w:sz w:val="28"/>
          <w:szCs w:val="28"/>
          <w:lang w:eastAsia="ru-RU"/>
        </w:rPr>
      </w:pPr>
    </w:p>
    <w:p w:rsidR="00B52EF5" w:rsidRDefault="00B52EF5" w:rsidP="00B52EF5">
      <w:pPr>
        <w:overflowPunct w:val="0"/>
        <w:autoSpaceDE w:val="0"/>
        <w:autoSpaceDN w:val="0"/>
        <w:adjustRightInd w:val="0"/>
        <w:spacing w:after="0" w:line="240" w:lineRule="exact"/>
        <w:ind w:right="4961"/>
        <w:rPr>
          <w:rFonts w:ascii="Times New Roman" w:eastAsia="Calibri" w:hAnsi="Times New Roman" w:cs="Times New Roman"/>
          <w:bCs/>
          <w:sz w:val="28"/>
          <w:szCs w:val="28"/>
          <w:lang w:eastAsia="ru-RU"/>
        </w:rPr>
      </w:pPr>
    </w:p>
    <w:p w:rsidR="00B92A4A" w:rsidRDefault="00B92A4A" w:rsidP="00B52EF5">
      <w:pPr>
        <w:overflowPunct w:val="0"/>
        <w:autoSpaceDE w:val="0"/>
        <w:autoSpaceDN w:val="0"/>
        <w:adjustRightInd w:val="0"/>
        <w:spacing w:after="0" w:line="240" w:lineRule="exact"/>
        <w:ind w:right="4961"/>
        <w:rPr>
          <w:rFonts w:ascii="Times New Roman" w:eastAsia="Calibri" w:hAnsi="Times New Roman" w:cs="Times New Roman"/>
          <w:bCs/>
          <w:sz w:val="28"/>
          <w:szCs w:val="28"/>
          <w:lang w:eastAsia="ru-RU"/>
        </w:rPr>
      </w:pPr>
      <w:r w:rsidRPr="00B92A4A">
        <w:rPr>
          <w:rFonts w:ascii="Times New Roman" w:eastAsia="Calibri" w:hAnsi="Times New Roman" w:cs="Times New Roman"/>
          <w:bCs/>
          <w:sz w:val="28"/>
          <w:szCs w:val="28"/>
          <w:lang w:eastAsia="ru-RU"/>
        </w:rPr>
        <w:t>О присвоении квалификационных категорий спортивных судей</w:t>
      </w:r>
    </w:p>
    <w:p w:rsidR="00B52EF5" w:rsidRPr="00B92A4A" w:rsidRDefault="00B52EF5" w:rsidP="00B52EF5">
      <w:pPr>
        <w:overflowPunct w:val="0"/>
        <w:autoSpaceDE w:val="0"/>
        <w:autoSpaceDN w:val="0"/>
        <w:adjustRightInd w:val="0"/>
        <w:spacing w:after="0" w:line="240" w:lineRule="exact"/>
        <w:ind w:right="4961"/>
        <w:rPr>
          <w:rFonts w:ascii="Times New Roman" w:eastAsia="Calibri" w:hAnsi="Times New Roman" w:cs="Times New Roman"/>
          <w:sz w:val="28"/>
          <w:szCs w:val="28"/>
          <w:lang w:eastAsia="ru-RU"/>
        </w:rPr>
      </w:pPr>
    </w:p>
    <w:p w:rsidR="00B92A4A" w:rsidRPr="00B92A4A" w:rsidRDefault="00B92A4A" w:rsidP="00EC4265">
      <w:pPr>
        <w:overflowPunct w:val="0"/>
        <w:autoSpaceDE w:val="0"/>
        <w:autoSpaceDN w:val="0"/>
        <w:adjustRightInd w:val="0"/>
        <w:spacing w:after="0" w:line="240" w:lineRule="auto"/>
        <w:ind w:firstLine="851"/>
        <w:jc w:val="center"/>
        <w:rPr>
          <w:rFonts w:ascii="Times New Roman" w:eastAsia="Calibri" w:hAnsi="Times New Roman" w:cs="Times New Roman"/>
          <w:sz w:val="28"/>
          <w:szCs w:val="28"/>
          <w:lang w:eastAsia="ru-RU"/>
        </w:rPr>
      </w:pPr>
    </w:p>
    <w:p w:rsidR="00B92A4A" w:rsidRPr="00B92A4A" w:rsidRDefault="00B92A4A" w:rsidP="00EC4265">
      <w:pPr>
        <w:overflowPunct w:val="0"/>
        <w:autoSpaceDE w:val="0"/>
        <w:autoSpaceDN w:val="0"/>
        <w:adjustRightInd w:val="0"/>
        <w:spacing w:after="0" w:line="240" w:lineRule="auto"/>
        <w:ind w:firstLine="851"/>
        <w:jc w:val="both"/>
        <w:rPr>
          <w:rFonts w:ascii="Times New Roman" w:eastAsia="Calibri" w:hAnsi="Times New Roman" w:cs="Times New Roman"/>
          <w:bCs/>
          <w:sz w:val="28"/>
          <w:szCs w:val="28"/>
          <w:lang w:eastAsia="ru-RU"/>
        </w:rPr>
      </w:pPr>
      <w:proofErr w:type="gramStart"/>
      <w:r w:rsidRPr="00B92A4A">
        <w:rPr>
          <w:rFonts w:ascii="Times New Roman" w:eastAsia="Calibri" w:hAnsi="Times New Roman" w:cs="Times New Roman"/>
          <w:bCs/>
          <w:sz w:val="28"/>
          <w:szCs w:val="28"/>
          <w:lang w:eastAsia="ru-RU"/>
        </w:rPr>
        <w:t>В соответствии с</w:t>
      </w:r>
      <w:r w:rsidR="00B52EF5">
        <w:rPr>
          <w:rFonts w:ascii="Times New Roman" w:eastAsia="Calibri" w:hAnsi="Times New Roman" w:cs="Times New Roman"/>
          <w:bCs/>
          <w:sz w:val="28"/>
          <w:szCs w:val="28"/>
          <w:lang w:eastAsia="ru-RU"/>
        </w:rPr>
        <w:t xml:space="preserve">   ф</w:t>
      </w:r>
      <w:r w:rsidRPr="00B92A4A">
        <w:rPr>
          <w:rFonts w:ascii="Times New Roman" w:eastAsia="Calibri" w:hAnsi="Times New Roman" w:cs="Times New Roman"/>
          <w:bCs/>
          <w:sz w:val="28"/>
          <w:szCs w:val="28"/>
          <w:lang w:eastAsia="ru-RU"/>
        </w:rPr>
        <w:t xml:space="preserve">едеральными </w:t>
      </w:r>
      <w:r w:rsidR="00B52EF5">
        <w:rPr>
          <w:rFonts w:ascii="Times New Roman" w:eastAsia="Calibri" w:hAnsi="Times New Roman" w:cs="Times New Roman"/>
          <w:bCs/>
          <w:sz w:val="28"/>
          <w:szCs w:val="28"/>
          <w:lang w:eastAsia="ru-RU"/>
        </w:rPr>
        <w:t xml:space="preserve">  </w:t>
      </w:r>
      <w:r w:rsidRPr="00B92A4A">
        <w:rPr>
          <w:rFonts w:ascii="Times New Roman" w:eastAsia="Calibri" w:hAnsi="Times New Roman" w:cs="Times New Roman"/>
          <w:bCs/>
          <w:sz w:val="28"/>
          <w:szCs w:val="28"/>
          <w:lang w:eastAsia="ru-RU"/>
        </w:rPr>
        <w:t xml:space="preserve">законами от 06 октября 2003 года № 131-ФЗ «Об общих принципах организации местного самоуправления в Российской Федерации», от 04 декабря 2007 года № 329-ФЗ «О физической культуре и спорте в Российской Федерации», </w:t>
      </w:r>
      <w:r w:rsidRPr="00B92A4A">
        <w:rPr>
          <w:rFonts w:ascii="Times New Roman" w:eastAsia="Calibri" w:hAnsi="Times New Roman" w:cs="Times New Roman"/>
          <w:sz w:val="28"/>
          <w:szCs w:val="28"/>
          <w:lang w:eastAsia="ru-RU"/>
        </w:rPr>
        <w:t>на основании Положения о спортивных судьях, утвержденного приказом Министерства спорта Российской Федерации от 30 сентября 2015 года № 913, и представленных документов о выполнении квалификационных норм и</w:t>
      </w:r>
      <w:proofErr w:type="gramEnd"/>
      <w:r w:rsidRPr="00B92A4A">
        <w:rPr>
          <w:rFonts w:ascii="Times New Roman" w:eastAsia="Calibri" w:hAnsi="Times New Roman" w:cs="Times New Roman"/>
          <w:sz w:val="28"/>
          <w:szCs w:val="28"/>
          <w:lang w:eastAsia="ru-RU"/>
        </w:rPr>
        <w:t xml:space="preserve"> требований, предъявляемых к спортивным судьям, постановляет</w:t>
      </w:r>
    </w:p>
    <w:p w:rsidR="00B92A4A" w:rsidRPr="00B92A4A" w:rsidRDefault="00B92A4A" w:rsidP="00B52EF5">
      <w:pPr>
        <w:widowControl w:val="0"/>
        <w:suppressAutoHyphens/>
        <w:autoSpaceDE w:val="0"/>
        <w:autoSpaceDN w:val="0"/>
        <w:adjustRightInd w:val="0"/>
        <w:spacing w:after="0" w:line="240" w:lineRule="auto"/>
        <w:ind w:firstLine="851"/>
        <w:jc w:val="both"/>
        <w:rPr>
          <w:rFonts w:ascii="Times New Roman" w:eastAsia="Calibri" w:hAnsi="Times New Roman" w:cs="Times New Roman"/>
          <w:kern w:val="1"/>
          <w:sz w:val="28"/>
          <w:szCs w:val="28"/>
          <w:lang w:bidi="en-US"/>
        </w:rPr>
      </w:pPr>
      <w:r w:rsidRPr="00B92A4A">
        <w:rPr>
          <w:rFonts w:ascii="Times New Roman" w:eastAsia="Calibri" w:hAnsi="Times New Roman" w:cs="Times New Roman"/>
          <w:bCs/>
          <w:kern w:val="1"/>
          <w:sz w:val="28"/>
          <w:szCs w:val="28"/>
          <w:lang w:bidi="en-US"/>
        </w:rPr>
        <w:t xml:space="preserve">1. </w:t>
      </w:r>
      <w:proofErr w:type="gramStart"/>
      <w:r w:rsidRPr="00B92A4A">
        <w:rPr>
          <w:rFonts w:ascii="Times New Roman" w:eastAsia="Calibri" w:hAnsi="Times New Roman" w:cs="Times New Roman"/>
          <w:kern w:val="1"/>
          <w:sz w:val="28"/>
          <w:szCs w:val="28"/>
          <w:lang w:bidi="en-US"/>
        </w:rPr>
        <w:t xml:space="preserve">Присвоить квалификационные категории спортивных судей (спортивный судья  (номер категории) по виду спорта </w:t>
      </w:r>
      <w:r w:rsidRPr="00B92A4A">
        <w:rPr>
          <w:rFonts w:ascii="Times New Roman" w:eastAsia="Calibri" w:hAnsi="Times New Roman" w:cs="Times New Roman"/>
          <w:kern w:val="1"/>
          <w:sz w:val="28"/>
          <w:szCs w:val="28"/>
          <w:u w:val="single"/>
          <w:lang w:bidi="en-US"/>
        </w:rPr>
        <w:t>«(вид спорта)»</w:t>
      </w:r>
      <w:r w:rsidRPr="00B92A4A">
        <w:rPr>
          <w:rFonts w:ascii="Times New Roman" w:eastAsia="Calibri" w:hAnsi="Times New Roman" w:cs="Times New Roman"/>
          <w:kern w:val="1"/>
          <w:sz w:val="28"/>
          <w:szCs w:val="28"/>
          <w:lang w:bidi="en-US"/>
        </w:rPr>
        <w:t>:</w:t>
      </w:r>
      <w:proofErr w:type="gramEnd"/>
    </w:p>
    <w:p w:rsidR="00B92A4A" w:rsidRPr="00B92A4A" w:rsidRDefault="00B92A4A" w:rsidP="00B52EF5">
      <w:pPr>
        <w:overflowPunct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ФИО, год рождения, наименование организации;</w:t>
      </w:r>
    </w:p>
    <w:p w:rsidR="00B92A4A" w:rsidRPr="00B92A4A" w:rsidRDefault="00B92A4A" w:rsidP="00B52EF5">
      <w:pPr>
        <w:overflowPunct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ФИО, год рождения, наименование организации;</w:t>
      </w:r>
    </w:p>
    <w:p w:rsidR="00B92A4A" w:rsidRPr="00B92A4A" w:rsidRDefault="00B92A4A" w:rsidP="00B52EF5">
      <w:pPr>
        <w:overflowPunct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B92A4A" w:rsidRPr="00B92A4A" w:rsidRDefault="00B92A4A" w:rsidP="00B52EF5">
      <w:pPr>
        <w:overflowPunct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B92A4A">
        <w:rPr>
          <w:rFonts w:ascii="Times New Roman" w:eastAsia="Calibri" w:hAnsi="Times New Roman" w:cs="Times New Roman"/>
          <w:bCs/>
          <w:sz w:val="28"/>
          <w:szCs w:val="28"/>
          <w:lang w:eastAsia="ru-RU"/>
        </w:rPr>
        <w:t xml:space="preserve">2. </w:t>
      </w:r>
      <w:r w:rsidR="00A3329F">
        <w:rPr>
          <w:rFonts w:ascii="Times New Roman" w:eastAsia="Calibri" w:hAnsi="Times New Roman" w:cs="Times New Roman"/>
          <w:bCs/>
          <w:sz w:val="28"/>
          <w:szCs w:val="28"/>
          <w:lang w:eastAsia="ru-RU"/>
        </w:rPr>
        <w:t xml:space="preserve">Управление </w:t>
      </w:r>
      <w:r w:rsidRPr="00B92A4A">
        <w:rPr>
          <w:rFonts w:ascii="Times New Roman" w:eastAsia="Calibri" w:hAnsi="Times New Roman" w:cs="Times New Roman"/>
          <w:bCs/>
          <w:sz w:val="28"/>
          <w:szCs w:val="28"/>
          <w:lang w:eastAsia="ru-RU"/>
        </w:rPr>
        <w:t xml:space="preserve">физической культуры и спорта администрации Благодарненского </w:t>
      </w:r>
      <w:r w:rsidR="009F1650">
        <w:rPr>
          <w:rFonts w:ascii="Times New Roman" w:eastAsia="Calibri" w:hAnsi="Times New Roman" w:cs="Times New Roman"/>
          <w:bCs/>
          <w:sz w:val="28"/>
          <w:szCs w:val="28"/>
          <w:lang w:eastAsia="ru-RU"/>
        </w:rPr>
        <w:t xml:space="preserve">муниципального </w:t>
      </w:r>
      <w:r w:rsidRPr="00B92A4A">
        <w:rPr>
          <w:rFonts w:ascii="Times New Roman" w:eastAsia="Calibri" w:hAnsi="Times New Roman" w:cs="Times New Roman"/>
          <w:bCs/>
          <w:sz w:val="28"/>
          <w:szCs w:val="28"/>
          <w:lang w:eastAsia="ru-RU"/>
        </w:rPr>
        <w:t>округа Ставропольского края</w:t>
      </w:r>
      <w:proofErr w:type="gramStart"/>
      <w:r w:rsidRPr="00B92A4A">
        <w:rPr>
          <w:rFonts w:ascii="Times New Roman" w:eastAsia="Calibri" w:hAnsi="Times New Roman" w:cs="Times New Roman"/>
          <w:bCs/>
          <w:sz w:val="28"/>
          <w:szCs w:val="28"/>
          <w:lang w:eastAsia="ru-RU"/>
        </w:rPr>
        <w:t xml:space="preserve"> (___________) </w:t>
      </w:r>
      <w:proofErr w:type="gramEnd"/>
      <w:r w:rsidRPr="00B92A4A">
        <w:rPr>
          <w:rFonts w:ascii="Times New Roman" w:eastAsia="Calibri" w:hAnsi="Times New Roman" w:cs="Times New Roman"/>
          <w:bCs/>
          <w:sz w:val="28"/>
          <w:szCs w:val="28"/>
          <w:lang w:eastAsia="ru-RU"/>
        </w:rPr>
        <w:t>внести соответствующие записи о присвоении судейских категорий в судейские книжки</w:t>
      </w:r>
      <w:r w:rsidRPr="00B92A4A">
        <w:rPr>
          <w:rFonts w:ascii="Times New Roman" w:eastAsia="Calibri" w:hAnsi="Times New Roman" w:cs="Times New Roman"/>
          <w:sz w:val="28"/>
          <w:szCs w:val="28"/>
          <w:lang w:eastAsia="ru-RU"/>
        </w:rPr>
        <w:t>.</w:t>
      </w:r>
    </w:p>
    <w:p w:rsidR="00B92A4A" w:rsidRPr="00B92A4A" w:rsidRDefault="00B92A4A" w:rsidP="00EC4265">
      <w:pPr>
        <w:widowControl w:val="0"/>
        <w:overflowPunct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 xml:space="preserve">3. </w:t>
      </w:r>
      <w:proofErr w:type="gramStart"/>
      <w:r w:rsidRPr="00B92A4A">
        <w:rPr>
          <w:rFonts w:ascii="Times New Roman" w:eastAsia="Calibri" w:hAnsi="Times New Roman" w:cs="Times New Roman"/>
          <w:sz w:val="28"/>
          <w:szCs w:val="28"/>
          <w:lang w:eastAsia="ru-RU"/>
        </w:rPr>
        <w:t>Контроль за</w:t>
      </w:r>
      <w:proofErr w:type="gramEnd"/>
      <w:r w:rsidRPr="00B92A4A">
        <w:rPr>
          <w:rFonts w:ascii="Times New Roman" w:eastAsia="Calibri" w:hAnsi="Times New Roman" w:cs="Times New Roman"/>
          <w:sz w:val="28"/>
          <w:szCs w:val="28"/>
          <w:lang w:eastAsia="ru-RU"/>
        </w:rPr>
        <w:t xml:space="preserve"> выполнением настоящего постановления возложить на заместителя главы администрации Благодарненского </w:t>
      </w:r>
      <w:r w:rsidR="009F1650">
        <w:rPr>
          <w:rFonts w:ascii="Times New Roman" w:eastAsia="Calibri" w:hAnsi="Times New Roman" w:cs="Times New Roman"/>
          <w:sz w:val="28"/>
          <w:szCs w:val="28"/>
          <w:lang w:eastAsia="ru-RU"/>
        </w:rPr>
        <w:t xml:space="preserve">муниципального </w:t>
      </w:r>
      <w:r w:rsidRPr="00B92A4A">
        <w:rPr>
          <w:rFonts w:ascii="Times New Roman" w:eastAsia="Calibri" w:hAnsi="Times New Roman" w:cs="Times New Roman"/>
          <w:sz w:val="28"/>
          <w:szCs w:val="28"/>
          <w:lang w:eastAsia="ru-RU"/>
        </w:rPr>
        <w:t>округа Ставропольского края __________________</w:t>
      </w:r>
    </w:p>
    <w:p w:rsidR="00B92A4A" w:rsidRPr="00B92A4A" w:rsidRDefault="00B92A4A" w:rsidP="00EC4265">
      <w:pPr>
        <w:widowControl w:val="0"/>
        <w:overflowPunct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B92A4A" w:rsidRPr="00B92A4A" w:rsidRDefault="00B92A4A" w:rsidP="00EC4265">
      <w:pPr>
        <w:widowControl w:val="0"/>
        <w:overflowPunct w:val="0"/>
        <w:autoSpaceDE w:val="0"/>
        <w:autoSpaceDN w:val="0"/>
        <w:adjustRightInd w:val="0"/>
        <w:spacing w:after="0" w:line="240" w:lineRule="auto"/>
        <w:ind w:firstLine="851"/>
        <w:rPr>
          <w:rFonts w:ascii="Times New Roman" w:eastAsia="Calibri" w:hAnsi="Times New Roman" w:cs="Times New Roman"/>
          <w:b/>
          <w:sz w:val="28"/>
          <w:szCs w:val="28"/>
          <w:lang w:eastAsia="ru-RU"/>
        </w:rPr>
      </w:pPr>
    </w:p>
    <w:p w:rsidR="00B92A4A" w:rsidRPr="00B92A4A" w:rsidRDefault="00B92A4A" w:rsidP="00EC4265">
      <w:pPr>
        <w:widowControl w:val="0"/>
        <w:overflowPunct w:val="0"/>
        <w:autoSpaceDE w:val="0"/>
        <w:autoSpaceDN w:val="0"/>
        <w:adjustRightInd w:val="0"/>
        <w:spacing w:after="0" w:line="240" w:lineRule="exact"/>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 xml:space="preserve">Глава  </w:t>
      </w:r>
    </w:p>
    <w:p w:rsidR="00B92A4A" w:rsidRPr="00B92A4A" w:rsidRDefault="00B92A4A" w:rsidP="00EC4265">
      <w:pPr>
        <w:widowControl w:val="0"/>
        <w:overflowPunct w:val="0"/>
        <w:autoSpaceDE w:val="0"/>
        <w:autoSpaceDN w:val="0"/>
        <w:adjustRightInd w:val="0"/>
        <w:spacing w:after="0" w:line="240" w:lineRule="exact"/>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Благодарненского</w:t>
      </w:r>
      <w:r w:rsidR="009F1650">
        <w:rPr>
          <w:rFonts w:ascii="Times New Roman" w:eastAsia="Calibri" w:hAnsi="Times New Roman" w:cs="Times New Roman"/>
          <w:sz w:val="28"/>
          <w:szCs w:val="28"/>
          <w:lang w:eastAsia="ru-RU"/>
        </w:rPr>
        <w:t xml:space="preserve"> муниципального</w:t>
      </w:r>
      <w:r w:rsidRPr="00B92A4A">
        <w:rPr>
          <w:rFonts w:ascii="Times New Roman" w:eastAsia="Calibri" w:hAnsi="Times New Roman" w:cs="Times New Roman"/>
          <w:sz w:val="28"/>
          <w:szCs w:val="28"/>
          <w:lang w:eastAsia="ru-RU"/>
        </w:rPr>
        <w:t xml:space="preserve"> округа </w:t>
      </w:r>
    </w:p>
    <w:p w:rsidR="00B92A4A" w:rsidRPr="00B92A4A" w:rsidRDefault="00B92A4A" w:rsidP="00EC4265">
      <w:pPr>
        <w:widowControl w:val="0"/>
        <w:overflowPunct w:val="0"/>
        <w:autoSpaceDE w:val="0"/>
        <w:autoSpaceDN w:val="0"/>
        <w:adjustRightInd w:val="0"/>
        <w:spacing w:after="0" w:line="240" w:lineRule="exact"/>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Ставропольского края                                                                  И.О. Фамилия</w:t>
      </w:r>
    </w:p>
    <w:p w:rsidR="00B92A4A" w:rsidRPr="00B92A4A" w:rsidRDefault="00B92A4A" w:rsidP="00EC4265">
      <w:pPr>
        <w:overflowPunct w:val="0"/>
        <w:autoSpaceDE w:val="0"/>
        <w:autoSpaceDN w:val="0"/>
        <w:adjustRightInd w:val="0"/>
        <w:spacing w:after="0" w:line="240" w:lineRule="auto"/>
        <w:ind w:firstLine="851"/>
        <w:rPr>
          <w:rFonts w:ascii="Times New Roman" w:eastAsia="Calibri" w:hAnsi="Times New Roman" w:cs="Times New Roman"/>
          <w:b/>
          <w:sz w:val="28"/>
          <w:szCs w:val="28"/>
          <w:lang w:eastAsia="ru-RU"/>
        </w:rPr>
      </w:pPr>
    </w:p>
    <w:p w:rsidR="00B92A4A" w:rsidRPr="00B92A4A" w:rsidRDefault="00B92A4A" w:rsidP="00EC4265">
      <w:pPr>
        <w:overflowPunct w:val="0"/>
        <w:autoSpaceDE w:val="0"/>
        <w:autoSpaceDN w:val="0"/>
        <w:adjustRightInd w:val="0"/>
        <w:spacing w:after="0" w:line="240" w:lineRule="auto"/>
        <w:ind w:firstLine="851"/>
        <w:rPr>
          <w:rFonts w:ascii="Times New Roman" w:eastAsia="Calibri" w:hAnsi="Times New Roman" w:cs="Times New Roman"/>
          <w:b/>
          <w:sz w:val="26"/>
          <w:szCs w:val="26"/>
          <w:lang w:eastAsia="ru-RU"/>
        </w:rPr>
      </w:pPr>
    </w:p>
    <w:p w:rsidR="00B92A4A" w:rsidRPr="00B92A4A" w:rsidRDefault="00B92A4A" w:rsidP="00EC4265">
      <w:pPr>
        <w:overflowPunct w:val="0"/>
        <w:autoSpaceDE w:val="0"/>
        <w:autoSpaceDN w:val="0"/>
        <w:adjustRightInd w:val="0"/>
        <w:spacing w:after="0" w:line="240" w:lineRule="auto"/>
        <w:ind w:firstLine="851"/>
        <w:rPr>
          <w:rFonts w:ascii="Times New Roman" w:eastAsia="Calibri" w:hAnsi="Times New Roman" w:cs="Times New Roman"/>
          <w:b/>
          <w:sz w:val="26"/>
          <w:szCs w:val="26"/>
          <w:lang w:eastAsia="ru-RU"/>
        </w:rPr>
      </w:pPr>
    </w:p>
    <w:p w:rsidR="00B92A4A" w:rsidRPr="00B92A4A" w:rsidRDefault="00B92A4A" w:rsidP="00B52EF5">
      <w:pPr>
        <w:overflowPunct w:val="0"/>
        <w:autoSpaceDE w:val="0"/>
        <w:autoSpaceDN w:val="0"/>
        <w:adjustRightInd w:val="0"/>
        <w:spacing w:after="0" w:line="240" w:lineRule="exact"/>
        <w:jc w:val="both"/>
        <w:rPr>
          <w:rFonts w:ascii="Times New Roman" w:eastAsia="Calibri" w:hAnsi="Times New Roman" w:cs="Times New Roman"/>
          <w:sz w:val="28"/>
          <w:szCs w:val="28"/>
          <w:lang w:eastAsia="ru-RU"/>
        </w:rPr>
      </w:pPr>
    </w:p>
    <w:tbl>
      <w:tblPr>
        <w:tblW w:w="9718" w:type="dxa"/>
        <w:jc w:val="center"/>
        <w:tblInd w:w="-1318" w:type="dxa"/>
        <w:tblLook w:val="01E0" w:firstRow="1" w:lastRow="1" w:firstColumn="1" w:lastColumn="1" w:noHBand="0" w:noVBand="0"/>
      </w:tblPr>
      <w:tblGrid>
        <w:gridCol w:w="1432"/>
        <w:gridCol w:w="8286"/>
      </w:tblGrid>
      <w:tr w:rsidR="00B52EF5" w:rsidRPr="00E77C21" w:rsidTr="003F6D67">
        <w:trPr>
          <w:trHeight w:val="1616"/>
          <w:jc w:val="center"/>
        </w:trPr>
        <w:tc>
          <w:tcPr>
            <w:tcW w:w="1432" w:type="dxa"/>
          </w:tcPr>
          <w:p w:rsidR="00B52EF5" w:rsidRPr="00B92A4A" w:rsidRDefault="00B52EF5" w:rsidP="003F6D67">
            <w:pPr>
              <w:overflowPunct w:val="0"/>
              <w:autoSpaceDE w:val="0"/>
              <w:autoSpaceDN w:val="0"/>
              <w:adjustRightInd w:val="0"/>
              <w:spacing w:after="0" w:line="240" w:lineRule="auto"/>
              <w:jc w:val="center"/>
              <w:rPr>
                <w:rFonts w:ascii="Times New Roman" w:eastAsia="Calibri" w:hAnsi="Times New Roman" w:cs="Times New Roman"/>
                <w:b/>
                <w:bCs/>
                <w:spacing w:val="-1"/>
                <w:sz w:val="28"/>
                <w:szCs w:val="28"/>
                <w:lang w:eastAsia="ru-RU"/>
              </w:rPr>
            </w:pPr>
          </w:p>
        </w:tc>
        <w:tc>
          <w:tcPr>
            <w:tcW w:w="8286" w:type="dxa"/>
          </w:tcPr>
          <w:p w:rsidR="00B52EF5" w:rsidRPr="00B92A4A" w:rsidRDefault="00B52EF5" w:rsidP="003F6D67">
            <w:pPr>
              <w:overflowPunct w:val="0"/>
              <w:autoSpaceDE w:val="0"/>
              <w:autoSpaceDN w:val="0"/>
              <w:adjustRightInd w:val="0"/>
              <w:spacing w:after="0" w:line="240" w:lineRule="exact"/>
              <w:ind w:left="74"/>
              <w:jc w:val="center"/>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 xml:space="preserve">Приложение </w:t>
            </w:r>
            <w:r>
              <w:rPr>
                <w:rFonts w:ascii="Times New Roman" w:eastAsia="Calibri" w:hAnsi="Times New Roman" w:cs="Times New Roman"/>
                <w:sz w:val="28"/>
                <w:szCs w:val="28"/>
                <w:lang w:eastAsia="ru-RU"/>
              </w:rPr>
              <w:t>6</w:t>
            </w:r>
          </w:p>
          <w:p w:rsidR="00B52EF5" w:rsidRPr="00E77C21" w:rsidRDefault="00B52EF5" w:rsidP="009F1650">
            <w:pPr>
              <w:overflowPunct w:val="0"/>
              <w:autoSpaceDE w:val="0"/>
              <w:autoSpaceDN w:val="0"/>
              <w:adjustRightInd w:val="0"/>
              <w:spacing w:after="0" w:line="240" w:lineRule="exact"/>
              <w:ind w:left="74"/>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к административному р</w:t>
            </w:r>
            <w:r w:rsidRPr="00B92A4A">
              <w:rPr>
                <w:rFonts w:ascii="Times New Roman" w:eastAsia="Calibri" w:hAnsi="Times New Roman" w:cs="Times New Roman"/>
                <w:bCs/>
                <w:sz w:val="28"/>
                <w:szCs w:val="28"/>
                <w:lang w:eastAsia="ru-RU"/>
              </w:rPr>
              <w:t xml:space="preserve">егламенту </w:t>
            </w:r>
            <w:r w:rsidR="00A3329F">
              <w:rPr>
                <w:rFonts w:ascii="Times New Roman" w:eastAsia="Calibri" w:hAnsi="Times New Roman" w:cs="Times New Roman"/>
                <w:sz w:val="28"/>
                <w:szCs w:val="28"/>
                <w:lang w:eastAsia="ru-RU"/>
              </w:rPr>
              <w:t xml:space="preserve">управления </w:t>
            </w:r>
            <w:r w:rsidRPr="00B92A4A">
              <w:rPr>
                <w:rFonts w:ascii="Times New Roman" w:eastAsia="Calibri" w:hAnsi="Times New Roman" w:cs="Times New Roman"/>
                <w:sz w:val="28"/>
                <w:szCs w:val="28"/>
                <w:lang w:eastAsia="ru-RU"/>
              </w:rPr>
              <w:t>физической культуры и спорту администрации Благодарненского</w:t>
            </w:r>
            <w:r w:rsidR="009F1650">
              <w:rPr>
                <w:rFonts w:ascii="Times New Roman" w:eastAsia="Calibri" w:hAnsi="Times New Roman" w:cs="Times New Roman"/>
                <w:sz w:val="28"/>
                <w:szCs w:val="28"/>
                <w:lang w:eastAsia="ru-RU"/>
              </w:rPr>
              <w:t xml:space="preserve"> муниципального</w:t>
            </w:r>
            <w:r w:rsidRPr="00B92A4A">
              <w:rPr>
                <w:rFonts w:ascii="Times New Roman" w:eastAsia="Calibri" w:hAnsi="Times New Roman" w:cs="Times New Roman"/>
                <w:sz w:val="28"/>
                <w:szCs w:val="28"/>
                <w:lang w:eastAsia="ru-RU"/>
              </w:rPr>
              <w:t xml:space="preserve"> округа Ставропольского края  по предоставлению муниципальной услуги </w:t>
            </w:r>
            <w:r w:rsidRPr="00B92A4A">
              <w:rPr>
                <w:rFonts w:ascii="Times New Roman" w:eastAsia="Calibri" w:hAnsi="Times New Roman" w:cs="Times New Roman"/>
                <w:color w:val="000000"/>
                <w:sz w:val="28"/>
                <w:szCs w:val="28"/>
                <w:shd w:val="clear" w:color="auto" w:fill="FFFFFF"/>
              </w:rPr>
              <w:t>«Присвоение</w:t>
            </w:r>
            <w:r w:rsidRPr="00B92A4A">
              <w:rPr>
                <w:rFonts w:ascii="Times New Roman" w:eastAsia="Calibri" w:hAnsi="Times New Roman" w:cs="Times New Roman"/>
                <w:color w:val="000000"/>
                <w:sz w:val="28"/>
                <w:szCs w:val="28"/>
              </w:rPr>
              <w:t xml:space="preserve"> </w:t>
            </w:r>
            <w:r w:rsidRPr="00B92A4A">
              <w:rPr>
                <w:rFonts w:ascii="Times New Roman" w:eastAsia="Calibri" w:hAnsi="Times New Roman" w:cs="Times New Roman"/>
                <w:color w:val="000000"/>
                <w:sz w:val="28"/>
                <w:szCs w:val="28"/>
                <w:shd w:val="clear" w:color="auto" w:fill="FFFFFF"/>
              </w:rPr>
              <w:t>квалификационных категорий спортивных судей</w:t>
            </w:r>
            <w:r w:rsidR="006E0E31">
              <w:rPr>
                <w:rFonts w:ascii="Times New Roman" w:eastAsia="Calibri" w:hAnsi="Times New Roman" w:cs="Times New Roman"/>
                <w:color w:val="000000"/>
                <w:sz w:val="28"/>
                <w:szCs w:val="28"/>
                <w:shd w:val="clear" w:color="auto" w:fill="FFFFFF"/>
              </w:rPr>
              <w:t xml:space="preserve">»  </w:t>
            </w:r>
          </w:p>
        </w:tc>
      </w:tr>
    </w:tbl>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b/>
          <w:sz w:val="26"/>
          <w:szCs w:val="26"/>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b/>
          <w:sz w:val="26"/>
          <w:szCs w:val="26"/>
          <w:lang w:eastAsia="ru-RU"/>
        </w:rPr>
      </w:pPr>
    </w:p>
    <w:p w:rsidR="00B92A4A" w:rsidRPr="00B92A4A" w:rsidRDefault="00B92A4A" w:rsidP="00B92A4A">
      <w:pPr>
        <w:overflowPunct w:val="0"/>
        <w:autoSpaceDE w:val="0"/>
        <w:autoSpaceDN w:val="0"/>
        <w:adjustRightInd w:val="0"/>
        <w:spacing w:after="0" w:line="240" w:lineRule="auto"/>
        <w:jc w:val="right"/>
        <w:rPr>
          <w:rFonts w:ascii="Times New Roman" w:eastAsia="Calibri" w:hAnsi="Times New Roman" w:cs="Times New Roman"/>
          <w:sz w:val="26"/>
          <w:szCs w:val="26"/>
          <w:lang w:eastAsia="ru-RU"/>
        </w:rPr>
      </w:pPr>
      <w:r w:rsidRPr="00B92A4A">
        <w:rPr>
          <w:rFonts w:ascii="Times New Roman" w:eastAsia="Calibri" w:hAnsi="Times New Roman" w:cs="Times New Roman"/>
          <w:sz w:val="26"/>
          <w:szCs w:val="26"/>
          <w:lang w:eastAsia="ru-RU"/>
        </w:rPr>
        <w:t>Форма</w:t>
      </w: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b/>
          <w:sz w:val="26"/>
          <w:szCs w:val="26"/>
          <w:lang w:eastAsia="ru-RU"/>
        </w:rPr>
      </w:pPr>
    </w:p>
    <w:p w:rsidR="00EC4265" w:rsidRDefault="00EC4265" w:rsidP="00EC4265">
      <w:pPr>
        <w:overflowPunct w:val="0"/>
        <w:autoSpaceDE w:val="0"/>
        <w:autoSpaceDN w:val="0"/>
        <w:adjustRightInd w:val="0"/>
        <w:spacing w:after="0" w:line="240" w:lineRule="auto"/>
        <w:jc w:val="center"/>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УВЕДОМЛЕНИЕ</w:t>
      </w:r>
    </w:p>
    <w:p w:rsidR="00EC4265" w:rsidRDefault="00EC4265" w:rsidP="00EC4265">
      <w:pPr>
        <w:overflowPunct w:val="0"/>
        <w:autoSpaceDE w:val="0"/>
        <w:autoSpaceDN w:val="0"/>
        <w:adjustRightInd w:val="0"/>
        <w:spacing w:after="0" w:line="240" w:lineRule="auto"/>
        <w:rPr>
          <w:rFonts w:ascii="Times New Roman" w:eastAsia="Calibri" w:hAnsi="Times New Roman" w:cs="Times New Roman"/>
          <w:iCs/>
          <w:sz w:val="28"/>
          <w:szCs w:val="28"/>
          <w:lang w:eastAsia="ru-RU"/>
        </w:rPr>
      </w:pPr>
    </w:p>
    <w:p w:rsidR="00B92A4A" w:rsidRPr="00B32712" w:rsidRDefault="00B92A4A" w:rsidP="00EC4265">
      <w:pPr>
        <w:overflowPunct w:val="0"/>
        <w:autoSpaceDE w:val="0"/>
        <w:autoSpaceDN w:val="0"/>
        <w:adjustRightInd w:val="0"/>
        <w:spacing w:after="0" w:line="240" w:lineRule="auto"/>
        <w:rPr>
          <w:rFonts w:ascii="Times New Roman" w:eastAsia="Calibri" w:hAnsi="Times New Roman" w:cs="Times New Roman"/>
          <w:iCs/>
          <w:sz w:val="28"/>
          <w:szCs w:val="28"/>
          <w:lang w:eastAsia="ru-RU"/>
        </w:rPr>
      </w:pPr>
      <w:r w:rsidRPr="00B32712">
        <w:rPr>
          <w:rFonts w:ascii="Times New Roman" w:eastAsia="Calibri" w:hAnsi="Times New Roman" w:cs="Times New Roman"/>
          <w:iCs/>
          <w:sz w:val="28"/>
          <w:szCs w:val="28"/>
          <w:lang w:eastAsia="ru-RU"/>
        </w:rPr>
        <w:t>О предоставлении документов</w:t>
      </w:r>
    </w:p>
    <w:p w:rsidR="00B92A4A" w:rsidRPr="00B92A4A" w:rsidRDefault="00B92A4A" w:rsidP="00B92A4A">
      <w:pPr>
        <w:spacing w:before="240" w:after="60" w:line="240" w:lineRule="auto"/>
        <w:jc w:val="center"/>
        <w:outlineLvl w:val="5"/>
        <w:rPr>
          <w:rFonts w:ascii="Times New Roman" w:eastAsia="Times New Roman" w:hAnsi="Times New Roman" w:cs="Times New Roman"/>
          <w:bCs/>
          <w:sz w:val="28"/>
          <w:szCs w:val="28"/>
          <w:lang w:eastAsia="ru-RU"/>
        </w:rPr>
      </w:pPr>
      <w:r w:rsidRPr="00B92A4A">
        <w:rPr>
          <w:rFonts w:ascii="Times New Roman" w:eastAsia="Times New Roman" w:hAnsi="Times New Roman" w:cs="Times New Roman"/>
          <w:bCs/>
          <w:sz w:val="28"/>
          <w:szCs w:val="28"/>
          <w:lang w:eastAsia="ru-RU"/>
        </w:rPr>
        <w:t>Уважаемый (</w:t>
      </w:r>
      <w:proofErr w:type="spellStart"/>
      <w:r w:rsidRPr="00B92A4A">
        <w:rPr>
          <w:rFonts w:ascii="Times New Roman" w:eastAsia="Times New Roman" w:hAnsi="Times New Roman" w:cs="Times New Roman"/>
          <w:bCs/>
          <w:sz w:val="28"/>
          <w:szCs w:val="28"/>
          <w:lang w:eastAsia="ru-RU"/>
        </w:rPr>
        <w:t>ая</w:t>
      </w:r>
      <w:proofErr w:type="spellEnd"/>
      <w:r w:rsidRPr="00B92A4A">
        <w:rPr>
          <w:rFonts w:ascii="Times New Roman" w:eastAsia="Times New Roman" w:hAnsi="Times New Roman" w:cs="Times New Roman"/>
          <w:bCs/>
          <w:sz w:val="28"/>
          <w:szCs w:val="28"/>
          <w:lang w:eastAsia="ru-RU"/>
        </w:rPr>
        <w:t>) _________________________!</w:t>
      </w: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8"/>
          <w:szCs w:val="28"/>
          <w:lang w:eastAsia="ru-RU"/>
        </w:rPr>
      </w:pPr>
    </w:p>
    <w:p w:rsidR="00B92A4A" w:rsidRPr="00B92A4A" w:rsidRDefault="00B92A4A" w:rsidP="00B92A4A">
      <w:pPr>
        <w:overflowPunct w:val="0"/>
        <w:autoSpaceDE w:val="0"/>
        <w:autoSpaceDN w:val="0"/>
        <w:adjustRightInd w:val="0"/>
        <w:spacing w:after="0" w:line="240" w:lineRule="auto"/>
        <w:ind w:right="-5" w:firstLine="720"/>
        <w:jc w:val="both"/>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 xml:space="preserve">В связи с тем, что представленные документы не отвечают требованиям административного регламента предоставления муниципальной услуги «Присвоение, квалификационных категорий спортивных судей», утвержденного постановлением администрации Благодарненского </w:t>
      </w:r>
      <w:r w:rsidR="009F1650">
        <w:rPr>
          <w:rFonts w:ascii="Times New Roman" w:eastAsia="Calibri" w:hAnsi="Times New Roman" w:cs="Times New Roman"/>
          <w:sz w:val="28"/>
          <w:szCs w:val="28"/>
          <w:lang w:eastAsia="ru-RU"/>
        </w:rPr>
        <w:t xml:space="preserve">муниципального </w:t>
      </w:r>
      <w:r w:rsidRPr="00B92A4A">
        <w:rPr>
          <w:rFonts w:ascii="Times New Roman" w:eastAsia="Calibri" w:hAnsi="Times New Roman" w:cs="Times New Roman"/>
          <w:sz w:val="28"/>
          <w:szCs w:val="28"/>
          <w:lang w:eastAsia="ru-RU"/>
        </w:rPr>
        <w:t xml:space="preserve">округа Ставропольского края </w:t>
      </w:r>
      <w:proofErr w:type="gramStart"/>
      <w:r w:rsidRPr="00B92A4A">
        <w:rPr>
          <w:rFonts w:ascii="Times New Roman" w:eastAsia="Calibri" w:hAnsi="Times New Roman" w:cs="Times New Roman"/>
          <w:sz w:val="28"/>
          <w:szCs w:val="28"/>
          <w:lang w:eastAsia="ru-RU"/>
        </w:rPr>
        <w:t>от</w:t>
      </w:r>
      <w:proofErr w:type="gramEnd"/>
      <w:r w:rsidRPr="00B92A4A">
        <w:rPr>
          <w:rFonts w:ascii="Times New Roman" w:eastAsia="Calibri" w:hAnsi="Times New Roman" w:cs="Times New Roman"/>
          <w:sz w:val="28"/>
          <w:szCs w:val="28"/>
          <w:lang w:eastAsia="ru-RU"/>
        </w:rPr>
        <w:t xml:space="preserve">_________№_______, а именно ______________________, </w:t>
      </w:r>
      <w:proofErr w:type="gramStart"/>
      <w:r w:rsidR="00A3329F">
        <w:rPr>
          <w:rFonts w:ascii="Times New Roman" w:eastAsia="Calibri" w:hAnsi="Times New Roman" w:cs="Times New Roman"/>
          <w:sz w:val="28"/>
          <w:szCs w:val="28"/>
          <w:lang w:eastAsia="ru-RU"/>
        </w:rPr>
        <w:t>управление</w:t>
      </w:r>
      <w:proofErr w:type="gramEnd"/>
      <w:r w:rsidR="00A3329F">
        <w:rPr>
          <w:rFonts w:ascii="Times New Roman" w:eastAsia="Calibri" w:hAnsi="Times New Roman" w:cs="Times New Roman"/>
          <w:sz w:val="28"/>
          <w:szCs w:val="28"/>
          <w:lang w:eastAsia="ru-RU"/>
        </w:rPr>
        <w:t xml:space="preserve">  физической культуры</w:t>
      </w:r>
      <w:r w:rsidRPr="00B92A4A">
        <w:rPr>
          <w:rFonts w:ascii="Times New Roman" w:eastAsia="Calibri" w:hAnsi="Times New Roman" w:cs="Times New Roman"/>
          <w:sz w:val="28"/>
          <w:szCs w:val="28"/>
          <w:lang w:eastAsia="ru-RU"/>
        </w:rPr>
        <w:t xml:space="preserve"> и спорту администрации Благодарненского </w:t>
      </w:r>
      <w:r w:rsidR="009F1650">
        <w:rPr>
          <w:rFonts w:ascii="Times New Roman" w:eastAsia="Calibri" w:hAnsi="Times New Roman" w:cs="Times New Roman"/>
          <w:sz w:val="28"/>
          <w:szCs w:val="28"/>
          <w:lang w:eastAsia="ru-RU"/>
        </w:rPr>
        <w:t xml:space="preserve">муниципального </w:t>
      </w:r>
      <w:r w:rsidRPr="00B92A4A">
        <w:rPr>
          <w:rFonts w:ascii="Times New Roman" w:eastAsia="Calibri" w:hAnsi="Times New Roman" w:cs="Times New Roman"/>
          <w:sz w:val="28"/>
          <w:szCs w:val="28"/>
          <w:lang w:eastAsia="ru-RU"/>
        </w:rPr>
        <w:t xml:space="preserve">округа Ставропольского края возвращает Вам их обратно. </w:t>
      </w:r>
    </w:p>
    <w:p w:rsidR="00B92A4A" w:rsidRPr="00B92A4A" w:rsidRDefault="00B92A4A" w:rsidP="00B92A4A">
      <w:pPr>
        <w:overflowPunct w:val="0"/>
        <w:autoSpaceDE w:val="0"/>
        <w:autoSpaceDN w:val="0"/>
        <w:adjustRightInd w:val="0"/>
        <w:spacing w:after="0" w:line="240" w:lineRule="auto"/>
        <w:ind w:right="-5" w:firstLine="720"/>
        <w:jc w:val="both"/>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Предлагаем Вам в 20-дневный срок устранить указанные нарушения и повторно представить документы на рассмотрение.</w:t>
      </w: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b/>
          <w:sz w:val="28"/>
          <w:szCs w:val="28"/>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b/>
          <w:sz w:val="28"/>
          <w:szCs w:val="28"/>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b/>
          <w:sz w:val="28"/>
          <w:szCs w:val="28"/>
          <w:lang w:eastAsia="ru-RU"/>
        </w:rPr>
      </w:pPr>
    </w:p>
    <w:p w:rsidR="00B92A4A" w:rsidRPr="00B92A4A" w:rsidRDefault="00B92A4A" w:rsidP="00B92A4A">
      <w:pPr>
        <w:overflowPunct w:val="0"/>
        <w:autoSpaceDE w:val="0"/>
        <w:autoSpaceDN w:val="0"/>
        <w:adjustRightInd w:val="0"/>
        <w:spacing w:after="0" w:line="240" w:lineRule="exact"/>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 xml:space="preserve">Начальник </w:t>
      </w:r>
      <w:r w:rsidR="00A3329F">
        <w:rPr>
          <w:rFonts w:ascii="Times New Roman" w:eastAsia="Calibri" w:hAnsi="Times New Roman" w:cs="Times New Roman"/>
          <w:sz w:val="28"/>
          <w:szCs w:val="28"/>
          <w:lang w:eastAsia="ru-RU"/>
        </w:rPr>
        <w:t xml:space="preserve">управления </w:t>
      </w:r>
      <w:r w:rsidRPr="00B92A4A">
        <w:rPr>
          <w:rFonts w:ascii="Times New Roman" w:eastAsia="Calibri" w:hAnsi="Times New Roman" w:cs="Times New Roman"/>
          <w:sz w:val="28"/>
          <w:szCs w:val="28"/>
          <w:lang w:eastAsia="ru-RU"/>
        </w:rPr>
        <w:t>физической культуры и спорта</w:t>
      </w:r>
    </w:p>
    <w:p w:rsidR="00B92A4A" w:rsidRPr="00B92A4A" w:rsidRDefault="00B92A4A" w:rsidP="00B92A4A">
      <w:pPr>
        <w:overflowPunct w:val="0"/>
        <w:autoSpaceDE w:val="0"/>
        <w:autoSpaceDN w:val="0"/>
        <w:adjustRightInd w:val="0"/>
        <w:spacing w:after="0" w:line="240" w:lineRule="exact"/>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 xml:space="preserve">администрации Благодарненского </w:t>
      </w:r>
      <w:r w:rsidR="009F1650">
        <w:rPr>
          <w:rFonts w:ascii="Times New Roman" w:eastAsia="Calibri" w:hAnsi="Times New Roman" w:cs="Times New Roman"/>
          <w:sz w:val="28"/>
          <w:szCs w:val="28"/>
          <w:lang w:eastAsia="ru-RU"/>
        </w:rPr>
        <w:t xml:space="preserve">муниципального </w:t>
      </w:r>
      <w:r w:rsidRPr="00B92A4A">
        <w:rPr>
          <w:rFonts w:ascii="Times New Roman" w:eastAsia="Calibri" w:hAnsi="Times New Roman" w:cs="Times New Roman"/>
          <w:sz w:val="28"/>
          <w:szCs w:val="28"/>
          <w:lang w:eastAsia="ru-RU"/>
        </w:rPr>
        <w:t>округа</w:t>
      </w:r>
    </w:p>
    <w:p w:rsidR="00B92A4A" w:rsidRPr="00B92A4A" w:rsidRDefault="00B92A4A" w:rsidP="00B92A4A">
      <w:pPr>
        <w:widowControl w:val="0"/>
        <w:overflowPunct w:val="0"/>
        <w:autoSpaceDE w:val="0"/>
        <w:autoSpaceDN w:val="0"/>
        <w:adjustRightInd w:val="0"/>
        <w:spacing w:after="0" w:line="240" w:lineRule="exact"/>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Ставропольского края                                                                   И.О. Фамилия</w:t>
      </w: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b/>
          <w:sz w:val="28"/>
          <w:szCs w:val="28"/>
          <w:lang w:eastAsia="ru-RU"/>
        </w:rPr>
      </w:pPr>
    </w:p>
    <w:p w:rsidR="00B92A4A" w:rsidRPr="00B92A4A" w:rsidRDefault="00B92A4A" w:rsidP="00B92A4A">
      <w:pPr>
        <w:overflowPunct w:val="0"/>
        <w:autoSpaceDE w:val="0"/>
        <w:autoSpaceDN w:val="0"/>
        <w:adjustRightInd w:val="0"/>
        <w:spacing w:after="0" w:line="240" w:lineRule="exact"/>
        <w:rPr>
          <w:rFonts w:ascii="Times New Roman" w:eastAsia="Calibri" w:hAnsi="Times New Roman" w:cs="Times New Roman"/>
          <w:b/>
          <w:sz w:val="26"/>
          <w:szCs w:val="26"/>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b/>
          <w:sz w:val="26"/>
          <w:szCs w:val="26"/>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b/>
          <w:sz w:val="26"/>
          <w:szCs w:val="26"/>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b/>
          <w:sz w:val="26"/>
          <w:szCs w:val="26"/>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b/>
          <w:sz w:val="26"/>
          <w:szCs w:val="26"/>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b/>
          <w:sz w:val="26"/>
          <w:szCs w:val="26"/>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b/>
          <w:sz w:val="26"/>
          <w:szCs w:val="26"/>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b/>
          <w:sz w:val="26"/>
          <w:szCs w:val="26"/>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b/>
          <w:sz w:val="26"/>
          <w:szCs w:val="26"/>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b/>
          <w:sz w:val="26"/>
          <w:szCs w:val="26"/>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b/>
          <w:sz w:val="26"/>
          <w:szCs w:val="26"/>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b/>
          <w:sz w:val="26"/>
          <w:szCs w:val="26"/>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b/>
          <w:sz w:val="26"/>
          <w:szCs w:val="26"/>
          <w:lang w:eastAsia="ru-RU"/>
        </w:rPr>
      </w:pPr>
    </w:p>
    <w:tbl>
      <w:tblPr>
        <w:tblW w:w="9718" w:type="dxa"/>
        <w:jc w:val="center"/>
        <w:tblInd w:w="-1318" w:type="dxa"/>
        <w:tblLook w:val="01E0" w:firstRow="1" w:lastRow="1" w:firstColumn="1" w:lastColumn="1" w:noHBand="0" w:noVBand="0"/>
      </w:tblPr>
      <w:tblGrid>
        <w:gridCol w:w="1432"/>
        <w:gridCol w:w="8286"/>
      </w:tblGrid>
      <w:tr w:rsidR="00B52EF5" w:rsidRPr="00E77C21" w:rsidTr="003F6D67">
        <w:trPr>
          <w:trHeight w:val="1616"/>
          <w:jc w:val="center"/>
        </w:trPr>
        <w:tc>
          <w:tcPr>
            <w:tcW w:w="1432" w:type="dxa"/>
          </w:tcPr>
          <w:p w:rsidR="00B52EF5" w:rsidRPr="00B92A4A" w:rsidRDefault="00B52EF5" w:rsidP="003F6D67">
            <w:pPr>
              <w:overflowPunct w:val="0"/>
              <w:autoSpaceDE w:val="0"/>
              <w:autoSpaceDN w:val="0"/>
              <w:adjustRightInd w:val="0"/>
              <w:spacing w:after="0" w:line="240" w:lineRule="auto"/>
              <w:jc w:val="center"/>
              <w:rPr>
                <w:rFonts w:ascii="Times New Roman" w:eastAsia="Calibri" w:hAnsi="Times New Roman" w:cs="Times New Roman"/>
                <w:b/>
                <w:bCs/>
                <w:spacing w:val="-1"/>
                <w:sz w:val="28"/>
                <w:szCs w:val="28"/>
                <w:lang w:eastAsia="ru-RU"/>
              </w:rPr>
            </w:pPr>
          </w:p>
        </w:tc>
        <w:tc>
          <w:tcPr>
            <w:tcW w:w="8286" w:type="dxa"/>
          </w:tcPr>
          <w:p w:rsidR="00B52EF5" w:rsidRPr="00B92A4A" w:rsidRDefault="00B52EF5" w:rsidP="003F6D67">
            <w:pPr>
              <w:overflowPunct w:val="0"/>
              <w:autoSpaceDE w:val="0"/>
              <w:autoSpaceDN w:val="0"/>
              <w:adjustRightInd w:val="0"/>
              <w:spacing w:after="0" w:line="240" w:lineRule="exact"/>
              <w:ind w:left="74"/>
              <w:jc w:val="center"/>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 xml:space="preserve">Приложение </w:t>
            </w:r>
            <w:r>
              <w:rPr>
                <w:rFonts w:ascii="Times New Roman" w:eastAsia="Calibri" w:hAnsi="Times New Roman" w:cs="Times New Roman"/>
                <w:sz w:val="28"/>
                <w:szCs w:val="28"/>
                <w:lang w:eastAsia="ru-RU"/>
              </w:rPr>
              <w:t>7</w:t>
            </w:r>
          </w:p>
          <w:p w:rsidR="00B52EF5" w:rsidRPr="00E77C21" w:rsidRDefault="00B52EF5" w:rsidP="009F1650">
            <w:pPr>
              <w:overflowPunct w:val="0"/>
              <w:autoSpaceDE w:val="0"/>
              <w:autoSpaceDN w:val="0"/>
              <w:adjustRightInd w:val="0"/>
              <w:spacing w:after="0" w:line="240" w:lineRule="exact"/>
              <w:ind w:left="74"/>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к административному р</w:t>
            </w:r>
            <w:r w:rsidRPr="00B92A4A">
              <w:rPr>
                <w:rFonts w:ascii="Times New Roman" w:eastAsia="Calibri" w:hAnsi="Times New Roman" w:cs="Times New Roman"/>
                <w:bCs/>
                <w:sz w:val="28"/>
                <w:szCs w:val="28"/>
                <w:lang w:eastAsia="ru-RU"/>
              </w:rPr>
              <w:t xml:space="preserve">егламенту </w:t>
            </w:r>
            <w:r w:rsidR="00A3329F">
              <w:rPr>
                <w:rFonts w:ascii="Times New Roman" w:eastAsia="Calibri" w:hAnsi="Times New Roman" w:cs="Times New Roman"/>
                <w:sz w:val="28"/>
                <w:szCs w:val="28"/>
                <w:lang w:eastAsia="ru-RU"/>
              </w:rPr>
              <w:t xml:space="preserve">управления </w:t>
            </w:r>
            <w:r w:rsidRPr="00B92A4A">
              <w:rPr>
                <w:rFonts w:ascii="Times New Roman" w:eastAsia="Calibri" w:hAnsi="Times New Roman" w:cs="Times New Roman"/>
                <w:sz w:val="28"/>
                <w:szCs w:val="28"/>
                <w:lang w:eastAsia="ru-RU"/>
              </w:rPr>
              <w:t xml:space="preserve">физической культуры и спорту администрации Благодарненского </w:t>
            </w:r>
            <w:r w:rsidR="009F1650">
              <w:rPr>
                <w:rFonts w:ascii="Times New Roman" w:eastAsia="Calibri" w:hAnsi="Times New Roman" w:cs="Times New Roman"/>
                <w:sz w:val="28"/>
                <w:szCs w:val="28"/>
                <w:lang w:eastAsia="ru-RU"/>
              </w:rPr>
              <w:t xml:space="preserve">муниципального </w:t>
            </w:r>
            <w:r w:rsidRPr="00B92A4A">
              <w:rPr>
                <w:rFonts w:ascii="Times New Roman" w:eastAsia="Calibri" w:hAnsi="Times New Roman" w:cs="Times New Roman"/>
                <w:sz w:val="28"/>
                <w:szCs w:val="28"/>
                <w:lang w:eastAsia="ru-RU"/>
              </w:rPr>
              <w:t xml:space="preserve">округа Ставропольского края  по предоставлению муниципальной услуги </w:t>
            </w:r>
            <w:r w:rsidRPr="00B92A4A">
              <w:rPr>
                <w:rFonts w:ascii="Times New Roman" w:eastAsia="Calibri" w:hAnsi="Times New Roman" w:cs="Times New Roman"/>
                <w:color w:val="000000"/>
                <w:sz w:val="28"/>
                <w:szCs w:val="28"/>
                <w:shd w:val="clear" w:color="auto" w:fill="FFFFFF"/>
              </w:rPr>
              <w:t>«Присвоение</w:t>
            </w:r>
            <w:r w:rsidRPr="00B92A4A">
              <w:rPr>
                <w:rFonts w:ascii="Times New Roman" w:eastAsia="Calibri" w:hAnsi="Times New Roman" w:cs="Times New Roman"/>
                <w:color w:val="000000"/>
                <w:sz w:val="28"/>
                <w:szCs w:val="28"/>
              </w:rPr>
              <w:t xml:space="preserve"> </w:t>
            </w:r>
            <w:r w:rsidRPr="00B92A4A">
              <w:rPr>
                <w:rFonts w:ascii="Times New Roman" w:eastAsia="Calibri" w:hAnsi="Times New Roman" w:cs="Times New Roman"/>
                <w:color w:val="000000"/>
                <w:sz w:val="28"/>
                <w:szCs w:val="28"/>
                <w:shd w:val="clear" w:color="auto" w:fill="FFFFFF"/>
              </w:rPr>
              <w:t>квалификационных категорий спортивных судей</w:t>
            </w:r>
            <w:r w:rsidR="006E0E31">
              <w:rPr>
                <w:rFonts w:ascii="Times New Roman" w:eastAsia="Calibri" w:hAnsi="Times New Roman" w:cs="Times New Roman"/>
                <w:color w:val="000000"/>
                <w:sz w:val="28"/>
                <w:szCs w:val="28"/>
                <w:shd w:val="clear" w:color="auto" w:fill="FFFFFF"/>
              </w:rPr>
              <w:t xml:space="preserve">» </w:t>
            </w:r>
          </w:p>
        </w:tc>
      </w:tr>
    </w:tbl>
    <w:p w:rsidR="007D4456" w:rsidRDefault="007D4456" w:rsidP="007D4456">
      <w:pPr>
        <w:overflowPunct w:val="0"/>
        <w:autoSpaceDE w:val="0"/>
        <w:autoSpaceDN w:val="0"/>
        <w:adjustRightInd w:val="0"/>
        <w:spacing w:after="0" w:line="240" w:lineRule="auto"/>
        <w:jc w:val="right"/>
        <w:rPr>
          <w:rFonts w:ascii="Times New Roman" w:eastAsia="Calibri" w:hAnsi="Times New Roman" w:cs="Times New Roman"/>
          <w:sz w:val="26"/>
          <w:szCs w:val="26"/>
          <w:lang w:eastAsia="ru-RU"/>
        </w:rPr>
      </w:pPr>
    </w:p>
    <w:p w:rsidR="007D4456" w:rsidRPr="00B92A4A" w:rsidRDefault="007D4456" w:rsidP="007D4456">
      <w:pPr>
        <w:overflowPunct w:val="0"/>
        <w:autoSpaceDE w:val="0"/>
        <w:autoSpaceDN w:val="0"/>
        <w:adjustRightInd w:val="0"/>
        <w:spacing w:after="0" w:line="240" w:lineRule="auto"/>
        <w:jc w:val="right"/>
        <w:rPr>
          <w:rFonts w:ascii="Times New Roman" w:eastAsia="Calibri" w:hAnsi="Times New Roman" w:cs="Times New Roman"/>
          <w:sz w:val="26"/>
          <w:szCs w:val="26"/>
          <w:lang w:eastAsia="ru-RU"/>
        </w:rPr>
      </w:pPr>
      <w:r w:rsidRPr="00B92A4A">
        <w:rPr>
          <w:rFonts w:ascii="Times New Roman" w:eastAsia="Calibri" w:hAnsi="Times New Roman" w:cs="Times New Roman"/>
          <w:sz w:val="26"/>
          <w:szCs w:val="26"/>
          <w:lang w:eastAsia="ru-RU"/>
        </w:rPr>
        <w:t>Форма</w:t>
      </w: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b/>
          <w:sz w:val="26"/>
          <w:szCs w:val="26"/>
          <w:lang w:eastAsia="ru-RU"/>
        </w:rPr>
      </w:pPr>
    </w:p>
    <w:p w:rsidR="00B92A4A" w:rsidRPr="00B92A4A" w:rsidRDefault="00B92A4A" w:rsidP="007D4456">
      <w:pPr>
        <w:overflowPunct w:val="0"/>
        <w:autoSpaceDE w:val="0"/>
        <w:autoSpaceDN w:val="0"/>
        <w:adjustRightInd w:val="0"/>
        <w:spacing w:after="0" w:line="240" w:lineRule="auto"/>
        <w:jc w:val="center"/>
        <w:rPr>
          <w:rFonts w:ascii="Times New Roman" w:eastAsia="Calibri" w:hAnsi="Times New Roman" w:cs="Times New Roman"/>
          <w:b/>
          <w:sz w:val="26"/>
          <w:szCs w:val="26"/>
          <w:lang w:eastAsia="ru-RU"/>
        </w:rPr>
      </w:pPr>
    </w:p>
    <w:p w:rsidR="007D4456" w:rsidRDefault="007D4456" w:rsidP="007D4456">
      <w:pPr>
        <w:overflowPunct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7D4456">
        <w:rPr>
          <w:rFonts w:ascii="Times New Roman" w:eastAsia="Calibri" w:hAnsi="Times New Roman" w:cs="Times New Roman"/>
          <w:sz w:val="26"/>
          <w:szCs w:val="26"/>
          <w:lang w:eastAsia="ru-RU"/>
        </w:rPr>
        <w:t>УВЕДОМЛЕНИЕ</w:t>
      </w:r>
    </w:p>
    <w:p w:rsidR="00B92A4A" w:rsidRPr="007D4456" w:rsidRDefault="007D4456" w:rsidP="007D4456">
      <w:pPr>
        <w:overflowPunct w:val="0"/>
        <w:autoSpaceDE w:val="0"/>
        <w:autoSpaceDN w:val="0"/>
        <w:adjustRightInd w:val="0"/>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об отказе в предоставлении муниципальной услуги</w:t>
      </w: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8"/>
          <w:szCs w:val="28"/>
          <w:lang w:eastAsia="ru-RU"/>
        </w:rPr>
      </w:pPr>
    </w:p>
    <w:p w:rsidR="00B92A4A" w:rsidRPr="00B92A4A" w:rsidRDefault="00B92A4A" w:rsidP="00B92A4A">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Уважаемый (</w:t>
      </w:r>
      <w:proofErr w:type="spellStart"/>
      <w:r w:rsidRPr="00B92A4A">
        <w:rPr>
          <w:rFonts w:ascii="Times New Roman" w:eastAsia="Calibri" w:hAnsi="Times New Roman" w:cs="Times New Roman"/>
          <w:sz w:val="28"/>
          <w:szCs w:val="28"/>
          <w:lang w:eastAsia="ru-RU"/>
        </w:rPr>
        <w:t>ая</w:t>
      </w:r>
      <w:proofErr w:type="spellEnd"/>
      <w:r w:rsidRPr="00B92A4A">
        <w:rPr>
          <w:rFonts w:ascii="Times New Roman" w:eastAsia="Calibri" w:hAnsi="Times New Roman" w:cs="Times New Roman"/>
          <w:sz w:val="28"/>
          <w:szCs w:val="28"/>
          <w:lang w:eastAsia="ru-RU"/>
        </w:rPr>
        <w:t>) _______________________!</w:t>
      </w:r>
    </w:p>
    <w:p w:rsidR="00B92A4A" w:rsidRPr="00B92A4A" w:rsidRDefault="00B92A4A" w:rsidP="00B92A4A">
      <w:pPr>
        <w:overflowPunct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92A4A">
        <w:rPr>
          <w:rFonts w:ascii="Times New Roman" w:eastAsia="Calibri" w:hAnsi="Times New Roman" w:cs="Times New Roman"/>
          <w:sz w:val="18"/>
          <w:szCs w:val="18"/>
          <w:lang w:eastAsia="ru-RU"/>
        </w:rPr>
        <w:t xml:space="preserve">                                     (имя, отчество заявителя)</w:t>
      </w:r>
    </w:p>
    <w:p w:rsidR="00B92A4A" w:rsidRPr="00B92A4A" w:rsidRDefault="00B92A4A" w:rsidP="00B92A4A">
      <w:pPr>
        <w:overflowPunct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B92A4A" w:rsidRPr="00B92A4A" w:rsidRDefault="00B92A4A" w:rsidP="00B92A4A">
      <w:pPr>
        <w:overflowPunct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В соответствии с административным регламентом предоставления муниципальной услуги «Присвоение квалификацион</w:t>
      </w:r>
      <w:r w:rsidR="006E0E31">
        <w:rPr>
          <w:rFonts w:ascii="Times New Roman" w:eastAsia="Calibri" w:hAnsi="Times New Roman" w:cs="Times New Roman"/>
          <w:sz w:val="28"/>
          <w:szCs w:val="28"/>
          <w:lang w:eastAsia="ru-RU"/>
        </w:rPr>
        <w:t>ных категорий спортивных судей</w:t>
      </w:r>
      <w:r w:rsidRPr="00B92A4A">
        <w:rPr>
          <w:rFonts w:ascii="Times New Roman" w:eastAsia="Calibri" w:hAnsi="Times New Roman" w:cs="Times New Roman"/>
          <w:sz w:val="28"/>
          <w:szCs w:val="28"/>
          <w:lang w:eastAsia="ru-RU"/>
        </w:rPr>
        <w:t xml:space="preserve">», утвержденного постановлением администрации </w:t>
      </w:r>
      <w:r w:rsidR="006E0E31">
        <w:rPr>
          <w:rFonts w:ascii="Times New Roman" w:eastAsia="Calibri" w:hAnsi="Times New Roman" w:cs="Times New Roman"/>
          <w:sz w:val="28"/>
          <w:szCs w:val="28"/>
          <w:lang w:eastAsia="ru-RU"/>
        </w:rPr>
        <w:t>Благодарненского муниципального</w:t>
      </w:r>
      <w:r w:rsidRPr="00B92A4A">
        <w:rPr>
          <w:rFonts w:ascii="Times New Roman" w:eastAsia="Calibri" w:hAnsi="Times New Roman" w:cs="Times New Roman"/>
          <w:sz w:val="28"/>
          <w:szCs w:val="28"/>
          <w:lang w:eastAsia="ru-RU"/>
        </w:rPr>
        <w:t xml:space="preserve"> округа Ставропольского края от_________№_______, </w:t>
      </w:r>
      <w:r w:rsidR="00A3329F">
        <w:rPr>
          <w:rFonts w:ascii="Times New Roman" w:eastAsia="Calibri" w:hAnsi="Times New Roman" w:cs="Times New Roman"/>
          <w:sz w:val="28"/>
          <w:szCs w:val="28"/>
          <w:lang w:eastAsia="ru-RU"/>
        </w:rPr>
        <w:t xml:space="preserve">управлением </w:t>
      </w:r>
      <w:r w:rsidRPr="00B92A4A">
        <w:rPr>
          <w:rFonts w:ascii="Times New Roman" w:eastAsia="Calibri" w:hAnsi="Times New Roman" w:cs="Times New Roman"/>
          <w:sz w:val="28"/>
          <w:szCs w:val="28"/>
          <w:lang w:eastAsia="ru-RU"/>
        </w:rPr>
        <w:t xml:space="preserve">физической культуры и спорта администрации Благодарненского </w:t>
      </w:r>
      <w:r w:rsidR="009F1650">
        <w:rPr>
          <w:rFonts w:ascii="Times New Roman" w:eastAsia="Calibri" w:hAnsi="Times New Roman" w:cs="Times New Roman"/>
          <w:sz w:val="28"/>
          <w:szCs w:val="28"/>
          <w:lang w:eastAsia="ru-RU"/>
        </w:rPr>
        <w:t xml:space="preserve">муниципального </w:t>
      </w:r>
      <w:r w:rsidRPr="00B92A4A">
        <w:rPr>
          <w:rFonts w:ascii="Times New Roman" w:eastAsia="Calibri" w:hAnsi="Times New Roman" w:cs="Times New Roman"/>
          <w:sz w:val="28"/>
          <w:szCs w:val="28"/>
          <w:lang w:eastAsia="ru-RU"/>
        </w:rPr>
        <w:t xml:space="preserve">округа Ставропольского края принято решение об отказе в присвоении Вам судейской категории в связи </w:t>
      </w:r>
      <w:proofErr w:type="gramStart"/>
      <w:r w:rsidRPr="00B92A4A">
        <w:rPr>
          <w:rFonts w:ascii="Times New Roman" w:eastAsia="Calibri" w:hAnsi="Times New Roman" w:cs="Times New Roman"/>
          <w:sz w:val="28"/>
          <w:szCs w:val="28"/>
          <w:lang w:eastAsia="ru-RU"/>
        </w:rPr>
        <w:t>с</w:t>
      </w:r>
      <w:proofErr w:type="gramEnd"/>
      <w:r w:rsidRPr="00B92A4A">
        <w:rPr>
          <w:rFonts w:ascii="Times New Roman" w:eastAsia="Calibri" w:hAnsi="Times New Roman" w:cs="Times New Roman"/>
          <w:sz w:val="28"/>
          <w:szCs w:val="28"/>
          <w:lang w:eastAsia="ru-RU"/>
        </w:rPr>
        <w:t xml:space="preserve"> ___________________________________________________.</w:t>
      </w:r>
    </w:p>
    <w:p w:rsidR="00B92A4A" w:rsidRPr="00B92A4A" w:rsidRDefault="00B92A4A" w:rsidP="00B92A4A">
      <w:pPr>
        <w:overflowPunct w:val="0"/>
        <w:autoSpaceDE w:val="0"/>
        <w:autoSpaceDN w:val="0"/>
        <w:adjustRightInd w:val="0"/>
        <w:spacing w:after="0" w:line="240" w:lineRule="auto"/>
        <w:jc w:val="both"/>
        <w:rPr>
          <w:rFonts w:ascii="Times New Roman" w:eastAsia="Calibri" w:hAnsi="Times New Roman" w:cs="Times New Roman"/>
          <w:sz w:val="18"/>
          <w:szCs w:val="18"/>
          <w:lang w:eastAsia="ru-RU"/>
        </w:rPr>
      </w:pPr>
      <w:r w:rsidRPr="00B92A4A">
        <w:rPr>
          <w:rFonts w:ascii="Times New Roman" w:eastAsia="Calibri" w:hAnsi="Times New Roman" w:cs="Times New Roman"/>
          <w:sz w:val="28"/>
          <w:szCs w:val="28"/>
          <w:lang w:eastAsia="ru-RU"/>
        </w:rPr>
        <w:t xml:space="preserve">                                       </w:t>
      </w:r>
      <w:r w:rsidRPr="00B92A4A">
        <w:rPr>
          <w:rFonts w:ascii="Times New Roman" w:eastAsia="Calibri" w:hAnsi="Times New Roman" w:cs="Times New Roman"/>
          <w:sz w:val="18"/>
          <w:szCs w:val="18"/>
          <w:lang w:eastAsia="ru-RU"/>
        </w:rPr>
        <w:t>(указать причину отказа)</w:t>
      </w:r>
    </w:p>
    <w:p w:rsidR="00B92A4A" w:rsidRPr="00B92A4A" w:rsidRDefault="00B92A4A" w:rsidP="00B92A4A">
      <w:pPr>
        <w:overflowPunct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B92A4A" w:rsidRPr="00B92A4A" w:rsidRDefault="00B92A4A" w:rsidP="00B92A4A">
      <w:pPr>
        <w:overflowPunct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B92A4A" w:rsidRPr="00B92A4A" w:rsidRDefault="009D27D3" w:rsidP="009D27D3">
      <w:pPr>
        <w:tabs>
          <w:tab w:val="left" w:pos="2490"/>
        </w:tabs>
        <w:overflowPunct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p>
    <w:p w:rsidR="00B92A4A" w:rsidRPr="00B92A4A" w:rsidRDefault="00B92A4A" w:rsidP="00B92A4A">
      <w:pPr>
        <w:overflowPunct w:val="0"/>
        <w:autoSpaceDE w:val="0"/>
        <w:autoSpaceDN w:val="0"/>
        <w:adjustRightInd w:val="0"/>
        <w:spacing w:after="0" w:line="240" w:lineRule="exact"/>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Начальник</w:t>
      </w:r>
      <w:r w:rsidR="00A3329F">
        <w:rPr>
          <w:rFonts w:ascii="Times New Roman" w:eastAsia="Calibri" w:hAnsi="Times New Roman" w:cs="Times New Roman"/>
          <w:sz w:val="28"/>
          <w:szCs w:val="28"/>
          <w:lang w:eastAsia="ru-RU"/>
        </w:rPr>
        <w:t xml:space="preserve"> управления </w:t>
      </w:r>
      <w:r w:rsidRPr="00B92A4A">
        <w:rPr>
          <w:rFonts w:ascii="Times New Roman" w:eastAsia="Calibri" w:hAnsi="Times New Roman" w:cs="Times New Roman"/>
          <w:sz w:val="28"/>
          <w:szCs w:val="28"/>
          <w:lang w:eastAsia="ru-RU"/>
        </w:rPr>
        <w:t xml:space="preserve"> физической культуры и спорта</w:t>
      </w:r>
    </w:p>
    <w:p w:rsidR="00B92A4A" w:rsidRPr="00B92A4A" w:rsidRDefault="00B92A4A" w:rsidP="00B92A4A">
      <w:pPr>
        <w:overflowPunct w:val="0"/>
        <w:autoSpaceDE w:val="0"/>
        <w:autoSpaceDN w:val="0"/>
        <w:adjustRightInd w:val="0"/>
        <w:spacing w:after="0" w:line="240" w:lineRule="exact"/>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 xml:space="preserve">администрации Благодарненского </w:t>
      </w:r>
      <w:r w:rsidR="009F1650">
        <w:rPr>
          <w:rFonts w:ascii="Times New Roman" w:eastAsia="Calibri" w:hAnsi="Times New Roman" w:cs="Times New Roman"/>
          <w:sz w:val="28"/>
          <w:szCs w:val="28"/>
          <w:lang w:eastAsia="ru-RU"/>
        </w:rPr>
        <w:t xml:space="preserve">муниципального </w:t>
      </w:r>
      <w:r w:rsidRPr="00B92A4A">
        <w:rPr>
          <w:rFonts w:ascii="Times New Roman" w:eastAsia="Calibri" w:hAnsi="Times New Roman" w:cs="Times New Roman"/>
          <w:sz w:val="28"/>
          <w:szCs w:val="28"/>
          <w:lang w:eastAsia="ru-RU"/>
        </w:rPr>
        <w:t>округа</w:t>
      </w:r>
    </w:p>
    <w:p w:rsidR="00B92A4A" w:rsidRPr="00B92A4A" w:rsidRDefault="00B92A4A" w:rsidP="00B92A4A">
      <w:pPr>
        <w:widowControl w:val="0"/>
        <w:overflowPunct w:val="0"/>
        <w:autoSpaceDE w:val="0"/>
        <w:autoSpaceDN w:val="0"/>
        <w:adjustRightInd w:val="0"/>
        <w:spacing w:after="0" w:line="240" w:lineRule="exact"/>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Ставропольского края                                                                    И.О. Фамилия</w:t>
      </w: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b/>
          <w:sz w:val="28"/>
          <w:szCs w:val="28"/>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p w:rsidR="00B92A4A" w:rsidRDefault="00B92A4A"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p w:rsidR="00B52EF5" w:rsidRDefault="00B52EF5"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tbl>
      <w:tblPr>
        <w:tblW w:w="9718" w:type="dxa"/>
        <w:jc w:val="center"/>
        <w:tblInd w:w="-1318" w:type="dxa"/>
        <w:tblLook w:val="01E0" w:firstRow="1" w:lastRow="1" w:firstColumn="1" w:lastColumn="1" w:noHBand="0" w:noVBand="0"/>
      </w:tblPr>
      <w:tblGrid>
        <w:gridCol w:w="1432"/>
        <w:gridCol w:w="8286"/>
      </w:tblGrid>
      <w:tr w:rsidR="00B52EF5" w:rsidRPr="00E77C21" w:rsidTr="003F6D67">
        <w:trPr>
          <w:trHeight w:val="1616"/>
          <w:jc w:val="center"/>
        </w:trPr>
        <w:tc>
          <w:tcPr>
            <w:tcW w:w="1432" w:type="dxa"/>
          </w:tcPr>
          <w:p w:rsidR="00B52EF5" w:rsidRPr="00B92A4A" w:rsidRDefault="00B52EF5" w:rsidP="003F6D67">
            <w:pPr>
              <w:overflowPunct w:val="0"/>
              <w:autoSpaceDE w:val="0"/>
              <w:autoSpaceDN w:val="0"/>
              <w:adjustRightInd w:val="0"/>
              <w:spacing w:after="0" w:line="240" w:lineRule="auto"/>
              <w:jc w:val="center"/>
              <w:rPr>
                <w:rFonts w:ascii="Times New Roman" w:eastAsia="Calibri" w:hAnsi="Times New Roman" w:cs="Times New Roman"/>
                <w:b/>
                <w:bCs/>
                <w:spacing w:val="-1"/>
                <w:sz w:val="28"/>
                <w:szCs w:val="28"/>
                <w:lang w:eastAsia="ru-RU"/>
              </w:rPr>
            </w:pPr>
          </w:p>
        </w:tc>
        <w:tc>
          <w:tcPr>
            <w:tcW w:w="8286" w:type="dxa"/>
          </w:tcPr>
          <w:p w:rsidR="00B52EF5" w:rsidRPr="00B92A4A" w:rsidRDefault="00B52EF5" w:rsidP="003F6D67">
            <w:pPr>
              <w:overflowPunct w:val="0"/>
              <w:autoSpaceDE w:val="0"/>
              <w:autoSpaceDN w:val="0"/>
              <w:adjustRightInd w:val="0"/>
              <w:spacing w:after="0" w:line="240" w:lineRule="exact"/>
              <w:ind w:left="74"/>
              <w:jc w:val="center"/>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 xml:space="preserve">Приложение </w:t>
            </w:r>
            <w:r>
              <w:rPr>
                <w:rFonts w:ascii="Times New Roman" w:eastAsia="Calibri" w:hAnsi="Times New Roman" w:cs="Times New Roman"/>
                <w:sz w:val="28"/>
                <w:szCs w:val="28"/>
                <w:lang w:eastAsia="ru-RU"/>
              </w:rPr>
              <w:t>8</w:t>
            </w:r>
          </w:p>
          <w:p w:rsidR="00B52EF5" w:rsidRPr="00E77C21" w:rsidRDefault="00B52EF5" w:rsidP="009F1650">
            <w:pPr>
              <w:overflowPunct w:val="0"/>
              <w:autoSpaceDE w:val="0"/>
              <w:autoSpaceDN w:val="0"/>
              <w:adjustRightInd w:val="0"/>
              <w:spacing w:after="0" w:line="240" w:lineRule="exact"/>
              <w:ind w:left="74"/>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к административному р</w:t>
            </w:r>
            <w:r w:rsidRPr="00B92A4A">
              <w:rPr>
                <w:rFonts w:ascii="Times New Roman" w:eastAsia="Calibri" w:hAnsi="Times New Roman" w:cs="Times New Roman"/>
                <w:bCs/>
                <w:sz w:val="28"/>
                <w:szCs w:val="28"/>
                <w:lang w:eastAsia="ru-RU"/>
              </w:rPr>
              <w:t>егламенту</w:t>
            </w:r>
            <w:r w:rsidR="00A3329F">
              <w:rPr>
                <w:rFonts w:ascii="Times New Roman" w:eastAsia="Calibri" w:hAnsi="Times New Roman" w:cs="Times New Roman"/>
                <w:sz w:val="28"/>
                <w:szCs w:val="28"/>
                <w:lang w:eastAsia="ru-RU"/>
              </w:rPr>
              <w:t xml:space="preserve"> управления</w:t>
            </w:r>
            <w:r w:rsidRPr="00B92A4A">
              <w:rPr>
                <w:rFonts w:ascii="Times New Roman" w:eastAsia="Calibri" w:hAnsi="Times New Roman" w:cs="Times New Roman"/>
                <w:sz w:val="28"/>
                <w:szCs w:val="28"/>
                <w:lang w:eastAsia="ru-RU"/>
              </w:rPr>
              <w:t xml:space="preserve"> физической культуры и спорту администрации Благодарненского </w:t>
            </w:r>
            <w:r w:rsidR="009F1650">
              <w:rPr>
                <w:rFonts w:ascii="Times New Roman" w:eastAsia="Calibri" w:hAnsi="Times New Roman" w:cs="Times New Roman"/>
                <w:sz w:val="28"/>
                <w:szCs w:val="28"/>
                <w:lang w:eastAsia="ru-RU"/>
              </w:rPr>
              <w:t xml:space="preserve">муниципального </w:t>
            </w:r>
            <w:r w:rsidRPr="00B92A4A">
              <w:rPr>
                <w:rFonts w:ascii="Times New Roman" w:eastAsia="Calibri" w:hAnsi="Times New Roman" w:cs="Times New Roman"/>
                <w:sz w:val="28"/>
                <w:szCs w:val="28"/>
                <w:lang w:eastAsia="ru-RU"/>
              </w:rPr>
              <w:t xml:space="preserve">округа Ставропольского края  по предоставлению муниципальной услуги </w:t>
            </w:r>
            <w:r w:rsidRPr="00B92A4A">
              <w:rPr>
                <w:rFonts w:ascii="Times New Roman" w:eastAsia="Calibri" w:hAnsi="Times New Roman" w:cs="Times New Roman"/>
                <w:color w:val="000000"/>
                <w:sz w:val="28"/>
                <w:szCs w:val="28"/>
                <w:shd w:val="clear" w:color="auto" w:fill="FFFFFF"/>
              </w:rPr>
              <w:t>«Присвоение</w:t>
            </w:r>
            <w:r w:rsidRPr="00B92A4A">
              <w:rPr>
                <w:rFonts w:ascii="Times New Roman" w:eastAsia="Calibri" w:hAnsi="Times New Roman" w:cs="Times New Roman"/>
                <w:color w:val="000000"/>
                <w:sz w:val="28"/>
                <w:szCs w:val="28"/>
              </w:rPr>
              <w:t xml:space="preserve"> </w:t>
            </w:r>
            <w:r w:rsidRPr="00B92A4A">
              <w:rPr>
                <w:rFonts w:ascii="Times New Roman" w:eastAsia="Calibri" w:hAnsi="Times New Roman" w:cs="Times New Roman"/>
                <w:color w:val="000000"/>
                <w:sz w:val="28"/>
                <w:szCs w:val="28"/>
                <w:shd w:val="clear" w:color="auto" w:fill="FFFFFF"/>
              </w:rPr>
              <w:t>квалификационных категорий спортивных судей</w:t>
            </w:r>
            <w:r w:rsidR="006E0E31">
              <w:rPr>
                <w:rFonts w:ascii="Times New Roman" w:eastAsia="Calibri" w:hAnsi="Times New Roman" w:cs="Times New Roman"/>
                <w:color w:val="000000"/>
                <w:sz w:val="28"/>
                <w:szCs w:val="28"/>
                <w:shd w:val="clear" w:color="auto" w:fill="FFFFFF"/>
              </w:rPr>
              <w:t xml:space="preserve">» </w:t>
            </w:r>
          </w:p>
        </w:tc>
      </w:tr>
    </w:tbl>
    <w:p w:rsidR="00B92A4A" w:rsidRPr="00B92A4A" w:rsidRDefault="00B92A4A" w:rsidP="00B92A4A">
      <w:pPr>
        <w:overflowPunct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B92A4A" w:rsidRPr="00B92A4A" w:rsidRDefault="00B92A4A" w:rsidP="00B92A4A">
      <w:pPr>
        <w:overflowPunct w:val="0"/>
        <w:autoSpaceDE w:val="0"/>
        <w:autoSpaceDN w:val="0"/>
        <w:adjustRightInd w:val="0"/>
        <w:spacing w:after="0" w:line="240" w:lineRule="auto"/>
        <w:ind w:firstLine="567"/>
        <w:jc w:val="right"/>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Форма</w:t>
      </w:r>
    </w:p>
    <w:p w:rsidR="00B92A4A" w:rsidRPr="00B92A4A" w:rsidRDefault="00B92A4A" w:rsidP="00B92A4A">
      <w:pPr>
        <w:overflowPunct w:val="0"/>
        <w:autoSpaceDE w:val="0"/>
        <w:autoSpaceDN w:val="0"/>
        <w:adjustRightInd w:val="0"/>
        <w:spacing w:after="0" w:line="240" w:lineRule="exact"/>
        <w:ind w:firstLine="567"/>
        <w:jc w:val="center"/>
        <w:rPr>
          <w:rFonts w:ascii="Times New Roman" w:eastAsia="Calibri" w:hAnsi="Times New Roman" w:cs="Times New Roman"/>
          <w:sz w:val="28"/>
          <w:szCs w:val="28"/>
          <w:lang w:eastAsia="ru-RU"/>
        </w:rPr>
      </w:pPr>
    </w:p>
    <w:p w:rsidR="00B92A4A" w:rsidRPr="00B92A4A" w:rsidRDefault="00B92A4A" w:rsidP="00B92A4A">
      <w:pPr>
        <w:overflowPunct w:val="0"/>
        <w:autoSpaceDE w:val="0"/>
        <w:autoSpaceDN w:val="0"/>
        <w:adjustRightInd w:val="0"/>
        <w:spacing w:after="0" w:line="240" w:lineRule="exact"/>
        <w:ind w:firstLine="567"/>
        <w:jc w:val="center"/>
        <w:rPr>
          <w:rFonts w:ascii="Times New Roman" w:eastAsia="Calibri" w:hAnsi="Times New Roman" w:cs="Times New Roman"/>
          <w:sz w:val="28"/>
          <w:szCs w:val="28"/>
          <w:lang w:eastAsia="ru-RU"/>
        </w:rPr>
      </w:pPr>
    </w:p>
    <w:p w:rsidR="00B92A4A" w:rsidRPr="00B92A4A" w:rsidRDefault="00B92A4A" w:rsidP="00B92A4A">
      <w:pPr>
        <w:overflowPunct w:val="0"/>
        <w:autoSpaceDE w:val="0"/>
        <w:autoSpaceDN w:val="0"/>
        <w:adjustRightInd w:val="0"/>
        <w:spacing w:after="0" w:line="240" w:lineRule="exact"/>
        <w:ind w:firstLine="567"/>
        <w:jc w:val="center"/>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УВЕДОМЛЕНИЕ</w:t>
      </w:r>
    </w:p>
    <w:p w:rsidR="00B92A4A" w:rsidRPr="00B92A4A" w:rsidRDefault="00B92A4A" w:rsidP="00B92A4A">
      <w:pPr>
        <w:overflowPunct w:val="0"/>
        <w:autoSpaceDE w:val="0"/>
        <w:autoSpaceDN w:val="0"/>
        <w:adjustRightInd w:val="0"/>
        <w:spacing w:after="0" w:line="240" w:lineRule="exact"/>
        <w:ind w:firstLine="567"/>
        <w:jc w:val="center"/>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о предоставлении муниципальной услуги</w:t>
      </w:r>
    </w:p>
    <w:p w:rsidR="00B92A4A" w:rsidRPr="00B92A4A" w:rsidRDefault="00B92A4A" w:rsidP="00B92A4A">
      <w:pPr>
        <w:overflowPunct w:val="0"/>
        <w:autoSpaceDE w:val="0"/>
        <w:autoSpaceDN w:val="0"/>
        <w:adjustRightInd w:val="0"/>
        <w:spacing w:after="0" w:line="240" w:lineRule="exact"/>
        <w:ind w:firstLine="567"/>
        <w:jc w:val="both"/>
        <w:rPr>
          <w:rFonts w:ascii="Times New Roman" w:eastAsia="Calibri" w:hAnsi="Times New Roman" w:cs="Times New Roman"/>
          <w:sz w:val="28"/>
          <w:szCs w:val="28"/>
          <w:lang w:eastAsia="ru-RU"/>
        </w:rPr>
      </w:pPr>
    </w:p>
    <w:p w:rsidR="00B92A4A" w:rsidRPr="00B92A4A" w:rsidRDefault="00B92A4A" w:rsidP="00B92A4A">
      <w:pPr>
        <w:overflowPunct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B92A4A" w:rsidRPr="00B92A4A" w:rsidRDefault="00B92A4A" w:rsidP="00B92A4A">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Уважаемый (</w:t>
      </w:r>
      <w:proofErr w:type="spellStart"/>
      <w:r w:rsidRPr="00B92A4A">
        <w:rPr>
          <w:rFonts w:ascii="Times New Roman" w:eastAsia="Calibri" w:hAnsi="Times New Roman" w:cs="Times New Roman"/>
          <w:sz w:val="28"/>
          <w:szCs w:val="28"/>
          <w:lang w:eastAsia="ru-RU"/>
        </w:rPr>
        <w:t>ая</w:t>
      </w:r>
      <w:proofErr w:type="spellEnd"/>
      <w:r w:rsidRPr="00B92A4A">
        <w:rPr>
          <w:rFonts w:ascii="Times New Roman" w:eastAsia="Calibri" w:hAnsi="Times New Roman" w:cs="Times New Roman"/>
          <w:sz w:val="28"/>
          <w:szCs w:val="28"/>
          <w:lang w:eastAsia="ru-RU"/>
        </w:rPr>
        <w:t>) _______________________!</w:t>
      </w:r>
    </w:p>
    <w:p w:rsidR="00B92A4A" w:rsidRPr="00B92A4A" w:rsidRDefault="00B92A4A" w:rsidP="00B92A4A">
      <w:pPr>
        <w:overflowPunct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92A4A">
        <w:rPr>
          <w:rFonts w:ascii="Times New Roman" w:eastAsia="Calibri" w:hAnsi="Times New Roman" w:cs="Times New Roman"/>
          <w:sz w:val="18"/>
          <w:szCs w:val="18"/>
          <w:lang w:eastAsia="ru-RU"/>
        </w:rPr>
        <w:t xml:space="preserve">                               (имя, отчество заявителя)</w:t>
      </w:r>
    </w:p>
    <w:p w:rsidR="00B92A4A" w:rsidRPr="00B92A4A" w:rsidRDefault="00B92A4A" w:rsidP="00B92A4A">
      <w:pPr>
        <w:overflowPunct w:val="0"/>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p>
    <w:p w:rsidR="00B92A4A" w:rsidRPr="00B92A4A" w:rsidRDefault="00B92A4A" w:rsidP="00B92A4A">
      <w:pPr>
        <w:overflowPunct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 xml:space="preserve">В соответствии с административным регламентом предоставления муниципальной услуги «Присвоение квалификационных категорий спортивных судей», утвержденного постановлением администрации Благодарненского </w:t>
      </w:r>
      <w:r w:rsidR="00D04F8A">
        <w:rPr>
          <w:rFonts w:ascii="Times New Roman" w:eastAsia="Calibri" w:hAnsi="Times New Roman" w:cs="Times New Roman"/>
          <w:sz w:val="28"/>
          <w:szCs w:val="28"/>
          <w:lang w:eastAsia="ru-RU"/>
        </w:rPr>
        <w:t xml:space="preserve">муниципального </w:t>
      </w:r>
      <w:r w:rsidRPr="00B92A4A">
        <w:rPr>
          <w:rFonts w:ascii="Times New Roman" w:eastAsia="Calibri" w:hAnsi="Times New Roman" w:cs="Times New Roman"/>
          <w:sz w:val="28"/>
          <w:szCs w:val="28"/>
          <w:lang w:eastAsia="ru-RU"/>
        </w:rPr>
        <w:t xml:space="preserve">округа Ставропольского края </w:t>
      </w:r>
      <w:proofErr w:type="gramStart"/>
      <w:r w:rsidRPr="00B92A4A">
        <w:rPr>
          <w:rFonts w:ascii="Times New Roman" w:eastAsia="Calibri" w:hAnsi="Times New Roman" w:cs="Times New Roman"/>
          <w:sz w:val="28"/>
          <w:szCs w:val="28"/>
          <w:lang w:eastAsia="ru-RU"/>
        </w:rPr>
        <w:t>от</w:t>
      </w:r>
      <w:proofErr w:type="gramEnd"/>
      <w:r w:rsidRPr="00B92A4A">
        <w:rPr>
          <w:rFonts w:ascii="Times New Roman" w:eastAsia="Calibri" w:hAnsi="Times New Roman" w:cs="Times New Roman"/>
          <w:sz w:val="28"/>
          <w:szCs w:val="28"/>
          <w:lang w:eastAsia="ru-RU"/>
        </w:rPr>
        <w:t xml:space="preserve">_________№_______, </w:t>
      </w:r>
      <w:proofErr w:type="gramStart"/>
      <w:r w:rsidR="00A3329F">
        <w:rPr>
          <w:rFonts w:ascii="Times New Roman" w:eastAsia="Calibri" w:hAnsi="Times New Roman" w:cs="Times New Roman"/>
          <w:sz w:val="28"/>
          <w:szCs w:val="28"/>
          <w:lang w:eastAsia="ru-RU"/>
        </w:rPr>
        <w:t>управлением</w:t>
      </w:r>
      <w:proofErr w:type="gramEnd"/>
      <w:r w:rsidR="00A3329F">
        <w:rPr>
          <w:rFonts w:ascii="Times New Roman" w:eastAsia="Calibri" w:hAnsi="Times New Roman" w:cs="Times New Roman"/>
          <w:sz w:val="28"/>
          <w:szCs w:val="28"/>
          <w:lang w:eastAsia="ru-RU"/>
        </w:rPr>
        <w:t xml:space="preserve"> </w:t>
      </w:r>
      <w:r w:rsidRPr="00B92A4A">
        <w:rPr>
          <w:rFonts w:ascii="Times New Roman" w:eastAsia="Calibri" w:hAnsi="Times New Roman" w:cs="Times New Roman"/>
          <w:sz w:val="28"/>
          <w:szCs w:val="28"/>
          <w:lang w:eastAsia="ru-RU"/>
        </w:rPr>
        <w:t xml:space="preserve">физической культуры и спорта администрации Благодарненского </w:t>
      </w:r>
      <w:r w:rsidR="00D04F8A">
        <w:rPr>
          <w:rFonts w:ascii="Times New Roman" w:eastAsia="Calibri" w:hAnsi="Times New Roman" w:cs="Times New Roman"/>
          <w:sz w:val="28"/>
          <w:szCs w:val="28"/>
          <w:lang w:eastAsia="ru-RU"/>
        </w:rPr>
        <w:t xml:space="preserve">муниципального </w:t>
      </w:r>
      <w:r w:rsidRPr="00B92A4A">
        <w:rPr>
          <w:rFonts w:ascii="Times New Roman" w:eastAsia="Calibri" w:hAnsi="Times New Roman" w:cs="Times New Roman"/>
          <w:sz w:val="28"/>
          <w:szCs w:val="28"/>
          <w:lang w:eastAsia="ru-RU"/>
        </w:rPr>
        <w:t>округа Ставропольского края принято решение о предоставлении Вам муниципальной услуги – присвоении судейской категории:</w:t>
      </w:r>
    </w:p>
    <w:p w:rsidR="00B92A4A" w:rsidRPr="00B92A4A" w:rsidRDefault="00B92A4A" w:rsidP="00B92A4A">
      <w:pPr>
        <w:overflowPunct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__________________________________________________________________</w:t>
      </w:r>
    </w:p>
    <w:p w:rsidR="00B92A4A" w:rsidRPr="00B92A4A" w:rsidRDefault="00B92A4A" w:rsidP="00B92A4A">
      <w:pPr>
        <w:overflowPunct w:val="0"/>
        <w:autoSpaceDE w:val="0"/>
        <w:autoSpaceDN w:val="0"/>
        <w:adjustRightInd w:val="0"/>
        <w:spacing w:after="0" w:line="240" w:lineRule="auto"/>
        <w:ind w:firstLine="567"/>
        <w:jc w:val="center"/>
        <w:rPr>
          <w:rFonts w:ascii="Times New Roman" w:eastAsia="Calibri" w:hAnsi="Times New Roman" w:cs="Times New Roman"/>
          <w:sz w:val="18"/>
          <w:szCs w:val="18"/>
          <w:lang w:eastAsia="ru-RU"/>
        </w:rPr>
      </w:pPr>
      <w:r w:rsidRPr="00B92A4A">
        <w:rPr>
          <w:rFonts w:ascii="Times New Roman" w:eastAsia="Calibri" w:hAnsi="Times New Roman" w:cs="Times New Roman"/>
          <w:sz w:val="18"/>
          <w:szCs w:val="18"/>
          <w:lang w:eastAsia="ru-RU"/>
        </w:rPr>
        <w:t>(фамилия, имя, отчество)</w:t>
      </w: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p w:rsidR="00B92A4A" w:rsidRPr="00B92A4A" w:rsidRDefault="00B92A4A" w:rsidP="00B92A4A">
      <w:pPr>
        <w:overflowPunct w:val="0"/>
        <w:autoSpaceDE w:val="0"/>
        <w:autoSpaceDN w:val="0"/>
        <w:adjustRightInd w:val="0"/>
        <w:spacing w:after="0" w:line="240" w:lineRule="exact"/>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 xml:space="preserve">Начальник </w:t>
      </w:r>
      <w:r w:rsidR="00A3329F">
        <w:rPr>
          <w:rFonts w:ascii="Times New Roman" w:eastAsia="Calibri" w:hAnsi="Times New Roman" w:cs="Times New Roman"/>
          <w:sz w:val="28"/>
          <w:szCs w:val="28"/>
          <w:lang w:eastAsia="ru-RU"/>
        </w:rPr>
        <w:t xml:space="preserve">управления </w:t>
      </w:r>
      <w:r w:rsidRPr="00B92A4A">
        <w:rPr>
          <w:rFonts w:ascii="Times New Roman" w:eastAsia="Calibri" w:hAnsi="Times New Roman" w:cs="Times New Roman"/>
          <w:sz w:val="28"/>
          <w:szCs w:val="28"/>
          <w:lang w:eastAsia="ru-RU"/>
        </w:rPr>
        <w:t>физической культуры и спорта</w:t>
      </w:r>
    </w:p>
    <w:p w:rsidR="00B92A4A" w:rsidRPr="00B92A4A" w:rsidRDefault="00B92A4A" w:rsidP="00B92A4A">
      <w:pPr>
        <w:overflowPunct w:val="0"/>
        <w:autoSpaceDE w:val="0"/>
        <w:autoSpaceDN w:val="0"/>
        <w:adjustRightInd w:val="0"/>
        <w:spacing w:after="0" w:line="240" w:lineRule="exact"/>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 xml:space="preserve">администрации Благодарненского </w:t>
      </w:r>
      <w:r w:rsidR="009F1650">
        <w:rPr>
          <w:rFonts w:ascii="Times New Roman" w:eastAsia="Calibri" w:hAnsi="Times New Roman" w:cs="Times New Roman"/>
          <w:sz w:val="28"/>
          <w:szCs w:val="28"/>
          <w:lang w:eastAsia="ru-RU"/>
        </w:rPr>
        <w:t xml:space="preserve">муниципального </w:t>
      </w:r>
      <w:r w:rsidRPr="00B92A4A">
        <w:rPr>
          <w:rFonts w:ascii="Times New Roman" w:eastAsia="Calibri" w:hAnsi="Times New Roman" w:cs="Times New Roman"/>
          <w:sz w:val="28"/>
          <w:szCs w:val="28"/>
          <w:lang w:eastAsia="ru-RU"/>
        </w:rPr>
        <w:t>округа</w:t>
      </w:r>
    </w:p>
    <w:p w:rsidR="00B92A4A" w:rsidRPr="00B92A4A" w:rsidRDefault="00B92A4A" w:rsidP="00B92A4A">
      <w:pPr>
        <w:widowControl w:val="0"/>
        <w:overflowPunct w:val="0"/>
        <w:autoSpaceDE w:val="0"/>
        <w:autoSpaceDN w:val="0"/>
        <w:adjustRightInd w:val="0"/>
        <w:spacing w:after="0" w:line="240" w:lineRule="exact"/>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Ставропольского края                                                                       И.О. Фамилия</w:t>
      </w: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b/>
          <w:sz w:val="28"/>
          <w:szCs w:val="28"/>
          <w:lang w:eastAsia="ru-RU"/>
        </w:rPr>
      </w:pPr>
    </w:p>
    <w:p w:rsidR="00B92A4A" w:rsidRPr="00B92A4A" w:rsidRDefault="00B92A4A" w:rsidP="00B92A4A">
      <w:pPr>
        <w:overflowPunct w:val="0"/>
        <w:autoSpaceDE w:val="0"/>
        <w:autoSpaceDN w:val="0"/>
        <w:adjustRightInd w:val="0"/>
        <w:spacing w:after="0" w:line="240" w:lineRule="exact"/>
        <w:rPr>
          <w:rFonts w:ascii="Times New Roman" w:eastAsia="Calibri" w:hAnsi="Times New Roman" w:cs="Times New Roman"/>
          <w:b/>
          <w:sz w:val="26"/>
          <w:szCs w:val="26"/>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b/>
          <w:sz w:val="26"/>
          <w:szCs w:val="26"/>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p w:rsidR="00B92A4A" w:rsidRDefault="00B92A4A"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p w:rsidR="005573C5" w:rsidRPr="00B92A4A" w:rsidRDefault="005573C5"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p w:rsidR="00B92A4A" w:rsidRPr="00B92A4A" w:rsidRDefault="00B92A4A"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p w:rsidR="00B92A4A" w:rsidRDefault="00B92A4A"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p w:rsidR="000E4E28" w:rsidRDefault="000E4E28"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p w:rsidR="00B52EF5" w:rsidRDefault="00B52EF5"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p w:rsidR="00EC4265" w:rsidRDefault="00EC4265" w:rsidP="00B92A4A">
      <w:pPr>
        <w:overflowPunct w:val="0"/>
        <w:autoSpaceDE w:val="0"/>
        <w:autoSpaceDN w:val="0"/>
        <w:adjustRightInd w:val="0"/>
        <w:spacing w:after="0" w:line="240" w:lineRule="auto"/>
        <w:rPr>
          <w:rFonts w:ascii="Times New Roman" w:eastAsia="Calibri" w:hAnsi="Times New Roman" w:cs="Times New Roman"/>
          <w:sz w:val="24"/>
          <w:szCs w:val="20"/>
          <w:lang w:eastAsia="ru-RU"/>
        </w:rPr>
      </w:pPr>
    </w:p>
    <w:tbl>
      <w:tblPr>
        <w:tblW w:w="9718" w:type="dxa"/>
        <w:jc w:val="center"/>
        <w:tblInd w:w="-1318" w:type="dxa"/>
        <w:tblLook w:val="01E0" w:firstRow="1" w:lastRow="1" w:firstColumn="1" w:lastColumn="1" w:noHBand="0" w:noVBand="0"/>
      </w:tblPr>
      <w:tblGrid>
        <w:gridCol w:w="1432"/>
        <w:gridCol w:w="8286"/>
      </w:tblGrid>
      <w:tr w:rsidR="00B52EF5" w:rsidRPr="00E77C21" w:rsidTr="003F6D67">
        <w:trPr>
          <w:trHeight w:val="1616"/>
          <w:jc w:val="center"/>
        </w:trPr>
        <w:tc>
          <w:tcPr>
            <w:tcW w:w="1432" w:type="dxa"/>
          </w:tcPr>
          <w:p w:rsidR="00B52EF5" w:rsidRPr="00B92A4A" w:rsidRDefault="00B52EF5" w:rsidP="003F6D67">
            <w:pPr>
              <w:overflowPunct w:val="0"/>
              <w:autoSpaceDE w:val="0"/>
              <w:autoSpaceDN w:val="0"/>
              <w:adjustRightInd w:val="0"/>
              <w:spacing w:after="0" w:line="240" w:lineRule="auto"/>
              <w:jc w:val="center"/>
              <w:rPr>
                <w:rFonts w:ascii="Times New Roman" w:eastAsia="Calibri" w:hAnsi="Times New Roman" w:cs="Times New Roman"/>
                <w:b/>
                <w:bCs/>
                <w:spacing w:val="-1"/>
                <w:sz w:val="28"/>
                <w:szCs w:val="28"/>
                <w:lang w:eastAsia="ru-RU"/>
              </w:rPr>
            </w:pPr>
          </w:p>
        </w:tc>
        <w:tc>
          <w:tcPr>
            <w:tcW w:w="8286" w:type="dxa"/>
          </w:tcPr>
          <w:p w:rsidR="00B52EF5" w:rsidRPr="00B92A4A" w:rsidRDefault="00B52EF5" w:rsidP="003F6D67">
            <w:pPr>
              <w:overflowPunct w:val="0"/>
              <w:autoSpaceDE w:val="0"/>
              <w:autoSpaceDN w:val="0"/>
              <w:adjustRightInd w:val="0"/>
              <w:spacing w:after="0" w:line="240" w:lineRule="exact"/>
              <w:ind w:left="74"/>
              <w:jc w:val="center"/>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 xml:space="preserve">Приложение </w:t>
            </w:r>
            <w:r>
              <w:rPr>
                <w:rFonts w:ascii="Times New Roman" w:eastAsia="Calibri" w:hAnsi="Times New Roman" w:cs="Times New Roman"/>
                <w:sz w:val="28"/>
                <w:szCs w:val="28"/>
                <w:lang w:eastAsia="ru-RU"/>
              </w:rPr>
              <w:t>9</w:t>
            </w:r>
          </w:p>
          <w:p w:rsidR="00B52EF5" w:rsidRPr="00E77C21" w:rsidRDefault="00B52EF5" w:rsidP="006E0E31">
            <w:pPr>
              <w:overflowPunct w:val="0"/>
              <w:autoSpaceDE w:val="0"/>
              <w:autoSpaceDN w:val="0"/>
              <w:adjustRightInd w:val="0"/>
              <w:spacing w:after="0" w:line="240" w:lineRule="exact"/>
              <w:ind w:left="74"/>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к административному р</w:t>
            </w:r>
            <w:r w:rsidRPr="00B92A4A">
              <w:rPr>
                <w:rFonts w:ascii="Times New Roman" w:eastAsia="Calibri" w:hAnsi="Times New Roman" w:cs="Times New Roman"/>
                <w:bCs/>
                <w:sz w:val="28"/>
                <w:szCs w:val="28"/>
                <w:lang w:eastAsia="ru-RU"/>
              </w:rPr>
              <w:t xml:space="preserve">егламенту </w:t>
            </w:r>
            <w:r w:rsidR="00A3329F">
              <w:rPr>
                <w:rFonts w:ascii="Times New Roman" w:eastAsia="Calibri" w:hAnsi="Times New Roman" w:cs="Times New Roman"/>
                <w:sz w:val="28"/>
                <w:szCs w:val="28"/>
                <w:lang w:eastAsia="ru-RU"/>
              </w:rPr>
              <w:t xml:space="preserve">управления </w:t>
            </w:r>
            <w:r w:rsidRPr="00B92A4A">
              <w:rPr>
                <w:rFonts w:ascii="Times New Roman" w:eastAsia="Calibri" w:hAnsi="Times New Roman" w:cs="Times New Roman"/>
                <w:sz w:val="28"/>
                <w:szCs w:val="28"/>
                <w:lang w:eastAsia="ru-RU"/>
              </w:rPr>
              <w:t xml:space="preserve">физической культуры и спорту администрации </w:t>
            </w:r>
            <w:r w:rsidR="009F1650">
              <w:rPr>
                <w:rFonts w:ascii="Times New Roman" w:eastAsia="Calibri" w:hAnsi="Times New Roman" w:cs="Times New Roman"/>
                <w:sz w:val="28"/>
                <w:szCs w:val="28"/>
                <w:lang w:eastAsia="ru-RU"/>
              </w:rPr>
              <w:t>Благодарненского муниципального</w:t>
            </w:r>
            <w:r w:rsidRPr="00B92A4A">
              <w:rPr>
                <w:rFonts w:ascii="Times New Roman" w:eastAsia="Calibri" w:hAnsi="Times New Roman" w:cs="Times New Roman"/>
                <w:sz w:val="28"/>
                <w:szCs w:val="28"/>
                <w:lang w:eastAsia="ru-RU"/>
              </w:rPr>
              <w:t xml:space="preserve"> округа Ставропольского края  по предоставлению муниципальной услуги </w:t>
            </w:r>
            <w:r w:rsidRPr="00B92A4A">
              <w:rPr>
                <w:rFonts w:ascii="Times New Roman" w:eastAsia="Calibri" w:hAnsi="Times New Roman" w:cs="Times New Roman"/>
                <w:color w:val="000000"/>
                <w:sz w:val="28"/>
                <w:szCs w:val="28"/>
                <w:shd w:val="clear" w:color="auto" w:fill="FFFFFF"/>
              </w:rPr>
              <w:t>«Присвоение</w:t>
            </w:r>
            <w:r w:rsidRPr="00B92A4A">
              <w:rPr>
                <w:rFonts w:ascii="Times New Roman" w:eastAsia="Calibri" w:hAnsi="Times New Roman" w:cs="Times New Roman"/>
                <w:color w:val="000000"/>
                <w:sz w:val="28"/>
                <w:szCs w:val="28"/>
              </w:rPr>
              <w:t xml:space="preserve"> </w:t>
            </w:r>
            <w:r w:rsidRPr="00B92A4A">
              <w:rPr>
                <w:rFonts w:ascii="Times New Roman" w:eastAsia="Calibri" w:hAnsi="Times New Roman" w:cs="Times New Roman"/>
                <w:color w:val="000000"/>
                <w:sz w:val="28"/>
                <w:szCs w:val="28"/>
                <w:shd w:val="clear" w:color="auto" w:fill="FFFFFF"/>
              </w:rPr>
              <w:t>квалификационных категорий спортивных судей</w:t>
            </w:r>
            <w:r w:rsidR="006E0E31">
              <w:rPr>
                <w:rFonts w:ascii="Times New Roman" w:eastAsia="Calibri" w:hAnsi="Times New Roman" w:cs="Times New Roman"/>
                <w:color w:val="000000"/>
                <w:sz w:val="28"/>
                <w:szCs w:val="28"/>
                <w:shd w:val="clear" w:color="auto" w:fill="FFFFFF"/>
              </w:rPr>
              <w:t xml:space="preserve">»  </w:t>
            </w:r>
          </w:p>
        </w:tc>
      </w:tr>
    </w:tbl>
    <w:p w:rsidR="00B52EF5" w:rsidRPr="00B92A4A" w:rsidRDefault="00B52EF5" w:rsidP="00B52EF5">
      <w:pPr>
        <w:overflowPunct w:val="0"/>
        <w:autoSpaceDE w:val="0"/>
        <w:autoSpaceDN w:val="0"/>
        <w:adjustRightInd w:val="0"/>
        <w:spacing w:after="0" w:line="240" w:lineRule="exact"/>
        <w:jc w:val="right"/>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Форма</w:t>
      </w:r>
    </w:p>
    <w:p w:rsidR="00B52EF5" w:rsidRDefault="00B52EF5" w:rsidP="00B52EF5">
      <w:pPr>
        <w:overflowPunct w:val="0"/>
        <w:autoSpaceDE w:val="0"/>
        <w:autoSpaceDN w:val="0"/>
        <w:adjustRightInd w:val="0"/>
        <w:spacing w:after="0" w:line="240" w:lineRule="exact"/>
        <w:jc w:val="center"/>
        <w:rPr>
          <w:rFonts w:ascii="Times New Roman" w:eastAsia="Calibri" w:hAnsi="Times New Roman" w:cs="Times New Roman"/>
          <w:sz w:val="28"/>
          <w:szCs w:val="28"/>
          <w:lang w:eastAsia="ru-RU"/>
        </w:rPr>
      </w:pPr>
    </w:p>
    <w:p w:rsidR="004A15F7" w:rsidRDefault="004A15F7" w:rsidP="00B52EF5">
      <w:pPr>
        <w:overflowPunct w:val="0"/>
        <w:autoSpaceDE w:val="0"/>
        <w:autoSpaceDN w:val="0"/>
        <w:adjustRightInd w:val="0"/>
        <w:spacing w:after="0" w:line="240" w:lineRule="exact"/>
        <w:jc w:val="center"/>
        <w:rPr>
          <w:rFonts w:ascii="Times New Roman" w:eastAsia="Calibri" w:hAnsi="Times New Roman" w:cs="Times New Roman"/>
          <w:sz w:val="28"/>
          <w:szCs w:val="28"/>
          <w:lang w:eastAsia="ru-RU"/>
        </w:rPr>
      </w:pPr>
    </w:p>
    <w:p w:rsidR="004A15F7" w:rsidRDefault="004A15F7" w:rsidP="00B52EF5">
      <w:pPr>
        <w:overflowPunct w:val="0"/>
        <w:autoSpaceDE w:val="0"/>
        <w:autoSpaceDN w:val="0"/>
        <w:adjustRightInd w:val="0"/>
        <w:spacing w:after="0" w:line="240" w:lineRule="exact"/>
        <w:jc w:val="center"/>
        <w:rPr>
          <w:rFonts w:ascii="Times New Roman" w:eastAsia="Calibri" w:hAnsi="Times New Roman" w:cs="Times New Roman"/>
          <w:sz w:val="28"/>
          <w:szCs w:val="28"/>
          <w:lang w:eastAsia="ru-RU"/>
        </w:rPr>
      </w:pPr>
    </w:p>
    <w:p w:rsidR="004A15F7" w:rsidRDefault="004A15F7" w:rsidP="00B52EF5">
      <w:pPr>
        <w:overflowPunct w:val="0"/>
        <w:autoSpaceDE w:val="0"/>
        <w:autoSpaceDN w:val="0"/>
        <w:adjustRightInd w:val="0"/>
        <w:spacing w:after="0" w:line="240" w:lineRule="exact"/>
        <w:jc w:val="center"/>
        <w:rPr>
          <w:rFonts w:ascii="Times New Roman" w:eastAsia="Calibri" w:hAnsi="Times New Roman" w:cs="Times New Roman"/>
          <w:sz w:val="28"/>
          <w:szCs w:val="28"/>
          <w:lang w:eastAsia="ru-RU"/>
        </w:rPr>
      </w:pPr>
    </w:p>
    <w:p w:rsidR="004A15F7" w:rsidRDefault="004A15F7" w:rsidP="00B52EF5">
      <w:pPr>
        <w:overflowPunct w:val="0"/>
        <w:autoSpaceDE w:val="0"/>
        <w:autoSpaceDN w:val="0"/>
        <w:adjustRightInd w:val="0"/>
        <w:spacing w:after="0" w:line="240" w:lineRule="exact"/>
        <w:jc w:val="center"/>
        <w:rPr>
          <w:rFonts w:ascii="Times New Roman" w:eastAsia="Calibri" w:hAnsi="Times New Roman" w:cs="Times New Roman"/>
          <w:sz w:val="28"/>
          <w:szCs w:val="28"/>
          <w:lang w:eastAsia="ru-RU"/>
        </w:rPr>
      </w:pPr>
    </w:p>
    <w:p w:rsidR="00B52EF5" w:rsidRDefault="00B52EF5" w:rsidP="00810306">
      <w:pPr>
        <w:overflowPunct w:val="0"/>
        <w:autoSpaceDE w:val="0"/>
        <w:autoSpaceDN w:val="0"/>
        <w:adjustRightInd w:val="0"/>
        <w:spacing w:after="0" w:line="280" w:lineRule="exact"/>
        <w:jc w:val="center"/>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 xml:space="preserve">СОГЛАСИЕ </w:t>
      </w:r>
    </w:p>
    <w:p w:rsidR="00B92A4A" w:rsidRPr="00B92A4A" w:rsidRDefault="00B92A4A" w:rsidP="00810306">
      <w:pPr>
        <w:overflowPunct w:val="0"/>
        <w:autoSpaceDE w:val="0"/>
        <w:autoSpaceDN w:val="0"/>
        <w:adjustRightInd w:val="0"/>
        <w:spacing w:after="0" w:line="280" w:lineRule="exact"/>
        <w:jc w:val="center"/>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на обработку персональных данных</w:t>
      </w:r>
    </w:p>
    <w:p w:rsidR="00B92A4A" w:rsidRPr="00B92A4A" w:rsidRDefault="00B92A4A" w:rsidP="004A15F7">
      <w:pPr>
        <w:overflowPunct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Я, _______________________________________________________________</w:t>
      </w:r>
    </w:p>
    <w:p w:rsidR="00B92A4A" w:rsidRPr="00B92A4A" w:rsidRDefault="00B92A4A" w:rsidP="004A15F7">
      <w:pPr>
        <w:overflowPunct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92A4A">
        <w:rPr>
          <w:rFonts w:ascii="Times New Roman" w:eastAsia="Calibri" w:hAnsi="Times New Roman" w:cs="Times New Roman"/>
          <w:sz w:val="18"/>
          <w:szCs w:val="18"/>
          <w:lang w:eastAsia="ru-RU"/>
        </w:rPr>
        <w:t>(фамилия, имя, отчество полностью)</w:t>
      </w:r>
    </w:p>
    <w:p w:rsidR="00B92A4A" w:rsidRPr="00B92A4A" w:rsidRDefault="00B92A4A" w:rsidP="004A15F7">
      <w:pPr>
        <w:overflowPunct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_____________ серия _______ № ______________ выдан _________________</w:t>
      </w:r>
    </w:p>
    <w:p w:rsidR="00B92A4A" w:rsidRPr="00B92A4A" w:rsidRDefault="00B92A4A" w:rsidP="004A15F7">
      <w:pPr>
        <w:overflowPunct w:val="0"/>
        <w:autoSpaceDE w:val="0"/>
        <w:autoSpaceDN w:val="0"/>
        <w:adjustRightInd w:val="0"/>
        <w:spacing w:after="0" w:line="240" w:lineRule="auto"/>
        <w:rPr>
          <w:rFonts w:ascii="Times New Roman" w:eastAsia="Calibri" w:hAnsi="Times New Roman" w:cs="Times New Roman"/>
          <w:sz w:val="18"/>
          <w:szCs w:val="18"/>
          <w:lang w:eastAsia="ru-RU"/>
        </w:rPr>
      </w:pPr>
      <w:r w:rsidRPr="00B92A4A">
        <w:rPr>
          <w:rFonts w:ascii="Times New Roman" w:eastAsia="Calibri" w:hAnsi="Times New Roman" w:cs="Times New Roman"/>
          <w:sz w:val="18"/>
          <w:szCs w:val="18"/>
          <w:lang w:eastAsia="ru-RU"/>
        </w:rPr>
        <w:t>(вид основного документа, удостоверяющего личность)</w:t>
      </w:r>
    </w:p>
    <w:p w:rsidR="00B92A4A" w:rsidRPr="00B92A4A" w:rsidRDefault="00B92A4A" w:rsidP="004A15F7">
      <w:pPr>
        <w:overflowPunct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_________________________________________________________________ ,</w:t>
      </w:r>
    </w:p>
    <w:p w:rsidR="00B92A4A" w:rsidRPr="00B92A4A" w:rsidRDefault="00B92A4A" w:rsidP="004A15F7">
      <w:pPr>
        <w:overflowPunct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B92A4A">
        <w:rPr>
          <w:rFonts w:ascii="Times New Roman" w:eastAsia="Calibri" w:hAnsi="Times New Roman" w:cs="Times New Roman"/>
          <w:sz w:val="18"/>
          <w:szCs w:val="18"/>
          <w:lang w:eastAsia="ru-RU"/>
        </w:rPr>
        <w:t>(кем и когда выдан) проживающий (</w:t>
      </w:r>
      <w:proofErr w:type="spellStart"/>
      <w:r w:rsidRPr="00B92A4A">
        <w:rPr>
          <w:rFonts w:ascii="Times New Roman" w:eastAsia="Calibri" w:hAnsi="Times New Roman" w:cs="Times New Roman"/>
          <w:sz w:val="18"/>
          <w:szCs w:val="18"/>
          <w:lang w:eastAsia="ru-RU"/>
        </w:rPr>
        <w:t>ая</w:t>
      </w:r>
      <w:proofErr w:type="spellEnd"/>
      <w:r w:rsidRPr="00B92A4A">
        <w:rPr>
          <w:rFonts w:ascii="Times New Roman" w:eastAsia="Calibri" w:hAnsi="Times New Roman" w:cs="Times New Roman"/>
          <w:sz w:val="18"/>
          <w:szCs w:val="18"/>
          <w:lang w:eastAsia="ru-RU"/>
        </w:rPr>
        <w:t>)</w:t>
      </w:r>
    </w:p>
    <w:p w:rsidR="00B92A4A" w:rsidRPr="00B92A4A" w:rsidRDefault="00B92A4A" w:rsidP="004A15F7">
      <w:pPr>
        <w:overflowPunct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проживающий (</w:t>
      </w:r>
      <w:proofErr w:type="spellStart"/>
      <w:r w:rsidRPr="00B92A4A">
        <w:rPr>
          <w:rFonts w:ascii="Times New Roman" w:eastAsia="Calibri" w:hAnsi="Times New Roman" w:cs="Times New Roman"/>
          <w:sz w:val="28"/>
          <w:szCs w:val="28"/>
          <w:lang w:eastAsia="ru-RU"/>
        </w:rPr>
        <w:t>ая</w:t>
      </w:r>
      <w:proofErr w:type="spellEnd"/>
      <w:r w:rsidRPr="00B92A4A">
        <w:rPr>
          <w:rFonts w:ascii="Times New Roman" w:eastAsia="Calibri" w:hAnsi="Times New Roman" w:cs="Times New Roman"/>
          <w:sz w:val="28"/>
          <w:szCs w:val="28"/>
          <w:lang w:eastAsia="ru-RU"/>
        </w:rPr>
        <w:t>) по адресу _________________________________________</w:t>
      </w:r>
    </w:p>
    <w:p w:rsidR="00B92A4A" w:rsidRPr="00B92A4A" w:rsidRDefault="00B92A4A" w:rsidP="004A15F7">
      <w:pPr>
        <w:overflowPunct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_________________________________________________________________ ,</w:t>
      </w:r>
    </w:p>
    <w:p w:rsidR="00B92A4A" w:rsidRPr="00B92A4A" w:rsidRDefault="00B92A4A" w:rsidP="004A15F7">
      <w:pPr>
        <w:overflowPunct w:val="0"/>
        <w:autoSpaceDE w:val="0"/>
        <w:autoSpaceDN w:val="0"/>
        <w:adjustRightInd w:val="0"/>
        <w:spacing w:after="0" w:line="240" w:lineRule="auto"/>
        <w:jc w:val="both"/>
        <w:rPr>
          <w:rFonts w:ascii="Times New Roman" w:eastAsia="Calibri" w:hAnsi="Times New Roman" w:cs="Times New Roman"/>
          <w:sz w:val="18"/>
          <w:szCs w:val="18"/>
          <w:lang w:eastAsia="ru-RU"/>
        </w:rPr>
      </w:pPr>
      <w:r w:rsidRPr="00B92A4A">
        <w:rPr>
          <w:rFonts w:ascii="Times New Roman" w:eastAsia="Calibri" w:hAnsi="Times New Roman" w:cs="Times New Roman"/>
          <w:sz w:val="18"/>
          <w:szCs w:val="18"/>
          <w:lang w:eastAsia="ru-RU"/>
        </w:rPr>
        <w:t>являясь законным представителем субъекта персональных данных</w:t>
      </w:r>
    </w:p>
    <w:p w:rsidR="00B92A4A" w:rsidRPr="00B92A4A" w:rsidRDefault="00B92A4A" w:rsidP="004A15F7">
      <w:pPr>
        <w:overflowPunct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_________________________________________________________________ ,</w:t>
      </w:r>
    </w:p>
    <w:p w:rsidR="00B92A4A" w:rsidRPr="00B92A4A" w:rsidRDefault="00B92A4A" w:rsidP="004A15F7">
      <w:pPr>
        <w:overflowPunct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92A4A">
        <w:rPr>
          <w:rFonts w:ascii="Times New Roman" w:eastAsia="Calibri" w:hAnsi="Times New Roman" w:cs="Times New Roman"/>
          <w:sz w:val="18"/>
          <w:szCs w:val="18"/>
          <w:lang w:eastAsia="ru-RU"/>
        </w:rPr>
        <w:t>(фамилия, имя, отчество субъекта персональных данных)</w:t>
      </w:r>
    </w:p>
    <w:p w:rsidR="00B92A4A" w:rsidRPr="00B92A4A" w:rsidRDefault="00B92A4A" w:rsidP="004A15F7">
      <w:pPr>
        <w:overflowPunct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______ серия _______ № _______ выдан ______________________________</w:t>
      </w:r>
    </w:p>
    <w:p w:rsidR="00B92A4A" w:rsidRPr="00B92A4A" w:rsidRDefault="00B92A4A" w:rsidP="004A15F7">
      <w:pPr>
        <w:overflowPunct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92A4A">
        <w:rPr>
          <w:rFonts w:ascii="Times New Roman" w:eastAsia="Calibri" w:hAnsi="Times New Roman" w:cs="Times New Roman"/>
          <w:sz w:val="18"/>
          <w:szCs w:val="18"/>
          <w:lang w:eastAsia="ru-RU"/>
        </w:rPr>
        <w:t>(вид основного документа, удостоверяющего личность субъекта персональных данных)</w:t>
      </w:r>
    </w:p>
    <w:p w:rsidR="00B92A4A" w:rsidRPr="00B92A4A" w:rsidRDefault="00B92A4A" w:rsidP="004A15F7">
      <w:pPr>
        <w:overflowPunct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_________________________________________________________________ ,</w:t>
      </w:r>
    </w:p>
    <w:p w:rsidR="00B92A4A" w:rsidRPr="00B92A4A" w:rsidRDefault="00B92A4A" w:rsidP="004A15F7">
      <w:pPr>
        <w:overflowPunct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B92A4A">
        <w:rPr>
          <w:rFonts w:ascii="Times New Roman" w:eastAsia="Calibri" w:hAnsi="Times New Roman" w:cs="Times New Roman"/>
          <w:sz w:val="18"/>
          <w:szCs w:val="18"/>
          <w:lang w:eastAsia="ru-RU"/>
        </w:rPr>
        <w:t>(кем и когда выдан)</w:t>
      </w:r>
    </w:p>
    <w:p w:rsidR="00B92A4A" w:rsidRPr="00B92A4A" w:rsidRDefault="00B92A4A" w:rsidP="004A15F7">
      <w:pPr>
        <w:overflowPunct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проживающего(ей) по адресу________________________________________ ,</w:t>
      </w:r>
    </w:p>
    <w:p w:rsidR="00B92A4A" w:rsidRPr="00B92A4A" w:rsidRDefault="00B92A4A" w:rsidP="004A15F7">
      <w:pPr>
        <w:overflowPunct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на основании ___________________________________________________</w:t>
      </w:r>
    </w:p>
    <w:p w:rsidR="00B92A4A" w:rsidRPr="00B92A4A" w:rsidRDefault="00810306" w:rsidP="004A15F7">
      <w:pPr>
        <w:overflowPunct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B92A4A">
        <w:rPr>
          <w:rFonts w:ascii="Times New Roman" w:eastAsia="Calibri" w:hAnsi="Times New Roman" w:cs="Times New Roman"/>
          <w:sz w:val="16"/>
          <w:szCs w:val="16"/>
          <w:lang w:eastAsia="ru-RU"/>
        </w:rPr>
        <w:t xml:space="preserve"> </w:t>
      </w:r>
      <w:r w:rsidR="00B92A4A" w:rsidRPr="00B92A4A">
        <w:rPr>
          <w:rFonts w:ascii="Times New Roman" w:eastAsia="Calibri" w:hAnsi="Times New Roman" w:cs="Times New Roman"/>
          <w:sz w:val="16"/>
          <w:szCs w:val="16"/>
          <w:lang w:eastAsia="ru-RU"/>
        </w:rPr>
        <w:t>(</w:t>
      </w:r>
      <w:proofErr w:type="gramStart"/>
      <w:r w:rsidR="00B92A4A" w:rsidRPr="00B92A4A">
        <w:rPr>
          <w:rFonts w:ascii="Times New Roman" w:eastAsia="Calibri" w:hAnsi="Times New Roman" w:cs="Times New Roman"/>
          <w:sz w:val="16"/>
          <w:szCs w:val="16"/>
          <w:lang w:eastAsia="ru-RU"/>
        </w:rPr>
        <w:t>документ</w:t>
      </w:r>
      <w:proofErr w:type="gramEnd"/>
      <w:r w:rsidR="00B92A4A" w:rsidRPr="00B92A4A">
        <w:rPr>
          <w:rFonts w:ascii="Times New Roman" w:eastAsia="Calibri" w:hAnsi="Times New Roman" w:cs="Times New Roman"/>
          <w:sz w:val="16"/>
          <w:szCs w:val="16"/>
          <w:lang w:eastAsia="ru-RU"/>
        </w:rPr>
        <w:t xml:space="preserve"> подтверждающий полномочия законного представителя)</w:t>
      </w:r>
    </w:p>
    <w:p w:rsidR="00B92A4A" w:rsidRPr="00B92A4A" w:rsidRDefault="00B92A4A" w:rsidP="00B52EF5">
      <w:pPr>
        <w:overflowPunct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 xml:space="preserve">в соответствии </w:t>
      </w:r>
      <w:r w:rsidR="00B52EF5">
        <w:rPr>
          <w:rFonts w:ascii="Times New Roman" w:eastAsia="Calibri" w:hAnsi="Times New Roman" w:cs="Times New Roman"/>
          <w:sz w:val="28"/>
          <w:szCs w:val="28"/>
          <w:lang w:eastAsia="ru-RU"/>
        </w:rPr>
        <w:t xml:space="preserve">  </w:t>
      </w:r>
      <w:r w:rsidRPr="00B92A4A">
        <w:rPr>
          <w:rFonts w:ascii="Times New Roman" w:eastAsia="Calibri" w:hAnsi="Times New Roman" w:cs="Times New Roman"/>
          <w:sz w:val="28"/>
          <w:szCs w:val="28"/>
          <w:lang w:eastAsia="ru-RU"/>
        </w:rPr>
        <w:t>со</w:t>
      </w:r>
      <w:r w:rsidR="00B52EF5">
        <w:rPr>
          <w:rFonts w:ascii="Times New Roman" w:eastAsia="Calibri" w:hAnsi="Times New Roman" w:cs="Times New Roman"/>
          <w:sz w:val="28"/>
          <w:szCs w:val="28"/>
          <w:lang w:eastAsia="ru-RU"/>
        </w:rPr>
        <w:t xml:space="preserve">    </w:t>
      </w:r>
      <w:r w:rsidRPr="00B92A4A">
        <w:rPr>
          <w:rFonts w:ascii="Times New Roman" w:eastAsia="Calibri" w:hAnsi="Times New Roman" w:cs="Times New Roman"/>
          <w:sz w:val="28"/>
          <w:szCs w:val="28"/>
          <w:lang w:eastAsia="ru-RU"/>
        </w:rPr>
        <w:t xml:space="preserve"> статьей 9 </w:t>
      </w:r>
      <w:r w:rsidR="00B52EF5">
        <w:rPr>
          <w:rFonts w:ascii="Times New Roman" w:eastAsia="Calibri" w:hAnsi="Times New Roman" w:cs="Times New Roman"/>
          <w:sz w:val="28"/>
          <w:szCs w:val="28"/>
          <w:lang w:eastAsia="ru-RU"/>
        </w:rPr>
        <w:t xml:space="preserve">  </w:t>
      </w:r>
      <w:r w:rsidRPr="00B92A4A">
        <w:rPr>
          <w:rFonts w:ascii="Times New Roman" w:eastAsia="Calibri" w:hAnsi="Times New Roman" w:cs="Times New Roman"/>
          <w:sz w:val="28"/>
          <w:szCs w:val="28"/>
          <w:lang w:eastAsia="ru-RU"/>
        </w:rPr>
        <w:t xml:space="preserve">Федерального </w:t>
      </w:r>
      <w:r w:rsidR="00B52EF5">
        <w:rPr>
          <w:rFonts w:ascii="Times New Roman" w:eastAsia="Calibri" w:hAnsi="Times New Roman" w:cs="Times New Roman"/>
          <w:sz w:val="28"/>
          <w:szCs w:val="28"/>
          <w:lang w:eastAsia="ru-RU"/>
        </w:rPr>
        <w:t xml:space="preserve">  </w:t>
      </w:r>
      <w:r w:rsidRPr="00B92A4A">
        <w:rPr>
          <w:rFonts w:ascii="Times New Roman" w:eastAsia="Calibri" w:hAnsi="Times New Roman" w:cs="Times New Roman"/>
          <w:sz w:val="28"/>
          <w:szCs w:val="28"/>
          <w:lang w:eastAsia="ru-RU"/>
        </w:rPr>
        <w:t xml:space="preserve">закона от 27июля 2006 года № 152-ФЗ «О персональных данных» даю согласие </w:t>
      </w:r>
      <w:r w:rsidR="00A3329F">
        <w:rPr>
          <w:rFonts w:ascii="Times New Roman" w:eastAsia="Calibri" w:hAnsi="Times New Roman" w:cs="Times New Roman"/>
          <w:sz w:val="28"/>
          <w:szCs w:val="28"/>
          <w:lang w:eastAsia="ru-RU"/>
        </w:rPr>
        <w:t xml:space="preserve">управлению </w:t>
      </w:r>
      <w:r w:rsidRPr="00B92A4A">
        <w:rPr>
          <w:rFonts w:ascii="Times New Roman" w:eastAsia="Calibri" w:hAnsi="Times New Roman" w:cs="Times New Roman"/>
          <w:sz w:val="28"/>
          <w:szCs w:val="28"/>
          <w:lang w:eastAsia="ru-RU"/>
        </w:rPr>
        <w:t xml:space="preserve">физической культуры и спорта администрации Благодарненского </w:t>
      </w:r>
      <w:r w:rsidR="009F1650">
        <w:rPr>
          <w:rFonts w:ascii="Times New Roman" w:eastAsia="Calibri" w:hAnsi="Times New Roman" w:cs="Times New Roman"/>
          <w:sz w:val="28"/>
          <w:szCs w:val="28"/>
          <w:lang w:eastAsia="ru-RU"/>
        </w:rPr>
        <w:t xml:space="preserve">муниципального </w:t>
      </w:r>
      <w:r w:rsidRPr="00B92A4A">
        <w:rPr>
          <w:rFonts w:ascii="Times New Roman" w:eastAsia="Calibri" w:hAnsi="Times New Roman" w:cs="Times New Roman"/>
          <w:sz w:val="28"/>
          <w:szCs w:val="28"/>
          <w:lang w:eastAsia="ru-RU"/>
        </w:rPr>
        <w:t xml:space="preserve">округа Ставропольского края, расположенному по адресу: </w:t>
      </w:r>
      <w:proofErr w:type="gramStart"/>
      <w:r w:rsidRPr="00B92A4A">
        <w:rPr>
          <w:rFonts w:ascii="Times New Roman" w:eastAsia="Calibri" w:hAnsi="Times New Roman" w:cs="Times New Roman"/>
          <w:sz w:val="28"/>
          <w:szCs w:val="28"/>
          <w:lang w:eastAsia="ru-RU"/>
        </w:rPr>
        <w:t>Ставропольский край, п. Ленина, 1, г.</w:t>
      </w:r>
      <w:r w:rsidR="0045305E">
        <w:rPr>
          <w:rFonts w:ascii="Times New Roman" w:eastAsia="Calibri" w:hAnsi="Times New Roman" w:cs="Times New Roman"/>
          <w:sz w:val="28"/>
          <w:szCs w:val="28"/>
          <w:lang w:eastAsia="ru-RU"/>
        </w:rPr>
        <w:t xml:space="preserve"> </w:t>
      </w:r>
      <w:r w:rsidRPr="00B92A4A">
        <w:rPr>
          <w:rFonts w:ascii="Times New Roman" w:eastAsia="Calibri" w:hAnsi="Times New Roman" w:cs="Times New Roman"/>
          <w:sz w:val="28"/>
          <w:szCs w:val="28"/>
          <w:lang w:eastAsia="ru-RU"/>
        </w:rPr>
        <w:t>Благодарный,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B92A4A">
        <w:rPr>
          <w:rFonts w:ascii="Times New Roman" w:eastAsia="Calibri" w:hAnsi="Times New Roman" w:cs="Times New Roman"/>
          <w:sz w:val="28"/>
          <w:szCs w:val="28"/>
          <w:lang w:eastAsia="ru-RU"/>
        </w:rPr>
        <w:t xml:space="preserve"> Согласие дается свободно, своей волей и в интересе представляемого лица. Согласие дается в целях присвоения квалификационных категорий спортивных судей.</w:t>
      </w:r>
    </w:p>
    <w:p w:rsidR="00B92A4A" w:rsidRPr="00B92A4A" w:rsidRDefault="00B92A4A" w:rsidP="00B92A4A">
      <w:pPr>
        <w:overflowPunct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Согласие распространяется на следующие персональные данные: фамилия, имя и отчество субъекта персональных данных, год, месяц, дата и место рождения субъекта персональных данных, наименование образовательной организации, осуществляющей обучение субъекта персональных данных.</w:t>
      </w:r>
    </w:p>
    <w:p w:rsidR="00B92A4A" w:rsidRDefault="00B92A4A" w:rsidP="00B52EF5">
      <w:pPr>
        <w:overflowPunct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Настоящее согласие действует со дня его подписания и в течение одного календарного года, либо до дня отзыва его в письменной форме.</w:t>
      </w:r>
    </w:p>
    <w:p w:rsidR="00B92A4A" w:rsidRPr="00B92A4A" w:rsidRDefault="00B92A4A" w:rsidP="00B92A4A">
      <w:pPr>
        <w:overflowPunct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________________________ / _____________   « ___ » ____________ 20 __ г.</w:t>
      </w:r>
    </w:p>
    <w:p w:rsidR="00B92A4A" w:rsidRPr="00B92A4A" w:rsidRDefault="00B92A4A" w:rsidP="00B92A4A">
      <w:pPr>
        <w:overflowPunct w:val="0"/>
        <w:autoSpaceDE w:val="0"/>
        <w:autoSpaceDN w:val="0"/>
        <w:adjustRightInd w:val="0"/>
        <w:spacing w:after="0" w:line="240" w:lineRule="auto"/>
        <w:jc w:val="both"/>
        <w:rPr>
          <w:rFonts w:ascii="Times New Roman" w:eastAsia="Calibri" w:hAnsi="Times New Roman" w:cs="Times New Roman"/>
          <w:sz w:val="18"/>
          <w:szCs w:val="18"/>
          <w:lang w:eastAsia="ru-RU"/>
        </w:rPr>
      </w:pPr>
      <w:r w:rsidRPr="00B92A4A">
        <w:rPr>
          <w:rFonts w:ascii="Times New Roman" w:eastAsia="Calibri" w:hAnsi="Times New Roman" w:cs="Times New Roman"/>
          <w:sz w:val="18"/>
          <w:szCs w:val="18"/>
          <w:lang w:eastAsia="ru-RU"/>
        </w:rPr>
        <w:lastRenderedPageBreak/>
        <w:t>(подпись представителя субъекта персональных данных)       (расшифровка подписи)                                            (дата)</w:t>
      </w:r>
    </w:p>
    <w:p w:rsidR="00B92A4A" w:rsidRPr="00B92A4A" w:rsidRDefault="00B92A4A" w:rsidP="00B92A4A">
      <w:pPr>
        <w:overflowPunct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B92A4A">
        <w:rPr>
          <w:rFonts w:ascii="Times New Roman" w:eastAsia="Calibri" w:hAnsi="Times New Roman" w:cs="Times New Roman"/>
          <w:sz w:val="28"/>
          <w:szCs w:val="28"/>
          <w:lang w:eastAsia="ru-RU"/>
        </w:rPr>
        <w:t>_____________________ / ________________   « ___ » ____________ 20 __ г.</w:t>
      </w:r>
    </w:p>
    <w:p w:rsidR="00B92A4A" w:rsidRDefault="00B92A4A" w:rsidP="00B92A4A">
      <w:pPr>
        <w:overflowPunct w:val="0"/>
        <w:autoSpaceDE w:val="0"/>
        <w:autoSpaceDN w:val="0"/>
        <w:adjustRightInd w:val="0"/>
        <w:spacing w:after="0" w:line="240" w:lineRule="auto"/>
        <w:jc w:val="both"/>
        <w:rPr>
          <w:rFonts w:ascii="Times New Roman" w:eastAsia="Calibri" w:hAnsi="Times New Roman" w:cs="Times New Roman"/>
          <w:sz w:val="18"/>
          <w:szCs w:val="18"/>
          <w:lang w:eastAsia="ru-RU"/>
        </w:rPr>
      </w:pPr>
      <w:r w:rsidRPr="00B92A4A">
        <w:rPr>
          <w:rFonts w:ascii="Times New Roman" w:eastAsia="Calibri" w:hAnsi="Times New Roman" w:cs="Times New Roman"/>
          <w:sz w:val="18"/>
          <w:szCs w:val="18"/>
          <w:lang w:eastAsia="ru-RU"/>
        </w:rPr>
        <w:t>(подпись ответственного лица)                           (расшифровка подписи)                                            (дата)</w:t>
      </w:r>
    </w:p>
    <w:p w:rsidR="00B52EF5" w:rsidRDefault="00B52EF5" w:rsidP="00B92A4A">
      <w:pPr>
        <w:overflowPunct w:val="0"/>
        <w:autoSpaceDE w:val="0"/>
        <w:autoSpaceDN w:val="0"/>
        <w:adjustRightInd w:val="0"/>
        <w:spacing w:after="0" w:line="240" w:lineRule="auto"/>
        <w:jc w:val="both"/>
        <w:rPr>
          <w:rFonts w:ascii="Times New Roman" w:eastAsia="Calibri" w:hAnsi="Times New Roman" w:cs="Times New Roman"/>
          <w:sz w:val="18"/>
          <w:szCs w:val="18"/>
          <w:lang w:eastAsia="ru-RU"/>
        </w:rPr>
      </w:pPr>
    </w:p>
    <w:p w:rsidR="00B52EF5" w:rsidRDefault="00B52EF5" w:rsidP="00B92A4A">
      <w:pPr>
        <w:overflowPunct w:val="0"/>
        <w:autoSpaceDE w:val="0"/>
        <w:autoSpaceDN w:val="0"/>
        <w:adjustRightInd w:val="0"/>
        <w:spacing w:after="0" w:line="240" w:lineRule="auto"/>
        <w:jc w:val="both"/>
        <w:rPr>
          <w:rFonts w:ascii="Times New Roman" w:eastAsia="Calibri" w:hAnsi="Times New Roman" w:cs="Times New Roman"/>
          <w:sz w:val="18"/>
          <w:szCs w:val="18"/>
          <w:lang w:eastAsia="ru-RU"/>
        </w:rPr>
      </w:pPr>
    </w:p>
    <w:p w:rsidR="00B52EF5" w:rsidRDefault="00B52EF5" w:rsidP="00B92A4A">
      <w:pPr>
        <w:overflowPunct w:val="0"/>
        <w:autoSpaceDE w:val="0"/>
        <w:autoSpaceDN w:val="0"/>
        <w:adjustRightInd w:val="0"/>
        <w:spacing w:after="0" w:line="240" w:lineRule="auto"/>
        <w:jc w:val="both"/>
        <w:rPr>
          <w:rFonts w:ascii="Times New Roman" w:eastAsia="Calibri" w:hAnsi="Times New Roman" w:cs="Times New Roman"/>
          <w:sz w:val="18"/>
          <w:szCs w:val="18"/>
          <w:lang w:eastAsia="ru-RU"/>
        </w:rPr>
      </w:pPr>
    </w:p>
    <w:p w:rsidR="00B52EF5" w:rsidRDefault="00B52EF5" w:rsidP="00B92A4A">
      <w:pPr>
        <w:overflowPunct w:val="0"/>
        <w:autoSpaceDE w:val="0"/>
        <w:autoSpaceDN w:val="0"/>
        <w:adjustRightInd w:val="0"/>
        <w:spacing w:after="0" w:line="240" w:lineRule="auto"/>
        <w:jc w:val="both"/>
        <w:rPr>
          <w:rFonts w:ascii="Times New Roman" w:eastAsia="Calibri" w:hAnsi="Times New Roman" w:cs="Times New Roman"/>
          <w:sz w:val="18"/>
          <w:szCs w:val="18"/>
          <w:lang w:eastAsia="ru-RU"/>
        </w:rPr>
      </w:pPr>
    </w:p>
    <w:p w:rsidR="00B52EF5" w:rsidRDefault="004A15F7" w:rsidP="004A15F7">
      <w:pPr>
        <w:tabs>
          <w:tab w:val="left" w:pos="3738"/>
        </w:tabs>
        <w:overflowPunct w:val="0"/>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_____________________</w:t>
      </w:r>
    </w:p>
    <w:p w:rsidR="00B52EF5" w:rsidRDefault="00B52EF5" w:rsidP="00B92A4A">
      <w:pPr>
        <w:overflowPunct w:val="0"/>
        <w:autoSpaceDE w:val="0"/>
        <w:autoSpaceDN w:val="0"/>
        <w:adjustRightInd w:val="0"/>
        <w:spacing w:after="0" w:line="240" w:lineRule="auto"/>
        <w:jc w:val="both"/>
        <w:rPr>
          <w:rFonts w:ascii="Times New Roman" w:eastAsia="Calibri" w:hAnsi="Times New Roman" w:cs="Times New Roman"/>
          <w:sz w:val="18"/>
          <w:szCs w:val="18"/>
          <w:lang w:eastAsia="ru-RU"/>
        </w:rPr>
      </w:pPr>
    </w:p>
    <w:p w:rsidR="00B52EF5" w:rsidRDefault="00B52EF5" w:rsidP="00B92A4A">
      <w:pPr>
        <w:overflowPunct w:val="0"/>
        <w:autoSpaceDE w:val="0"/>
        <w:autoSpaceDN w:val="0"/>
        <w:adjustRightInd w:val="0"/>
        <w:spacing w:after="0" w:line="240" w:lineRule="auto"/>
        <w:jc w:val="both"/>
        <w:rPr>
          <w:rFonts w:ascii="Times New Roman" w:eastAsia="Calibri" w:hAnsi="Times New Roman" w:cs="Times New Roman"/>
          <w:sz w:val="18"/>
          <w:szCs w:val="18"/>
          <w:lang w:eastAsia="ru-RU"/>
        </w:rPr>
      </w:pPr>
    </w:p>
    <w:p w:rsidR="00B52EF5" w:rsidRDefault="00B52EF5" w:rsidP="00B92A4A">
      <w:pPr>
        <w:overflowPunct w:val="0"/>
        <w:autoSpaceDE w:val="0"/>
        <w:autoSpaceDN w:val="0"/>
        <w:adjustRightInd w:val="0"/>
        <w:spacing w:after="0" w:line="240" w:lineRule="auto"/>
        <w:jc w:val="both"/>
        <w:rPr>
          <w:rFonts w:ascii="Times New Roman" w:eastAsia="Calibri" w:hAnsi="Times New Roman" w:cs="Times New Roman"/>
          <w:sz w:val="18"/>
          <w:szCs w:val="18"/>
          <w:lang w:eastAsia="ru-RU"/>
        </w:rPr>
      </w:pPr>
    </w:p>
    <w:p w:rsidR="00B52EF5" w:rsidRDefault="00B52EF5" w:rsidP="00B92A4A">
      <w:pPr>
        <w:overflowPunct w:val="0"/>
        <w:autoSpaceDE w:val="0"/>
        <w:autoSpaceDN w:val="0"/>
        <w:adjustRightInd w:val="0"/>
        <w:spacing w:after="0" w:line="240" w:lineRule="auto"/>
        <w:jc w:val="both"/>
        <w:rPr>
          <w:rFonts w:ascii="Times New Roman" w:eastAsia="Calibri" w:hAnsi="Times New Roman" w:cs="Times New Roman"/>
          <w:sz w:val="18"/>
          <w:szCs w:val="18"/>
          <w:lang w:eastAsia="ru-RU"/>
        </w:rPr>
      </w:pPr>
    </w:p>
    <w:p w:rsidR="00B52EF5" w:rsidRDefault="004A15F7" w:rsidP="004A15F7">
      <w:pPr>
        <w:tabs>
          <w:tab w:val="left" w:pos="7828"/>
        </w:tabs>
        <w:overflowPunct w:val="0"/>
        <w:autoSpaceDE w:val="0"/>
        <w:autoSpaceDN w:val="0"/>
        <w:adjustRightInd w:val="0"/>
        <w:spacing w:after="0" w:line="240" w:lineRule="auto"/>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ab/>
      </w:r>
      <w:bookmarkStart w:id="3" w:name="_GoBack"/>
      <w:bookmarkEnd w:id="3"/>
    </w:p>
    <w:p w:rsidR="00B52EF5" w:rsidRDefault="00B52EF5" w:rsidP="00B92A4A">
      <w:pPr>
        <w:overflowPunct w:val="0"/>
        <w:autoSpaceDE w:val="0"/>
        <w:autoSpaceDN w:val="0"/>
        <w:adjustRightInd w:val="0"/>
        <w:spacing w:after="0" w:line="240" w:lineRule="auto"/>
        <w:jc w:val="both"/>
        <w:rPr>
          <w:rFonts w:ascii="Times New Roman" w:eastAsia="Calibri" w:hAnsi="Times New Roman" w:cs="Times New Roman"/>
          <w:sz w:val="18"/>
          <w:szCs w:val="18"/>
          <w:lang w:eastAsia="ru-RU"/>
        </w:rPr>
      </w:pPr>
    </w:p>
    <w:p w:rsidR="00B52EF5" w:rsidRDefault="00B52EF5" w:rsidP="00B92A4A">
      <w:pPr>
        <w:overflowPunct w:val="0"/>
        <w:autoSpaceDE w:val="0"/>
        <w:autoSpaceDN w:val="0"/>
        <w:adjustRightInd w:val="0"/>
        <w:spacing w:after="0" w:line="240" w:lineRule="auto"/>
        <w:jc w:val="both"/>
        <w:rPr>
          <w:rFonts w:ascii="Times New Roman" w:eastAsia="Calibri" w:hAnsi="Times New Roman" w:cs="Times New Roman"/>
          <w:sz w:val="18"/>
          <w:szCs w:val="18"/>
          <w:lang w:eastAsia="ru-RU"/>
        </w:rPr>
      </w:pPr>
    </w:p>
    <w:p w:rsidR="00B52EF5" w:rsidRDefault="00B52EF5" w:rsidP="00B92A4A">
      <w:pPr>
        <w:overflowPunct w:val="0"/>
        <w:autoSpaceDE w:val="0"/>
        <w:autoSpaceDN w:val="0"/>
        <w:adjustRightInd w:val="0"/>
        <w:spacing w:after="0" w:line="240" w:lineRule="auto"/>
        <w:jc w:val="both"/>
        <w:rPr>
          <w:rFonts w:ascii="Times New Roman" w:eastAsia="Calibri" w:hAnsi="Times New Roman" w:cs="Times New Roman"/>
          <w:sz w:val="18"/>
          <w:szCs w:val="18"/>
          <w:lang w:eastAsia="ru-RU"/>
        </w:rPr>
      </w:pPr>
    </w:p>
    <w:tbl>
      <w:tblPr>
        <w:tblW w:w="9640" w:type="dxa"/>
        <w:tblInd w:w="-34" w:type="dxa"/>
        <w:tblLook w:val="01E0" w:firstRow="1" w:lastRow="1" w:firstColumn="1" w:lastColumn="1" w:noHBand="0" w:noVBand="0"/>
      </w:tblPr>
      <w:tblGrid>
        <w:gridCol w:w="7442"/>
        <w:gridCol w:w="2198"/>
      </w:tblGrid>
      <w:tr w:rsidR="00B52EF5" w:rsidRPr="00B52EF5" w:rsidTr="00AA5EED">
        <w:trPr>
          <w:trHeight w:val="708"/>
        </w:trPr>
        <w:tc>
          <w:tcPr>
            <w:tcW w:w="7442" w:type="dxa"/>
          </w:tcPr>
          <w:p w:rsidR="00B52EF5" w:rsidRPr="00B52EF5" w:rsidRDefault="00AA5EED" w:rsidP="00B52EF5">
            <w:pPr>
              <w:spacing w:after="0" w:line="240" w:lineRule="exact"/>
              <w:ind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Первый заместитель</w:t>
            </w:r>
            <w:r w:rsidR="00B52EF5" w:rsidRPr="00B52EF5">
              <w:rPr>
                <w:rFonts w:ascii="Times New Roman" w:eastAsia="Times New Roman" w:hAnsi="Times New Roman" w:cs="Times New Roman"/>
                <w:sz w:val="28"/>
                <w:szCs w:val="28"/>
                <w:lang w:eastAsia="ru-RU"/>
              </w:rPr>
              <w:t xml:space="preserve"> главы администрации  Благодарненского </w:t>
            </w:r>
            <w:r>
              <w:rPr>
                <w:rFonts w:ascii="Times New Roman" w:eastAsia="Times New Roman" w:hAnsi="Times New Roman" w:cs="Times New Roman"/>
                <w:sz w:val="28"/>
                <w:szCs w:val="28"/>
                <w:lang w:eastAsia="ru-RU"/>
              </w:rPr>
              <w:t xml:space="preserve">муниципального </w:t>
            </w:r>
            <w:r w:rsidR="00B52EF5" w:rsidRPr="00B52EF5">
              <w:rPr>
                <w:rFonts w:ascii="Times New Roman" w:eastAsia="Times New Roman" w:hAnsi="Times New Roman" w:cs="Times New Roman"/>
                <w:sz w:val="28"/>
                <w:szCs w:val="28"/>
                <w:lang w:eastAsia="ru-RU"/>
              </w:rPr>
              <w:t>округа</w:t>
            </w:r>
          </w:p>
          <w:p w:rsidR="00AA5EED" w:rsidRPr="00B52EF5" w:rsidRDefault="00B52EF5" w:rsidP="00AA5EED">
            <w:pPr>
              <w:spacing w:after="0" w:line="240" w:lineRule="exact"/>
              <w:rPr>
                <w:rFonts w:ascii="Times New Roman" w:eastAsia="Times New Roman" w:hAnsi="Times New Roman" w:cs="Times New Roman"/>
                <w:sz w:val="28"/>
                <w:szCs w:val="28"/>
                <w:lang w:eastAsia="ru-RU"/>
              </w:rPr>
            </w:pPr>
            <w:r w:rsidRPr="00B52EF5">
              <w:rPr>
                <w:rFonts w:ascii="Times New Roman" w:eastAsia="Times New Roman" w:hAnsi="Times New Roman" w:cs="Times New Roman"/>
                <w:sz w:val="28"/>
                <w:szCs w:val="28"/>
                <w:lang w:eastAsia="ru-RU"/>
              </w:rPr>
              <w:t>Ставропольского края</w:t>
            </w:r>
          </w:p>
          <w:p w:rsidR="00B52EF5" w:rsidRPr="00B52EF5" w:rsidRDefault="00B52EF5" w:rsidP="00B52EF5">
            <w:pPr>
              <w:spacing w:after="0" w:line="240" w:lineRule="exact"/>
              <w:rPr>
                <w:rFonts w:ascii="Times New Roman" w:eastAsia="Times New Roman" w:hAnsi="Times New Roman" w:cs="Times New Roman"/>
                <w:sz w:val="28"/>
                <w:szCs w:val="28"/>
                <w:lang w:eastAsia="ru-RU"/>
              </w:rPr>
            </w:pPr>
          </w:p>
        </w:tc>
        <w:tc>
          <w:tcPr>
            <w:tcW w:w="2198" w:type="dxa"/>
          </w:tcPr>
          <w:p w:rsidR="00B52EF5" w:rsidRPr="00B52EF5" w:rsidRDefault="00B52EF5" w:rsidP="00B52EF5">
            <w:pPr>
              <w:spacing w:after="0" w:line="240" w:lineRule="exact"/>
              <w:ind w:left="-59"/>
              <w:jc w:val="right"/>
              <w:rPr>
                <w:rFonts w:ascii="Times New Roman" w:eastAsia="Times New Roman" w:hAnsi="Times New Roman" w:cs="Times New Roman"/>
                <w:sz w:val="28"/>
                <w:szCs w:val="28"/>
                <w:lang w:eastAsia="ru-RU"/>
              </w:rPr>
            </w:pPr>
          </w:p>
          <w:p w:rsidR="00B52EF5" w:rsidRPr="00B52EF5" w:rsidRDefault="00B52EF5" w:rsidP="00B52EF5">
            <w:pPr>
              <w:spacing w:after="0" w:line="240" w:lineRule="exact"/>
              <w:ind w:left="-59"/>
              <w:jc w:val="center"/>
              <w:rPr>
                <w:rFonts w:ascii="Times New Roman" w:eastAsia="Times New Roman" w:hAnsi="Times New Roman" w:cs="Times New Roman"/>
                <w:sz w:val="28"/>
                <w:szCs w:val="28"/>
                <w:lang w:eastAsia="ru-RU"/>
              </w:rPr>
            </w:pPr>
          </w:p>
          <w:p w:rsidR="00B52EF5" w:rsidRPr="00B52EF5" w:rsidRDefault="00B52EF5" w:rsidP="00B52EF5">
            <w:pPr>
              <w:spacing w:after="0" w:line="240" w:lineRule="exact"/>
              <w:jc w:val="right"/>
              <w:rPr>
                <w:rFonts w:ascii="Times New Roman" w:eastAsia="Times New Roman" w:hAnsi="Times New Roman" w:cs="Times New Roman"/>
                <w:sz w:val="28"/>
                <w:szCs w:val="28"/>
                <w:lang w:eastAsia="ru-RU"/>
              </w:rPr>
            </w:pPr>
            <w:r w:rsidRPr="00B52EF5">
              <w:rPr>
                <w:rFonts w:ascii="Times New Roman" w:eastAsia="Times New Roman" w:hAnsi="Times New Roman" w:cs="Times New Roman"/>
                <w:sz w:val="28"/>
                <w:szCs w:val="28"/>
                <w:lang w:eastAsia="ru-RU"/>
              </w:rPr>
              <w:t>Н.Д. Федюнина</w:t>
            </w:r>
          </w:p>
        </w:tc>
      </w:tr>
    </w:tbl>
    <w:p w:rsidR="00B52EF5" w:rsidRPr="00B92A4A" w:rsidRDefault="00B52EF5" w:rsidP="00B92A4A">
      <w:pPr>
        <w:overflowPunct w:val="0"/>
        <w:autoSpaceDE w:val="0"/>
        <w:autoSpaceDN w:val="0"/>
        <w:adjustRightInd w:val="0"/>
        <w:spacing w:after="0" w:line="240" w:lineRule="auto"/>
        <w:jc w:val="both"/>
        <w:rPr>
          <w:rFonts w:ascii="Times New Roman" w:eastAsia="Calibri" w:hAnsi="Times New Roman" w:cs="Times New Roman"/>
          <w:sz w:val="24"/>
          <w:szCs w:val="20"/>
          <w:lang w:eastAsia="ru-RU"/>
        </w:rPr>
      </w:pPr>
    </w:p>
    <w:sectPr w:rsidR="00B52EF5" w:rsidRPr="00B92A4A" w:rsidSect="006D4F4D">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FB7" w:rsidRDefault="00D07FB7" w:rsidP="00B67F6F">
      <w:pPr>
        <w:spacing w:after="0" w:line="240" w:lineRule="auto"/>
      </w:pPr>
      <w:r>
        <w:separator/>
      </w:r>
    </w:p>
  </w:endnote>
  <w:endnote w:type="continuationSeparator" w:id="0">
    <w:p w:rsidR="00D07FB7" w:rsidRDefault="00D07FB7" w:rsidP="00B67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FC5" w:rsidRDefault="00EB7FC5" w:rsidP="00A7173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B7FC5" w:rsidRDefault="00EB7FC5" w:rsidP="00A717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FC5" w:rsidRDefault="00EB7FC5" w:rsidP="00A7173A">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FC5" w:rsidRDefault="00EB7FC5" w:rsidP="00A7173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FB7" w:rsidRDefault="00D07FB7" w:rsidP="00B67F6F">
      <w:pPr>
        <w:spacing w:after="0" w:line="240" w:lineRule="auto"/>
      </w:pPr>
      <w:r>
        <w:separator/>
      </w:r>
    </w:p>
  </w:footnote>
  <w:footnote w:type="continuationSeparator" w:id="0">
    <w:p w:rsidR="00D07FB7" w:rsidRDefault="00D07FB7" w:rsidP="00B67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32458"/>
      <w:docPartObj>
        <w:docPartGallery w:val="Page Numbers (Top of Page)"/>
        <w:docPartUnique/>
      </w:docPartObj>
    </w:sdtPr>
    <w:sdtContent>
      <w:p w:rsidR="004A15F7" w:rsidRDefault="004A15F7">
        <w:pPr>
          <w:pStyle w:val="a4"/>
          <w:jc w:val="right"/>
        </w:pPr>
        <w:r>
          <w:fldChar w:fldCharType="begin"/>
        </w:r>
        <w:r>
          <w:instrText>PAGE   \* MERGEFORMAT</w:instrText>
        </w:r>
        <w:r>
          <w:fldChar w:fldCharType="separate"/>
        </w:r>
        <w:r>
          <w:rPr>
            <w:noProof/>
          </w:rPr>
          <w:t>42</w:t>
        </w:r>
        <w:r>
          <w:fldChar w:fldCharType="end"/>
        </w:r>
      </w:p>
    </w:sdtContent>
  </w:sdt>
  <w:p w:rsidR="00EB7FC5" w:rsidRDefault="00EB7FC5" w:rsidP="004A15F7">
    <w:pPr>
      <w:pStyle w:val="a4"/>
      <w:tabs>
        <w:tab w:val="left" w:pos="534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5F7" w:rsidRDefault="004A15F7">
    <w:pPr>
      <w:pStyle w:val="a4"/>
      <w:jc w:val="right"/>
    </w:pPr>
  </w:p>
  <w:p w:rsidR="00EB7FC5" w:rsidRDefault="00EB7FC5" w:rsidP="009D27D3">
    <w:pPr>
      <w:pStyle w:val="a4"/>
      <w:tabs>
        <w:tab w:val="clear" w:pos="4677"/>
        <w:tab w:val="clear" w:pos="9355"/>
        <w:tab w:val="left" w:pos="847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E10"/>
    <w:rsid w:val="000060BE"/>
    <w:rsid w:val="00015B1A"/>
    <w:rsid w:val="00054597"/>
    <w:rsid w:val="00062945"/>
    <w:rsid w:val="000D4499"/>
    <w:rsid w:val="000E1D96"/>
    <w:rsid w:val="000E4E28"/>
    <w:rsid w:val="000E5352"/>
    <w:rsid w:val="000F324E"/>
    <w:rsid w:val="00102330"/>
    <w:rsid w:val="001322F2"/>
    <w:rsid w:val="00140DB4"/>
    <w:rsid w:val="00140F9E"/>
    <w:rsid w:val="0014261B"/>
    <w:rsid w:val="00156657"/>
    <w:rsid w:val="001741A6"/>
    <w:rsid w:val="0018063F"/>
    <w:rsid w:val="00184AC3"/>
    <w:rsid w:val="001B2DD8"/>
    <w:rsid w:val="001B727E"/>
    <w:rsid w:val="001C193E"/>
    <w:rsid w:val="001D6045"/>
    <w:rsid w:val="001E0F6D"/>
    <w:rsid w:val="001E189D"/>
    <w:rsid w:val="001F08FC"/>
    <w:rsid w:val="001F3AA5"/>
    <w:rsid w:val="002003F9"/>
    <w:rsid w:val="0020408B"/>
    <w:rsid w:val="00241F6A"/>
    <w:rsid w:val="0025081F"/>
    <w:rsid w:val="00250FEA"/>
    <w:rsid w:val="00280E10"/>
    <w:rsid w:val="0028790F"/>
    <w:rsid w:val="002A4795"/>
    <w:rsid w:val="002A4E13"/>
    <w:rsid w:val="002B7B66"/>
    <w:rsid w:val="002E2187"/>
    <w:rsid w:val="00302062"/>
    <w:rsid w:val="00304316"/>
    <w:rsid w:val="003057BC"/>
    <w:rsid w:val="003270D8"/>
    <w:rsid w:val="00362C24"/>
    <w:rsid w:val="003811AC"/>
    <w:rsid w:val="0038383C"/>
    <w:rsid w:val="003A3D24"/>
    <w:rsid w:val="003C2322"/>
    <w:rsid w:val="003D1B77"/>
    <w:rsid w:val="003D3D5E"/>
    <w:rsid w:val="003F4BDD"/>
    <w:rsid w:val="003F6D67"/>
    <w:rsid w:val="00405726"/>
    <w:rsid w:val="004123A6"/>
    <w:rsid w:val="004211CA"/>
    <w:rsid w:val="00425935"/>
    <w:rsid w:val="0045305E"/>
    <w:rsid w:val="00456145"/>
    <w:rsid w:val="00457F3A"/>
    <w:rsid w:val="00485131"/>
    <w:rsid w:val="004A15F7"/>
    <w:rsid w:val="004B588D"/>
    <w:rsid w:val="004D3982"/>
    <w:rsid w:val="004E28CD"/>
    <w:rsid w:val="00501E13"/>
    <w:rsid w:val="00503274"/>
    <w:rsid w:val="00503760"/>
    <w:rsid w:val="00515BB3"/>
    <w:rsid w:val="00524BCF"/>
    <w:rsid w:val="00545706"/>
    <w:rsid w:val="005573C5"/>
    <w:rsid w:val="0057455B"/>
    <w:rsid w:val="005A0863"/>
    <w:rsid w:val="005A4076"/>
    <w:rsid w:val="005A6BD6"/>
    <w:rsid w:val="005C407E"/>
    <w:rsid w:val="005C74A5"/>
    <w:rsid w:val="00610540"/>
    <w:rsid w:val="00617E3C"/>
    <w:rsid w:val="006202B9"/>
    <w:rsid w:val="00631A0D"/>
    <w:rsid w:val="006500F2"/>
    <w:rsid w:val="00661D81"/>
    <w:rsid w:val="00661EAF"/>
    <w:rsid w:val="006B0F61"/>
    <w:rsid w:val="006D4F4D"/>
    <w:rsid w:val="006E0E31"/>
    <w:rsid w:val="006E64D4"/>
    <w:rsid w:val="006F01A0"/>
    <w:rsid w:val="00716512"/>
    <w:rsid w:val="0073030D"/>
    <w:rsid w:val="007357A7"/>
    <w:rsid w:val="007457F1"/>
    <w:rsid w:val="0076675C"/>
    <w:rsid w:val="00782A8A"/>
    <w:rsid w:val="00782B9E"/>
    <w:rsid w:val="00791A5D"/>
    <w:rsid w:val="007B48C5"/>
    <w:rsid w:val="007B5881"/>
    <w:rsid w:val="007B59B1"/>
    <w:rsid w:val="007B60A5"/>
    <w:rsid w:val="007D4456"/>
    <w:rsid w:val="007F1654"/>
    <w:rsid w:val="007F24B8"/>
    <w:rsid w:val="007F6667"/>
    <w:rsid w:val="00810306"/>
    <w:rsid w:val="00833E07"/>
    <w:rsid w:val="00835D67"/>
    <w:rsid w:val="0085623F"/>
    <w:rsid w:val="00867E6C"/>
    <w:rsid w:val="008753CF"/>
    <w:rsid w:val="0088512C"/>
    <w:rsid w:val="00890820"/>
    <w:rsid w:val="00892BB7"/>
    <w:rsid w:val="008941AB"/>
    <w:rsid w:val="008A54CE"/>
    <w:rsid w:val="008D00A8"/>
    <w:rsid w:val="008F181D"/>
    <w:rsid w:val="008F6392"/>
    <w:rsid w:val="009011C6"/>
    <w:rsid w:val="009276E9"/>
    <w:rsid w:val="00933CFC"/>
    <w:rsid w:val="0094238B"/>
    <w:rsid w:val="00950A03"/>
    <w:rsid w:val="00955E10"/>
    <w:rsid w:val="0095709C"/>
    <w:rsid w:val="00974469"/>
    <w:rsid w:val="00975FBA"/>
    <w:rsid w:val="009D27D3"/>
    <w:rsid w:val="009D46C5"/>
    <w:rsid w:val="009F1650"/>
    <w:rsid w:val="00A17C52"/>
    <w:rsid w:val="00A3329F"/>
    <w:rsid w:val="00A40A4E"/>
    <w:rsid w:val="00A44E2F"/>
    <w:rsid w:val="00A62A70"/>
    <w:rsid w:val="00A639FE"/>
    <w:rsid w:val="00A7173A"/>
    <w:rsid w:val="00A75431"/>
    <w:rsid w:val="00A83E9C"/>
    <w:rsid w:val="00A8477C"/>
    <w:rsid w:val="00A91C46"/>
    <w:rsid w:val="00AA5EED"/>
    <w:rsid w:val="00AD1F02"/>
    <w:rsid w:val="00AF2BDA"/>
    <w:rsid w:val="00B07FBF"/>
    <w:rsid w:val="00B17537"/>
    <w:rsid w:val="00B219E7"/>
    <w:rsid w:val="00B32712"/>
    <w:rsid w:val="00B52EF5"/>
    <w:rsid w:val="00B649C1"/>
    <w:rsid w:val="00B66906"/>
    <w:rsid w:val="00B67F6F"/>
    <w:rsid w:val="00B74F2E"/>
    <w:rsid w:val="00B82C22"/>
    <w:rsid w:val="00B84D08"/>
    <w:rsid w:val="00B92A4A"/>
    <w:rsid w:val="00BA5371"/>
    <w:rsid w:val="00BC437F"/>
    <w:rsid w:val="00BE1918"/>
    <w:rsid w:val="00C002DC"/>
    <w:rsid w:val="00C02CE0"/>
    <w:rsid w:val="00C03569"/>
    <w:rsid w:val="00C10A3E"/>
    <w:rsid w:val="00C10FC8"/>
    <w:rsid w:val="00C246A0"/>
    <w:rsid w:val="00C26EED"/>
    <w:rsid w:val="00C34AD9"/>
    <w:rsid w:val="00C35F30"/>
    <w:rsid w:val="00C416CA"/>
    <w:rsid w:val="00C526F4"/>
    <w:rsid w:val="00C53F27"/>
    <w:rsid w:val="00C54AE2"/>
    <w:rsid w:val="00C5591C"/>
    <w:rsid w:val="00C5683E"/>
    <w:rsid w:val="00C634A8"/>
    <w:rsid w:val="00C74482"/>
    <w:rsid w:val="00C8768B"/>
    <w:rsid w:val="00CA72F2"/>
    <w:rsid w:val="00CC3D3F"/>
    <w:rsid w:val="00CC5463"/>
    <w:rsid w:val="00CC6505"/>
    <w:rsid w:val="00CE5251"/>
    <w:rsid w:val="00D032A0"/>
    <w:rsid w:val="00D04734"/>
    <w:rsid w:val="00D04F8A"/>
    <w:rsid w:val="00D07FB7"/>
    <w:rsid w:val="00D20FDD"/>
    <w:rsid w:val="00D21880"/>
    <w:rsid w:val="00D21B39"/>
    <w:rsid w:val="00D27D9F"/>
    <w:rsid w:val="00D41660"/>
    <w:rsid w:val="00D4448F"/>
    <w:rsid w:val="00D45797"/>
    <w:rsid w:val="00D72A6D"/>
    <w:rsid w:val="00D938D9"/>
    <w:rsid w:val="00DA18D9"/>
    <w:rsid w:val="00DD4ECD"/>
    <w:rsid w:val="00DF428C"/>
    <w:rsid w:val="00E02011"/>
    <w:rsid w:val="00E25197"/>
    <w:rsid w:val="00E41B37"/>
    <w:rsid w:val="00E5436B"/>
    <w:rsid w:val="00E6319B"/>
    <w:rsid w:val="00E64859"/>
    <w:rsid w:val="00E6578F"/>
    <w:rsid w:val="00E728C8"/>
    <w:rsid w:val="00E77C21"/>
    <w:rsid w:val="00E840A8"/>
    <w:rsid w:val="00E85110"/>
    <w:rsid w:val="00EB4A12"/>
    <w:rsid w:val="00EB7FC5"/>
    <w:rsid w:val="00EC0F3E"/>
    <w:rsid w:val="00EC4265"/>
    <w:rsid w:val="00F055D1"/>
    <w:rsid w:val="00F143AD"/>
    <w:rsid w:val="00F25893"/>
    <w:rsid w:val="00F26245"/>
    <w:rsid w:val="00F339A9"/>
    <w:rsid w:val="00F82241"/>
    <w:rsid w:val="00F92F9B"/>
    <w:rsid w:val="00FB20B9"/>
    <w:rsid w:val="00FC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6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238B"/>
    <w:rPr>
      <w:color w:val="0000FF" w:themeColor="hyperlink"/>
      <w:u w:val="single"/>
    </w:rPr>
  </w:style>
  <w:style w:type="paragraph" w:customStyle="1" w:styleId="ConsPlusNormal">
    <w:name w:val="ConsPlusNormal"/>
    <w:rsid w:val="006B0F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8063F"/>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unhideWhenUsed/>
    <w:rsid w:val="00B67F6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67F6F"/>
  </w:style>
  <w:style w:type="paragraph" w:styleId="a6">
    <w:name w:val="footer"/>
    <w:basedOn w:val="a"/>
    <w:link w:val="a7"/>
    <w:uiPriority w:val="99"/>
    <w:semiHidden/>
    <w:unhideWhenUsed/>
    <w:rsid w:val="00B67F6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67F6F"/>
  </w:style>
  <w:style w:type="character" w:styleId="a8">
    <w:name w:val="page number"/>
    <w:basedOn w:val="a0"/>
    <w:rsid w:val="00B92A4A"/>
  </w:style>
  <w:style w:type="paragraph" w:styleId="a9">
    <w:name w:val="Balloon Text"/>
    <w:basedOn w:val="a"/>
    <w:link w:val="aa"/>
    <w:uiPriority w:val="99"/>
    <w:semiHidden/>
    <w:unhideWhenUsed/>
    <w:rsid w:val="001B72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B727E"/>
    <w:rPr>
      <w:rFonts w:ascii="Tahoma" w:hAnsi="Tahoma" w:cs="Tahoma"/>
      <w:sz w:val="16"/>
      <w:szCs w:val="16"/>
    </w:rPr>
  </w:style>
  <w:style w:type="table" w:styleId="ab">
    <w:name w:val="Table Grid"/>
    <w:basedOn w:val="a1"/>
    <w:uiPriority w:val="39"/>
    <w:rsid w:val="001B2DD8"/>
    <w:pPr>
      <w:spacing w:after="0" w:line="240" w:lineRule="auto"/>
    </w:pPr>
    <w:rPr>
      <w:rFonts w:ascii="Times New Roman" w:hAnsi="Times New Roman" w:cs="Times New Roman"/>
      <w:color w:val="000000"/>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6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238B"/>
    <w:rPr>
      <w:color w:val="0000FF" w:themeColor="hyperlink"/>
      <w:u w:val="single"/>
    </w:rPr>
  </w:style>
  <w:style w:type="paragraph" w:customStyle="1" w:styleId="ConsPlusNormal">
    <w:name w:val="ConsPlusNormal"/>
    <w:rsid w:val="006B0F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8063F"/>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unhideWhenUsed/>
    <w:rsid w:val="00B67F6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67F6F"/>
  </w:style>
  <w:style w:type="paragraph" w:styleId="a6">
    <w:name w:val="footer"/>
    <w:basedOn w:val="a"/>
    <w:link w:val="a7"/>
    <w:uiPriority w:val="99"/>
    <w:semiHidden/>
    <w:unhideWhenUsed/>
    <w:rsid w:val="00B67F6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67F6F"/>
  </w:style>
  <w:style w:type="character" w:styleId="a8">
    <w:name w:val="page number"/>
    <w:basedOn w:val="a0"/>
    <w:rsid w:val="00B92A4A"/>
  </w:style>
  <w:style w:type="paragraph" w:styleId="a9">
    <w:name w:val="Balloon Text"/>
    <w:basedOn w:val="a"/>
    <w:link w:val="aa"/>
    <w:uiPriority w:val="99"/>
    <w:semiHidden/>
    <w:unhideWhenUsed/>
    <w:rsid w:val="001B72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B727E"/>
    <w:rPr>
      <w:rFonts w:ascii="Tahoma" w:hAnsi="Tahoma" w:cs="Tahoma"/>
      <w:sz w:val="16"/>
      <w:szCs w:val="16"/>
    </w:rPr>
  </w:style>
  <w:style w:type="table" w:styleId="ab">
    <w:name w:val="Table Grid"/>
    <w:basedOn w:val="a1"/>
    <w:uiPriority w:val="39"/>
    <w:rsid w:val="001B2DD8"/>
    <w:pPr>
      <w:spacing w:after="0" w:line="240" w:lineRule="auto"/>
    </w:pPr>
    <w:rPr>
      <w:rFonts w:ascii="Times New Roman" w:hAnsi="Times New Roman" w:cs="Times New Roman"/>
      <w:color w:val="000000"/>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06A19F7D8AE8150A5C969C4FE7006029ED23BDED028917C59690F652EAF7B830647B2493E18306E06CA81DEC959E09A9D3D8D819D3452A1A5e7G" TargetMode="External"/><Relationship Id="rId18" Type="http://schemas.openxmlformats.org/officeDocument/2006/relationships/hyperlink" Target="consultantplus://offline/ref=906A19F7D8AE8150A5C969C4FE7006029FD039D8D22B917C59690F652EAF7B830647B24A3A1C3B3B558580828F0DF3989A3D8F8782A3eFG" TargetMode="External"/><Relationship Id="rId26" Type="http://schemas.openxmlformats.org/officeDocument/2006/relationships/hyperlink" Target="consultantplus://offline/ref=906A19F7D8AE8150A5C969C4FE7006029FD039D8D22B917C59690F652EAF7B830647B2493E18336A06CA81DEC959E09A9D3D8D819D3452A1A5e7G" TargetMode="External"/><Relationship Id="rId3" Type="http://schemas.microsoft.com/office/2007/relationships/stylesWithEffects" Target="stylesWithEffects.xml"/><Relationship Id="rId21" Type="http://schemas.openxmlformats.org/officeDocument/2006/relationships/hyperlink" Target="consultantplus://offline/ref=906A19F7D8AE8150A5C969C4FE7006029FD039D8D22B917C59690F652EAF7B830647B2493E18336A06CA81DEC959E09A9D3D8D819D3452A1A5e7G"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906A19F7D8AE8150A5C969C4FE7006029FD039D8D22B917C59690F652EAF7B830647B24C3D13643E4094D88D8C12ED9E82218D86A8eAG" TargetMode="External"/><Relationship Id="rId17" Type="http://schemas.openxmlformats.org/officeDocument/2006/relationships/hyperlink" Target="consultantplus://offline/ref=906A19F7D8AE8150A5C969C4FE7006029FD039D8D22B917C59690F652EAF7B830647B2493E18336A06CA81DEC959E09A9D3D8D819D3452A1A5e7G" TargetMode="External"/><Relationship Id="rId25" Type="http://schemas.openxmlformats.org/officeDocument/2006/relationships/hyperlink" Target="consultantplus://offline/ref=906A19F7D8AE8150A5C969C4FE7006029FD039D8D22B917C59690F652EAF7B830647B2493E18336A06CA81DEC959E09A9D3D8D819D3452A1A5e7G"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06A19F7D8AE8150A5C969C4FE7006029FD33CD5D32F917C59690F652EAF7B831447EA453C192E6F02DFD78F8CA0e5G" TargetMode="External"/><Relationship Id="rId20" Type="http://schemas.openxmlformats.org/officeDocument/2006/relationships/hyperlink" Target="consultantplus://offline/ref=906A19F7D8AE8150A5C969C4FE7006029FD039D8D22B917C59690F652EAF7B830647B2493E18336A00CA81DEC959E09A9D3D8D819D3452A1A5e7G" TargetMode="External"/><Relationship Id="rId29" Type="http://schemas.openxmlformats.org/officeDocument/2006/relationships/hyperlink" Target="consultantplus://offline/ref=906A19F7D8AE8150A5C969C4FE7006029FD039D8D22B917C59690F652EAF7B830647B2493E18336A06CA81DEC959E09A9D3D8D819D3452A1A5e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6A19F7D8AE8150A5C969C4FE7006029DD33ED9D621917C59690F652EAF7B831447EA453C192E6F02DFD78F8CA0e5G" TargetMode="External"/><Relationship Id="rId24" Type="http://schemas.openxmlformats.org/officeDocument/2006/relationships/hyperlink" Target="consultantplus://offline/ref=906A19F7D8AE8150A5C969C4FE7006029FD039D8D22B917C59690F652EAF7B830647B2493E18336A06CA81DEC959E09A9D3D8D819D3452A1A5e7G"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906A19F7D8AE8150A5C969C4FE7006029FD039D8D22B917C59690F652EAF7B830647B2493E18336A00CA81DEC959E09A9D3D8D819D3452A1A5e7G" TargetMode="External"/><Relationship Id="rId28" Type="http://schemas.openxmlformats.org/officeDocument/2006/relationships/hyperlink" Target="consultantplus://offline/ref=906A19F7D8AE8150A5C969C4FE7006029FD039D8D22B917C59690F652EAF7B830647B2493E18336A06CA81DEC959E09A9D3D8D819D3452A1A5e7G" TargetMode="External"/><Relationship Id="rId36" Type="http://schemas.openxmlformats.org/officeDocument/2006/relationships/footer" Target="footer3.xml"/><Relationship Id="rId10" Type="http://schemas.openxmlformats.org/officeDocument/2006/relationships/hyperlink" Target="consultantplus://offline/ref=99F6E700A1239BC4847C7223627677D4C2043A6ECFE19432E66F64343995A97358960695C2B593660AE95D5AF43FA83C70B4A933i9F" TargetMode="External"/><Relationship Id="rId19" Type="http://schemas.openxmlformats.org/officeDocument/2006/relationships/hyperlink" Target="consultantplus://offline/ref=906A19F7D8AE8150A5C969C4FE7006029FD039D8D22B917C59690F652EAF7B830647B2493E18336A00CA81DEC959E09A9D3D8D819D3452A1A5e7G" TargetMode="External"/><Relationship Id="rId31" Type="http://schemas.openxmlformats.org/officeDocument/2006/relationships/hyperlink" Target="consultantplus://offline/ref=906A19F7D8AE8150A5C969C4FE7006029FD03DDBD828917C59690F652EAF7B830647B24B3D1A3764509091DA800EEC869C2593858337A5eBG"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06A19F7D8AE8150A5C969C4FE7006029FD039D8D22B917C59690F652EAF7B831447EA453C192E6F02DFD78F8CA0e5G" TargetMode="External"/><Relationship Id="rId22" Type="http://schemas.openxmlformats.org/officeDocument/2006/relationships/hyperlink" Target="consultantplus://offline/ref=906A19F7D8AE8150A5C969C4FE7006029FD039D8D22B917C59690F652EAF7B830647B2493E18336A00CA81DEC959E09A9D3D8D819D3452A1A5e7G" TargetMode="External"/><Relationship Id="rId27" Type="http://schemas.openxmlformats.org/officeDocument/2006/relationships/hyperlink" Target="consultantplus://offline/ref=906A19F7D8AE8150A5C969C4FE7006029FD039D8D22B917C59690F652EAF7B830647B2493E18336A06CA81DEC959E09A9D3D8D819D3452A1A5e7G" TargetMode="External"/><Relationship Id="rId30" Type="http://schemas.openxmlformats.org/officeDocument/2006/relationships/hyperlink" Target="consultantplus://offline/ref=906A19F7D8AE8150A5C969C4FE7006029FD039D8D22B917C59690F652EAF7B830647B2493E18336A06CA81DEC959E09A9D3D8D819D3452A1A5e7G"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12FDF-25E5-4124-B9A5-9ECEF0A5C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43</Pages>
  <Words>14004</Words>
  <Characters>79827</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Лукьянцова</dc:creator>
  <cp:lastModifiedBy>Пользователь</cp:lastModifiedBy>
  <cp:revision>102</cp:revision>
  <cp:lastPrinted>2019-09-08T15:21:00Z</cp:lastPrinted>
  <dcterms:created xsi:type="dcterms:W3CDTF">2019-06-21T06:35:00Z</dcterms:created>
  <dcterms:modified xsi:type="dcterms:W3CDTF">2023-11-21T06:26:00Z</dcterms:modified>
</cp:coreProperties>
</file>