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CD1" w:rsidRPr="00FC7CD1" w:rsidRDefault="00FC7CD1" w:rsidP="00FC7CD1">
      <w:pPr>
        <w:tabs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FC7CD1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ПОСТАНОВЛЕНИЕ</w:t>
      </w:r>
    </w:p>
    <w:p w:rsidR="00FC7CD1" w:rsidRPr="00FC7CD1" w:rsidRDefault="00FC7CD1" w:rsidP="00FC7C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CD1" w:rsidRPr="00FC7CD1" w:rsidRDefault="00FC7CD1" w:rsidP="00FC7C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7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БЛАГОДАРНЕНСКОГО ГОРОДСКОГО ОКРУГА  СТАВРОПОЛЬСКОГО КРАЯ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"/>
        <w:gridCol w:w="3048"/>
        <w:gridCol w:w="4253"/>
        <w:gridCol w:w="708"/>
        <w:gridCol w:w="709"/>
      </w:tblGrid>
      <w:tr w:rsidR="00FC7CD1" w:rsidRPr="00FC7CD1" w:rsidTr="00070955">
        <w:trPr>
          <w:trHeight w:val="80"/>
        </w:trPr>
        <w:tc>
          <w:tcPr>
            <w:tcW w:w="496" w:type="dxa"/>
          </w:tcPr>
          <w:p w:rsidR="00FC7CD1" w:rsidRPr="00FC7CD1" w:rsidRDefault="00FC7CD1" w:rsidP="00FC7C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8" w:type="dxa"/>
          </w:tcPr>
          <w:p w:rsidR="00FC7CD1" w:rsidRPr="00FC7CD1" w:rsidRDefault="00FC7CD1" w:rsidP="00FC7C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253" w:type="dxa"/>
          </w:tcPr>
          <w:p w:rsidR="00FC7CD1" w:rsidRPr="00FC7CD1" w:rsidRDefault="00FC7CD1" w:rsidP="00FC7C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C7CD1" w:rsidRPr="00FC7CD1" w:rsidRDefault="00FC7CD1" w:rsidP="00FC7C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FC7CD1" w:rsidRPr="00FC7CD1" w:rsidRDefault="00FC7CD1" w:rsidP="00FC7C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Pr="0007095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C7CD1" w:rsidRPr="00070955" w:rsidRDefault="00FC7CD1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Pr="007842F7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842F7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администрацией Благодарненского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842F7">
        <w:rPr>
          <w:rFonts w:ascii="Times New Roman" w:hAnsi="Times New Roman" w:cs="Times New Roman"/>
          <w:sz w:val="28"/>
          <w:szCs w:val="28"/>
        </w:rPr>
        <w:t xml:space="preserve"> Ставропольского края муниципальной услуги </w:t>
      </w:r>
      <w:r w:rsidRPr="007842F7">
        <w:rPr>
          <w:rStyle w:val="FontStyle17"/>
          <w:sz w:val="28"/>
          <w:szCs w:val="28"/>
        </w:rPr>
        <w:t>«</w:t>
      </w:r>
      <w:r w:rsidR="00C456BE" w:rsidRPr="00C456BE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разрешения на вселение в муниципальные жилые помещения специализированного жилищного фонда</w:t>
      </w:r>
      <w:r w:rsidRPr="007842F7">
        <w:rPr>
          <w:rStyle w:val="FontStyle17"/>
          <w:sz w:val="28"/>
          <w:szCs w:val="28"/>
        </w:rPr>
        <w:t>»</w:t>
      </w:r>
    </w:p>
    <w:p w:rsidR="00263B15" w:rsidRPr="00672FFD" w:rsidRDefault="00263B15" w:rsidP="00263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3B15" w:rsidRPr="00E328D0" w:rsidRDefault="00263B15" w:rsidP="00263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7CD1" w:rsidRPr="00E328D0" w:rsidRDefault="00FC7CD1" w:rsidP="00263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7CD1" w:rsidRPr="00E328D0" w:rsidRDefault="00FC7CD1" w:rsidP="00FC7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3B15" w:rsidRPr="00672FFD" w:rsidRDefault="00BA6BEB" w:rsidP="00263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Pr="00C456BE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Жилищным кодексом Российской Федерации от         29 декабря 2004 года № 188-ФЗ</w:t>
      </w:r>
      <w:r w:rsidRPr="00BA6BEB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федеральными законами от 06 октября 2003 года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</w:t>
      </w:r>
      <w:r w:rsidR="00263B15" w:rsidRPr="00672FFD">
        <w:rPr>
          <w:rFonts w:ascii="Times New Roman" w:hAnsi="Times New Roman" w:cs="Times New Roman"/>
          <w:sz w:val="28"/>
          <w:szCs w:val="28"/>
        </w:rPr>
        <w:t xml:space="preserve"> Порядком разработки и утверждения </w:t>
      </w:r>
      <w:r w:rsidR="00263B15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263B15" w:rsidRPr="00672FFD">
        <w:rPr>
          <w:rFonts w:ascii="Times New Roman" w:hAnsi="Times New Roman" w:cs="Times New Roman"/>
          <w:sz w:val="28"/>
          <w:szCs w:val="28"/>
        </w:rPr>
        <w:t xml:space="preserve">Благодарненского </w:t>
      </w:r>
      <w:r w:rsidR="00263B15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63B15" w:rsidRPr="00672FFD">
        <w:rPr>
          <w:rFonts w:ascii="Times New Roman" w:hAnsi="Times New Roman" w:cs="Times New Roman"/>
          <w:sz w:val="28"/>
          <w:szCs w:val="28"/>
        </w:rPr>
        <w:t xml:space="preserve"> Ставропольского края административных регламентов предоставления муниципальных услуг, утвержденным постановлением администрации Благодарненского </w:t>
      </w:r>
      <w:r w:rsidR="000F100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63B15" w:rsidRPr="00672FFD">
        <w:rPr>
          <w:rFonts w:ascii="Times New Roman" w:hAnsi="Times New Roman" w:cs="Times New Roman"/>
          <w:sz w:val="28"/>
          <w:szCs w:val="28"/>
        </w:rPr>
        <w:t xml:space="preserve"> Ставропольского края от </w:t>
      </w:r>
      <w:r w:rsidR="00263B15">
        <w:rPr>
          <w:rFonts w:ascii="Times New Roman" w:hAnsi="Times New Roman" w:cs="Times New Roman"/>
          <w:sz w:val="28"/>
          <w:szCs w:val="28"/>
        </w:rPr>
        <w:t>18</w:t>
      </w:r>
      <w:r w:rsidR="00263B15" w:rsidRPr="00672FFD">
        <w:rPr>
          <w:rFonts w:ascii="Times New Roman" w:hAnsi="Times New Roman" w:cs="Times New Roman"/>
          <w:sz w:val="28"/>
          <w:szCs w:val="28"/>
        </w:rPr>
        <w:t xml:space="preserve"> </w:t>
      </w:r>
      <w:r w:rsidR="00263B15">
        <w:rPr>
          <w:rFonts w:ascii="Times New Roman" w:hAnsi="Times New Roman" w:cs="Times New Roman"/>
          <w:sz w:val="28"/>
          <w:szCs w:val="28"/>
        </w:rPr>
        <w:t>января</w:t>
      </w:r>
      <w:r w:rsidR="00263B15" w:rsidRPr="00672FFD">
        <w:rPr>
          <w:rFonts w:ascii="Times New Roman" w:hAnsi="Times New Roman" w:cs="Times New Roman"/>
          <w:sz w:val="28"/>
          <w:szCs w:val="28"/>
        </w:rPr>
        <w:t xml:space="preserve"> 201</w:t>
      </w:r>
      <w:r w:rsidR="00263B15">
        <w:rPr>
          <w:rFonts w:ascii="Times New Roman" w:hAnsi="Times New Roman" w:cs="Times New Roman"/>
          <w:sz w:val="28"/>
          <w:szCs w:val="28"/>
        </w:rPr>
        <w:t>8</w:t>
      </w:r>
      <w:r w:rsidR="00263B15" w:rsidRPr="00672FF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63B15">
        <w:rPr>
          <w:rFonts w:ascii="Times New Roman" w:hAnsi="Times New Roman" w:cs="Times New Roman"/>
          <w:sz w:val="28"/>
          <w:szCs w:val="28"/>
        </w:rPr>
        <w:t>31</w:t>
      </w:r>
      <w:r w:rsidR="00263B15" w:rsidRPr="00672FFD">
        <w:rPr>
          <w:rFonts w:ascii="Times New Roman" w:hAnsi="Times New Roman" w:cs="Times New Roman"/>
          <w:sz w:val="28"/>
          <w:szCs w:val="28"/>
        </w:rPr>
        <w:t xml:space="preserve">, администрация Благодарненского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63B15" w:rsidRPr="00672FFD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263B15" w:rsidRPr="00672FFD" w:rsidRDefault="00263B15" w:rsidP="00263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Pr="00672FFD" w:rsidRDefault="00263B15" w:rsidP="00263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Pr="00672FFD" w:rsidRDefault="00263B15" w:rsidP="00263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FF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63B15" w:rsidRPr="00672FFD" w:rsidRDefault="00263B15" w:rsidP="00263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Pr="00672FFD" w:rsidRDefault="00263B15" w:rsidP="00263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6BEB" w:rsidRDefault="00263B15" w:rsidP="00BA6BEB">
      <w:pPr>
        <w:pStyle w:val="Style1"/>
        <w:widowControl/>
        <w:spacing w:line="240" w:lineRule="auto"/>
        <w:ind w:firstLine="851"/>
        <w:jc w:val="both"/>
        <w:rPr>
          <w:rStyle w:val="FontStyle17"/>
          <w:sz w:val="28"/>
          <w:szCs w:val="28"/>
        </w:rPr>
      </w:pPr>
      <w:r w:rsidRPr="00672FFD"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BA6BEB">
        <w:rPr>
          <w:sz w:val="28"/>
          <w:szCs w:val="28"/>
        </w:rPr>
        <w:t>Утвердить прилагаемый административный регламент предоставления администрацией Благодарненского городского округа Ставропольского края</w:t>
      </w:r>
      <w:r w:rsidR="00BA6BEB">
        <w:rPr>
          <w:bCs/>
          <w:color w:val="000000"/>
          <w:sz w:val="28"/>
          <w:szCs w:val="28"/>
        </w:rPr>
        <w:t xml:space="preserve"> </w:t>
      </w:r>
      <w:r w:rsidR="00BA6BEB">
        <w:rPr>
          <w:sz w:val="28"/>
          <w:szCs w:val="28"/>
        </w:rPr>
        <w:t xml:space="preserve">муниципальной услуги </w:t>
      </w:r>
      <w:r w:rsidR="00BA6BEB">
        <w:rPr>
          <w:rStyle w:val="FontStyle17"/>
          <w:sz w:val="28"/>
          <w:szCs w:val="28"/>
        </w:rPr>
        <w:t>«</w:t>
      </w:r>
      <w:r w:rsidR="00C456BE">
        <w:rPr>
          <w:rStyle w:val="FontStyle17"/>
          <w:sz w:val="28"/>
          <w:szCs w:val="28"/>
        </w:rPr>
        <w:t>Оформление разрешения на вселение в муниципальные жилые помещения специализированного жилищного фонда</w:t>
      </w:r>
      <w:r w:rsidR="00BA6BEB">
        <w:rPr>
          <w:rStyle w:val="FontStyle17"/>
          <w:sz w:val="28"/>
          <w:szCs w:val="28"/>
        </w:rPr>
        <w:t>».</w:t>
      </w:r>
    </w:p>
    <w:p w:rsidR="00263B15" w:rsidRPr="00672FFD" w:rsidRDefault="00263B15" w:rsidP="00263B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456BE" w:rsidRPr="00E328D0" w:rsidRDefault="00263B15" w:rsidP="00C456BE">
      <w:pPr>
        <w:pStyle w:val="Style1"/>
        <w:widowControl/>
        <w:spacing w:line="240" w:lineRule="auto"/>
        <w:ind w:firstLine="851"/>
        <w:jc w:val="both"/>
        <w:rPr>
          <w:rStyle w:val="FontStyle17"/>
          <w:sz w:val="28"/>
          <w:szCs w:val="28"/>
        </w:rPr>
      </w:pPr>
      <w:r w:rsidRPr="00672FFD">
        <w:rPr>
          <w:sz w:val="28"/>
          <w:szCs w:val="28"/>
        </w:rPr>
        <w:t>2.</w:t>
      </w:r>
      <w:r w:rsidRPr="00672FFD">
        <w:rPr>
          <w:sz w:val="28"/>
          <w:szCs w:val="28"/>
        </w:rPr>
        <w:tab/>
      </w:r>
      <w:r>
        <w:rPr>
          <w:sz w:val="28"/>
          <w:szCs w:val="28"/>
        </w:rPr>
        <w:t>Управлению</w:t>
      </w:r>
      <w:r w:rsidRPr="00672FFD">
        <w:rPr>
          <w:sz w:val="28"/>
          <w:szCs w:val="28"/>
        </w:rPr>
        <w:t xml:space="preserve"> имущественных и земельных отношений администрации Благодарненского </w:t>
      </w:r>
      <w:r>
        <w:rPr>
          <w:sz w:val="28"/>
          <w:szCs w:val="28"/>
        </w:rPr>
        <w:t>городского округа</w:t>
      </w:r>
      <w:r w:rsidRPr="00672FFD">
        <w:rPr>
          <w:sz w:val="28"/>
          <w:szCs w:val="28"/>
        </w:rPr>
        <w:t xml:space="preserve"> Ставропольского края (Субботина) обеспечить исполнение административного регламента предоставления</w:t>
      </w:r>
      <w:r w:rsidRPr="00672FFD">
        <w:rPr>
          <w:rFonts w:eastAsia="Calibri"/>
          <w:sz w:val="28"/>
          <w:szCs w:val="28"/>
        </w:rPr>
        <w:t xml:space="preserve"> администрацией Благодарненского </w:t>
      </w:r>
      <w:r>
        <w:rPr>
          <w:rFonts w:eastAsia="Calibri"/>
          <w:sz w:val="28"/>
          <w:szCs w:val="28"/>
        </w:rPr>
        <w:t>городского округа</w:t>
      </w:r>
      <w:r w:rsidRPr="00672FFD">
        <w:rPr>
          <w:rFonts w:eastAsia="Calibri"/>
          <w:sz w:val="28"/>
          <w:szCs w:val="28"/>
        </w:rPr>
        <w:t xml:space="preserve"> Ставропольского края</w:t>
      </w:r>
      <w:r w:rsidRPr="00672FFD">
        <w:rPr>
          <w:sz w:val="28"/>
          <w:szCs w:val="28"/>
        </w:rPr>
        <w:t xml:space="preserve"> муниципальной услуги </w:t>
      </w:r>
      <w:r w:rsidR="00C456BE">
        <w:rPr>
          <w:sz w:val="28"/>
          <w:szCs w:val="28"/>
        </w:rPr>
        <w:t>о</w:t>
      </w:r>
      <w:r w:rsidR="00C456BE">
        <w:rPr>
          <w:rStyle w:val="FontStyle17"/>
          <w:sz w:val="28"/>
          <w:szCs w:val="28"/>
        </w:rPr>
        <w:t xml:space="preserve">формлению разрешения на </w:t>
      </w:r>
      <w:r w:rsidR="00C456BE">
        <w:rPr>
          <w:rStyle w:val="FontStyle17"/>
          <w:sz w:val="28"/>
          <w:szCs w:val="28"/>
        </w:rPr>
        <w:lastRenderedPageBreak/>
        <w:t>вселение в муниципальные жилые помещения специализированного жилищного фонда.</w:t>
      </w:r>
    </w:p>
    <w:p w:rsidR="00FC7CD1" w:rsidRPr="00E328D0" w:rsidRDefault="00FC7CD1" w:rsidP="00C456BE">
      <w:pPr>
        <w:pStyle w:val="Style1"/>
        <w:widowControl/>
        <w:spacing w:line="240" w:lineRule="auto"/>
        <w:ind w:firstLine="851"/>
        <w:jc w:val="both"/>
        <w:rPr>
          <w:rStyle w:val="FontStyle17"/>
          <w:sz w:val="28"/>
          <w:szCs w:val="28"/>
        </w:rPr>
      </w:pPr>
    </w:p>
    <w:p w:rsidR="00C456BE" w:rsidRPr="00C456BE" w:rsidRDefault="00C456BE" w:rsidP="00C456BE">
      <w:pPr>
        <w:pStyle w:val="Style1"/>
        <w:spacing w:line="240" w:lineRule="auto"/>
        <w:ind w:firstLine="709"/>
        <w:jc w:val="both"/>
        <w:rPr>
          <w:sz w:val="28"/>
          <w:szCs w:val="28"/>
        </w:rPr>
      </w:pPr>
      <w:r>
        <w:rPr>
          <w:rStyle w:val="FontStyle17"/>
          <w:sz w:val="28"/>
          <w:szCs w:val="28"/>
        </w:rPr>
        <w:t xml:space="preserve">3. </w:t>
      </w:r>
      <w:r w:rsidRPr="00C456BE">
        <w:rPr>
          <w:bCs/>
          <w:sz w:val="28"/>
          <w:szCs w:val="28"/>
        </w:rPr>
        <w:t>Признать утратившим силу постановление администрации Благодарненского муниципального района Ставропольского края от             2</w:t>
      </w:r>
      <w:r>
        <w:rPr>
          <w:bCs/>
          <w:sz w:val="28"/>
          <w:szCs w:val="28"/>
        </w:rPr>
        <w:t>7</w:t>
      </w:r>
      <w:r w:rsidRPr="00C456B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марта</w:t>
      </w:r>
      <w:r w:rsidRPr="00C456BE">
        <w:rPr>
          <w:bCs/>
          <w:sz w:val="28"/>
          <w:szCs w:val="28"/>
        </w:rPr>
        <w:t xml:space="preserve"> 201</w:t>
      </w:r>
      <w:r>
        <w:rPr>
          <w:bCs/>
          <w:sz w:val="28"/>
          <w:szCs w:val="28"/>
        </w:rPr>
        <w:t>7</w:t>
      </w:r>
      <w:r w:rsidRPr="00C456BE">
        <w:rPr>
          <w:bCs/>
          <w:sz w:val="28"/>
          <w:szCs w:val="28"/>
        </w:rPr>
        <w:t xml:space="preserve"> года № </w:t>
      </w:r>
      <w:r w:rsidR="00D86C15">
        <w:rPr>
          <w:bCs/>
          <w:sz w:val="28"/>
          <w:szCs w:val="28"/>
        </w:rPr>
        <w:t>255</w:t>
      </w:r>
      <w:r w:rsidRPr="00C456BE">
        <w:rPr>
          <w:bCs/>
          <w:sz w:val="28"/>
          <w:szCs w:val="28"/>
        </w:rPr>
        <w:t xml:space="preserve"> «</w:t>
      </w:r>
      <w:r w:rsidRPr="00C456BE">
        <w:rPr>
          <w:sz w:val="28"/>
          <w:szCs w:val="28"/>
        </w:rPr>
        <w:t xml:space="preserve">Об утверждении административного регламента предоставления </w:t>
      </w:r>
      <w:r w:rsidR="00D86C15">
        <w:rPr>
          <w:sz w:val="28"/>
          <w:szCs w:val="28"/>
        </w:rPr>
        <w:t>администрацией Благодарненского муниципального района Ставропольского края муниципальной услуги</w:t>
      </w:r>
      <w:r w:rsidRPr="00C456BE">
        <w:rPr>
          <w:sz w:val="28"/>
          <w:szCs w:val="28"/>
        </w:rPr>
        <w:t xml:space="preserve"> </w:t>
      </w:r>
      <w:r w:rsidRPr="00C456BE">
        <w:rPr>
          <w:bCs/>
          <w:sz w:val="28"/>
          <w:szCs w:val="28"/>
        </w:rPr>
        <w:t>«</w:t>
      </w:r>
      <w:r w:rsidRPr="00C456BE">
        <w:rPr>
          <w:sz w:val="28"/>
          <w:szCs w:val="28"/>
        </w:rPr>
        <w:t>Оформление разрешения на вселение членов семьи нанимателя и иных граждан в муниципальные помещения специализированного жилищного фонда».</w:t>
      </w:r>
    </w:p>
    <w:p w:rsidR="00C456BE" w:rsidRPr="00FC7CD1" w:rsidRDefault="00C456BE" w:rsidP="00FC7CD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63B15" w:rsidRPr="00672FFD" w:rsidRDefault="00C456BE" w:rsidP="00263B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263B15" w:rsidRPr="00672FF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263B15" w:rsidRPr="00672FFD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proofErr w:type="gramStart"/>
      <w:r w:rsidR="00263B15" w:rsidRPr="00672FFD">
        <w:rPr>
          <w:rFonts w:ascii="Times New Roman" w:hAnsi="Times New Roman" w:cs="Times New Roman"/>
          <w:bCs/>
          <w:color w:val="000000"/>
          <w:sz w:val="28"/>
          <w:szCs w:val="28"/>
        </w:rPr>
        <w:t>Контроль за</w:t>
      </w:r>
      <w:proofErr w:type="gramEnd"/>
      <w:r w:rsidR="00263B15" w:rsidRPr="00672FF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Благодарненского </w:t>
      </w:r>
      <w:r w:rsidR="00263B15">
        <w:rPr>
          <w:rFonts w:ascii="Times New Roman" w:hAnsi="Times New Roman" w:cs="Times New Roman"/>
          <w:bCs/>
          <w:color w:val="000000"/>
          <w:sz w:val="28"/>
          <w:szCs w:val="28"/>
        </w:rPr>
        <w:t>городского округа</w:t>
      </w:r>
      <w:r w:rsidR="00263B15" w:rsidRPr="00672FF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Ставропольского края Сошникова А.А.</w:t>
      </w:r>
    </w:p>
    <w:p w:rsidR="00263B15" w:rsidRPr="00672FFD" w:rsidRDefault="00263B15" w:rsidP="00263B1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63B15" w:rsidRPr="00672FFD" w:rsidRDefault="00C456BE" w:rsidP="00263B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="00263B15" w:rsidRPr="00672FF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263B15" w:rsidRPr="00672FFD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FC7CD1" w:rsidRPr="00FC7CD1">
        <w:rPr>
          <w:rFonts w:ascii="Times New Roman" w:hAnsi="Times New Roman" w:cs="Times New Roman"/>
          <w:bCs/>
          <w:color w:val="000000"/>
          <w:sz w:val="28"/>
          <w:szCs w:val="28"/>
        </w:rPr>
        <w:t>Настоящее постановление вступает в силу на следующий день после дня его официального опубликования.</w:t>
      </w:r>
    </w:p>
    <w:p w:rsidR="00263B15" w:rsidRPr="00672FFD" w:rsidRDefault="00263B15" w:rsidP="00263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3B15" w:rsidRPr="00672FFD" w:rsidRDefault="00263B15" w:rsidP="00263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3B15" w:rsidRPr="00FC7CD1" w:rsidRDefault="00263B15" w:rsidP="00263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7CD1" w:rsidRPr="00FC7CD1" w:rsidRDefault="00FC7CD1" w:rsidP="00263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7CD1" w:rsidRPr="00FC7CD1" w:rsidRDefault="00FC7CD1" w:rsidP="00263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688"/>
        <w:gridCol w:w="2882"/>
      </w:tblGrid>
      <w:tr w:rsidR="00263B15" w:rsidRPr="00672FFD" w:rsidTr="00F90909">
        <w:trPr>
          <w:trHeight w:val="708"/>
        </w:trPr>
        <w:tc>
          <w:tcPr>
            <w:tcW w:w="6688" w:type="dxa"/>
          </w:tcPr>
          <w:p w:rsidR="00263B15" w:rsidRPr="00672FFD" w:rsidRDefault="00263B15" w:rsidP="00F90909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72FFD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263B15" w:rsidRPr="00672FFD" w:rsidRDefault="00263B15" w:rsidP="00F90909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72FFD">
              <w:rPr>
                <w:rFonts w:ascii="Times New Roman" w:hAnsi="Times New Roman" w:cs="Times New Roman"/>
                <w:sz w:val="28"/>
                <w:szCs w:val="28"/>
              </w:rPr>
              <w:t xml:space="preserve">Благодарненского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округа </w:t>
            </w:r>
          </w:p>
          <w:p w:rsidR="00263B15" w:rsidRPr="00672FFD" w:rsidRDefault="00263B15" w:rsidP="00F90909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72FFD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                                                              </w:t>
            </w:r>
          </w:p>
        </w:tc>
        <w:tc>
          <w:tcPr>
            <w:tcW w:w="2882" w:type="dxa"/>
          </w:tcPr>
          <w:p w:rsidR="00263B15" w:rsidRPr="00672FFD" w:rsidRDefault="00263B15" w:rsidP="00F90909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B15" w:rsidRPr="00672FFD" w:rsidRDefault="00263B15" w:rsidP="00F90909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B15" w:rsidRPr="00672FFD" w:rsidRDefault="00263B15" w:rsidP="00F90909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FFD">
              <w:rPr>
                <w:rFonts w:ascii="Times New Roman" w:hAnsi="Times New Roman" w:cs="Times New Roman"/>
                <w:sz w:val="28"/>
                <w:szCs w:val="28"/>
              </w:rPr>
              <w:t>С.Т. Бычков</w:t>
            </w:r>
          </w:p>
        </w:tc>
      </w:tr>
    </w:tbl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  <w:sectPr w:rsidR="00263B15" w:rsidSect="00263B15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263B15" w:rsidRDefault="00263B15" w:rsidP="00E328D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263B15" w:rsidSect="00263B15">
      <w:pgSz w:w="11906" w:h="16838"/>
      <w:pgMar w:top="1134" w:right="1985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D58"/>
    <w:rsid w:val="000560C1"/>
    <w:rsid w:val="00070955"/>
    <w:rsid w:val="000F100A"/>
    <w:rsid w:val="00263B15"/>
    <w:rsid w:val="00342D58"/>
    <w:rsid w:val="00552AEE"/>
    <w:rsid w:val="00AF03DA"/>
    <w:rsid w:val="00BA6BEB"/>
    <w:rsid w:val="00C456BE"/>
    <w:rsid w:val="00D86C15"/>
    <w:rsid w:val="00D87E5F"/>
    <w:rsid w:val="00E328D0"/>
    <w:rsid w:val="00F406D4"/>
    <w:rsid w:val="00FC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263B15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263B15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F0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03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263B15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263B15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F0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03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user-02</dc:creator>
  <cp:keywords/>
  <dc:description/>
  <cp:lastModifiedBy>user-02</cp:lastModifiedBy>
  <cp:revision>12</cp:revision>
  <cp:lastPrinted>2018-03-15T07:07:00Z</cp:lastPrinted>
  <dcterms:created xsi:type="dcterms:W3CDTF">2018-02-05T06:41:00Z</dcterms:created>
  <dcterms:modified xsi:type="dcterms:W3CDTF">2018-03-19T05:41:00Z</dcterms:modified>
</cp:coreProperties>
</file>