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2605" w:rsidRPr="005F24F0" w:rsidTr="00FE77F3">
        <w:trPr>
          <w:trHeight w:val="993"/>
        </w:trPr>
        <w:tc>
          <w:tcPr>
            <w:tcW w:w="4672" w:type="dxa"/>
          </w:tcPr>
          <w:p w:rsidR="00A42605" w:rsidRPr="005F24F0" w:rsidRDefault="00A42605" w:rsidP="00FE77F3">
            <w:pPr>
              <w:spacing w:line="240" w:lineRule="exact"/>
              <w:jc w:val="center"/>
            </w:pPr>
          </w:p>
          <w:p w:rsidR="00A42605" w:rsidRPr="005F24F0" w:rsidRDefault="00A42605" w:rsidP="00FE77F3">
            <w:pPr>
              <w:spacing w:line="240" w:lineRule="exact"/>
              <w:jc w:val="center"/>
            </w:pPr>
          </w:p>
          <w:p w:rsidR="00A42605" w:rsidRPr="005F24F0" w:rsidRDefault="00A42605" w:rsidP="00FE77F3">
            <w:pPr>
              <w:spacing w:line="240" w:lineRule="exact"/>
              <w:jc w:val="center"/>
            </w:pPr>
          </w:p>
          <w:p w:rsidR="00A42605" w:rsidRPr="005F24F0" w:rsidRDefault="00A42605" w:rsidP="00FE77F3">
            <w:pPr>
              <w:spacing w:line="240" w:lineRule="exact"/>
              <w:jc w:val="center"/>
            </w:pPr>
          </w:p>
          <w:p w:rsidR="00A42605" w:rsidRPr="005F24F0" w:rsidRDefault="00A42605" w:rsidP="00FE77F3">
            <w:pPr>
              <w:spacing w:line="240" w:lineRule="exact"/>
            </w:pPr>
          </w:p>
        </w:tc>
        <w:tc>
          <w:tcPr>
            <w:tcW w:w="4672" w:type="dxa"/>
          </w:tcPr>
          <w:p w:rsidR="00A42605" w:rsidRPr="005F24F0" w:rsidRDefault="00A42605" w:rsidP="00FE77F3">
            <w:pPr>
              <w:spacing w:line="240" w:lineRule="exact"/>
              <w:jc w:val="center"/>
            </w:pPr>
            <w:r w:rsidRPr="005F24F0">
              <w:t>УТВЕРЖДЕН</w:t>
            </w:r>
          </w:p>
          <w:p w:rsidR="00A42605" w:rsidRPr="005F24F0" w:rsidRDefault="00A42605" w:rsidP="00FE77F3">
            <w:pPr>
              <w:spacing w:line="240" w:lineRule="exact"/>
              <w:jc w:val="center"/>
            </w:pPr>
            <w:r w:rsidRPr="005F24F0">
              <w:t>постановлением администрации Благодарненского муниципального района Ставропольского края</w:t>
            </w:r>
          </w:p>
        </w:tc>
      </w:tr>
    </w:tbl>
    <w:p w:rsidR="00FD67C6" w:rsidRDefault="00FD67C6"/>
    <w:p w:rsidR="00450890" w:rsidRDefault="00450890"/>
    <w:p w:rsidR="00450890" w:rsidRDefault="00450890" w:rsidP="00450890">
      <w:pPr>
        <w:ind w:firstLine="708"/>
        <w:jc w:val="center"/>
      </w:pPr>
      <w:r>
        <w:t>АДМИНИСТРАТИВНЫЙ РЕГЛАМЕНТ</w:t>
      </w:r>
    </w:p>
    <w:p w:rsidR="00FE77F3" w:rsidRDefault="00450890" w:rsidP="00FE77F3">
      <w:pPr>
        <w:spacing w:line="240" w:lineRule="exact"/>
        <w:jc w:val="center"/>
      </w:pPr>
      <w:r>
        <w:rPr>
          <w:bCs/>
        </w:rPr>
        <w:t>по о</w:t>
      </w:r>
      <w:r w:rsidRPr="001C0947">
        <w:t>существлени</w:t>
      </w:r>
      <w:r>
        <w:t>ю администрацией Благодарненского муниципального района Ставропольского края</w:t>
      </w:r>
      <w:r w:rsidRPr="001C0947">
        <w:t xml:space="preserve"> ведомственного </w:t>
      </w:r>
      <w:proofErr w:type="gramStart"/>
      <w:r w:rsidRPr="001C0947">
        <w:t>контроля за</w:t>
      </w:r>
      <w:proofErr w:type="gramEnd"/>
      <w:r w:rsidRPr="001C0947">
        <w:t xml:space="preserve"> соблюдением трудового законодательства и иных нормативных правовых актов, содержащих нормы трудового права, в организациях, </w:t>
      </w:r>
      <w:r w:rsidRPr="009700FF">
        <w:t>подведомственных</w:t>
      </w:r>
      <w:r>
        <w:t xml:space="preserve"> администрации Благодарненского муниципального района</w:t>
      </w:r>
    </w:p>
    <w:p w:rsidR="00450890" w:rsidRDefault="00450890" w:rsidP="00FE77F3">
      <w:pPr>
        <w:spacing w:line="240" w:lineRule="exact"/>
        <w:jc w:val="center"/>
      </w:pPr>
      <w:r>
        <w:t>Ставропольского края</w:t>
      </w:r>
    </w:p>
    <w:p w:rsidR="00450890" w:rsidRDefault="00450890" w:rsidP="00450890">
      <w:pPr>
        <w:spacing w:line="240" w:lineRule="exact"/>
        <w:jc w:val="both"/>
      </w:pPr>
    </w:p>
    <w:p w:rsidR="00450890" w:rsidRPr="00EA736F" w:rsidRDefault="00450890" w:rsidP="00450890">
      <w:pPr>
        <w:pStyle w:val="1"/>
        <w:jc w:val="center"/>
        <w:rPr>
          <w:color w:val="000000"/>
        </w:rPr>
      </w:pPr>
      <w:r w:rsidRPr="00EA736F">
        <w:rPr>
          <w:color w:val="000000"/>
        </w:rPr>
        <w:t>I. Общие положения</w:t>
      </w:r>
    </w:p>
    <w:p w:rsidR="00450890" w:rsidRPr="00EA736F" w:rsidRDefault="00450890" w:rsidP="00450890">
      <w:pPr>
        <w:rPr>
          <w:color w:val="000000"/>
        </w:rPr>
      </w:pPr>
    </w:p>
    <w:p w:rsidR="00450890" w:rsidRPr="008F6A56" w:rsidRDefault="0090393F" w:rsidP="008F6A56">
      <w:pPr>
        <w:ind w:firstLine="709"/>
        <w:jc w:val="both"/>
      </w:pPr>
      <w:bookmarkStart w:id="0" w:name="sub_101"/>
      <w:r>
        <w:rPr>
          <w:color w:val="000000"/>
        </w:rPr>
        <w:t>1.</w:t>
      </w:r>
      <w:r>
        <w:rPr>
          <w:color w:val="000000"/>
        </w:rPr>
        <w:tab/>
      </w:r>
      <w:proofErr w:type="gramStart"/>
      <w:r w:rsidR="00450890" w:rsidRPr="00EA736F">
        <w:rPr>
          <w:color w:val="000000"/>
        </w:rPr>
        <w:t xml:space="preserve">Настоящий Административный регламент </w:t>
      </w:r>
      <w:r w:rsidR="008F6A56">
        <w:rPr>
          <w:bCs/>
        </w:rPr>
        <w:t>по о</w:t>
      </w:r>
      <w:r w:rsidR="008F6A56" w:rsidRPr="001C0947">
        <w:t>существлени</w:t>
      </w:r>
      <w:r w:rsidR="008F6A56">
        <w:t>ю администрацией Благодарненского муниципального района Ставропольского края</w:t>
      </w:r>
      <w:r w:rsidR="008F6A56" w:rsidRPr="001C0947"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</w:t>
      </w:r>
      <w:r w:rsidR="008F6A56" w:rsidRPr="009700FF">
        <w:t>подведомственных</w:t>
      </w:r>
      <w:r w:rsidR="008F6A56">
        <w:t xml:space="preserve"> администрации Благодарненского муниципального района</w:t>
      </w:r>
      <w:r w:rsidR="008F6A56">
        <w:t xml:space="preserve"> </w:t>
      </w:r>
      <w:r w:rsidR="008F6A56">
        <w:t>Ставропольского края</w:t>
      </w:r>
      <w:r w:rsidR="008F6A56">
        <w:t xml:space="preserve"> (далее – Административный регламент) </w:t>
      </w:r>
      <w:r w:rsidR="00450890" w:rsidRPr="00EA736F">
        <w:rPr>
          <w:color w:val="000000"/>
        </w:rPr>
        <w:t xml:space="preserve">разработан в целях установления порядка проведения плановых и внеплановых проверок в рамках полномочий администрации </w:t>
      </w:r>
      <w:r w:rsidR="00450890">
        <w:rPr>
          <w:color w:val="000000"/>
        </w:rPr>
        <w:t>Благодарненского</w:t>
      </w:r>
      <w:r w:rsidR="00450890" w:rsidRPr="00EA736F">
        <w:rPr>
          <w:color w:val="000000"/>
        </w:rPr>
        <w:t xml:space="preserve"> муниципального района  Ставропольского края</w:t>
      </w:r>
      <w:r w:rsidR="000F5461">
        <w:rPr>
          <w:color w:val="000000"/>
        </w:rPr>
        <w:t xml:space="preserve"> </w:t>
      </w:r>
      <w:r w:rsidR="00450890" w:rsidRPr="00EA736F">
        <w:rPr>
          <w:color w:val="000000"/>
        </w:rPr>
        <w:t>по осуществлению ведомственного</w:t>
      </w:r>
      <w:proofErr w:type="gramEnd"/>
      <w:r w:rsidR="00450890" w:rsidRPr="00EA736F">
        <w:rPr>
          <w:color w:val="000000"/>
        </w:rPr>
        <w:t xml:space="preserve"> </w:t>
      </w:r>
      <w:proofErr w:type="gramStart"/>
      <w:r w:rsidR="00450890" w:rsidRPr="00EA736F">
        <w:rPr>
          <w:color w:val="000000"/>
        </w:rPr>
        <w:t>контроля за</w:t>
      </w:r>
      <w:proofErr w:type="gramEnd"/>
      <w:r w:rsidR="00450890" w:rsidRPr="00EA736F">
        <w:rPr>
          <w:color w:val="000000"/>
        </w:rPr>
        <w:t xml:space="preserve"> соблюдением </w:t>
      </w:r>
      <w:hyperlink r:id="rId9" w:history="1">
        <w:r w:rsidR="00450890" w:rsidRPr="00EA736F">
          <w:rPr>
            <w:rStyle w:val="a5"/>
            <w:color w:val="000000"/>
          </w:rPr>
          <w:t>трудового законодательства</w:t>
        </w:r>
      </w:hyperlink>
      <w:r w:rsidR="00450890" w:rsidRPr="00EA736F">
        <w:rPr>
          <w:color w:val="000000"/>
        </w:rPr>
        <w:t xml:space="preserve"> и иных нормативных правовых актов, содержащих нормы трудового права (далее - трудовое законодательство), в </w:t>
      </w:r>
      <w:r w:rsidR="00450890">
        <w:rPr>
          <w:color w:val="000000"/>
        </w:rPr>
        <w:t>организациях</w:t>
      </w:r>
      <w:r w:rsidR="00450890" w:rsidRPr="00EA736F">
        <w:rPr>
          <w:color w:val="000000"/>
        </w:rPr>
        <w:t xml:space="preserve">, учредителем которых она является (далее соответственно - ведомственный контроль, </w:t>
      </w:r>
      <w:r w:rsidR="00450890">
        <w:rPr>
          <w:color w:val="000000"/>
        </w:rPr>
        <w:t>подведомственные организации</w:t>
      </w:r>
      <w:r w:rsidR="00450890" w:rsidRPr="00EA736F">
        <w:rPr>
          <w:color w:val="000000"/>
        </w:rPr>
        <w:t>).</w:t>
      </w:r>
    </w:p>
    <w:p w:rsidR="00450890" w:rsidRPr="00EA736F" w:rsidRDefault="0090393F" w:rsidP="0090393F">
      <w:pPr>
        <w:ind w:firstLine="708"/>
        <w:jc w:val="both"/>
        <w:rPr>
          <w:color w:val="000000"/>
        </w:rPr>
      </w:pPr>
      <w:bookmarkStart w:id="1" w:name="sub_102"/>
      <w:bookmarkEnd w:id="0"/>
      <w:r>
        <w:rPr>
          <w:color w:val="000000"/>
        </w:rPr>
        <w:t>2.</w:t>
      </w:r>
      <w:r>
        <w:rPr>
          <w:color w:val="000000"/>
        </w:rPr>
        <w:tab/>
      </w:r>
      <w:r w:rsidR="00450890" w:rsidRPr="00EA736F">
        <w:rPr>
          <w:color w:val="000000"/>
        </w:rPr>
        <w:t xml:space="preserve">Ведомственный контроль осуществляется администрацией </w:t>
      </w:r>
      <w:r>
        <w:rPr>
          <w:color w:val="000000"/>
        </w:rPr>
        <w:t>Благодарненского</w:t>
      </w:r>
      <w:r w:rsidR="00450890" w:rsidRPr="00EA736F">
        <w:rPr>
          <w:color w:val="000000"/>
        </w:rPr>
        <w:t xml:space="preserve"> муниципального района Ставропольского края и через уполномоченны</w:t>
      </w:r>
      <w:r w:rsidR="00B8521F">
        <w:rPr>
          <w:color w:val="000000"/>
        </w:rPr>
        <w:t>х</w:t>
      </w:r>
      <w:r w:rsidR="00450890" w:rsidRPr="00EA736F">
        <w:rPr>
          <w:color w:val="000000"/>
        </w:rPr>
        <w:t xml:space="preserve"> ей на осуществление ведомственного контроля должностны</w:t>
      </w:r>
      <w:r w:rsidR="00B8521F">
        <w:rPr>
          <w:color w:val="000000"/>
        </w:rPr>
        <w:t>х</w:t>
      </w:r>
      <w:r w:rsidR="00450890" w:rsidRPr="00EA736F">
        <w:rPr>
          <w:color w:val="000000"/>
        </w:rPr>
        <w:t xml:space="preserve"> лиц (далее - уполномоченные должностные лица).</w:t>
      </w:r>
    </w:p>
    <w:p w:rsidR="00450890" w:rsidRPr="00EA736F" w:rsidRDefault="00450890" w:rsidP="0090393F">
      <w:pPr>
        <w:ind w:firstLine="708"/>
        <w:jc w:val="both"/>
        <w:rPr>
          <w:color w:val="000000"/>
        </w:rPr>
      </w:pPr>
      <w:bookmarkStart w:id="2" w:name="sub_1021"/>
      <w:bookmarkEnd w:id="1"/>
      <w:r w:rsidRPr="00EA736F">
        <w:rPr>
          <w:color w:val="000000"/>
        </w:rPr>
        <w:t xml:space="preserve">При осуществлении ведомственного контроля за соблюдением </w:t>
      </w:r>
      <w:hyperlink r:id="rId10" w:history="1">
        <w:r w:rsidRPr="00EA736F">
          <w:rPr>
            <w:rStyle w:val="a5"/>
            <w:color w:val="000000"/>
          </w:rPr>
          <w:t xml:space="preserve">трудового </w:t>
        </w:r>
        <w:proofErr w:type="gramStart"/>
        <w:r w:rsidRPr="00EA736F">
          <w:rPr>
            <w:rStyle w:val="a5"/>
            <w:color w:val="000000"/>
          </w:rPr>
          <w:t>законодательства</w:t>
        </w:r>
        <w:proofErr w:type="gramEnd"/>
      </w:hyperlink>
      <w:r w:rsidRPr="00EA736F">
        <w:rPr>
          <w:color w:val="000000"/>
        </w:rPr>
        <w:t xml:space="preserve"> уполномоченные должностные лица взаимодействуют с органами государственного контроля (надзора), органами</w:t>
      </w:r>
      <w:r w:rsidR="0090393F">
        <w:rPr>
          <w:color w:val="000000"/>
        </w:rPr>
        <w:t xml:space="preserve"> и структурными подразделениями</w:t>
      </w:r>
      <w:r w:rsidRPr="00EA736F">
        <w:rPr>
          <w:color w:val="000000"/>
        </w:rPr>
        <w:t xml:space="preserve"> администрации </w:t>
      </w:r>
      <w:r w:rsidR="0090393F">
        <w:rPr>
          <w:color w:val="000000"/>
        </w:rPr>
        <w:t xml:space="preserve">Благодарненского </w:t>
      </w:r>
      <w:r w:rsidRPr="00EA736F">
        <w:rPr>
          <w:color w:val="000000"/>
        </w:rPr>
        <w:t xml:space="preserve">муниципального </w:t>
      </w:r>
      <w:r w:rsidR="0090393F" w:rsidRPr="00EA736F">
        <w:rPr>
          <w:color w:val="000000"/>
        </w:rPr>
        <w:t>района Ставропольского</w:t>
      </w:r>
      <w:r w:rsidRPr="00EA736F">
        <w:rPr>
          <w:color w:val="000000"/>
        </w:rPr>
        <w:t xml:space="preserve"> края.</w:t>
      </w:r>
    </w:p>
    <w:bookmarkEnd w:id="2"/>
    <w:p w:rsidR="00450890" w:rsidRPr="00450890" w:rsidRDefault="00450890" w:rsidP="0090393F">
      <w:pPr>
        <w:spacing w:line="240" w:lineRule="exact"/>
        <w:jc w:val="both"/>
      </w:pPr>
    </w:p>
    <w:p w:rsidR="0090393F" w:rsidRDefault="0090393F" w:rsidP="00FE77F3">
      <w:pPr>
        <w:pStyle w:val="1"/>
        <w:spacing w:line="240" w:lineRule="exact"/>
        <w:jc w:val="center"/>
        <w:rPr>
          <w:color w:val="000000"/>
        </w:rPr>
      </w:pPr>
      <w:r w:rsidRPr="00EA736F">
        <w:rPr>
          <w:color w:val="000000"/>
        </w:rPr>
        <w:t>Перечень нормативных правовых актов, регулирующих осуществление ведомственного контроля</w:t>
      </w:r>
    </w:p>
    <w:p w:rsidR="00FE77F3" w:rsidRPr="00FE77F3" w:rsidRDefault="00FE77F3" w:rsidP="00FE77F3"/>
    <w:p w:rsidR="0090393F" w:rsidRPr="00EA736F" w:rsidRDefault="0090393F" w:rsidP="0090393F">
      <w:pPr>
        <w:ind w:firstLine="708"/>
        <w:jc w:val="both"/>
        <w:rPr>
          <w:color w:val="000000"/>
        </w:rPr>
      </w:pPr>
      <w:r>
        <w:t>3.</w:t>
      </w:r>
      <w:bookmarkStart w:id="3" w:name="sub_103"/>
      <w:r>
        <w:tab/>
      </w:r>
      <w:r w:rsidRPr="00EA736F">
        <w:rPr>
          <w:color w:val="000000"/>
        </w:rPr>
        <w:t>Ведомственный контроль осуществляется в соответствии со следующими нормативными правовыми актами:</w:t>
      </w:r>
    </w:p>
    <w:bookmarkStart w:id="4" w:name="sub_1031"/>
    <w:bookmarkEnd w:id="3"/>
    <w:p w:rsidR="0090393F" w:rsidRPr="00EA736F" w:rsidRDefault="0090393F" w:rsidP="0090393F">
      <w:pPr>
        <w:ind w:firstLine="708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"garantF1://10003000.0"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Конституция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Российской Федерации;</w:t>
      </w:r>
    </w:p>
    <w:bookmarkStart w:id="5" w:name="sub_1032"/>
    <w:bookmarkEnd w:id="4"/>
    <w:p w:rsidR="0090393F" w:rsidRDefault="0090393F" w:rsidP="0090393F">
      <w:pPr>
        <w:ind w:firstLine="708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"garantF1://12025268.0"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Трудовой кодекс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Российской Федерации;</w:t>
      </w:r>
    </w:p>
    <w:p w:rsidR="00FE77F3" w:rsidRDefault="00FE77F3" w:rsidP="0090393F">
      <w:pPr>
        <w:ind w:firstLine="708"/>
        <w:jc w:val="both"/>
        <w:rPr>
          <w:color w:val="000000"/>
        </w:rPr>
      </w:pPr>
      <w:r>
        <w:rPr>
          <w:color w:val="000000"/>
        </w:rPr>
        <w:t>федеральные</w:t>
      </w:r>
      <w:r w:rsidR="001E7035">
        <w:rPr>
          <w:color w:val="000000"/>
        </w:rPr>
        <w:t xml:space="preserve"> закон</w:t>
      </w:r>
      <w:r>
        <w:rPr>
          <w:color w:val="000000"/>
        </w:rPr>
        <w:t>ы</w:t>
      </w:r>
      <w:r w:rsidR="00B25B29">
        <w:rPr>
          <w:color w:val="000000"/>
        </w:rPr>
        <w:t xml:space="preserve"> </w:t>
      </w:r>
      <w:proofErr w:type="gramStart"/>
      <w:r w:rsidR="00B25B29">
        <w:rPr>
          <w:color w:val="000000"/>
        </w:rPr>
        <w:t>от</w:t>
      </w:r>
      <w:proofErr w:type="gramEnd"/>
      <w:r>
        <w:rPr>
          <w:color w:val="000000"/>
        </w:rPr>
        <w:t>:</w:t>
      </w:r>
      <w:r w:rsidR="00B25B29">
        <w:rPr>
          <w:color w:val="000000"/>
        </w:rPr>
        <w:t xml:space="preserve"> </w:t>
      </w:r>
    </w:p>
    <w:p w:rsidR="001E7035" w:rsidRPr="00EA736F" w:rsidRDefault="00B25B29" w:rsidP="0090393F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06 октября 2003 года № 131-ФЗ «Об общих принципах организации местного самоуправления в Российской Федерации»;</w:t>
      </w:r>
    </w:p>
    <w:p w:rsidR="0090393F" w:rsidRPr="00EA736F" w:rsidRDefault="0090393F" w:rsidP="0090393F">
      <w:pPr>
        <w:ind w:firstLine="708"/>
        <w:jc w:val="both"/>
        <w:rPr>
          <w:color w:val="000000"/>
        </w:rPr>
      </w:pPr>
      <w:bookmarkStart w:id="6" w:name="sub_1033"/>
      <w:bookmarkEnd w:id="5"/>
      <w:r w:rsidRPr="00EA736F">
        <w:rPr>
          <w:color w:val="000000"/>
        </w:rPr>
        <w:t>12 января 1996 года № 7-ФЗ «О некоммерческих организациях»;</w:t>
      </w:r>
    </w:p>
    <w:p w:rsidR="0090393F" w:rsidRPr="00EA736F" w:rsidRDefault="0090393F" w:rsidP="0090393F">
      <w:pPr>
        <w:ind w:firstLine="708"/>
        <w:jc w:val="both"/>
        <w:rPr>
          <w:color w:val="000000"/>
        </w:rPr>
      </w:pPr>
      <w:bookmarkStart w:id="7" w:name="sub_1034"/>
      <w:bookmarkEnd w:id="6"/>
      <w:r w:rsidRPr="00EA736F">
        <w:rPr>
          <w:color w:val="000000"/>
        </w:rPr>
        <w:t xml:space="preserve">26 декабря </w:t>
      </w:r>
      <w:smartTag w:uri="urn:schemas-microsoft-com:office:smarttags" w:element="metricconverter">
        <w:smartTagPr>
          <w:attr w:name="ProductID" w:val="2008 г"/>
        </w:smartTagPr>
        <w:r w:rsidRPr="00EA736F">
          <w:rPr>
            <w:color w:val="000000"/>
          </w:rPr>
          <w:t>2008 г</w:t>
        </w:r>
        <w:r w:rsidR="005672A2">
          <w:rPr>
            <w:color w:val="000000"/>
          </w:rPr>
          <w:t>ода</w:t>
        </w:r>
      </w:smartTag>
      <w:r>
        <w:rPr>
          <w:color w:val="000000"/>
        </w:rPr>
        <w:t xml:space="preserve"> </w:t>
      </w:r>
      <w:r w:rsidRPr="00EA736F">
        <w:rPr>
          <w:color w:val="000000"/>
        </w:rPr>
        <w:t>№</w:t>
      </w:r>
      <w:r>
        <w:rPr>
          <w:color w:val="000000"/>
        </w:rPr>
        <w:t xml:space="preserve"> </w:t>
      </w:r>
      <w:r w:rsidRPr="00EA736F">
        <w:rPr>
          <w:color w:val="000000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bookmarkStart w:id="8" w:name="sub_1037"/>
    <w:bookmarkEnd w:id="7"/>
    <w:p w:rsidR="0090393F" w:rsidRPr="00EA736F" w:rsidRDefault="0090393F" w:rsidP="0090393F">
      <w:pPr>
        <w:ind w:firstLine="708"/>
        <w:jc w:val="both"/>
        <w:rPr>
          <w:color w:val="000000"/>
        </w:rPr>
      </w:pPr>
      <w:r w:rsidRPr="00EA736F">
        <w:rPr>
          <w:color w:val="000000"/>
        </w:rPr>
        <w:fldChar w:fldCharType="begin"/>
      </w:r>
      <w:r w:rsidRPr="00EA736F">
        <w:rPr>
          <w:color w:val="000000"/>
        </w:rPr>
        <w:instrText>HYPERLINK "garantF1://27044836.0"</w:instrText>
      </w:r>
      <w:r w:rsidRPr="00EA736F">
        <w:rPr>
          <w:color w:val="000000"/>
        </w:rPr>
        <w:fldChar w:fldCharType="separate"/>
      </w:r>
      <w:r w:rsidRPr="00EA736F">
        <w:rPr>
          <w:rStyle w:val="a5"/>
          <w:color w:val="000000"/>
        </w:rPr>
        <w:t>Закон</w:t>
      </w:r>
      <w:r w:rsidRPr="00EA736F">
        <w:rPr>
          <w:color w:val="000000"/>
        </w:rPr>
        <w:fldChar w:fldCharType="end"/>
      </w:r>
      <w:r w:rsidRPr="00EA736F">
        <w:rPr>
          <w:color w:val="000000"/>
        </w:rPr>
        <w:t xml:space="preserve"> Ставропольского края от 04 февраля </w:t>
      </w:r>
      <w:smartTag w:uri="urn:schemas-microsoft-com:office:smarttags" w:element="metricconverter">
        <w:smartTagPr>
          <w:attr w:name="ProductID" w:val="2016 г"/>
        </w:smartTagPr>
        <w:r w:rsidRPr="00EA736F">
          <w:rPr>
            <w:color w:val="000000"/>
          </w:rPr>
          <w:t>2016</w:t>
        </w:r>
        <w:r>
          <w:rPr>
            <w:color w:val="000000"/>
          </w:rPr>
          <w:t xml:space="preserve"> </w:t>
        </w:r>
        <w:r w:rsidRPr="00EA736F">
          <w:rPr>
            <w:color w:val="000000"/>
          </w:rPr>
          <w:t>г</w:t>
        </w:r>
        <w:r w:rsidR="005672A2">
          <w:rPr>
            <w:color w:val="000000"/>
          </w:rPr>
          <w:t>ода</w:t>
        </w:r>
      </w:smartTag>
      <w:r w:rsidRPr="00EA736F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EA736F">
        <w:rPr>
          <w:color w:val="000000"/>
        </w:rPr>
        <w:t xml:space="preserve">5-кз «О ведомственном </w:t>
      </w:r>
      <w:proofErr w:type="gramStart"/>
      <w:r w:rsidRPr="00EA736F">
        <w:rPr>
          <w:color w:val="000000"/>
        </w:rPr>
        <w:t>контроле за</w:t>
      </w:r>
      <w:proofErr w:type="gramEnd"/>
      <w:r w:rsidRPr="00EA736F">
        <w:rPr>
          <w:color w:val="000000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края»;</w:t>
      </w:r>
    </w:p>
    <w:bookmarkEnd w:id="8"/>
    <w:p w:rsidR="0090393F" w:rsidRDefault="0090393F" w:rsidP="0090393F">
      <w:pPr>
        <w:pStyle w:val="1"/>
        <w:ind w:firstLine="708"/>
        <w:jc w:val="both"/>
        <w:rPr>
          <w:color w:val="000000"/>
          <w:szCs w:val="28"/>
        </w:rPr>
      </w:pPr>
      <w:r w:rsidRPr="00EA736F">
        <w:rPr>
          <w:color w:val="000000"/>
        </w:rPr>
        <w:t xml:space="preserve">Устав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края;</w:t>
      </w:r>
      <w:r w:rsidRPr="00EA736F">
        <w:rPr>
          <w:color w:val="000000"/>
          <w:szCs w:val="28"/>
        </w:rPr>
        <w:t xml:space="preserve"> </w:t>
      </w:r>
    </w:p>
    <w:p w:rsidR="00FE77F3" w:rsidRDefault="00FE77F3" w:rsidP="00080E42">
      <w:pPr>
        <w:jc w:val="both"/>
      </w:pPr>
      <w:r>
        <w:t xml:space="preserve">          </w:t>
      </w:r>
      <w:r w:rsidR="00080E42">
        <w:t>п</w:t>
      </w:r>
      <w:r>
        <w:t>остановления</w:t>
      </w:r>
      <w:r w:rsidR="00675B45" w:rsidRPr="00080E42">
        <w:t xml:space="preserve"> главы администрации Благодарненского</w:t>
      </w:r>
      <w:r w:rsidR="00080E42">
        <w:t xml:space="preserve"> муниципального района Ставропольского края </w:t>
      </w:r>
      <w:proofErr w:type="gramStart"/>
      <w:r w:rsidR="00080E42">
        <w:t>от</w:t>
      </w:r>
      <w:proofErr w:type="gramEnd"/>
      <w:r>
        <w:t>:</w:t>
      </w:r>
      <w:r w:rsidR="00080E42">
        <w:t xml:space="preserve"> </w:t>
      </w:r>
    </w:p>
    <w:p w:rsidR="00080E42" w:rsidRDefault="00080E42" w:rsidP="00FE77F3">
      <w:pPr>
        <w:ind w:firstLine="709"/>
        <w:jc w:val="both"/>
      </w:pPr>
      <w:r>
        <w:t xml:space="preserve">14 октября 2008 года № 412 «О введении новых </w:t>
      </w:r>
      <w:proofErr w:type="gramStart"/>
      <w:r>
        <w:t>систем оплаты труда работников муниципальных учреждений</w:t>
      </w:r>
      <w:proofErr w:type="gramEnd"/>
      <w:r>
        <w:t xml:space="preserve"> Благодарненского муниципального района Ставропольского края»;</w:t>
      </w:r>
    </w:p>
    <w:p w:rsidR="00080E42" w:rsidRDefault="00080E42" w:rsidP="00080E42">
      <w:pPr>
        <w:ind w:firstLine="709"/>
        <w:jc w:val="both"/>
      </w:pPr>
      <w:r>
        <w:tab/>
        <w:t>09 декабря 2008 года № 505 «Об утверждении Положения об оплате труда работников муниципальных учреждений культуры Благодарненского муниципального района Ставропольского края»;</w:t>
      </w:r>
    </w:p>
    <w:p w:rsidR="00FE77F3" w:rsidRDefault="00FE77F3" w:rsidP="00080E42">
      <w:pPr>
        <w:ind w:firstLine="709"/>
        <w:jc w:val="both"/>
      </w:pPr>
      <w:r>
        <w:t>постановления</w:t>
      </w:r>
      <w:r w:rsidR="00080E42">
        <w:t xml:space="preserve"> администрации </w:t>
      </w:r>
      <w:r w:rsidR="00080E42" w:rsidRPr="00080E42">
        <w:t>Благодарненского</w:t>
      </w:r>
      <w:r w:rsidR="00080E42">
        <w:t xml:space="preserve"> муниципального района Ставропольского края </w:t>
      </w:r>
      <w:proofErr w:type="gramStart"/>
      <w:r w:rsidR="00080E42">
        <w:t>от</w:t>
      </w:r>
      <w:proofErr w:type="gramEnd"/>
      <w:r>
        <w:t>:</w:t>
      </w:r>
      <w:r w:rsidR="00080E42">
        <w:t xml:space="preserve"> </w:t>
      </w:r>
    </w:p>
    <w:p w:rsidR="00080E42" w:rsidRDefault="00080E42" w:rsidP="00080E42">
      <w:pPr>
        <w:ind w:firstLine="709"/>
        <w:jc w:val="both"/>
      </w:pPr>
      <w:r>
        <w:t>21 февраля 2014 года № 115 «Об оплате труда руководителей муниципальных казенных, бюджетных, автономных образовательных организаций /учреждений/ Благодарненского муниципального района Ставропольского края»;</w:t>
      </w:r>
    </w:p>
    <w:p w:rsidR="00675B45" w:rsidRDefault="00FE77F3" w:rsidP="00080E42">
      <w:pPr>
        <w:ind w:firstLine="709"/>
        <w:jc w:val="both"/>
      </w:pPr>
      <w:r>
        <w:tab/>
      </w:r>
      <w:r w:rsidR="00080E42">
        <w:t>21 февраля 2014 года № 116 «Об оплате труда работников муниципальных бюджетных, казенных, автономных образовательных организаций /учреждений/ Благодарненского муниципального района Ставропольского края»;</w:t>
      </w:r>
      <w:r w:rsidR="00B35561">
        <w:tab/>
      </w:r>
      <w:r w:rsidR="00B35561">
        <w:tab/>
      </w:r>
      <w:r w:rsidR="00B35561">
        <w:tab/>
      </w:r>
      <w:r w:rsidR="00B35561">
        <w:tab/>
      </w:r>
      <w:r w:rsidR="00B35561">
        <w:tab/>
      </w:r>
      <w:r w:rsidR="00B35561">
        <w:tab/>
      </w:r>
    </w:p>
    <w:p w:rsidR="0090393F" w:rsidRPr="0090393F" w:rsidRDefault="00651305" w:rsidP="00651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5561" w:rsidRPr="00EA736F">
        <w:rPr>
          <w:color w:val="000000"/>
        </w:rPr>
        <w:t>настоящий Административный регламент</w:t>
      </w:r>
      <w:r w:rsidR="00B35561">
        <w:rPr>
          <w:color w:val="000000"/>
        </w:rPr>
        <w:t>.</w:t>
      </w:r>
    </w:p>
    <w:p w:rsidR="00450890" w:rsidRPr="007F29D7" w:rsidRDefault="00450890" w:rsidP="00450890">
      <w:pPr>
        <w:pStyle w:val="a3"/>
        <w:ind w:left="708"/>
        <w:jc w:val="both"/>
        <w:rPr>
          <w:b/>
        </w:rPr>
      </w:pPr>
    </w:p>
    <w:p w:rsidR="00B35561" w:rsidRDefault="00B35561" w:rsidP="00B3556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 ведомственного контроля</w:t>
      </w:r>
    </w:p>
    <w:p w:rsidR="00B35561" w:rsidRDefault="00B35561" w:rsidP="00B355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5561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Предметом ведомственного контроля являются:</w:t>
      </w:r>
    </w:p>
    <w:p w:rsidR="00B35561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соблюдение в подведомственных организациях требований трудового законодательства;</w:t>
      </w:r>
    </w:p>
    <w:p w:rsidR="00B35561" w:rsidRDefault="00B35561" w:rsidP="00B355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проверка устранения нарушений трудового законодательства, выявленных ранее проведенной проверкой подведомственных организаций по соблюдению трудового законодательства (далее - проверка), в том числе полноты и своевременности выплаты заработной платы, соблюдения государственных нормативных требований охраны труда.</w:t>
      </w:r>
    </w:p>
    <w:p w:rsidR="00450890" w:rsidRDefault="00450890"/>
    <w:p w:rsidR="00B35561" w:rsidRDefault="00B35561" w:rsidP="00FE77F3">
      <w:pPr>
        <w:spacing w:line="240" w:lineRule="exact"/>
        <w:jc w:val="center"/>
        <w:rPr>
          <w:rFonts w:eastAsiaTheme="minorHAnsi"/>
          <w:lang w:eastAsia="en-US"/>
        </w:rPr>
      </w:pPr>
      <w:r w:rsidRPr="00B35561">
        <w:rPr>
          <w:rFonts w:eastAsiaTheme="minorHAnsi"/>
          <w:lang w:eastAsia="en-US"/>
        </w:rPr>
        <w:lastRenderedPageBreak/>
        <w:t>Права и обязанности уполномоченных должностных лиц при осуществлении ведомственного контроля</w:t>
      </w:r>
    </w:p>
    <w:p w:rsidR="00B35561" w:rsidRDefault="00B35561" w:rsidP="00B35561">
      <w:pPr>
        <w:jc w:val="center"/>
        <w:rPr>
          <w:rFonts w:eastAsiaTheme="minorHAnsi"/>
          <w:lang w:eastAsia="en-US"/>
        </w:rPr>
      </w:pPr>
    </w:p>
    <w:p w:rsidR="00B35561" w:rsidRPr="00B35561" w:rsidRDefault="00B35561" w:rsidP="00B3556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ab/>
        <w:t>Уполномоченные должностные лица при осуществлении ведомственного контроля имеют право: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запрашивать у руководителей организаций и их представителей и безвозмездно получать от них документы, объяснения, информацию, необходимые для осуществления ведомственного контроля;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предъявлять руководителям организаций и их представителям обязательные для исполнения акты проверок;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вносить предложения о привлечении виновных лиц организаций, допустивших нарушения трудового законодательства, к дисциплинарной ответственности;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привлекать к проверке экспертов и представителей экспертных организаций.</w:t>
      </w:r>
    </w:p>
    <w:p w:rsidR="00B35561" w:rsidRDefault="00B35561" w:rsidP="00B355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ab/>
        <w:t>Уполномоченные должностные лица при осуществлении ведомственного контроля обязаны: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своевременно и в полном объеме исполнять предоставленные в соответствии с законодательством Российской Федерации и законодательством Ставропольского края полномочия по предупреждению, выявлению и пресечению нарушений трудового законодательства;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>
        <w:rPr>
          <w:rFonts w:eastAsiaTheme="minorHAnsi"/>
          <w:lang w:eastAsia="en-US"/>
        </w:rPr>
        <w:tab/>
        <w:t>с</w:t>
      </w:r>
      <w:r w:rsidR="00B35561">
        <w:rPr>
          <w:rFonts w:eastAsiaTheme="minorHAnsi"/>
          <w:lang w:eastAsia="en-US"/>
        </w:rPr>
        <w:t>облюдать законодательство Российской Федерации, законодательство Ставропольского края, права и законные интересы подведомственных организаций, проверка которых проводится;</w:t>
      </w:r>
    </w:p>
    <w:p w:rsidR="00B35561" w:rsidRDefault="00B35561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проводить проверку в соответствии с </w:t>
      </w:r>
      <w:r w:rsidR="00FB47E0">
        <w:rPr>
          <w:rFonts w:eastAsiaTheme="minorHAnsi"/>
          <w:lang w:eastAsia="en-US"/>
        </w:rPr>
        <w:t>распоряжением администрации Благодарненского муниципального района Ставропольского края</w:t>
      </w:r>
      <w:r>
        <w:rPr>
          <w:rFonts w:eastAsiaTheme="minorHAnsi"/>
          <w:lang w:eastAsia="en-US"/>
        </w:rPr>
        <w:t xml:space="preserve"> о ее проведении;</w:t>
      </w:r>
    </w:p>
    <w:p w:rsidR="00B35561" w:rsidRDefault="00B35561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не препятствовать руководителям подведомственных организаций, иным должностным лицам или уполномоченному представителю руководителя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</w:t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предоставлять руководителю подведомственной организации информацию и документы, относящиеся к предмету проверки;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</w:t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знакомить руководителя подведомственной организации с результатами проверки;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</w:t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доказывать обоснованность своих действий при их обжаловании руководителем подведомственной организации в порядке, установленном законодательством Российской Федерации;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соблюдать сроки проведения проверки, установленные настоящим Административным регламентом;</w:t>
      </w:r>
    </w:p>
    <w:p w:rsidR="00B35561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B35561">
        <w:rPr>
          <w:rFonts w:eastAsiaTheme="minorHAnsi"/>
          <w:lang w:eastAsia="en-US"/>
        </w:rPr>
        <w:t>перед началом проведения выездной проверки по просьбе руководителя подведомственной организации, иного должностного лица или уполномоченного представителя подведомственной организации ознакомить их с положениями Административного регламента, в соответствии с которым проводится проверка;</w:t>
      </w:r>
    </w:p>
    <w:p w:rsidR="00B35561" w:rsidRDefault="00B35561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осуществить запись о проверке, проведенной в подведомственной организации, в журнале учета проверок (при его наличии).</w:t>
      </w:r>
    </w:p>
    <w:p w:rsidR="00BA162A" w:rsidRDefault="00BA162A" w:rsidP="00BA16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E77F3" w:rsidRDefault="00BA162A" w:rsidP="00FE77F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Права и обязанности руководителя подведомственной организации, </w:t>
      </w:r>
    </w:p>
    <w:p w:rsidR="00BA162A" w:rsidRDefault="00BA162A" w:rsidP="00FE77F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отношении</w:t>
      </w:r>
      <w:proofErr w:type="gramEnd"/>
      <w:r>
        <w:rPr>
          <w:rFonts w:eastAsiaTheme="minorHAnsi"/>
          <w:lang w:eastAsia="en-US"/>
        </w:rPr>
        <w:t xml:space="preserve"> которой осуществляется ведомственный контроль</w:t>
      </w:r>
    </w:p>
    <w:p w:rsidR="00BA162A" w:rsidRDefault="00BA162A" w:rsidP="00BA162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A162A" w:rsidRDefault="00FE77F3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ab/>
      </w:r>
      <w:r w:rsidR="00BA162A">
        <w:rPr>
          <w:rFonts w:eastAsiaTheme="minorHAnsi"/>
          <w:lang w:eastAsia="en-US"/>
        </w:rPr>
        <w:t>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которого осуществляется ведомственный контроль, имеет право: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получать от уполномоченных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обжаловать действия (бездействие) уполномоченных должностных лиц, повлекшие за собой нарушение прав подведомственной организации, его руководителя или законных интересов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на возмещение вреда, причиненного подведомственной организации вследствие действий (бездействия) уполномоченных должностных лиц, признанных в установленном законодательством Российской Федерации порядке неправомерными, включая упущенную выгоду (неполученный доход), в соответствии с гражданским законодательством Российской Федерации.</w:t>
      </w:r>
    </w:p>
    <w:p w:rsidR="00BA162A" w:rsidRDefault="00FE77F3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ab/>
      </w:r>
      <w:r w:rsidR="00BA162A">
        <w:rPr>
          <w:rFonts w:eastAsiaTheme="minorHAnsi"/>
          <w:lang w:eastAsia="en-US"/>
        </w:rPr>
        <w:t>При осуществлении ведомственного контроля руководитель подведомственной организации обязан: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предоставить по запросу уполномоченных должностных лиц информацию и документы, связанные с предметом проводимой проверки;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обеспечить уполномоченным должностным лицам, а также участвующим в проверке экспертам и представителям экспертных организаций, беспрепятственный доступ на территорию подведомственной организации, в используемые при осуществлении деятельности подведомственной организации здания, строения, сооружения, помещения, к </w:t>
      </w:r>
      <w:r>
        <w:rPr>
          <w:rFonts w:eastAsiaTheme="minorHAnsi"/>
          <w:lang w:eastAsia="en-US"/>
        </w:rPr>
        <w:lastRenderedPageBreak/>
        <w:t>используемым подведомственной организацией оборудованию и инструментам;</w:t>
      </w:r>
    </w:p>
    <w:p w:rsidR="00BA162A" w:rsidRDefault="00BA162A" w:rsidP="008F6A5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присутствовать лично или обеспечить присутствие должностных лиц или уполномоченных представителей руководителя подведомственной организации, ответственных за соблюдение трудового законодательства;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Описание результата осуществления ведомственного контроля</w:t>
      </w:r>
    </w:p>
    <w:p w:rsidR="00BA162A" w:rsidRDefault="00BA162A" w:rsidP="00A46CE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Результатом осуществления ведомственного контроля является акт о проведенной проверке.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BA162A">
        <w:rPr>
          <w:rFonts w:eastAsiaTheme="minorHAnsi"/>
          <w:lang w:eastAsia="en-US"/>
        </w:rPr>
        <w:t>II. Требования к порядку осуществления ведомственного контроля</w:t>
      </w:r>
    </w:p>
    <w:p w:rsidR="00BA162A" w:rsidRDefault="00BA162A" w:rsidP="00A46CE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BA162A" w:rsidRDefault="00BA162A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  <w:r w:rsidRPr="00BA162A">
        <w:rPr>
          <w:rFonts w:eastAsiaTheme="minorHAnsi"/>
          <w:lang w:eastAsia="en-US"/>
        </w:rPr>
        <w:t>Порядок информирования об осуществлении ведомственного контроля</w:t>
      </w:r>
    </w:p>
    <w:p w:rsidR="00A46CE6" w:rsidRDefault="00A46CE6" w:rsidP="00A46CE6">
      <w:pPr>
        <w:autoSpaceDE w:val="0"/>
        <w:autoSpaceDN w:val="0"/>
        <w:adjustRightInd w:val="0"/>
        <w:ind w:firstLine="709"/>
        <w:outlineLvl w:val="0"/>
        <w:rPr>
          <w:rFonts w:eastAsiaTheme="minorHAnsi"/>
          <w:lang w:eastAsia="en-US"/>
        </w:rPr>
      </w:pPr>
    </w:p>
    <w:p w:rsidR="00A46CE6" w:rsidRDefault="00A46CE6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Информирование руководителя подведомственной организации и работников подведомственной организации об осуществлении ведомственного контроля проводится уполномоченными должностными лицами.</w:t>
      </w:r>
    </w:p>
    <w:p w:rsidR="00A46CE6" w:rsidRDefault="008F6A56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A46CE6">
        <w:rPr>
          <w:rFonts w:eastAsiaTheme="minorHAnsi"/>
          <w:lang w:eastAsia="en-US"/>
        </w:rPr>
        <w:t>Информирование об осуществлении ведомственного контроля проводится уполномоченными должностными лицами посредством:</w:t>
      </w:r>
    </w:p>
    <w:p w:rsidR="00A46CE6" w:rsidRDefault="008F6A56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ab/>
      </w:r>
      <w:r w:rsidR="00A46CE6">
        <w:rPr>
          <w:rFonts w:eastAsiaTheme="minorHAnsi"/>
          <w:lang w:eastAsia="en-US"/>
        </w:rPr>
        <w:t>размещения информации об осуществлении ведомственного контроля, в том числе текста настоящего Административного регламента, на официальном сайте администрации Благодарненского муниципального района Ставропольского края в информационно-телекоммуникационной сети «Интернет» (далее -  сайт администрации, сеть «Интернет»);</w:t>
      </w:r>
    </w:p>
    <w:p w:rsidR="00A46CE6" w:rsidRDefault="00A46CE6" w:rsidP="00A46C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предоставления по запросу руководителя подведомственной организации и работников подведомственной организации информации об условиях осуществления ведомственного контроля в соответствии с законодательством Ставропольского края и настоящим Административным регламентом;</w:t>
      </w:r>
    </w:p>
    <w:p w:rsidR="00A46CE6" w:rsidRDefault="00A46CE6" w:rsidP="00A46C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письменного информирования об осуществлении ведомственного контроля руководителей подведомственной организации и работников подведомственной организации на основании их письменных обращений, в том числе поступивших по электронной почте.</w:t>
      </w:r>
    </w:p>
    <w:p w:rsidR="000F5461" w:rsidRDefault="000F5461" w:rsidP="000F54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 Место нахождения и почтовый адрес администрации Благодарненского муниципального района Ставропольского края: 355000, г. Благодарный, пл. Ленина,1.</w:t>
      </w:r>
    </w:p>
    <w:p w:rsidR="000F5461" w:rsidRDefault="000F5461" w:rsidP="008F6A56">
      <w:pPr>
        <w:ind w:firstLine="567"/>
        <w:jc w:val="both"/>
        <w:rPr>
          <w:color w:val="000000"/>
        </w:rPr>
      </w:pPr>
      <w:bookmarkStart w:id="9" w:name="sub_1121"/>
      <w:r w:rsidRPr="00EA736F">
        <w:rPr>
          <w:color w:val="000000"/>
        </w:rPr>
        <w:t>График приема уполномоченными должностными лицами посетителей по вопросам осуществления ведомственного контроля: понедельник - пятница с 08.00 до 17.00; перерыв с 12.00 до 13.00; суббота, воскресенье, нерабочие праздничные дни - выходные дни. В предпраздничные дни время приема уполномоченным должностным лицом сокращается на один час.</w:t>
      </w:r>
    </w:p>
    <w:p w:rsidR="008F6A56" w:rsidRDefault="008F6A56" w:rsidP="008F6A56">
      <w:pPr>
        <w:ind w:firstLine="567"/>
        <w:jc w:val="both"/>
        <w:rPr>
          <w:color w:val="000000"/>
        </w:rPr>
      </w:pPr>
    </w:p>
    <w:p w:rsidR="008F6A56" w:rsidRPr="00EA736F" w:rsidRDefault="008F6A56" w:rsidP="008F6A56">
      <w:pPr>
        <w:ind w:firstLine="567"/>
        <w:jc w:val="both"/>
        <w:rPr>
          <w:color w:val="000000"/>
        </w:rPr>
      </w:pPr>
    </w:p>
    <w:p w:rsidR="008F6A56" w:rsidRPr="00EA736F" w:rsidRDefault="000F5461" w:rsidP="008F6A56">
      <w:pPr>
        <w:ind w:firstLine="708"/>
        <w:jc w:val="both"/>
        <w:rPr>
          <w:color w:val="000000"/>
        </w:rPr>
      </w:pPr>
      <w:bookmarkStart w:id="10" w:name="sub_113"/>
      <w:bookmarkEnd w:id="9"/>
      <w:r w:rsidRPr="00EA736F">
        <w:rPr>
          <w:color w:val="000000"/>
        </w:rPr>
        <w:lastRenderedPageBreak/>
        <w:t xml:space="preserve">13. Телефон для справок в администрации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края: 8 (865</w:t>
      </w:r>
      <w:r>
        <w:rPr>
          <w:color w:val="000000"/>
        </w:rPr>
        <w:t>49</w:t>
      </w:r>
      <w:r w:rsidRPr="00EA736F">
        <w:rPr>
          <w:color w:val="000000"/>
        </w:rPr>
        <w:t xml:space="preserve">) </w:t>
      </w:r>
      <w:r>
        <w:rPr>
          <w:color w:val="000000"/>
        </w:rPr>
        <w:t>2-19-60</w:t>
      </w:r>
      <w:r w:rsidRPr="00EA736F">
        <w:rPr>
          <w:color w:val="000000"/>
        </w:rPr>
        <w:t>.</w:t>
      </w:r>
    </w:p>
    <w:p w:rsidR="000F5461" w:rsidRDefault="000F5461" w:rsidP="000F5461">
      <w:pPr>
        <w:ind w:firstLine="708"/>
        <w:jc w:val="both"/>
        <w:rPr>
          <w:color w:val="000000"/>
        </w:rPr>
      </w:pPr>
      <w:bookmarkStart w:id="11" w:name="sub_114"/>
      <w:bookmarkEnd w:id="10"/>
      <w:r w:rsidRPr="00EA736F">
        <w:rPr>
          <w:color w:val="000000"/>
        </w:rPr>
        <w:t xml:space="preserve">14. Адрес </w:t>
      </w:r>
      <w:r w:rsidR="001331AC">
        <w:rPr>
          <w:color w:val="000000"/>
        </w:rPr>
        <w:t xml:space="preserve">сайта администрации </w:t>
      </w:r>
      <w:r w:rsidR="001331AC" w:rsidRPr="00EA736F">
        <w:rPr>
          <w:color w:val="000000"/>
        </w:rPr>
        <w:t>в</w:t>
      </w:r>
      <w:r w:rsidRPr="00EA736F">
        <w:rPr>
          <w:color w:val="000000"/>
        </w:rPr>
        <w:t xml:space="preserve"> сети «Интернет»: </w:t>
      </w:r>
      <w:hyperlink r:id="rId11" w:history="1">
        <w:r w:rsidR="00771551" w:rsidRPr="000E40EC">
          <w:rPr>
            <w:rStyle w:val="a6"/>
            <w:shd w:val="clear" w:color="auto" w:fill="FFFFFF"/>
          </w:rPr>
          <w:t>www.</w:t>
        </w:r>
        <w:r w:rsidR="00771551" w:rsidRPr="000E40EC">
          <w:rPr>
            <w:rStyle w:val="a6"/>
            <w:shd w:val="clear" w:color="auto" w:fill="FFFFFF"/>
            <w:lang w:val="en-US"/>
          </w:rPr>
          <w:t>abmrsk</w:t>
        </w:r>
        <w:r w:rsidR="00771551" w:rsidRPr="000E40EC">
          <w:rPr>
            <w:rStyle w:val="a6"/>
            <w:shd w:val="clear" w:color="auto" w:fill="FFFFFF"/>
          </w:rPr>
          <w:t>.</w:t>
        </w:r>
        <w:proofErr w:type="spellStart"/>
        <w:r w:rsidR="00771551" w:rsidRPr="000E40EC">
          <w:rPr>
            <w:rStyle w:val="a6"/>
            <w:shd w:val="clear" w:color="auto" w:fill="FFFFFF"/>
          </w:rPr>
          <w:t>ru</w:t>
        </w:r>
        <w:proofErr w:type="spellEnd"/>
      </w:hyperlink>
      <w:r w:rsidRPr="00EA736F">
        <w:rPr>
          <w:color w:val="000000"/>
        </w:rPr>
        <w:t>.</w:t>
      </w:r>
    </w:p>
    <w:p w:rsidR="00771551" w:rsidRPr="00EA736F" w:rsidRDefault="00771551" w:rsidP="000F5461">
      <w:pPr>
        <w:ind w:firstLine="708"/>
        <w:jc w:val="both"/>
        <w:rPr>
          <w:color w:val="000000"/>
        </w:rPr>
      </w:pPr>
      <w:r>
        <w:rPr>
          <w:color w:val="000000"/>
        </w:rPr>
        <w:t>15. На сайте администрации в сети «Интернет» размещается текст настоящего Административного регламента.</w:t>
      </w:r>
    </w:p>
    <w:bookmarkEnd w:id="11"/>
    <w:p w:rsidR="00FD2DE4" w:rsidRDefault="001331AC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6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 w:rsidR="00FD2DE4">
        <w:rPr>
          <w:rFonts w:eastAsiaTheme="minorHAnsi"/>
          <w:lang w:eastAsia="en-US"/>
        </w:rPr>
        <w:t>Письменное обращение руководителя подведомственной организации по вопросам осуществления ведомственного контроля должно содержать следующую информацию: полное наименование юридического лица; почтовый адрес, по которому должен быть направлен ответ; содержание вопросов в рамках осуществления ведомственного контроля; должность, фамилия, имя и отчество руководителя подведомственной организации.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Данное обращение должно быть оформлено на бланке подведомственной организации, зарегистрировано, подписано руководителем подведомственной организации и заверено печатью подведомственной организации (при наличии) с указанием даты обращения.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Письменное обращение работников подведомственной организации по вопросам осуществления ведомственного контроля должно содержать следующую информацию: фамилия, имя, отчество (последнее - при наличии); почтовый адрес, по которому должен быть направлен ответ; содержание вопросов в рамках осуществления ведомственного контроля.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Данное обращение должно содержать личную подпись работника подведомственной организации с указанием даты обращения.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В обращении, направляемом в форме электронного документа, в обязательном порядке указываются: фамилия, имя, отчество (последнее - при наличии); адрес электронной почты (если ответ должен быть направлен в форме электронного документа); почтовый адрес (если ответ должен быть направлен в письменной форме).</w:t>
      </w:r>
    </w:p>
    <w:p w:rsidR="00FD2DE4" w:rsidRDefault="00FD2DE4" w:rsidP="00FD2DE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DE4" w:rsidRDefault="00FD2DE4" w:rsidP="008F6A56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размере платы за услуги участвующих в проверке экспертов и представителей экспертных организаций, взимаемой с подведомственной организации, в отношении которой проводятся мероприятия по ведомственному контролю</w:t>
      </w:r>
    </w:p>
    <w:p w:rsidR="008F6A56" w:rsidRDefault="008F6A56" w:rsidP="008F6A56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lang w:eastAsia="en-US"/>
        </w:rPr>
      </w:pPr>
    </w:p>
    <w:p w:rsidR="00FD2DE4" w:rsidRDefault="00FD2DE4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71551">
        <w:rPr>
          <w:rFonts w:eastAsiaTheme="minorHAnsi"/>
          <w:lang w:eastAsia="en-US"/>
        </w:rPr>
        <w:t>9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При проведении ведомственного контроля плата за услуги участвующих в проверке экспертов и представителей экспертных организаций с подведомственной организации не взимается.</w:t>
      </w:r>
    </w:p>
    <w:p w:rsidR="00A46CE6" w:rsidRDefault="00A46CE6" w:rsidP="00A46CE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2DE4" w:rsidRDefault="00FD2DE4" w:rsidP="00FD2DE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 осуществления мероприятий ведомственного контроля</w:t>
      </w:r>
    </w:p>
    <w:p w:rsidR="008F6A56" w:rsidRDefault="008F6A56" w:rsidP="00FD2DE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FD2DE4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="00FD2DE4">
        <w:rPr>
          <w:rFonts w:eastAsiaTheme="minorHAnsi"/>
          <w:lang w:eastAsia="en-US"/>
        </w:rPr>
        <w:t>. Продолжительность каждой проверки, осуществляемой в рамках осуществления ведомственного контроля, не должна превышать 20 рабочих дней.</w:t>
      </w:r>
    </w:p>
    <w:p w:rsidR="00FD2DE4" w:rsidRDefault="00FD2DE4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исключительных случаях, связанных с необходимостью проведения сложных и (или) длительных исследований, специальных экспертиз на основании мотивированных предложений уполномоченных должностных </w:t>
      </w:r>
      <w:r>
        <w:rPr>
          <w:rFonts w:eastAsiaTheme="minorHAnsi"/>
          <w:lang w:eastAsia="en-US"/>
        </w:rPr>
        <w:lastRenderedPageBreak/>
        <w:t xml:space="preserve">лиц, срок проведения проверки продлевается </w:t>
      </w:r>
      <w:r w:rsidR="00FB47E0">
        <w:rPr>
          <w:rFonts w:eastAsiaTheme="minorHAnsi"/>
          <w:lang w:eastAsia="en-US"/>
        </w:rPr>
        <w:t>главой Благодарненского муниципального района Ставропольского края</w:t>
      </w:r>
      <w:r>
        <w:rPr>
          <w:rFonts w:eastAsiaTheme="minorHAnsi"/>
          <w:lang w:eastAsia="en-US"/>
        </w:rPr>
        <w:t xml:space="preserve"> </w:t>
      </w:r>
      <w:r w:rsidRPr="00EA6772">
        <w:rPr>
          <w:rFonts w:eastAsiaTheme="minorHAnsi"/>
          <w:lang w:eastAsia="en-US"/>
        </w:rPr>
        <w:t xml:space="preserve">(далее </w:t>
      </w:r>
      <w:r w:rsidR="00EA6772">
        <w:rPr>
          <w:rFonts w:eastAsiaTheme="minorHAnsi"/>
          <w:lang w:eastAsia="en-US"/>
        </w:rPr>
        <w:t>–</w:t>
      </w:r>
      <w:r w:rsidRPr="00EA6772">
        <w:rPr>
          <w:rFonts w:eastAsiaTheme="minorHAnsi"/>
          <w:lang w:eastAsia="en-US"/>
        </w:rPr>
        <w:t xml:space="preserve"> </w:t>
      </w:r>
      <w:r w:rsidR="00EA6772">
        <w:rPr>
          <w:rFonts w:eastAsiaTheme="minorHAnsi"/>
          <w:lang w:eastAsia="en-US"/>
        </w:rPr>
        <w:t>глава района</w:t>
      </w:r>
      <w:r w:rsidRPr="00EA6772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или лицом, его замещающим, но не более чем на 20 рабочих дней.</w:t>
      </w:r>
    </w:p>
    <w:p w:rsidR="008F6A56" w:rsidRPr="00BA162A" w:rsidRDefault="008F6A56" w:rsidP="008F6A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A162A" w:rsidRDefault="00771551" w:rsidP="008F6A56">
      <w:pPr>
        <w:autoSpaceDE w:val="0"/>
        <w:autoSpaceDN w:val="0"/>
        <w:adjustRightInd w:val="0"/>
        <w:spacing w:line="240" w:lineRule="exact"/>
        <w:ind w:firstLine="709"/>
        <w:jc w:val="center"/>
      </w:pPr>
      <w:r>
        <w:rPr>
          <w:lang w:val="en-US"/>
        </w:rPr>
        <w:t>III</w:t>
      </w:r>
      <w:r w:rsidRPr="00771551">
        <w:t xml:space="preserve">. </w:t>
      </w: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</w:t>
      </w:r>
    </w:p>
    <w:p w:rsidR="00771551" w:rsidRDefault="00771551" w:rsidP="00771551">
      <w:pPr>
        <w:autoSpaceDE w:val="0"/>
        <w:autoSpaceDN w:val="0"/>
        <w:adjustRightInd w:val="0"/>
        <w:ind w:firstLine="709"/>
      </w:pPr>
    </w:p>
    <w:p w:rsidR="00771551" w:rsidRDefault="008F6A56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771551">
        <w:rPr>
          <w:rFonts w:eastAsiaTheme="minorHAnsi"/>
          <w:lang w:eastAsia="en-US"/>
        </w:rPr>
        <w:t>Осуществление ведомственного контроля производится путем последовательного выполнения следующих административных процедур: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составление ежегодного плана проверок;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планирование в рамках проверки;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организация и проведение плановых проверок;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организация и проведение внеплановых проверок;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анализ отчета, представленного руководителем </w:t>
      </w:r>
      <w:r w:rsidR="00FB47E0">
        <w:rPr>
          <w:rFonts w:eastAsiaTheme="minorHAnsi"/>
          <w:lang w:eastAsia="en-US"/>
        </w:rPr>
        <w:t>подведомственной организации</w:t>
      </w:r>
      <w:r>
        <w:rPr>
          <w:rFonts w:eastAsiaTheme="minorHAnsi"/>
          <w:lang w:eastAsia="en-US"/>
        </w:rPr>
        <w:t>, об устранении нарушений трудового законодательства, выявленных при осуществления ведомственного контроля и указанных в акте проверки.</w:t>
      </w:r>
    </w:p>
    <w:p w:rsidR="00771551" w:rsidRDefault="00771551" w:rsidP="0077155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Последовательность действий при осуществлении ведомственного контроля приведена в </w:t>
      </w:r>
      <w:hyperlink r:id="rId12" w:history="1">
        <w:r w:rsidRPr="00771551">
          <w:rPr>
            <w:rFonts w:eastAsiaTheme="minorHAnsi"/>
            <w:lang w:eastAsia="en-US"/>
          </w:rPr>
          <w:t>блок-схеме</w:t>
        </w:r>
      </w:hyperlink>
      <w:r>
        <w:rPr>
          <w:rFonts w:eastAsiaTheme="minorHAnsi"/>
          <w:lang w:eastAsia="en-US"/>
        </w:rPr>
        <w:t>, являющейся приложением к настоящему Административному регламенту.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22. Ведомственный контроль не может проводиться, а начатая проверка подлежит прекращению, если установлено, что: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отсутствуют основания для проведения проверки;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предмет проверки не соответствует полномочиям администрации Благодарненского муниципального района Ставропольского края;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проведение проверки противоречит требованиям законодательства Российской Федерации и законодательства Ставропольского края.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23. Ведомственный контроль не осуществляется в следующих случаях: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ликвидация или реорганизация подведомственной организации в порядке, установленном законодательством Российской Федерации;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наступление обстоятельств непреодолимой силы.</w:t>
      </w:r>
    </w:p>
    <w:p w:rsidR="002A1636" w:rsidRDefault="002A1636" w:rsidP="002A16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82E87" w:rsidRDefault="002A1636" w:rsidP="00C82E8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Планирование контрольных мероприятий</w:t>
      </w:r>
    </w:p>
    <w:p w:rsidR="00C82E87" w:rsidRDefault="00C82E87" w:rsidP="002A16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907D8" w:rsidRDefault="008F6A56" w:rsidP="00C82E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24.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82E87">
        <w:rPr>
          <w:rFonts w:eastAsiaTheme="minorHAnsi"/>
          <w:lang w:eastAsia="en-US"/>
        </w:rPr>
        <w:t xml:space="preserve">Планирование контрольных мероприятий </w:t>
      </w:r>
      <w:r w:rsidR="002A1636">
        <w:rPr>
          <w:rFonts w:eastAsiaTheme="minorHAnsi"/>
          <w:lang w:eastAsia="en-US"/>
        </w:rPr>
        <w:t>на предстоящий календарный год осуществляется в начале IV квартала текущего календарного года.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5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Административные действия, связанные с планированием контрольных мероприятий, выполняются уполномоченными должностными лицами.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6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Уполномоченными должностными лицами обеспечивается формирование плана проверок на предстоящий календарный год (далее - план проверок).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План проверок должен содержать следующие сведения: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 полное наименование подведомственной организации, деятельность которой подлежит проверке;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место нахождения подведомственной организации (адрес фактического осуществления деятельности);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цель проверки и основание для ее проведения;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даты начала и окончания проверки.</w:t>
      </w:r>
    </w:p>
    <w:p w:rsidR="002A1636" w:rsidRDefault="002A1636" w:rsidP="005907D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82E8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2" w:name="sub_129"/>
      <w:r w:rsidRPr="00EA736F">
        <w:rPr>
          <w:color w:val="000000"/>
        </w:rPr>
        <w:t>29. На основе проведенного анализа уполномоченными должностными лицами в срок до 10 ноября года, предшествующего году проверки, формируется проект плана проверок.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3" w:name="sub_1291"/>
      <w:bookmarkEnd w:id="12"/>
      <w:r w:rsidRPr="00EA736F">
        <w:rPr>
          <w:color w:val="000000"/>
        </w:rPr>
        <w:t xml:space="preserve">Сформированный проект плана проверок не позднее 15 ноября года, предшествующего году проверки, направляется на утверждение главе </w:t>
      </w:r>
      <w:r>
        <w:rPr>
          <w:color w:val="000000"/>
        </w:rPr>
        <w:t xml:space="preserve">Благодарненского муниципального </w:t>
      </w:r>
      <w:r w:rsidRPr="00EA736F">
        <w:rPr>
          <w:color w:val="000000"/>
        </w:rPr>
        <w:t>района</w:t>
      </w:r>
      <w:r>
        <w:rPr>
          <w:color w:val="000000"/>
        </w:rPr>
        <w:t xml:space="preserve"> Ставропольского края (далее – глава района)</w:t>
      </w:r>
      <w:r w:rsidRPr="00EA736F">
        <w:rPr>
          <w:color w:val="000000"/>
        </w:rPr>
        <w:t>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4" w:name="sub_1292"/>
      <w:bookmarkEnd w:id="13"/>
      <w:r w:rsidRPr="00EA736F">
        <w:rPr>
          <w:color w:val="000000"/>
        </w:rPr>
        <w:t>Глава района в срок до 15 декабря года, предшествующего году проверки, утверждает проект плана проверок (далее - утвержденный план проверок).</w:t>
      </w:r>
    </w:p>
    <w:p w:rsidR="00C82E87" w:rsidRPr="00EA736F" w:rsidRDefault="008F6A56" w:rsidP="00C82E87">
      <w:pPr>
        <w:ind w:firstLine="708"/>
        <w:jc w:val="both"/>
        <w:rPr>
          <w:color w:val="000000"/>
        </w:rPr>
      </w:pPr>
      <w:bookmarkStart w:id="15" w:name="sub_130"/>
      <w:bookmarkEnd w:id="14"/>
      <w:r>
        <w:rPr>
          <w:color w:val="000000"/>
        </w:rPr>
        <w:t>30.</w:t>
      </w:r>
      <w:r>
        <w:rPr>
          <w:color w:val="000000"/>
        </w:rPr>
        <w:tab/>
      </w:r>
      <w:r>
        <w:rPr>
          <w:color w:val="000000"/>
        </w:rPr>
        <w:tab/>
      </w:r>
      <w:r w:rsidR="00C82E87">
        <w:rPr>
          <w:color w:val="000000"/>
        </w:rPr>
        <w:t>П</w:t>
      </w:r>
      <w:r w:rsidR="00C82E87" w:rsidRPr="00EA736F">
        <w:rPr>
          <w:color w:val="000000"/>
        </w:rPr>
        <w:t xml:space="preserve">лан проверок в течение 10 рабочих дней после утверждения размещается на </w:t>
      </w:r>
      <w:r w:rsidR="00C82E87">
        <w:rPr>
          <w:color w:val="000000"/>
        </w:rPr>
        <w:t>сайте администрации</w:t>
      </w:r>
      <w:r w:rsidR="00C82E87" w:rsidRPr="00EA736F">
        <w:rPr>
          <w:color w:val="000000"/>
        </w:rPr>
        <w:t>.</w:t>
      </w:r>
    </w:p>
    <w:p w:rsidR="00C82E87" w:rsidRPr="00EA736F" w:rsidRDefault="008F6A56" w:rsidP="00C82E87">
      <w:pPr>
        <w:ind w:firstLine="708"/>
        <w:jc w:val="both"/>
        <w:rPr>
          <w:color w:val="000000"/>
        </w:rPr>
      </w:pPr>
      <w:bookmarkStart w:id="16" w:name="sub_131"/>
      <w:bookmarkEnd w:id="15"/>
      <w:r>
        <w:rPr>
          <w:color w:val="000000"/>
        </w:rPr>
        <w:t>31.</w:t>
      </w:r>
      <w:r>
        <w:rPr>
          <w:color w:val="000000"/>
        </w:rPr>
        <w:tab/>
      </w:r>
      <w:r>
        <w:rPr>
          <w:color w:val="000000"/>
        </w:rPr>
        <w:tab/>
      </w:r>
      <w:r w:rsidR="00C82E87" w:rsidRPr="00EA736F">
        <w:rPr>
          <w:color w:val="000000"/>
        </w:rPr>
        <w:t xml:space="preserve">Внесение изменений в утвержденный план проверок допускается только в случае невозможности проведения плановой проверки в связи с ликвидацией </w:t>
      </w:r>
      <w:r w:rsidR="00C82E87">
        <w:rPr>
          <w:color w:val="000000"/>
        </w:rPr>
        <w:t>подведомственной организации</w:t>
      </w:r>
      <w:r w:rsidR="00C82E87" w:rsidRPr="00EA736F">
        <w:rPr>
          <w:color w:val="000000"/>
        </w:rPr>
        <w:t xml:space="preserve"> или </w:t>
      </w:r>
      <w:r w:rsidR="00C82E87">
        <w:rPr>
          <w:color w:val="000000"/>
        </w:rPr>
        <w:t>ее</w:t>
      </w:r>
      <w:r w:rsidR="00C82E87" w:rsidRPr="00EA736F">
        <w:rPr>
          <w:color w:val="000000"/>
        </w:rPr>
        <w:t xml:space="preserve"> реорганизацией, а также при наступлении обстоятельств непреодолимой силы.</w:t>
      </w:r>
    </w:p>
    <w:p w:rsidR="00C82E87" w:rsidRPr="00EA736F" w:rsidRDefault="00C82E87" w:rsidP="00C82E87">
      <w:pPr>
        <w:ind w:firstLine="708"/>
        <w:jc w:val="both"/>
        <w:rPr>
          <w:color w:val="000000"/>
        </w:rPr>
      </w:pPr>
      <w:bookmarkStart w:id="17" w:name="sub_1311"/>
      <w:bookmarkEnd w:id="16"/>
      <w:r w:rsidRPr="00EA736F">
        <w:rPr>
          <w:color w:val="000000"/>
        </w:rPr>
        <w:t xml:space="preserve">Сведения об изменениях, внесенных в утвержденный план проверок, размещаются на </w:t>
      </w:r>
      <w:r>
        <w:rPr>
          <w:color w:val="000000"/>
        </w:rPr>
        <w:t>сайте администрации</w:t>
      </w:r>
      <w:r w:rsidRPr="00EA736F">
        <w:rPr>
          <w:color w:val="000000"/>
        </w:rPr>
        <w:t xml:space="preserve"> в течение 10 рабочих дней со дня их внесения.</w:t>
      </w:r>
    </w:p>
    <w:p w:rsidR="00C82E87" w:rsidRPr="00EA736F" w:rsidRDefault="008F6A56" w:rsidP="00C82E87">
      <w:pPr>
        <w:ind w:firstLine="708"/>
        <w:jc w:val="both"/>
        <w:rPr>
          <w:color w:val="000000"/>
        </w:rPr>
      </w:pPr>
      <w:bookmarkStart w:id="18" w:name="sub_132"/>
      <w:bookmarkEnd w:id="17"/>
      <w:r>
        <w:rPr>
          <w:color w:val="000000"/>
        </w:rPr>
        <w:t>32.</w:t>
      </w:r>
      <w:r>
        <w:rPr>
          <w:color w:val="000000"/>
        </w:rPr>
        <w:tab/>
      </w:r>
      <w:r>
        <w:rPr>
          <w:color w:val="000000"/>
        </w:rPr>
        <w:tab/>
      </w:r>
      <w:r w:rsidR="00C82E87" w:rsidRPr="00EA736F">
        <w:rPr>
          <w:color w:val="000000"/>
        </w:rPr>
        <w:t>Результатом планирования контрольных мероприятий является утвержденный план проверок.</w:t>
      </w:r>
    </w:p>
    <w:bookmarkEnd w:id="18"/>
    <w:p w:rsidR="00771551" w:rsidRPr="00BA162A" w:rsidRDefault="00771551" w:rsidP="005907D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794E91" w:rsidRPr="00EA736F" w:rsidRDefault="00794E91" w:rsidP="00794E91">
      <w:pPr>
        <w:pStyle w:val="1"/>
        <w:jc w:val="center"/>
        <w:rPr>
          <w:color w:val="000000"/>
        </w:rPr>
      </w:pPr>
      <w:bookmarkStart w:id="19" w:name="sub_30020"/>
      <w:r w:rsidRPr="00EA736F">
        <w:rPr>
          <w:color w:val="000000"/>
        </w:rPr>
        <w:t>Организация и проведение плановых проверок</w:t>
      </w:r>
    </w:p>
    <w:bookmarkEnd w:id="19"/>
    <w:p w:rsidR="00794E91" w:rsidRPr="00EA736F" w:rsidRDefault="00794E91" w:rsidP="00794E91">
      <w:pPr>
        <w:jc w:val="both"/>
        <w:rPr>
          <w:color w:val="000000"/>
        </w:rPr>
      </w:pPr>
    </w:p>
    <w:p w:rsidR="00794E91" w:rsidRPr="00EA736F" w:rsidRDefault="008F6A56" w:rsidP="00794E91">
      <w:pPr>
        <w:ind w:firstLine="708"/>
        <w:jc w:val="both"/>
        <w:rPr>
          <w:color w:val="000000"/>
        </w:rPr>
      </w:pPr>
      <w:bookmarkStart w:id="20" w:name="sub_133"/>
      <w:r>
        <w:rPr>
          <w:color w:val="000000"/>
        </w:rPr>
        <w:t>33.</w:t>
      </w:r>
      <w:r>
        <w:rPr>
          <w:color w:val="000000"/>
        </w:rPr>
        <w:tab/>
      </w:r>
      <w:r>
        <w:rPr>
          <w:color w:val="000000"/>
        </w:rPr>
        <w:tab/>
      </w:r>
      <w:r w:rsidR="00794E91" w:rsidRPr="00EA736F">
        <w:rPr>
          <w:color w:val="000000"/>
        </w:rPr>
        <w:t xml:space="preserve">Основанием для начала организации и проведения плановых проверок является распоряжение администрации </w:t>
      </w:r>
      <w:r w:rsidR="00794E91">
        <w:rPr>
          <w:color w:val="000000"/>
        </w:rPr>
        <w:t xml:space="preserve">Благодарненского </w:t>
      </w:r>
      <w:r w:rsidR="00794E91" w:rsidRPr="00EA736F">
        <w:rPr>
          <w:color w:val="000000"/>
        </w:rPr>
        <w:t>муниципального района Ставропольского края о проведении плановой проверки, в котором указываются: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1" w:name="sub_1331"/>
      <w:bookmarkEnd w:id="20"/>
      <w:r w:rsidRPr="00EA736F">
        <w:rPr>
          <w:color w:val="000000"/>
        </w:rPr>
        <w:t>1) фамилия, имя, отчество, должность уполномоченных должностных лиц, осуществляющих проверку;</w:t>
      </w:r>
    </w:p>
    <w:p w:rsidR="00794E91" w:rsidRDefault="00794E91" w:rsidP="00794E9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22" w:name="sub_1332"/>
      <w:bookmarkEnd w:id="21"/>
      <w:r w:rsidRPr="00EA736F">
        <w:rPr>
          <w:color w:val="000000"/>
        </w:rPr>
        <w:t xml:space="preserve">2) </w:t>
      </w:r>
      <w:r>
        <w:rPr>
          <w:rFonts w:eastAsiaTheme="minorHAnsi"/>
          <w:lang w:eastAsia="en-US"/>
        </w:rPr>
        <w:t>наименование подведомственной организации, проверка которой проводится;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3" w:name="sub_1333"/>
      <w:bookmarkEnd w:id="22"/>
      <w:r w:rsidRPr="00EA736F">
        <w:rPr>
          <w:color w:val="000000"/>
        </w:rPr>
        <w:t>3) цели, задачи, предмет проверки и срок ее проведения;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4" w:name="sub_1334"/>
      <w:bookmarkEnd w:id="23"/>
      <w:r w:rsidRPr="00EA736F">
        <w:rPr>
          <w:color w:val="000000"/>
        </w:rPr>
        <w:t>4) правовые основания проведения проверки;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5" w:name="sub_1335"/>
      <w:bookmarkEnd w:id="24"/>
      <w:r w:rsidRPr="00EA736F">
        <w:rPr>
          <w:color w:val="000000"/>
        </w:rPr>
        <w:t>5) дата начала и окончания проведения проверки.</w:t>
      </w:r>
    </w:p>
    <w:p w:rsidR="00794E91" w:rsidRPr="00EA736F" w:rsidRDefault="00794E91" w:rsidP="00794E91">
      <w:pPr>
        <w:ind w:firstLine="708"/>
        <w:jc w:val="both"/>
        <w:rPr>
          <w:color w:val="000000"/>
        </w:rPr>
      </w:pPr>
      <w:bookmarkStart w:id="26" w:name="sub_134"/>
      <w:bookmarkEnd w:id="25"/>
      <w:r w:rsidRPr="00EA736F">
        <w:rPr>
          <w:color w:val="000000"/>
        </w:rPr>
        <w:lastRenderedPageBreak/>
        <w:t>34. Организация и проведение плановых проверок выполняется уполномоченными должностными лицами.</w:t>
      </w:r>
    </w:p>
    <w:p w:rsidR="00A63A7E" w:rsidRPr="0072592A" w:rsidRDefault="008F6A56" w:rsidP="00A63A7E">
      <w:pPr>
        <w:ind w:firstLine="708"/>
        <w:jc w:val="both"/>
        <w:rPr>
          <w:color w:val="000000"/>
        </w:rPr>
      </w:pPr>
      <w:bookmarkStart w:id="27" w:name="sub_135"/>
      <w:bookmarkEnd w:id="26"/>
      <w:r>
        <w:rPr>
          <w:color w:val="000000"/>
        </w:rPr>
        <w:t>35.</w:t>
      </w:r>
      <w:r>
        <w:rPr>
          <w:color w:val="000000"/>
        </w:rPr>
        <w:tab/>
      </w:r>
      <w:r>
        <w:rPr>
          <w:color w:val="000000"/>
        </w:rPr>
        <w:tab/>
      </w:r>
      <w:r w:rsidR="00A63A7E" w:rsidRPr="0072592A">
        <w:rPr>
          <w:color w:val="000000"/>
        </w:rPr>
        <w:t>При необходимости проведения в ходе проверки экспертиз, исследований, испытаний, измерений, уполномоченные должностные лица готовят на имя главы района мотивированное мнение о привлечении к проведению проверки экспертов и экспертных организаций (далее - мотивированное мнение).</w:t>
      </w:r>
    </w:p>
    <w:p w:rsidR="00A63A7E" w:rsidRPr="00EA736F" w:rsidRDefault="00A63A7E" w:rsidP="00A63A7E">
      <w:pPr>
        <w:ind w:firstLine="708"/>
        <w:jc w:val="both"/>
        <w:rPr>
          <w:color w:val="000000"/>
        </w:rPr>
      </w:pPr>
      <w:bookmarkStart w:id="28" w:name="sub_1351"/>
      <w:bookmarkEnd w:id="27"/>
      <w:r w:rsidRPr="0072592A">
        <w:rPr>
          <w:color w:val="000000"/>
        </w:rPr>
        <w:t>На основании мотивированного мнения глава района привлекает к проведению проверки экспертов и экспертные организации, аккредитованные в установленном порядке.</w:t>
      </w:r>
    </w:p>
    <w:bookmarkEnd w:id="28"/>
    <w:p w:rsidR="00A63A7E" w:rsidRDefault="00A63A7E" w:rsidP="00A63A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36.</w:t>
      </w:r>
      <w:r w:rsidRPr="00A63A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Предметом плановой проверки является установление соответствия сведений, содержащихся в документах подведомственной организации, устанавливающих права и обязанности подведомственной организации, документах, образовавшихся в результате деятельности подведомственной организации (далее - документы), требованиям трудового законодательства.</w:t>
      </w:r>
    </w:p>
    <w:p w:rsidR="00A63A7E" w:rsidRDefault="00A63A7E" w:rsidP="00A63A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37. О проведении плановой проверки руководитель подведомственной организации, в отношении которой проводится проверка, уведомляется уполномоченными должностными лицами не позднее чем за 3 рабочих дня до начала ее проведения.</w:t>
      </w:r>
    </w:p>
    <w:p w:rsidR="00EE6BFC" w:rsidRPr="00EA736F" w:rsidRDefault="008F6A56" w:rsidP="00EE6BFC">
      <w:pPr>
        <w:ind w:firstLine="708"/>
        <w:jc w:val="both"/>
        <w:rPr>
          <w:color w:val="000000"/>
        </w:rPr>
      </w:pPr>
      <w:r>
        <w:rPr>
          <w:rFonts w:eastAsiaTheme="minorHAnsi"/>
          <w:lang w:eastAsia="en-US"/>
        </w:rPr>
        <w:t>38.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EE6BFC" w:rsidRPr="00EA736F">
        <w:rPr>
          <w:color w:val="000000"/>
        </w:rPr>
        <w:t xml:space="preserve">Непосредственно перед началом плановой </w:t>
      </w:r>
      <w:proofErr w:type="gramStart"/>
      <w:r w:rsidR="00EE6BFC" w:rsidRPr="00EA736F">
        <w:rPr>
          <w:color w:val="000000"/>
        </w:rPr>
        <w:t>проверки</w:t>
      </w:r>
      <w:proofErr w:type="gramEnd"/>
      <w:r w:rsidR="00EE6BFC" w:rsidRPr="00EA736F">
        <w:rPr>
          <w:color w:val="000000"/>
        </w:rPr>
        <w:t xml:space="preserve"> уполномоченные должностные лица вручают руководителю </w:t>
      </w:r>
      <w:r w:rsidR="00147A9F">
        <w:rPr>
          <w:color w:val="000000"/>
        </w:rPr>
        <w:t>подведомственной организации</w:t>
      </w:r>
      <w:r w:rsidR="00EE6BFC" w:rsidRPr="00EA736F">
        <w:rPr>
          <w:color w:val="000000"/>
        </w:rPr>
        <w:t xml:space="preserve"> или его представителю под роспись заверенную копию распоряжения администрации </w:t>
      </w:r>
      <w:r w:rsidR="00147A9F">
        <w:rPr>
          <w:color w:val="000000"/>
        </w:rPr>
        <w:t xml:space="preserve">Благодарненского </w:t>
      </w:r>
      <w:r w:rsidR="00147A9F" w:rsidRPr="00EA736F">
        <w:rPr>
          <w:color w:val="000000"/>
        </w:rPr>
        <w:t>муниципального</w:t>
      </w:r>
      <w:r w:rsidR="00EE6BFC" w:rsidRPr="00EA736F">
        <w:rPr>
          <w:color w:val="000000"/>
        </w:rPr>
        <w:t xml:space="preserve"> района Ставропольского края о проведении плановой проверки.</w:t>
      </w:r>
    </w:p>
    <w:p w:rsidR="00EE6BFC" w:rsidRPr="00EA736F" w:rsidRDefault="008F6A56" w:rsidP="00EE6BFC">
      <w:pPr>
        <w:ind w:firstLine="708"/>
        <w:jc w:val="both"/>
        <w:rPr>
          <w:color w:val="000000"/>
        </w:rPr>
      </w:pPr>
      <w:bookmarkStart w:id="29" w:name="sub_139"/>
      <w:r>
        <w:rPr>
          <w:color w:val="000000"/>
        </w:rPr>
        <w:t>39.</w:t>
      </w:r>
      <w:r>
        <w:rPr>
          <w:color w:val="000000"/>
        </w:rPr>
        <w:tab/>
      </w:r>
      <w:r>
        <w:rPr>
          <w:color w:val="000000"/>
        </w:rPr>
        <w:tab/>
      </w:r>
      <w:r w:rsidR="00EE6BFC" w:rsidRPr="00EA736F">
        <w:rPr>
          <w:color w:val="000000"/>
        </w:rPr>
        <w:t xml:space="preserve">По просьбе руководителя </w:t>
      </w:r>
      <w:r w:rsidR="00147A9F">
        <w:rPr>
          <w:color w:val="000000"/>
        </w:rPr>
        <w:t xml:space="preserve">подведомственной </w:t>
      </w:r>
      <w:proofErr w:type="gramStart"/>
      <w:r w:rsidR="00147A9F">
        <w:rPr>
          <w:color w:val="000000"/>
        </w:rPr>
        <w:t>организации</w:t>
      </w:r>
      <w:proofErr w:type="gramEnd"/>
      <w:r w:rsidR="00EE6BFC" w:rsidRPr="00EA736F">
        <w:rPr>
          <w:color w:val="000000"/>
        </w:rPr>
        <w:t xml:space="preserve"> уполномоченные должностные лица обязаны ознакомить его с настоящим Административным регламентом.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0" w:name="sub_140"/>
      <w:bookmarkEnd w:id="29"/>
      <w:r w:rsidRPr="00EA736F">
        <w:rPr>
          <w:color w:val="000000"/>
        </w:rPr>
        <w:t>40. Плановые проверки могут проводиться в форме документарных и (или) выездных проверок.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1" w:name="sub_1401"/>
      <w:bookmarkEnd w:id="30"/>
      <w:r w:rsidRPr="00EA736F">
        <w:rPr>
          <w:color w:val="000000"/>
        </w:rPr>
        <w:t xml:space="preserve">Плановая документарная проверка проводится по месту расположения администрации </w:t>
      </w:r>
      <w:r w:rsidR="00147A9F"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края.</w:t>
      </w:r>
    </w:p>
    <w:p w:rsidR="00EE6BFC" w:rsidRPr="00EA736F" w:rsidRDefault="00EE6BFC" w:rsidP="00EE6BFC">
      <w:pPr>
        <w:ind w:firstLine="708"/>
        <w:jc w:val="both"/>
        <w:rPr>
          <w:color w:val="000000"/>
        </w:rPr>
      </w:pPr>
      <w:bookmarkStart w:id="32" w:name="sub_1402"/>
      <w:bookmarkEnd w:id="31"/>
      <w:r w:rsidRPr="00EA736F">
        <w:rPr>
          <w:color w:val="000000"/>
        </w:rPr>
        <w:t xml:space="preserve">Плановая выездная проверка проводится по месту нахождения </w:t>
      </w:r>
      <w:r w:rsidR="00147A9F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bookmarkEnd w:id="32"/>
    <w:p w:rsidR="007A157B" w:rsidRDefault="00147A9F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41.</w:t>
      </w:r>
      <w:r w:rsidR="008F6A56">
        <w:tab/>
      </w:r>
      <w:r w:rsidR="008F6A56">
        <w:tab/>
      </w:r>
      <w:proofErr w:type="gramStart"/>
      <w:r w:rsidR="007A157B">
        <w:rPr>
          <w:rFonts w:eastAsiaTheme="minorHAnsi"/>
          <w:lang w:eastAsia="en-US"/>
        </w:rPr>
        <w:t>Непосредственно перед началом проведения плановой документарной проверки уполномоченными должностными лицами рассматриваются оригиналы документов, в том числе акты предыдущих проверок и иные материалы ранее проведенных контрольных мероприятий, или их копии, заверенные печатью подведомственной организации (при наличии) и подписью руководителя подведомственной организации, а в случае его отсутствия - иного уполномоченного на это представителя подведомственной организации.</w:t>
      </w:r>
      <w:proofErr w:type="gramEnd"/>
    </w:p>
    <w:p w:rsidR="008F6A56" w:rsidRDefault="008F6A56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A157B" w:rsidRDefault="008F6A56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42.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 w:rsidR="007A157B">
        <w:rPr>
          <w:rFonts w:eastAsiaTheme="minorHAnsi"/>
          <w:lang w:eastAsia="en-US"/>
        </w:rPr>
        <w:t>В случае отсутствия или недостаточности документов, позволяющих сделать объективные выводы и заключения о соблюдении руководителем подведомственной организации трудового законодательства, уполномоченные должностные лица направляют руководителю подведомственной организации мотивированный запрос с требованием представить необходимые для рассмотрения документы, перечень которых определяется исходя из характера и объемов проводимого мероприятия по ведомственному контролю (далее - мотивированный запрос).</w:t>
      </w:r>
      <w:proofErr w:type="gramEnd"/>
    </w:p>
    <w:p w:rsidR="007A157B" w:rsidRDefault="008F6A56" w:rsidP="007A15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43.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7A157B">
        <w:rPr>
          <w:rFonts w:eastAsiaTheme="minorHAnsi"/>
          <w:lang w:eastAsia="en-US"/>
        </w:rPr>
        <w:t>Не допускается требовать у руководителя подведомственной организации сведения и документы, не относящиеся к предмету плановой проверки.</w:t>
      </w:r>
    </w:p>
    <w:p w:rsidR="006022F0" w:rsidRPr="00EA736F" w:rsidRDefault="008F6A56" w:rsidP="006022F0">
      <w:pPr>
        <w:ind w:firstLine="708"/>
        <w:jc w:val="both"/>
        <w:rPr>
          <w:color w:val="000000"/>
        </w:rPr>
      </w:pPr>
      <w:r>
        <w:rPr>
          <w:color w:val="000000"/>
        </w:rPr>
        <w:t>44.</w:t>
      </w:r>
      <w:r>
        <w:rPr>
          <w:color w:val="000000"/>
        </w:rPr>
        <w:tab/>
      </w:r>
      <w:r>
        <w:rPr>
          <w:color w:val="000000"/>
        </w:rPr>
        <w:tab/>
      </w:r>
      <w:r w:rsidR="006022F0" w:rsidRPr="00EA736F">
        <w:rPr>
          <w:color w:val="000000"/>
        </w:rPr>
        <w:t xml:space="preserve">В течение 10 рабочих дней со дня получения мотивированного запроса руководитель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 обязан направить в администрацию </w:t>
      </w:r>
      <w:r w:rsidR="006022F0">
        <w:rPr>
          <w:color w:val="000000"/>
        </w:rPr>
        <w:t>Благодарненского</w:t>
      </w:r>
      <w:r w:rsidR="006022F0" w:rsidRPr="00EA736F">
        <w:rPr>
          <w:color w:val="000000"/>
        </w:rPr>
        <w:t xml:space="preserve"> муниципального района Ставропольского края указанные в таком запросе документы в виде копий, заверенных печатью и подписью руководителя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, а в случае его отсутствия </w:t>
      </w:r>
      <w:r w:rsidR="006022F0">
        <w:rPr>
          <w:color w:val="000000"/>
        </w:rPr>
        <w:t>–</w:t>
      </w:r>
      <w:r w:rsidR="006022F0" w:rsidRPr="00EA736F">
        <w:rPr>
          <w:color w:val="000000"/>
        </w:rPr>
        <w:t xml:space="preserve"> иного уполномоченного представителя </w:t>
      </w:r>
      <w:r w:rsidR="006022F0">
        <w:rPr>
          <w:color w:val="000000"/>
        </w:rPr>
        <w:t>подведомственной организации</w:t>
      </w:r>
      <w:r w:rsidR="006022F0" w:rsidRPr="00EA736F">
        <w:rPr>
          <w:color w:val="000000"/>
        </w:rPr>
        <w:t xml:space="preserve">, или в форме электронных документов, в </w:t>
      </w:r>
      <w:proofErr w:type="gramStart"/>
      <w:r w:rsidR="006022F0" w:rsidRPr="00EA736F">
        <w:rPr>
          <w:color w:val="000000"/>
        </w:rPr>
        <w:t>порядке</w:t>
      </w:r>
      <w:proofErr w:type="gramEnd"/>
      <w:r w:rsidR="006022F0" w:rsidRPr="00EA736F">
        <w:rPr>
          <w:color w:val="000000"/>
        </w:rPr>
        <w:t xml:space="preserve"> определяемом Правительством Российской Федерации.</w:t>
      </w:r>
    </w:p>
    <w:p w:rsidR="006022F0" w:rsidRPr="00EA736F" w:rsidRDefault="006022F0" w:rsidP="006022F0">
      <w:pPr>
        <w:ind w:firstLine="708"/>
        <w:jc w:val="both"/>
        <w:rPr>
          <w:color w:val="000000"/>
        </w:rPr>
      </w:pPr>
      <w:bookmarkStart w:id="33" w:name="sub_1441"/>
      <w:r w:rsidRPr="00EA736F">
        <w:rPr>
          <w:color w:val="000000"/>
        </w:rPr>
        <w:t xml:space="preserve">Непредставление в установленный срок документов, указанных в мотивированном запросе, является основанием для привлечения руководителя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к </w:t>
      </w:r>
      <w:hyperlink r:id="rId13" w:history="1">
        <w:r w:rsidRPr="00EA736F">
          <w:rPr>
            <w:rStyle w:val="a5"/>
            <w:color w:val="000000"/>
          </w:rPr>
          <w:t>дисциплинарной ответственности</w:t>
        </w:r>
      </w:hyperlink>
      <w:r w:rsidRPr="00EA736F">
        <w:rPr>
          <w:color w:val="000000"/>
        </w:rPr>
        <w:t>.</w:t>
      </w:r>
    </w:p>
    <w:bookmarkEnd w:id="33"/>
    <w:p w:rsidR="006022F0" w:rsidRDefault="006022F0" w:rsidP="006022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45. </w:t>
      </w:r>
      <w:r>
        <w:rPr>
          <w:rFonts w:eastAsiaTheme="minorHAnsi"/>
          <w:lang w:eastAsia="en-US"/>
        </w:rPr>
        <w:t>В случае если достоверность и полнота сведений, содержащихся в представленных документах, вызывает сомнения, а также если в них имеются ошибки и (или) противоречия или они не соответствуют сведениям, находящимся в распоряжении администрации Благодарненского муниципального района Ставропольского края, информация об этом направляется руководителю подведомственной организации с требованием представить в течение 5 рабочих дней необходимые документы или пояснения в письменной форме.</w:t>
      </w:r>
    </w:p>
    <w:p w:rsidR="006022F0" w:rsidRDefault="006022F0" w:rsidP="006022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после рассмотрения представленных документов или пояснений либо в случае непредставления в указанный срок документов и пояснений уполномоченными должностными лицами будут установлены признаки нарушений трудового законодательства, уполномоченные должностные лица вправе инициировать проведение выездной проверки.</w:t>
      </w:r>
    </w:p>
    <w:p w:rsidR="006022F0" w:rsidRDefault="008F6A56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46.</w:t>
      </w:r>
      <w:r>
        <w:tab/>
      </w:r>
      <w:r>
        <w:tab/>
      </w:r>
      <w:r w:rsidR="006022F0">
        <w:rPr>
          <w:rFonts w:eastAsiaTheme="minorHAnsi"/>
          <w:lang w:eastAsia="en-US"/>
        </w:rPr>
        <w:t>По результатам каждой завершенной плановой проверки уполномоченными должностными лицами оформляется акт проверки.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акте проверки указываются: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дата, время и место составления акта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дата и номер </w:t>
      </w:r>
      <w:r w:rsidR="0072592A">
        <w:rPr>
          <w:rFonts w:eastAsiaTheme="minorHAnsi"/>
          <w:lang w:eastAsia="en-US"/>
        </w:rPr>
        <w:t>распоряжения администрации Благодарненского муниципального района Ставропольского края о</w:t>
      </w:r>
      <w:r>
        <w:rPr>
          <w:rFonts w:eastAsiaTheme="minorHAnsi"/>
          <w:lang w:eastAsia="en-US"/>
        </w:rPr>
        <w:t xml:space="preserve"> проведении плановой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3) фамилия, имя, отчество и должность уполномоченных должностных лиц, осуществлявших проверку, а также экспертов, привлекаемых для проведения такой проверки;</w:t>
      </w:r>
    </w:p>
    <w:p w:rsidR="008F6A56" w:rsidRDefault="006022F0" w:rsidP="008F6A5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наименование подведомственной организации, фамилия, имя, отчество и должность руководителя подведомственной организации или его заместителя, присутствовавшего при проведении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дата, время, продолжительность и место проведения проверки;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сведения о результатах проверки, в том числе о выявленных нарушениях трудового законодательства, об их характере и лицах, допустивших указанные нарушения, о фактах </w:t>
      </w:r>
      <w:proofErr w:type="spellStart"/>
      <w:r>
        <w:rPr>
          <w:rFonts w:eastAsiaTheme="minorHAnsi"/>
          <w:lang w:eastAsia="en-US"/>
        </w:rPr>
        <w:t>неустранения</w:t>
      </w:r>
      <w:proofErr w:type="spellEnd"/>
      <w:r>
        <w:rPr>
          <w:rFonts w:eastAsiaTheme="minorHAnsi"/>
          <w:lang w:eastAsia="en-US"/>
        </w:rPr>
        <w:t xml:space="preserve"> ранее выявленных нарушений;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срок для устранения выявленных нарушений, который не должен превышать 30 рабочих дней;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мероприятия по устранению выявленных нарушений;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сведения об ознакомлении или об отказе в ознакомлении с актом проверки руководителя подведомственной организации, присутствовавшего при проведении проверки, о наличии подписи или об отказе от совершения подписи;</w:t>
      </w:r>
    </w:p>
    <w:p w:rsidR="006022F0" w:rsidRDefault="006022F0" w:rsidP="006022F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подписи уполномоченных должностных лиц, осуществлявших проверку.</w:t>
      </w:r>
    </w:p>
    <w:p w:rsidR="006022F0" w:rsidRDefault="008F6A56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47.</w:t>
      </w:r>
      <w:r>
        <w:tab/>
      </w:r>
      <w:r>
        <w:tab/>
      </w:r>
      <w:r w:rsidR="006022F0">
        <w:rPr>
          <w:rFonts w:eastAsiaTheme="minorHAnsi"/>
          <w:lang w:eastAsia="en-US"/>
        </w:rPr>
        <w:t>Акт проверки оформляется уполномоченными должностными лицами непосредственно после ее завершения в двух экземплярах, имеющих одинаковую юридическую силу, один из которых вручается руководителю подведомственной организации под роспись об ознакомлении, а в случае отказа в ознакомлении с актом проверки - с отметкой о таком отказе.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руководител</w:t>
      </w:r>
      <w:r w:rsidR="003620FF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подведомственной организации от ознакомления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у уполномоченных должностных лиц.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620FF">
        <w:rPr>
          <w:rFonts w:eastAsiaTheme="minorHAnsi"/>
          <w:lang w:eastAsia="en-US"/>
        </w:rPr>
        <w:t>8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Руководитель подведомственной организации имеет право указывать в акте проверки о своем согласии или несогласии с ним, а также о согласии или несогласии с отдельными действиями уполномоченных должностных лиц.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620FF">
        <w:rPr>
          <w:rFonts w:eastAsiaTheme="minorHAnsi"/>
          <w:lang w:eastAsia="en-US"/>
        </w:rPr>
        <w:t>9</w:t>
      </w:r>
      <w:r w:rsidR="008F6A56">
        <w:rPr>
          <w:rFonts w:eastAsiaTheme="minorHAnsi"/>
          <w:lang w:eastAsia="en-US"/>
        </w:rPr>
        <w:t>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Уполномоченные должностные лица обязаны разъяснить руководителю подведомственной организации его право на несогласие с изложенными в акте проверки фактами и выводами.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Руководитель подведомственной организации в течение 15 рабочих дней с даты получения акта проверки может представить в </w:t>
      </w:r>
      <w:r w:rsidR="003620FF">
        <w:rPr>
          <w:rFonts w:eastAsiaTheme="minorHAnsi"/>
          <w:lang w:eastAsia="en-US"/>
        </w:rPr>
        <w:t>администрацию Благодарненского муниципального района Ставропольского края</w:t>
      </w:r>
      <w:r>
        <w:rPr>
          <w:rFonts w:eastAsiaTheme="minorHAnsi"/>
          <w:lang w:eastAsia="en-US"/>
        </w:rPr>
        <w:t xml:space="preserve"> в письменной форме свои возражения в отношении акта проверки в целом или его отдельных положений.</w:t>
      </w:r>
    </w:p>
    <w:p w:rsidR="006022F0" w:rsidRDefault="006022F0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руководитель подведомственной организации вправе приложить к таким возражениям документы, подтверждающие обоснованность таких возражений, или их заверенные копии.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50.</w:t>
      </w:r>
      <w:r w:rsidR="008F6A56">
        <w:rPr>
          <w:rFonts w:eastAsiaTheme="minorHAnsi"/>
          <w:lang w:eastAsia="en-US"/>
        </w:rPr>
        <w:tab/>
      </w:r>
      <w:r w:rsidR="008F6A56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Возражения руководителя подведомственной организации в отношении акта проверки в течение 10 рабочих дней подлежат рассмотрению уполномоченными должностными лицами, по результатам которого ими выносится письменное решение.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Письменное решение уполномоченных должностных лиц по результатам рассмотрения возражения руководителя подведомственной организации в отношении акта проверки доводится до сведения руководителя подведомственной организации в письменном виде в течение 3 рабочих дней после его вынесения.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51. По завершении проверки уполномоченными должностными лицами осуществляется запись в журнале учета проверок (при его наличии).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ведения журнала учета проверок в акте проверки делается соответствующая запись.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52. Приостановление выполнения проверки не предусмотрено.</w:t>
      </w:r>
    </w:p>
    <w:p w:rsidR="003620FF" w:rsidRDefault="003620FF" w:rsidP="003620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53. Результатом проведения плановой проверки является составление акта проверки и вручение его руководителю подведомственной организации.</w:t>
      </w:r>
    </w:p>
    <w:p w:rsidR="00B35561" w:rsidRDefault="00B35561" w:rsidP="006022F0">
      <w:pPr>
        <w:ind w:firstLine="708"/>
      </w:pPr>
    </w:p>
    <w:p w:rsidR="003620FF" w:rsidRDefault="003620FF" w:rsidP="003620FF">
      <w:pPr>
        <w:ind w:firstLine="708"/>
        <w:jc w:val="center"/>
      </w:pPr>
      <w:r>
        <w:t>Организация и проведение внеплановых проверок</w:t>
      </w:r>
    </w:p>
    <w:p w:rsidR="00EC1AC2" w:rsidRDefault="00EC1AC2" w:rsidP="003620FF">
      <w:pPr>
        <w:ind w:firstLine="708"/>
      </w:pPr>
    </w:p>
    <w:p w:rsidR="005F5A36" w:rsidRPr="00EA736F" w:rsidRDefault="003620FF" w:rsidP="005F5A36">
      <w:pPr>
        <w:ind w:firstLine="708"/>
        <w:jc w:val="both"/>
        <w:rPr>
          <w:color w:val="000000"/>
        </w:rPr>
      </w:pPr>
      <w:r>
        <w:t>54.</w:t>
      </w:r>
      <w:r w:rsidR="005F5A36">
        <w:t xml:space="preserve"> </w:t>
      </w:r>
      <w:bookmarkStart w:id="34" w:name="sub_154"/>
      <w:r w:rsidR="008F6A56">
        <w:rPr>
          <w:color w:val="000000"/>
        </w:rPr>
        <w:tab/>
      </w:r>
      <w:r w:rsidR="008F6A56">
        <w:rPr>
          <w:color w:val="000000"/>
        </w:rPr>
        <w:tab/>
      </w:r>
      <w:r w:rsidR="005F5A36" w:rsidRPr="00EA736F">
        <w:rPr>
          <w:color w:val="000000"/>
        </w:rPr>
        <w:t xml:space="preserve">Основанием для начала организации и проведения внеплановых проверок является распоряжение администрации </w:t>
      </w:r>
      <w:r w:rsidR="005F5A36">
        <w:rPr>
          <w:color w:val="000000"/>
        </w:rPr>
        <w:t xml:space="preserve">Благодарненского </w:t>
      </w:r>
      <w:r w:rsidR="005F5A36" w:rsidRPr="00EA736F">
        <w:rPr>
          <w:color w:val="000000"/>
        </w:rPr>
        <w:t>муниципального района Ставропольского края о проведении внеплановой проверки.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5" w:name="sub_155"/>
      <w:bookmarkEnd w:id="34"/>
      <w:r w:rsidRPr="00EA736F">
        <w:rPr>
          <w:color w:val="000000"/>
        </w:rPr>
        <w:t>55. Организация и проведение внеплановых проверок осуществляется уполномоченными должностными лицами.</w:t>
      </w:r>
    </w:p>
    <w:p w:rsidR="005F5A36" w:rsidRPr="00EA736F" w:rsidRDefault="008F6A56" w:rsidP="005F5A36">
      <w:pPr>
        <w:ind w:firstLine="708"/>
        <w:jc w:val="both"/>
        <w:rPr>
          <w:color w:val="000000"/>
        </w:rPr>
      </w:pPr>
      <w:bookmarkStart w:id="36" w:name="sub_156"/>
      <w:bookmarkEnd w:id="35"/>
      <w:r>
        <w:rPr>
          <w:color w:val="000000"/>
        </w:rPr>
        <w:t>56.</w:t>
      </w:r>
      <w:r>
        <w:rPr>
          <w:color w:val="000000"/>
        </w:rPr>
        <w:tab/>
      </w:r>
      <w:r>
        <w:rPr>
          <w:color w:val="000000"/>
        </w:rPr>
        <w:tab/>
      </w:r>
      <w:r w:rsidR="005F5A36" w:rsidRPr="00EA736F">
        <w:rPr>
          <w:color w:val="000000"/>
        </w:rPr>
        <w:t xml:space="preserve">Предметом внеплановой проверки является устранение </w:t>
      </w:r>
      <w:r w:rsidR="005F5A36">
        <w:rPr>
          <w:color w:val="000000"/>
        </w:rPr>
        <w:t>подведомственной организацией</w:t>
      </w:r>
      <w:r w:rsidR="005F5A36" w:rsidRPr="00EA736F">
        <w:rPr>
          <w:color w:val="000000"/>
        </w:rPr>
        <w:t xml:space="preserve"> нарушений, указанных в ранее выданном акте проверки.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7" w:name="sub_1561"/>
      <w:bookmarkEnd w:id="36"/>
      <w:r w:rsidRPr="00EA736F">
        <w:rPr>
          <w:color w:val="000000"/>
        </w:rPr>
        <w:t xml:space="preserve">Во внеплановом порядке также проводятся проверки, целью которых является всестороннее и полное рассмотрение обращений работников </w:t>
      </w:r>
      <w:r w:rsidR="0039691A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, содержащих сведения о допущенных нарушениях их трудовых прав, проверка иной информации, свидетельствующей о наличии признаков нарушений, в результате которых возникла или может возникнуть угроза причинения вреда жизни и (или) здоровью работников </w:t>
      </w:r>
      <w:r w:rsidR="0039691A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p w:rsidR="005F5A36" w:rsidRPr="00EA736F" w:rsidRDefault="005F5A36" w:rsidP="005F5A36">
      <w:pPr>
        <w:ind w:firstLine="708"/>
        <w:jc w:val="both"/>
        <w:rPr>
          <w:color w:val="000000"/>
        </w:rPr>
      </w:pPr>
      <w:bookmarkStart w:id="38" w:name="sub_157"/>
      <w:bookmarkEnd w:id="37"/>
      <w:r w:rsidRPr="00EA736F">
        <w:rPr>
          <w:color w:val="000000"/>
        </w:rPr>
        <w:t>57. Основаниями для проведения внеплановой проверки являются:</w:t>
      </w:r>
    </w:p>
    <w:p w:rsidR="00790BFB" w:rsidRPr="00EA736F" w:rsidRDefault="008F6A56" w:rsidP="00790BFB">
      <w:pPr>
        <w:ind w:firstLine="708"/>
        <w:jc w:val="both"/>
        <w:rPr>
          <w:color w:val="000000"/>
        </w:rPr>
      </w:pPr>
      <w:bookmarkStart w:id="39" w:name="sub_1571"/>
      <w:bookmarkEnd w:id="38"/>
      <w:r>
        <w:rPr>
          <w:color w:val="000000"/>
        </w:rPr>
        <w:t>1)</w:t>
      </w:r>
      <w:r>
        <w:rPr>
          <w:color w:val="000000"/>
        </w:rPr>
        <w:tab/>
      </w:r>
      <w:r w:rsidR="00790BFB" w:rsidRPr="00EA736F">
        <w:rPr>
          <w:color w:val="000000"/>
        </w:rPr>
        <w:t xml:space="preserve">истечение срока исполнения </w:t>
      </w:r>
      <w:r w:rsidR="00790BFB">
        <w:rPr>
          <w:color w:val="000000"/>
        </w:rPr>
        <w:t>подведомственной организацией</w:t>
      </w:r>
      <w:r w:rsidR="00790BFB" w:rsidRPr="00EA736F">
        <w:rPr>
          <w:color w:val="000000"/>
        </w:rPr>
        <w:t xml:space="preserve"> требований об устранении нарушений </w:t>
      </w:r>
      <w:hyperlink r:id="rId14" w:history="1">
        <w:r w:rsidR="00790BFB" w:rsidRPr="00EA736F">
          <w:rPr>
            <w:rStyle w:val="a5"/>
            <w:color w:val="000000"/>
          </w:rPr>
          <w:t>трудового законодательства</w:t>
        </w:r>
      </w:hyperlink>
      <w:r w:rsidR="00790BFB" w:rsidRPr="00EA736F">
        <w:rPr>
          <w:color w:val="000000"/>
        </w:rPr>
        <w:t>, указанных в ранее выданном акте проверки;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0" w:name="sub_1572"/>
      <w:bookmarkEnd w:id="39"/>
      <w:r w:rsidRPr="00EA736F">
        <w:rPr>
          <w:color w:val="000000"/>
        </w:rPr>
        <w:t xml:space="preserve">2) поступление в администрацию </w:t>
      </w:r>
      <w:r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края: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1" w:name="sub_1573"/>
      <w:bookmarkEnd w:id="40"/>
      <w:r w:rsidRPr="00EA736F">
        <w:rPr>
          <w:color w:val="000000"/>
        </w:rPr>
        <w:t xml:space="preserve">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Ставропольского края, органов местного самоуправления муниципальных </w:t>
      </w:r>
      <w:r w:rsidRPr="00EA736F">
        <w:rPr>
          <w:color w:val="000000"/>
        </w:rPr>
        <w:lastRenderedPageBreak/>
        <w:t xml:space="preserve">образований </w:t>
      </w:r>
      <w:r>
        <w:rPr>
          <w:color w:val="000000"/>
        </w:rPr>
        <w:t xml:space="preserve">Благодарненского района </w:t>
      </w:r>
      <w:r w:rsidRPr="00EA736F">
        <w:rPr>
          <w:color w:val="000000"/>
        </w:rPr>
        <w:t xml:space="preserve">Ставропольского края,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Ставропольского края в сети </w:t>
      </w:r>
      <w:r>
        <w:rPr>
          <w:color w:val="000000"/>
        </w:rPr>
        <w:t>«</w:t>
      </w:r>
      <w:r w:rsidRPr="00EA736F">
        <w:rPr>
          <w:color w:val="000000"/>
        </w:rPr>
        <w:t>Интернет</w:t>
      </w:r>
      <w:r>
        <w:rPr>
          <w:color w:val="000000"/>
        </w:rPr>
        <w:t>»</w:t>
      </w:r>
      <w:r w:rsidRPr="00EA736F">
        <w:rPr>
          <w:color w:val="000000"/>
        </w:rPr>
        <w:t xml:space="preserve">, органов местного самоуправления муниципальных образований </w:t>
      </w:r>
      <w:r>
        <w:rPr>
          <w:color w:val="000000"/>
        </w:rPr>
        <w:t xml:space="preserve">Благодарненского района </w:t>
      </w:r>
      <w:r w:rsidRPr="00EA736F">
        <w:rPr>
          <w:color w:val="000000"/>
        </w:rPr>
        <w:t xml:space="preserve">Ставропольского края в сети </w:t>
      </w:r>
      <w:r>
        <w:rPr>
          <w:color w:val="000000"/>
        </w:rPr>
        <w:t>«</w:t>
      </w:r>
      <w:r w:rsidRPr="00EA736F">
        <w:rPr>
          <w:color w:val="000000"/>
        </w:rPr>
        <w:t>Интернет</w:t>
      </w:r>
      <w:r>
        <w:rPr>
          <w:color w:val="000000"/>
        </w:rPr>
        <w:t>»</w:t>
      </w:r>
      <w:r w:rsidRPr="00EA736F">
        <w:rPr>
          <w:color w:val="000000"/>
        </w:rPr>
        <w:t xml:space="preserve"> о фактах нарушений в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</w:t>
      </w:r>
      <w:hyperlink r:id="rId15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повлекших возникновение угрозы причинения вреда жизни и (или) здоровью работников </w:t>
      </w:r>
      <w:r>
        <w:rPr>
          <w:color w:val="000000"/>
        </w:rPr>
        <w:t>организации</w:t>
      </w:r>
      <w:r w:rsidRPr="00EA736F">
        <w:rPr>
          <w:color w:val="000000"/>
        </w:rPr>
        <w:t>;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2" w:name="sub_1574"/>
      <w:bookmarkEnd w:id="41"/>
      <w:r w:rsidRPr="00EA736F">
        <w:rPr>
          <w:color w:val="000000"/>
        </w:rPr>
        <w:t xml:space="preserve">жалобы или заявления работника </w:t>
      </w:r>
      <w:r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о нарушении руководителем </w:t>
      </w:r>
      <w:r>
        <w:rPr>
          <w:color w:val="000000"/>
        </w:rPr>
        <w:t xml:space="preserve">организации </w:t>
      </w:r>
      <w:r w:rsidRPr="00EA736F">
        <w:rPr>
          <w:color w:val="000000"/>
        </w:rPr>
        <w:t>его трудовых прав.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3" w:name="sub_1575"/>
      <w:bookmarkEnd w:id="42"/>
      <w:r w:rsidRPr="00EA736F">
        <w:rPr>
          <w:color w:val="000000"/>
        </w:rPr>
        <w:t>Анонимные обращения не могут служить основанием для проведения внеплановых проверок.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4" w:name="sub_158"/>
      <w:bookmarkEnd w:id="43"/>
      <w:r w:rsidRPr="00EA736F">
        <w:rPr>
          <w:color w:val="000000"/>
        </w:rPr>
        <w:t>58. Внеплановая проверка может проводиться в форме выездной проверки или документарной проверки.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5" w:name="sub_1581"/>
      <w:bookmarkEnd w:id="44"/>
      <w:r w:rsidRPr="00EA736F">
        <w:rPr>
          <w:color w:val="000000"/>
        </w:rPr>
        <w:t xml:space="preserve">Форма проведения внеплановой проверки определяется уполномоченными должностными лицами и указывается в распоряжении администрации </w:t>
      </w:r>
      <w:r w:rsidR="00F5728A"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 о проведение внеплановой проверки.</w:t>
      </w:r>
    </w:p>
    <w:p w:rsidR="00790BFB" w:rsidRPr="00EA736F" w:rsidRDefault="008F6A56" w:rsidP="00790BFB">
      <w:pPr>
        <w:ind w:firstLine="708"/>
        <w:jc w:val="both"/>
        <w:rPr>
          <w:color w:val="000000"/>
        </w:rPr>
      </w:pPr>
      <w:bookmarkStart w:id="46" w:name="sub_159"/>
      <w:bookmarkEnd w:id="45"/>
      <w:r>
        <w:rPr>
          <w:color w:val="000000"/>
        </w:rPr>
        <w:t>59.</w:t>
      </w:r>
      <w:r>
        <w:rPr>
          <w:color w:val="000000"/>
        </w:rPr>
        <w:tab/>
      </w:r>
      <w:r>
        <w:rPr>
          <w:color w:val="000000"/>
        </w:rPr>
        <w:tab/>
      </w:r>
      <w:r w:rsidR="00790BFB" w:rsidRPr="00EA736F">
        <w:rPr>
          <w:color w:val="000000"/>
        </w:rPr>
        <w:t xml:space="preserve">О проведении внеплановой проверки руководитель </w:t>
      </w:r>
      <w:r w:rsidR="00F5728A">
        <w:rPr>
          <w:color w:val="000000"/>
        </w:rPr>
        <w:t>подведомственной организации</w:t>
      </w:r>
      <w:r w:rsidR="00790BFB" w:rsidRPr="00EA736F">
        <w:rPr>
          <w:color w:val="000000"/>
        </w:rPr>
        <w:t>, в отношении которого проводится проверка, уведомляется уполномоченными должностными лицами не менее чем за 24 часа до ее начала любым доступным способом (факсимильной связью, телефонограммой, телеграммой, нарочным).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7" w:name="sub_160"/>
      <w:bookmarkEnd w:id="46"/>
      <w:r w:rsidRPr="00EA736F">
        <w:rPr>
          <w:color w:val="000000"/>
        </w:rPr>
        <w:t xml:space="preserve">60. Непосредственно перед началом внеплановой проверки копия распоряжения администрации </w:t>
      </w:r>
      <w:r w:rsidR="00F5728A"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</w:t>
      </w:r>
      <w:r w:rsidR="00F5728A" w:rsidRPr="00EA736F">
        <w:rPr>
          <w:color w:val="000000"/>
        </w:rPr>
        <w:t>района Ставропольского</w:t>
      </w:r>
      <w:r w:rsidRPr="00EA736F">
        <w:rPr>
          <w:color w:val="000000"/>
        </w:rPr>
        <w:t xml:space="preserve"> края о проведении внеплановой проверки вручается уполномоченными должностными лицами руководителю </w:t>
      </w:r>
      <w:r w:rsidR="00F5728A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8" w:name="sub_1601"/>
      <w:bookmarkEnd w:id="47"/>
      <w:r w:rsidRPr="00EA736F">
        <w:rPr>
          <w:color w:val="000000"/>
        </w:rPr>
        <w:t xml:space="preserve">По требованию руководителя </w:t>
      </w:r>
      <w:r w:rsidR="00F5728A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уполномоченные должностные лица обязаны представить документы, подтверждающие их полномочия, а также ознакомить руководителя </w:t>
      </w:r>
      <w:r w:rsidR="00F5728A">
        <w:rPr>
          <w:color w:val="000000"/>
        </w:rPr>
        <w:t xml:space="preserve">подведомственной организации </w:t>
      </w:r>
      <w:r w:rsidRPr="00EA736F">
        <w:rPr>
          <w:color w:val="000000"/>
        </w:rPr>
        <w:t>с настоящим Административным регламентом.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49" w:name="sub_161"/>
      <w:bookmarkEnd w:id="48"/>
      <w:r w:rsidRPr="00EA736F">
        <w:rPr>
          <w:color w:val="000000"/>
        </w:rPr>
        <w:t>61. Оформление результатов внеплановой проверки осуществляется уполномоченными должностными лицами в порядке, установленном настоящим Административным регламентом для оформления результатов плановых проверок.</w:t>
      </w:r>
    </w:p>
    <w:p w:rsidR="00790BFB" w:rsidRPr="00EA736F" w:rsidRDefault="00790BFB" w:rsidP="00790BFB">
      <w:pPr>
        <w:ind w:firstLine="708"/>
        <w:jc w:val="both"/>
        <w:rPr>
          <w:color w:val="000000"/>
        </w:rPr>
      </w:pPr>
      <w:bookmarkStart w:id="50" w:name="sub_162"/>
      <w:bookmarkEnd w:id="49"/>
      <w:r w:rsidRPr="00EA736F">
        <w:rPr>
          <w:color w:val="000000"/>
        </w:rPr>
        <w:t>62. Приостановление организации и проведения внеплановых проверок не предусмотрено.</w:t>
      </w:r>
    </w:p>
    <w:p w:rsidR="00790BFB" w:rsidRPr="00EA736F" w:rsidRDefault="008F6A56" w:rsidP="00790BFB">
      <w:pPr>
        <w:ind w:firstLine="708"/>
        <w:jc w:val="both"/>
        <w:rPr>
          <w:color w:val="000000"/>
        </w:rPr>
      </w:pPr>
      <w:bookmarkStart w:id="51" w:name="sub_163"/>
      <w:bookmarkEnd w:id="50"/>
      <w:r>
        <w:rPr>
          <w:color w:val="000000"/>
        </w:rPr>
        <w:t>63.</w:t>
      </w:r>
      <w:r>
        <w:rPr>
          <w:color w:val="000000"/>
        </w:rPr>
        <w:tab/>
      </w:r>
      <w:r>
        <w:rPr>
          <w:color w:val="000000"/>
        </w:rPr>
        <w:tab/>
      </w:r>
      <w:r w:rsidR="00790BFB" w:rsidRPr="00EA736F">
        <w:rPr>
          <w:color w:val="000000"/>
        </w:rPr>
        <w:t xml:space="preserve">Результатом проведения внеплановых проверок является составление акта проверки и вручение его руководителю </w:t>
      </w:r>
      <w:r w:rsidR="00F5728A">
        <w:rPr>
          <w:color w:val="000000"/>
        </w:rPr>
        <w:t>подведомственной организации</w:t>
      </w:r>
      <w:r w:rsidR="00790BFB" w:rsidRPr="00EA736F">
        <w:rPr>
          <w:color w:val="000000"/>
        </w:rPr>
        <w:t>.</w:t>
      </w:r>
    </w:p>
    <w:bookmarkEnd w:id="51"/>
    <w:p w:rsidR="003620FF" w:rsidRDefault="003620FF" w:rsidP="003620FF">
      <w:pPr>
        <w:ind w:firstLine="708"/>
      </w:pPr>
    </w:p>
    <w:p w:rsidR="00F5728A" w:rsidRPr="00EA736F" w:rsidRDefault="00F5728A" w:rsidP="008F6A56">
      <w:pPr>
        <w:pStyle w:val="1"/>
        <w:spacing w:line="240" w:lineRule="exact"/>
        <w:jc w:val="center"/>
        <w:rPr>
          <w:color w:val="000000"/>
        </w:rPr>
      </w:pPr>
      <w:bookmarkStart w:id="52" w:name="sub_30040"/>
      <w:r w:rsidRPr="00EA736F">
        <w:rPr>
          <w:color w:val="000000"/>
        </w:rPr>
        <w:lastRenderedPageBreak/>
        <w:t>Обеспечение мер по устранению нарушений трудового законодательства, выявленных при осуществлении ведомственного контроля</w:t>
      </w:r>
    </w:p>
    <w:bookmarkEnd w:id="52"/>
    <w:p w:rsidR="00F5728A" w:rsidRPr="00EA736F" w:rsidRDefault="00F5728A" w:rsidP="00F5728A">
      <w:pPr>
        <w:jc w:val="both"/>
        <w:rPr>
          <w:color w:val="000000"/>
        </w:rPr>
      </w:pP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3" w:name="sub_164"/>
      <w:r w:rsidRPr="00EA736F">
        <w:rPr>
          <w:color w:val="000000"/>
        </w:rPr>
        <w:t xml:space="preserve">64. Основанием для начала обеспечения мер по устранению нарушений </w:t>
      </w:r>
      <w:hyperlink r:id="rId16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выявленных при осуществлении ведомственного контроля, является вручение уполномоченными должностными лицами руководителю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под роспись акта проверки.</w:t>
      </w:r>
    </w:p>
    <w:p w:rsidR="00F5728A" w:rsidRPr="00EA736F" w:rsidRDefault="008F6A56" w:rsidP="00F5728A">
      <w:pPr>
        <w:ind w:firstLine="708"/>
        <w:jc w:val="both"/>
        <w:rPr>
          <w:color w:val="000000"/>
        </w:rPr>
      </w:pPr>
      <w:bookmarkStart w:id="54" w:name="sub_165"/>
      <w:bookmarkEnd w:id="53"/>
      <w:r>
        <w:rPr>
          <w:color w:val="000000"/>
        </w:rPr>
        <w:t>65.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Обеспечение мер по устранению нарушений </w:t>
      </w:r>
      <w:hyperlink r:id="rId17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>, выявленных при осуществлении ведомственного контроля, выполняются уполномоченными должностными лицами.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5" w:name="sub_166"/>
      <w:bookmarkEnd w:id="54"/>
      <w:r w:rsidRPr="00EA736F">
        <w:rPr>
          <w:color w:val="000000"/>
        </w:rPr>
        <w:t xml:space="preserve">66. При выявлении в результате проведения проверки допущенных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нарушений </w:t>
      </w:r>
      <w:hyperlink r:id="rId18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 уполномоченные должностные лица в каждом конкретном случае непосредственно по завершению проверки обязаны: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6" w:name="sub_1661"/>
      <w:bookmarkEnd w:id="55"/>
      <w:r w:rsidRPr="00EA736F">
        <w:rPr>
          <w:color w:val="000000"/>
        </w:rPr>
        <w:t xml:space="preserve">1) выдать под роспись руководителю </w:t>
      </w:r>
      <w:r w:rsidR="00A06095">
        <w:rPr>
          <w:color w:val="000000"/>
        </w:rPr>
        <w:t>подведомственно</w:t>
      </w:r>
      <w:r w:rsidR="00A06095">
        <w:rPr>
          <w:color w:val="000000"/>
        </w:rPr>
        <w:tab/>
        <w:t>й организации</w:t>
      </w:r>
      <w:r w:rsidRPr="00EA736F">
        <w:rPr>
          <w:color w:val="000000"/>
        </w:rPr>
        <w:t xml:space="preserve"> акт проверки с указанием сроков его выполнения;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7" w:name="sub_1662"/>
      <w:bookmarkEnd w:id="56"/>
      <w:r w:rsidRPr="00EA736F">
        <w:rPr>
          <w:color w:val="000000"/>
        </w:rPr>
        <w:t xml:space="preserve">2) принять исчерпывающие меры по контролю за устранением руководителем </w:t>
      </w:r>
      <w:r w:rsidR="00A06095">
        <w:rPr>
          <w:color w:val="000000"/>
        </w:rPr>
        <w:t xml:space="preserve">подведомственной организации </w:t>
      </w:r>
      <w:r w:rsidRPr="00EA736F">
        <w:rPr>
          <w:color w:val="000000"/>
        </w:rPr>
        <w:t xml:space="preserve">выявленных нарушений </w:t>
      </w:r>
      <w:hyperlink r:id="rId19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>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8" w:name="sub_167"/>
      <w:bookmarkEnd w:id="57"/>
      <w:r w:rsidRPr="00EA736F">
        <w:rPr>
          <w:color w:val="000000"/>
        </w:rPr>
        <w:t xml:space="preserve">67. Выявленные нарушения </w:t>
      </w:r>
      <w:hyperlink r:id="rId20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>, указанные в акте проверки, подлежат устранению в сроки, установленные данным актом.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59" w:name="sub_1671"/>
      <w:bookmarkEnd w:id="58"/>
      <w:r w:rsidRPr="00EA736F">
        <w:rPr>
          <w:color w:val="000000"/>
        </w:rPr>
        <w:t xml:space="preserve">Сроки устранения нарушений </w:t>
      </w:r>
      <w:hyperlink r:id="rId21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указанные в акте проверки, устанавливаются уполномоченными должностными лицами по согласованию с руководителем </w:t>
      </w:r>
      <w:r w:rsidR="00A06095">
        <w:rPr>
          <w:color w:val="000000"/>
        </w:rPr>
        <w:t xml:space="preserve">подведомственной организации </w:t>
      </w:r>
      <w:r w:rsidRPr="00EA736F">
        <w:rPr>
          <w:color w:val="000000"/>
        </w:rPr>
        <w:t xml:space="preserve">и определяются исходя из характера нарушений, важности мероприятия для обеспечения безопасности работников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>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60" w:name="sub_168"/>
      <w:bookmarkEnd w:id="59"/>
      <w:r w:rsidRPr="00EA736F">
        <w:rPr>
          <w:color w:val="000000"/>
        </w:rPr>
        <w:t xml:space="preserve">68. Руководитель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в установленные сроки устраняет выявленные нарушения </w:t>
      </w:r>
      <w:hyperlink r:id="rId22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>, указанные в акте проверки, и представляет отчет об этом уполномоченным должностным лицам с приложением копий документов, подтверждающих выполнение акта проверки.</w:t>
      </w:r>
    </w:p>
    <w:p w:rsidR="00F5728A" w:rsidRPr="00EA736F" w:rsidRDefault="008F6A56" w:rsidP="00F5728A">
      <w:pPr>
        <w:ind w:firstLine="708"/>
        <w:jc w:val="both"/>
        <w:rPr>
          <w:color w:val="000000"/>
        </w:rPr>
      </w:pPr>
      <w:bookmarkStart w:id="61" w:name="sub_169"/>
      <w:bookmarkEnd w:id="60"/>
      <w:r>
        <w:rPr>
          <w:color w:val="000000"/>
        </w:rPr>
        <w:t>69.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F5728A" w:rsidRPr="00EA736F">
        <w:rPr>
          <w:color w:val="000000"/>
        </w:rPr>
        <w:t xml:space="preserve">На основании мотивированного ходатайства руководителя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о продлении указанных в акте проверки сроков устранения выявленных нарушений </w:t>
      </w:r>
      <w:hyperlink r:id="rId23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 xml:space="preserve"> уполномоченными должностными лицами, при условии отсутствия угрозы жизни и здоровью работников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, принимается решение о продлении установленных сроков, но не более чем на 90 рабочих дней, о чем руководитель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уведомляется в письменной форме в течение 3 рабочих дней</w:t>
      </w:r>
      <w:proofErr w:type="gramEnd"/>
      <w:r w:rsidR="00F5728A" w:rsidRPr="00EA736F">
        <w:rPr>
          <w:color w:val="000000"/>
        </w:rPr>
        <w:t xml:space="preserve"> со дня принятия данного решения.</w:t>
      </w:r>
    </w:p>
    <w:p w:rsidR="00F5728A" w:rsidRPr="00EA736F" w:rsidRDefault="008F6A56" w:rsidP="00F5728A">
      <w:pPr>
        <w:ind w:firstLine="708"/>
        <w:jc w:val="both"/>
        <w:rPr>
          <w:color w:val="000000"/>
        </w:rPr>
      </w:pPr>
      <w:bookmarkStart w:id="62" w:name="sub_170"/>
      <w:bookmarkEnd w:id="61"/>
      <w:r>
        <w:rPr>
          <w:color w:val="000000"/>
        </w:rPr>
        <w:t>70.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В случае установления фактов невыполнения руководителем </w:t>
      </w:r>
      <w:r w:rsidR="00A06095">
        <w:rPr>
          <w:color w:val="000000"/>
        </w:rPr>
        <w:t>подведомственной организации</w:t>
      </w:r>
      <w:r w:rsidR="00F5728A" w:rsidRPr="00EA736F">
        <w:rPr>
          <w:color w:val="000000"/>
        </w:rPr>
        <w:t xml:space="preserve"> ранее выданного акта проверки, подтвержденных внеплановой проверкой, он привлекается к </w:t>
      </w:r>
      <w:r w:rsidR="00F5728A" w:rsidRPr="00EA736F">
        <w:rPr>
          <w:color w:val="000000"/>
        </w:rPr>
        <w:lastRenderedPageBreak/>
        <w:t xml:space="preserve">ответственности, предусмотренной </w:t>
      </w:r>
      <w:hyperlink r:id="rId24" w:history="1">
        <w:r w:rsidR="00F5728A" w:rsidRPr="00EA736F">
          <w:rPr>
            <w:rStyle w:val="a5"/>
            <w:color w:val="000000"/>
          </w:rPr>
          <w:t>законодательством</w:t>
        </w:r>
      </w:hyperlink>
      <w:r w:rsidR="00F5728A" w:rsidRPr="00EA736F">
        <w:rPr>
          <w:color w:val="000000"/>
        </w:rPr>
        <w:t xml:space="preserve"> Российской Федерации.</w:t>
      </w:r>
    </w:p>
    <w:p w:rsidR="00F5728A" w:rsidRPr="00EA736F" w:rsidRDefault="008F6A56" w:rsidP="00F5728A">
      <w:pPr>
        <w:ind w:firstLine="708"/>
        <w:jc w:val="both"/>
        <w:rPr>
          <w:color w:val="000000"/>
        </w:rPr>
      </w:pPr>
      <w:bookmarkStart w:id="63" w:name="sub_171"/>
      <w:bookmarkEnd w:id="62"/>
      <w:r>
        <w:rPr>
          <w:color w:val="000000"/>
        </w:rPr>
        <w:t>71.</w:t>
      </w:r>
      <w:r>
        <w:rPr>
          <w:color w:val="000000"/>
        </w:rPr>
        <w:tab/>
      </w:r>
      <w:r>
        <w:rPr>
          <w:color w:val="000000"/>
        </w:rPr>
        <w:tab/>
      </w:r>
      <w:r w:rsidR="00F5728A" w:rsidRPr="00EA736F">
        <w:rPr>
          <w:color w:val="000000"/>
        </w:rPr>
        <w:t xml:space="preserve">Приостановление обеспечения мер по устранению нарушений </w:t>
      </w:r>
      <w:hyperlink r:id="rId25" w:history="1">
        <w:r w:rsidR="00F5728A" w:rsidRPr="00EA736F">
          <w:rPr>
            <w:rStyle w:val="a5"/>
            <w:color w:val="000000"/>
          </w:rPr>
          <w:t>трудового законодательства</w:t>
        </w:r>
      </w:hyperlink>
      <w:r w:rsidR="00F5728A" w:rsidRPr="00EA736F">
        <w:rPr>
          <w:color w:val="000000"/>
        </w:rPr>
        <w:t>, выявленных при проведении проверки, не предусмотрено.</w:t>
      </w:r>
    </w:p>
    <w:p w:rsidR="00F5728A" w:rsidRPr="00EA736F" w:rsidRDefault="00F5728A" w:rsidP="00F5728A">
      <w:pPr>
        <w:ind w:firstLine="708"/>
        <w:jc w:val="both"/>
        <w:rPr>
          <w:color w:val="000000"/>
        </w:rPr>
      </w:pPr>
      <w:bookmarkStart w:id="64" w:name="sub_172"/>
      <w:bookmarkEnd w:id="63"/>
      <w:r w:rsidRPr="00EA736F">
        <w:rPr>
          <w:color w:val="000000"/>
        </w:rPr>
        <w:t xml:space="preserve">72. Результатом обеспечения мер по устранению нарушений </w:t>
      </w:r>
      <w:hyperlink r:id="rId26" w:history="1">
        <w:r w:rsidRPr="00EA736F">
          <w:rPr>
            <w:rStyle w:val="a5"/>
            <w:color w:val="000000"/>
          </w:rPr>
          <w:t>трудового законодательства</w:t>
        </w:r>
      </w:hyperlink>
      <w:r w:rsidRPr="00EA736F">
        <w:rPr>
          <w:color w:val="000000"/>
        </w:rPr>
        <w:t xml:space="preserve">, выявленных при проведении проверки, является устранение руководителем </w:t>
      </w:r>
      <w:r w:rsidR="00A06095">
        <w:rPr>
          <w:color w:val="000000"/>
        </w:rPr>
        <w:t>подведомственной организации</w:t>
      </w:r>
      <w:r w:rsidRPr="00EA736F">
        <w:rPr>
          <w:color w:val="000000"/>
        </w:rPr>
        <w:t xml:space="preserve"> нарушений трудового законодательства, указанных в ранее выданном акте проверки.</w:t>
      </w:r>
    </w:p>
    <w:bookmarkEnd w:id="64"/>
    <w:p w:rsidR="00F5728A" w:rsidRDefault="00F5728A" w:rsidP="003620FF">
      <w:pPr>
        <w:ind w:firstLine="708"/>
      </w:pPr>
    </w:p>
    <w:p w:rsidR="00A06095" w:rsidRPr="00EA736F" w:rsidRDefault="00A06095" w:rsidP="008F6A56">
      <w:pPr>
        <w:pStyle w:val="1"/>
        <w:spacing w:line="240" w:lineRule="exact"/>
        <w:jc w:val="center"/>
        <w:rPr>
          <w:color w:val="000000"/>
        </w:rPr>
      </w:pPr>
      <w:bookmarkStart w:id="65" w:name="sub_400"/>
      <w:r w:rsidRPr="00EA736F">
        <w:rPr>
          <w:color w:val="000000"/>
        </w:rPr>
        <w:t>IV. Досудебный (внесудебный) порядок обжаловани</w:t>
      </w:r>
      <w:r>
        <w:rPr>
          <w:color w:val="000000"/>
        </w:rPr>
        <w:t>я решений, действий (бездействия</w:t>
      </w:r>
      <w:r w:rsidRPr="00EA736F">
        <w:rPr>
          <w:color w:val="000000"/>
        </w:rPr>
        <w:t>) уполномоченных должностных лиц</w:t>
      </w:r>
    </w:p>
    <w:bookmarkEnd w:id="65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8F6A56">
      <w:pPr>
        <w:pStyle w:val="1"/>
        <w:spacing w:line="240" w:lineRule="exact"/>
        <w:jc w:val="center"/>
        <w:rPr>
          <w:color w:val="000000"/>
        </w:rPr>
      </w:pPr>
      <w:bookmarkStart w:id="66" w:name="sub_40010"/>
      <w:r w:rsidRPr="00EA736F">
        <w:rPr>
          <w:color w:val="000000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осуществления ведомственного контроля</w:t>
      </w:r>
    </w:p>
    <w:bookmarkEnd w:id="66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67" w:name="sub_173"/>
      <w:r w:rsidRPr="00EA736F">
        <w:rPr>
          <w:color w:val="000000"/>
        </w:rPr>
        <w:t xml:space="preserve">73. Руководитель или работник </w:t>
      </w:r>
      <w:r>
        <w:rPr>
          <w:color w:val="000000"/>
        </w:rPr>
        <w:t xml:space="preserve">подведомственной организации  </w:t>
      </w:r>
      <w:r w:rsidRPr="00EA736F">
        <w:rPr>
          <w:color w:val="000000"/>
        </w:rPr>
        <w:t xml:space="preserve">(далее </w:t>
      </w:r>
      <w:r>
        <w:rPr>
          <w:color w:val="000000"/>
        </w:rPr>
        <w:t>–</w:t>
      </w:r>
      <w:r w:rsidRPr="00EA736F">
        <w:rPr>
          <w:color w:val="000000"/>
        </w:rPr>
        <w:t xml:space="preserve"> заявитель) вправе подать жалобу в письменной форме на бумажном носителе, в том числе при личном приеме, или в электронной форме в защиту своих нарушенных прав.</w:t>
      </w:r>
    </w:p>
    <w:bookmarkEnd w:id="67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pStyle w:val="1"/>
        <w:jc w:val="center"/>
        <w:rPr>
          <w:color w:val="000000"/>
        </w:rPr>
      </w:pPr>
      <w:bookmarkStart w:id="68" w:name="sub_40020"/>
      <w:r w:rsidRPr="00EA736F">
        <w:rPr>
          <w:color w:val="000000"/>
        </w:rPr>
        <w:t>Основания для начала процедуры досудебного (внесудебного) обжалования</w:t>
      </w:r>
    </w:p>
    <w:bookmarkEnd w:id="68"/>
    <w:p w:rsidR="00A06095" w:rsidRPr="00EA736F" w:rsidRDefault="00A06095" w:rsidP="00A06095">
      <w:pPr>
        <w:jc w:val="both"/>
        <w:rPr>
          <w:color w:val="000000"/>
        </w:rPr>
      </w:pP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r w:rsidRPr="00EA736F">
        <w:rPr>
          <w:color w:val="000000"/>
        </w:rPr>
        <w:t xml:space="preserve">74. Основанием для начала процедуры </w:t>
      </w:r>
      <w:hyperlink r:id="rId27" w:history="1">
        <w:r w:rsidRPr="00EA736F">
          <w:rPr>
            <w:rStyle w:val="a5"/>
            <w:color w:val="000000"/>
          </w:rPr>
          <w:t>досудебного (внесудебного) обжалования</w:t>
        </w:r>
      </w:hyperlink>
      <w:r>
        <w:rPr>
          <w:color w:val="000000"/>
        </w:rPr>
        <w:t xml:space="preserve"> </w:t>
      </w:r>
      <w:r w:rsidRPr="00EA736F">
        <w:rPr>
          <w:color w:val="000000"/>
        </w:rPr>
        <w:t>является подача заявителем жалобы.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69" w:name="sub_1741"/>
      <w:r w:rsidRPr="00EA736F">
        <w:rPr>
          <w:color w:val="000000"/>
        </w:rPr>
        <w:t xml:space="preserve">Жалоба может быть направлена по почте, с использованием сети «Интернет»,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края», а также может быть принята при личном приеме заявителя должностными лицами администрации </w:t>
      </w:r>
      <w:r w:rsidR="0026057D"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края.</w:t>
      </w:r>
    </w:p>
    <w:p w:rsidR="00A06095" w:rsidRPr="00EA736F" w:rsidRDefault="008F6A56" w:rsidP="00A06095">
      <w:pPr>
        <w:ind w:firstLine="708"/>
        <w:jc w:val="both"/>
        <w:rPr>
          <w:color w:val="000000"/>
        </w:rPr>
      </w:pPr>
      <w:bookmarkStart w:id="70" w:name="sub_175"/>
      <w:bookmarkEnd w:id="69"/>
      <w:r>
        <w:rPr>
          <w:color w:val="000000"/>
        </w:rPr>
        <w:t>75.</w:t>
      </w:r>
      <w:r>
        <w:rPr>
          <w:color w:val="000000"/>
        </w:rPr>
        <w:tab/>
      </w:r>
      <w:r>
        <w:rPr>
          <w:color w:val="000000"/>
        </w:rPr>
        <w:tab/>
      </w:r>
      <w:r w:rsidR="00A06095" w:rsidRPr="00EA736F">
        <w:rPr>
          <w:color w:val="000000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28" w:history="1">
        <w:r w:rsidR="00A06095" w:rsidRPr="00EA736F">
          <w:rPr>
            <w:rStyle w:val="a5"/>
            <w:color w:val="000000"/>
          </w:rPr>
          <w:t>законодательством</w:t>
        </w:r>
      </w:hyperlink>
      <w:r w:rsidR="00A06095" w:rsidRPr="00EA736F">
        <w:rPr>
          <w:color w:val="000000"/>
        </w:rPr>
        <w:t xml:space="preserve"> Российской Федерации.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1" w:name="sub_176"/>
      <w:bookmarkEnd w:id="70"/>
      <w:r w:rsidRPr="00EA736F">
        <w:rPr>
          <w:color w:val="000000"/>
        </w:rPr>
        <w:t xml:space="preserve">76. Время приема жалоб совпадает с графиком (режимом) работы администрации </w:t>
      </w:r>
      <w:r w:rsidR="0026057D">
        <w:rPr>
          <w:color w:val="000000"/>
        </w:rPr>
        <w:t>Благодарненского</w:t>
      </w:r>
      <w:r w:rsidRPr="00EA736F">
        <w:rPr>
          <w:color w:val="000000"/>
        </w:rPr>
        <w:t xml:space="preserve"> муниципального района Ставропольского края.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2" w:name="sub_177"/>
      <w:bookmarkEnd w:id="71"/>
      <w:r w:rsidRPr="00EA736F">
        <w:rPr>
          <w:color w:val="000000"/>
        </w:rPr>
        <w:t>77. Жалоба должна содержать: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3" w:name="sub_1771"/>
      <w:bookmarkEnd w:id="72"/>
      <w:r w:rsidRPr="00EA736F">
        <w:rPr>
          <w:color w:val="000000"/>
        </w:rPr>
        <w:t>1) указание на уполномоченных должностных лиц, решения и действия (бездействие) которых обжалуются;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4" w:name="sub_1772"/>
      <w:bookmarkEnd w:id="73"/>
      <w:r w:rsidRPr="00EA736F">
        <w:rPr>
          <w:color w:val="000000"/>
        </w:rPr>
        <w:t xml:space="preserve">2) фамилию, имя, отчество (при наличии), сведения о месте жительства заявителя, а также номер (номера) контактного телефона, адрес (адреса) </w:t>
      </w:r>
      <w:r w:rsidRPr="00EA736F">
        <w:rPr>
          <w:color w:val="000000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5" w:name="sub_1773"/>
      <w:bookmarkEnd w:id="74"/>
      <w:r w:rsidRPr="00EA736F">
        <w:rPr>
          <w:color w:val="000000"/>
        </w:rPr>
        <w:t>3) сведения об обжалуемых решениях и действиях (бездействии) уполномоченных должностных лиц;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6" w:name="sub_1774"/>
      <w:bookmarkEnd w:id="75"/>
      <w:r w:rsidRPr="00EA736F">
        <w:rPr>
          <w:color w:val="000000"/>
        </w:rPr>
        <w:t>4) доводы, на основании которых заявитель не согласен с решением, действием (бездействием) уполномоченных должностных лиц.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7" w:name="sub_1775"/>
      <w:bookmarkEnd w:id="76"/>
      <w:r w:rsidRPr="00EA736F">
        <w:rPr>
          <w:color w:val="000000"/>
        </w:rPr>
        <w:t>Заявителем могут быть дополнительно представлены документы, подтверждающие его доводы, либо их копии.</w:t>
      </w:r>
    </w:p>
    <w:p w:rsidR="00A06095" w:rsidRPr="00EA736F" w:rsidRDefault="00A06095" w:rsidP="00A06095">
      <w:pPr>
        <w:ind w:firstLine="708"/>
        <w:jc w:val="both"/>
        <w:rPr>
          <w:color w:val="000000"/>
        </w:rPr>
      </w:pPr>
      <w:bookmarkStart w:id="78" w:name="sub_178"/>
      <w:bookmarkEnd w:id="77"/>
      <w:r w:rsidRPr="00EA736F">
        <w:rPr>
          <w:color w:val="000000"/>
        </w:rPr>
        <w:t xml:space="preserve">78. В случае если жалоба подается через представителя заявителя дополнительно представляется документ, подтверждающий полномочия на осуществление действий от имени заявителя, оформленный в соответствии с </w:t>
      </w:r>
      <w:hyperlink r:id="rId29" w:history="1">
        <w:r w:rsidRPr="00EA736F">
          <w:rPr>
            <w:rStyle w:val="a5"/>
            <w:color w:val="000000"/>
          </w:rPr>
          <w:t>законодательством</w:t>
        </w:r>
      </w:hyperlink>
      <w:r w:rsidRPr="00EA736F">
        <w:rPr>
          <w:color w:val="000000"/>
        </w:rPr>
        <w:t xml:space="preserve"> Российской Федерации.</w:t>
      </w:r>
    </w:p>
    <w:bookmarkEnd w:id="78"/>
    <w:p w:rsidR="00A06095" w:rsidRDefault="00A06095" w:rsidP="00A06095">
      <w:pPr>
        <w:ind w:firstLine="708"/>
      </w:pPr>
    </w:p>
    <w:p w:rsidR="0026057D" w:rsidRPr="00EA736F" w:rsidRDefault="0026057D" w:rsidP="0026057D">
      <w:pPr>
        <w:pStyle w:val="1"/>
        <w:jc w:val="center"/>
        <w:rPr>
          <w:color w:val="000000"/>
        </w:rPr>
      </w:pPr>
      <w:bookmarkStart w:id="79" w:name="sub_40030"/>
      <w:r w:rsidRPr="00EA736F">
        <w:rPr>
          <w:color w:val="000000"/>
        </w:rPr>
        <w:t>Сроки рассмотрения жалобы</w:t>
      </w:r>
    </w:p>
    <w:bookmarkEnd w:id="79"/>
    <w:p w:rsidR="0026057D" w:rsidRPr="00EA736F" w:rsidRDefault="0026057D" w:rsidP="0026057D">
      <w:pPr>
        <w:jc w:val="both"/>
        <w:rPr>
          <w:color w:val="000000"/>
        </w:rPr>
      </w:pPr>
    </w:p>
    <w:p w:rsidR="0026057D" w:rsidRPr="00EA736F" w:rsidRDefault="008F6A56" w:rsidP="0026057D">
      <w:pPr>
        <w:ind w:firstLine="708"/>
        <w:jc w:val="both"/>
        <w:rPr>
          <w:color w:val="000000"/>
        </w:rPr>
      </w:pPr>
      <w:bookmarkStart w:id="80" w:name="sub_179"/>
      <w:r>
        <w:rPr>
          <w:color w:val="000000"/>
        </w:rPr>
        <w:t>79.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 xml:space="preserve">Жалоба, поступившая в администрацию </w:t>
      </w:r>
      <w:r w:rsidR="0026057D">
        <w:rPr>
          <w:color w:val="000000"/>
        </w:rPr>
        <w:t>Благодарненского</w:t>
      </w:r>
      <w:r w:rsidR="0026057D" w:rsidRPr="00EA736F">
        <w:rPr>
          <w:color w:val="000000"/>
        </w:rPr>
        <w:t xml:space="preserve"> муниципального района Ставропольского края, рассматривается в течение 30 рабочих дней со дня ее регистрации.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1" w:name="sub_1791"/>
      <w:bookmarkEnd w:id="80"/>
      <w:r w:rsidRPr="00EA736F">
        <w:rPr>
          <w:color w:val="000000"/>
        </w:rPr>
        <w:t>В исключительных случаях срок рассмотрения жалобы может быть продлен не более чем на 30 рабочих дней с предварительным уведомлением о продлении срока его рассмотрения заявителя, направившего жалобу.</w:t>
      </w:r>
    </w:p>
    <w:bookmarkEnd w:id="81"/>
    <w:p w:rsidR="0026057D" w:rsidRPr="00EA736F" w:rsidRDefault="0026057D" w:rsidP="0026057D">
      <w:pPr>
        <w:jc w:val="both"/>
        <w:rPr>
          <w:color w:val="000000"/>
        </w:rPr>
      </w:pPr>
    </w:p>
    <w:p w:rsidR="0026057D" w:rsidRPr="00EA736F" w:rsidRDefault="0026057D" w:rsidP="008F6A56">
      <w:pPr>
        <w:pStyle w:val="1"/>
        <w:spacing w:line="240" w:lineRule="exact"/>
        <w:jc w:val="center"/>
        <w:rPr>
          <w:color w:val="000000"/>
        </w:rPr>
      </w:pPr>
      <w:bookmarkStart w:id="82" w:name="sub_40040"/>
      <w:r w:rsidRPr="00EA736F">
        <w:rPr>
          <w:color w:val="000000"/>
        </w:rPr>
        <w:t>Результат досудебного (внесудебного) обжалования применительно к каждой процедуре либо инстанции обжалования</w:t>
      </w:r>
    </w:p>
    <w:bookmarkEnd w:id="82"/>
    <w:p w:rsidR="0026057D" w:rsidRPr="00EA736F" w:rsidRDefault="0026057D" w:rsidP="0026057D">
      <w:pPr>
        <w:jc w:val="both"/>
        <w:rPr>
          <w:color w:val="000000"/>
        </w:rPr>
      </w:pPr>
    </w:p>
    <w:p w:rsidR="008327AF" w:rsidRDefault="0026057D" w:rsidP="008327A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3" w:name="sub_180"/>
      <w:r w:rsidRPr="00EA736F">
        <w:rPr>
          <w:color w:val="000000"/>
        </w:rPr>
        <w:t>80.</w:t>
      </w:r>
      <w:bookmarkStart w:id="84" w:name="sub_181"/>
      <w:bookmarkEnd w:id="83"/>
      <w:r w:rsidR="008F6A56">
        <w:rPr>
          <w:color w:val="000000"/>
        </w:rPr>
        <w:tab/>
      </w:r>
      <w:r w:rsidR="008F6A56">
        <w:rPr>
          <w:color w:val="000000"/>
        </w:rPr>
        <w:tab/>
      </w:r>
      <w:r w:rsidR="008327AF">
        <w:rPr>
          <w:rFonts w:eastAsiaTheme="minorHAnsi"/>
          <w:lang w:eastAsia="en-US"/>
        </w:rPr>
        <w:t xml:space="preserve">По результатам рассмотрения жалобы администрация Благодарненского муниципального района Ставропольского края дает письменный ответ по существу поставленных в обращении вопросов, за исключением случаев, указанных в </w:t>
      </w:r>
      <w:hyperlink r:id="rId30" w:history="1">
        <w:r w:rsidR="008327AF" w:rsidRPr="002F57BD">
          <w:rPr>
            <w:rFonts w:eastAsiaTheme="minorHAnsi"/>
            <w:lang w:eastAsia="en-US"/>
          </w:rPr>
          <w:t>статье 11</w:t>
        </w:r>
      </w:hyperlink>
      <w:r w:rsidR="008327AF" w:rsidRPr="002F57BD">
        <w:rPr>
          <w:rFonts w:eastAsiaTheme="minorHAnsi"/>
          <w:lang w:eastAsia="en-US"/>
        </w:rPr>
        <w:t xml:space="preserve"> </w:t>
      </w:r>
      <w:r w:rsidR="008327AF">
        <w:rPr>
          <w:rFonts w:eastAsiaTheme="minorHAnsi"/>
          <w:lang w:eastAsia="en-US"/>
        </w:rPr>
        <w:t>Федерального закона от 02 мая 2006 года № 59-ФЗ «О порядке рассмотрения обращений граждан Российской Федерации».</w:t>
      </w:r>
    </w:p>
    <w:p w:rsidR="0026057D" w:rsidRPr="00EA736F" w:rsidRDefault="0026057D" w:rsidP="008327AF">
      <w:pPr>
        <w:ind w:firstLine="708"/>
        <w:jc w:val="both"/>
        <w:rPr>
          <w:color w:val="000000"/>
        </w:rPr>
      </w:pPr>
      <w:r w:rsidRPr="00EA736F">
        <w:rPr>
          <w:color w:val="000000"/>
        </w:rPr>
        <w:t>81. В течение дня, следующего за днем принятия решения, заявителю в письменной форме и</w:t>
      </w:r>
      <w:r w:rsidR="008327AF">
        <w:rPr>
          <w:color w:val="000000"/>
        </w:rPr>
        <w:t>ли</w:t>
      </w:r>
      <w:r w:rsidRPr="00EA736F">
        <w:rPr>
          <w:color w:val="000000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26057D" w:rsidRPr="00EA736F" w:rsidRDefault="008F6A56" w:rsidP="0026057D">
      <w:pPr>
        <w:ind w:firstLine="708"/>
        <w:jc w:val="both"/>
        <w:rPr>
          <w:color w:val="000000"/>
        </w:rPr>
      </w:pPr>
      <w:bookmarkStart w:id="85" w:name="sub_182"/>
      <w:bookmarkEnd w:id="84"/>
      <w:r>
        <w:rPr>
          <w:color w:val="000000"/>
        </w:rPr>
        <w:t>82.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>Жалоба может быть оставлена без ответа по существу поставленных в ней вопросов в следующих случаях: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6" w:name="sub_1821"/>
      <w:bookmarkEnd w:id="85"/>
      <w:r w:rsidRPr="00EA736F">
        <w:rPr>
          <w:color w:val="000000"/>
        </w:rPr>
        <w:t>1) наличие в жалобе нецензурных либо оскорбительных выражений, угроз жизни, здоровью и имуществу уполномоченного должностного лица, а также членов его семьи;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7" w:name="sub_1822"/>
      <w:bookmarkEnd w:id="86"/>
      <w:r w:rsidRPr="00EA736F">
        <w:rPr>
          <w:color w:val="000000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либо отсутствие в жалобе фамилии гражданина, направившего жалобу, и почтового адреса, по которому должен быть направлен ответ.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8" w:name="sub_1823"/>
      <w:bookmarkEnd w:id="87"/>
      <w:r w:rsidRPr="00EA736F">
        <w:rPr>
          <w:color w:val="000000"/>
        </w:rPr>
        <w:lastRenderedPageBreak/>
        <w:t>Заявитель уведомляется об оставлении жалобы без ответа по существу поставленных в ней вопросов в письменной форме в течение 7 рабочих дней со дня регистрации жалобы и о недопустимости злоупотребления своим правом.</w:t>
      </w:r>
    </w:p>
    <w:p w:rsidR="0026057D" w:rsidRPr="00EA736F" w:rsidRDefault="0026057D" w:rsidP="0026057D">
      <w:pPr>
        <w:ind w:firstLine="708"/>
        <w:jc w:val="both"/>
        <w:rPr>
          <w:color w:val="000000"/>
        </w:rPr>
      </w:pPr>
      <w:bookmarkStart w:id="89" w:name="sub_183"/>
      <w:bookmarkEnd w:id="88"/>
      <w:r w:rsidRPr="00EA736F">
        <w:rPr>
          <w:color w:val="000000"/>
        </w:rPr>
        <w:t>83. В случае установления в ходе или по результатам рассмотрения жалобы признаков состава административного правонарушения или признаков уголовного преступления материалы незамедлительно передаются в федеральные органы исполнительной власти, в компетенции которых находятся установленные административные правонарушения, а также в органы прокуратуры.</w:t>
      </w:r>
    </w:p>
    <w:p w:rsidR="0026057D" w:rsidRDefault="008F6A56" w:rsidP="0026057D">
      <w:pPr>
        <w:ind w:firstLine="708"/>
        <w:jc w:val="both"/>
        <w:rPr>
          <w:color w:val="000000"/>
        </w:rPr>
      </w:pPr>
      <w:bookmarkStart w:id="90" w:name="sub_184"/>
      <w:bookmarkEnd w:id="89"/>
      <w:r>
        <w:rPr>
          <w:color w:val="000000"/>
        </w:rPr>
        <w:t>84.</w:t>
      </w:r>
      <w:r>
        <w:rPr>
          <w:color w:val="000000"/>
        </w:rPr>
        <w:tab/>
      </w:r>
      <w:r>
        <w:rPr>
          <w:color w:val="000000"/>
        </w:rPr>
        <w:tab/>
      </w:r>
      <w:r w:rsidR="0026057D" w:rsidRPr="00EA736F">
        <w:rPr>
          <w:color w:val="000000"/>
        </w:rPr>
        <w:t xml:space="preserve">Заявитель вправе обжаловать решение, принятое в ходе осуществления ведомственного контроля, действия (бездействие) уполномоченных должностных лиц в суд общей юрисдикции в порядке и сроки, установленные </w:t>
      </w:r>
      <w:hyperlink r:id="rId31" w:history="1">
        <w:r w:rsidR="0026057D" w:rsidRPr="00EA736F">
          <w:rPr>
            <w:rStyle w:val="a5"/>
            <w:color w:val="000000"/>
          </w:rPr>
          <w:t>законодательством</w:t>
        </w:r>
      </w:hyperlink>
      <w:r w:rsidR="0026057D" w:rsidRPr="00EA736F">
        <w:rPr>
          <w:color w:val="000000"/>
        </w:rPr>
        <w:t xml:space="preserve"> Российской Федерации.</w:t>
      </w: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Default="008F6A56" w:rsidP="0026057D">
      <w:pPr>
        <w:ind w:firstLine="708"/>
        <w:jc w:val="both"/>
        <w:rPr>
          <w:color w:val="000000"/>
        </w:rPr>
      </w:pPr>
    </w:p>
    <w:p w:rsidR="008F6A56" w:rsidRPr="00EA736F" w:rsidRDefault="008F6A56" w:rsidP="00E36344">
      <w:pPr>
        <w:jc w:val="both"/>
        <w:rPr>
          <w:color w:val="000000"/>
        </w:rPr>
      </w:pPr>
    </w:p>
    <w:bookmarkEnd w:id="9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85"/>
      </w:tblGrid>
      <w:tr w:rsidR="002421A2" w:rsidTr="008F6A56">
        <w:tc>
          <w:tcPr>
            <w:tcW w:w="959" w:type="dxa"/>
          </w:tcPr>
          <w:p w:rsidR="002421A2" w:rsidRDefault="002421A2" w:rsidP="008F6A56">
            <w:pPr>
              <w:jc w:val="center"/>
              <w:rPr>
                <w:color w:val="000000"/>
              </w:rPr>
            </w:pPr>
          </w:p>
        </w:tc>
        <w:tc>
          <w:tcPr>
            <w:tcW w:w="8385" w:type="dxa"/>
          </w:tcPr>
          <w:p w:rsidR="002421A2" w:rsidRDefault="002421A2" w:rsidP="008F6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</w:p>
          <w:p w:rsidR="002421A2" w:rsidRDefault="002421A2" w:rsidP="008F6A56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Административному регламенту </w:t>
            </w:r>
            <w:r w:rsidR="008F6A56">
              <w:rPr>
                <w:bCs/>
              </w:rPr>
              <w:t>по о</w:t>
            </w:r>
            <w:r w:rsidR="008F6A56" w:rsidRPr="001C0947">
              <w:t>существлени</w:t>
            </w:r>
            <w:r w:rsidR="008F6A56">
              <w:t>ю администрацией Благодарненского муниципального района Ставропольского края</w:t>
            </w:r>
            <w:r w:rsidR="008F6A56" w:rsidRPr="001C0947">
              <w:t xml:space="preserve"> ведомственного </w:t>
            </w:r>
            <w:proofErr w:type="gramStart"/>
            <w:r w:rsidR="008F6A56" w:rsidRPr="001C0947">
              <w:t>контроля за</w:t>
            </w:r>
            <w:proofErr w:type="gramEnd"/>
            <w:r w:rsidR="008F6A56" w:rsidRPr="001C0947">
              <w:t xml:space="preserve"> соблюдением трудового законодательства и иных нормативных правовых актов, содержащих нормы трудового права, в организациях, </w:t>
            </w:r>
            <w:r w:rsidR="008F6A56" w:rsidRPr="009700FF">
              <w:t>подведомственных</w:t>
            </w:r>
            <w:r w:rsidR="008F6A56">
              <w:t xml:space="preserve"> администрации Благодарненского муниципального района Ставропольского края</w:t>
            </w:r>
          </w:p>
        </w:tc>
      </w:tr>
    </w:tbl>
    <w:p w:rsidR="002421A2" w:rsidRDefault="002421A2" w:rsidP="0026057D">
      <w:pPr>
        <w:jc w:val="both"/>
        <w:rPr>
          <w:color w:val="000000"/>
        </w:rPr>
      </w:pPr>
    </w:p>
    <w:p w:rsidR="002421A2" w:rsidRDefault="002421A2" w:rsidP="002421A2">
      <w:pPr>
        <w:jc w:val="center"/>
        <w:rPr>
          <w:color w:val="000000"/>
        </w:rPr>
      </w:pPr>
      <w:r w:rsidRPr="00EA736F">
        <w:rPr>
          <w:color w:val="000000"/>
        </w:rPr>
        <w:t>БЛОК-СХЕМА</w:t>
      </w:r>
    </w:p>
    <w:p w:rsidR="002421A2" w:rsidRPr="001C0947" w:rsidRDefault="002421A2" w:rsidP="002421A2">
      <w:pPr>
        <w:spacing w:line="240" w:lineRule="exact"/>
        <w:jc w:val="both"/>
        <w:rPr>
          <w:b/>
        </w:rPr>
      </w:pPr>
      <w:r w:rsidRPr="00EA736F">
        <w:rPr>
          <w:color w:val="000000"/>
        </w:rPr>
        <w:t xml:space="preserve">последовательности действий при осуществлении </w:t>
      </w:r>
      <w:r w:rsidRPr="00EA736F">
        <w:rPr>
          <w:rStyle w:val="a7"/>
          <w:b w:val="0"/>
          <w:color w:val="000000"/>
        </w:rPr>
        <w:t xml:space="preserve">администрацией </w:t>
      </w:r>
      <w:r>
        <w:rPr>
          <w:rStyle w:val="a7"/>
          <w:b w:val="0"/>
          <w:color w:val="000000"/>
        </w:rPr>
        <w:t>Благодарненского</w:t>
      </w:r>
      <w:r w:rsidRPr="00EA736F">
        <w:rPr>
          <w:rStyle w:val="a7"/>
          <w:b w:val="0"/>
          <w:color w:val="000000"/>
        </w:rPr>
        <w:t xml:space="preserve"> муниципального района Ставропольского края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</w:t>
      </w:r>
      <w:r w:rsidRPr="001C0947">
        <w:t xml:space="preserve">, </w:t>
      </w:r>
      <w:r>
        <w:t>подведомственных администрации Благодарненского муниципального района Ставропольского края</w:t>
      </w:r>
    </w:p>
    <w:p w:rsidR="002421A2" w:rsidRPr="00EA736F" w:rsidRDefault="00E36344" w:rsidP="002421A2">
      <w:pPr>
        <w:jc w:val="center"/>
        <w:rPr>
          <w:rStyle w:val="a7"/>
          <w:b w:val="0"/>
          <w:color w:val="000000"/>
          <w:sz w:val="24"/>
          <w:szCs w:val="24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97A60" wp14:editId="23A87923">
                <wp:simplePos x="0" y="0"/>
                <wp:positionH relativeFrom="column">
                  <wp:posOffset>3197225</wp:posOffset>
                </wp:positionH>
                <wp:positionV relativeFrom="paragraph">
                  <wp:posOffset>167005</wp:posOffset>
                </wp:positionV>
                <wp:extent cx="2857500" cy="742950"/>
                <wp:effectExtent l="0" t="0" r="19050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A1E4A">
                              <w:rPr>
                                <w:sz w:val="20"/>
                              </w:rPr>
                              <w:t>Инициирование проведения внеплановой проверки при наличии оснований, предусмотренных пунктом 57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51.75pt;margin-top:13.15pt;width:2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">
                <v:textbox>
                  <w:txbxContent>
                    <w:p w:rsidR="002421A2" w:rsidRPr="000A1E4A" w:rsidRDefault="002421A2" w:rsidP="002421A2">
                      <w:pPr>
                        <w:jc w:val="both"/>
                        <w:rPr>
                          <w:sz w:val="20"/>
                        </w:rPr>
                      </w:pPr>
                      <w:r w:rsidRPr="000A1E4A">
                        <w:rPr>
                          <w:sz w:val="20"/>
                        </w:rPr>
                        <w:t>Инициирование проведения внеплановой проверки при наличии оснований, предусмотренных пунктом 57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DC312" wp14:editId="5E717103">
                <wp:simplePos x="0" y="0"/>
                <wp:positionH relativeFrom="column">
                  <wp:posOffset>111125</wp:posOffset>
                </wp:positionH>
                <wp:positionV relativeFrom="paragraph">
                  <wp:posOffset>167005</wp:posOffset>
                </wp:positionV>
                <wp:extent cx="2857500" cy="742950"/>
                <wp:effectExtent l="0" t="0" r="19050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A1E4A">
                              <w:rPr>
                                <w:sz w:val="20"/>
                              </w:rPr>
                              <w:t xml:space="preserve">Планирование контрольных мероприятий по осуществлению администрацией </w:t>
                            </w:r>
                            <w:r>
                              <w:rPr>
                                <w:sz w:val="20"/>
                              </w:rPr>
                              <w:t xml:space="preserve">Благодарненского </w:t>
                            </w:r>
                            <w:r w:rsidRPr="000A1E4A">
                              <w:rPr>
                                <w:sz w:val="20"/>
                              </w:rPr>
                              <w:t xml:space="preserve">муниципального района Ставропольского края ведомственного контроля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8.75pt;margin-top:13.15pt;width:2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">
                <v:textbox>
                  <w:txbxContent>
                    <w:p w:rsidR="002421A2" w:rsidRPr="000A1E4A" w:rsidRDefault="002421A2" w:rsidP="002421A2">
                      <w:pPr>
                        <w:jc w:val="both"/>
                        <w:rPr>
                          <w:sz w:val="20"/>
                        </w:rPr>
                      </w:pPr>
                      <w:r w:rsidRPr="000A1E4A">
                        <w:rPr>
                          <w:sz w:val="20"/>
                        </w:rPr>
                        <w:t xml:space="preserve">Планирование контрольных мероприятий по осуществлению администрацией </w:t>
                      </w:r>
                      <w:r>
                        <w:rPr>
                          <w:sz w:val="20"/>
                        </w:rPr>
                        <w:t xml:space="preserve">Благодарненского </w:t>
                      </w:r>
                      <w:r w:rsidRPr="000A1E4A">
                        <w:rPr>
                          <w:sz w:val="20"/>
                        </w:rPr>
                        <w:t xml:space="preserve">муниципального района Ставропольского края ведомственного контроля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spacing w:line="240" w:lineRule="exact"/>
        <w:jc w:val="center"/>
        <w:rPr>
          <w:rStyle w:val="a7"/>
          <w:b w:val="0"/>
          <w:color w:val="000000"/>
          <w:sz w:val="24"/>
          <w:szCs w:val="24"/>
        </w:rPr>
      </w:pPr>
    </w:p>
    <w:p w:rsidR="002421A2" w:rsidRPr="00EA736F" w:rsidRDefault="002421A2" w:rsidP="002421A2">
      <w:pPr>
        <w:jc w:val="center"/>
        <w:rPr>
          <w:rStyle w:val="a7"/>
          <w:b w:val="0"/>
          <w:color w:val="000000"/>
        </w:rPr>
      </w:pPr>
    </w:p>
    <w:p w:rsidR="002421A2" w:rsidRPr="00EA736F" w:rsidRDefault="002421A2" w:rsidP="002421A2">
      <w:pPr>
        <w:jc w:val="center"/>
        <w:rPr>
          <w:rStyle w:val="a7"/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87BA3" wp14:editId="03ABD191">
                <wp:simplePos x="0" y="0"/>
                <wp:positionH relativeFrom="column">
                  <wp:posOffset>4572000</wp:posOffset>
                </wp:positionH>
                <wp:positionV relativeFrom="paragraph">
                  <wp:posOffset>189865</wp:posOffset>
                </wp:positionV>
                <wp:extent cx="0" cy="228600"/>
                <wp:effectExtent l="76200" t="0" r="571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95pt" to="5in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lFDNaN8AAAAJAQAADwAAAGRycy9kb3ducmV2&#10;LnhtbEyPwU7DMAyG70i8Q2QkbizdJEZb6k4IaVw2QNsQ2m5ZE9qKxqmSdCtvjxEHONr+9fn7i8Vo&#10;O3EyPrSOEKaTBIShyumWaoS33fImBRGiIq06RwbhywRYlJcXhcq1O9PGnLaxFgyhkCuEJsY+lzJU&#10;jbEqTFxviG8fzlsVefS11F6dGW47OUuSubSqJf7QqN48Nqb63A4WYbNertL31TBW/vA0fdm9rp/3&#10;IUW8vhof7kFEM8a/MPzoszqU7HR0A+kgOoQ7xnMUYZZlIDjwuzgizG8zkGUh/zcovwE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CUUM1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97DF7" wp14:editId="305272B4">
                <wp:simplePos x="0" y="0"/>
                <wp:positionH relativeFrom="column">
                  <wp:posOffset>1485900</wp:posOffset>
                </wp:positionH>
                <wp:positionV relativeFrom="paragraph">
                  <wp:posOffset>180340</wp:posOffset>
                </wp:positionV>
                <wp:extent cx="0" cy="2286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2pt" to="11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doMsROAAAAAJAQAADwAAAGRycy9kb3ducmV2&#10;LnhtbEyPQUvDQBCF74L/YRnBm920hhLSbIoI9dKqtBWpt212TILZ2bC7aeO/d6QHvc3Me7z5XrEc&#10;bSdO6EPrSMF0koBAqpxpqVbwtl/dZSBC1GR05wgVfGOAZXl9VejcuDNt8bSLteAQCrlW0MTY51KG&#10;qkGrw8T1SKx9Om915NXX0nh95nDbyVmSzKXVLfGHRvf42GD1tRusgu1mtc7e18NY+Y+n6cv+dfN8&#10;CJlStzfjwwJExDH+meEXn9GhZKajG8gE0SmY3afcJfKQpSDYcDkcFczTFGRZyP8Nyh8A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doMsR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2421A2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46355</wp:posOffset>
                </wp:positionV>
                <wp:extent cx="5943600" cy="295275"/>
                <wp:effectExtent l="0" t="0" r="19050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Принятие решения о проведении плановой (внеплановой)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8.75pt;margin-top:3.65pt;width:46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">
                <v:textbox>
                  <w:txbxContent>
                    <w:p w:rsidR="002421A2" w:rsidRPr="000A1E4A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Принятие решения о проведении плановой (внеплановой)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91A87" wp14:editId="079B89E2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0" cy="2286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55pt" to="23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CE85C" wp14:editId="05EAEFD6">
                <wp:simplePos x="0" y="0"/>
                <wp:positionH relativeFrom="column">
                  <wp:posOffset>111125</wp:posOffset>
                </wp:positionH>
                <wp:positionV relativeFrom="paragraph">
                  <wp:posOffset>199391</wp:posOffset>
                </wp:positionV>
                <wp:extent cx="5943600" cy="361950"/>
                <wp:effectExtent l="0" t="0" r="1905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A1E4A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Издание распоряжения администрации Благодарненского муниципального района Ставропольского края о проведении плановой (внеплановой) проверки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8.75pt;margin-top:15.7pt;width:46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">
                <v:textbox>
                  <w:txbxContent>
                    <w:p w:rsidR="002421A2" w:rsidRPr="000A1E4A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Издание распоряжения администрации Благодарненского муниципального района Ставропольского края о проведении плановой (внеплановой) проверки 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9E1DF" wp14:editId="106AF8DD">
                <wp:simplePos x="0" y="0"/>
                <wp:positionH relativeFrom="column">
                  <wp:posOffset>2971800</wp:posOffset>
                </wp:positionH>
                <wp:positionV relativeFrom="paragraph">
                  <wp:posOffset>149225</wp:posOffset>
                </wp:positionV>
                <wp:extent cx="0" cy="2286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75pt" to="23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BnGLHz4AAAAAkBAAAPAAAAZHJzL2Rvd25yZXYu&#10;eG1sTI/BTsMwEETvSPyDtUjcqNNCqhCyqRBSubQUtUUIbm68JBHxOrKdNvw9RhzgODuj2TfFYjSd&#10;OJLzrWWE6SQBQVxZ3XKN8LJfXmUgfFCsVWeZEL7Iw6I8PytUru2Jt3TchVrEEva5QmhC6HMpfdWQ&#10;UX5ie+LofVhnVIjS1VI7dYrlppOzJJlLo1qOHxrV00ND1eduMAjb9XKVva6GsXLvj9PN/nn99OYz&#10;xMuL8f4ORKAx/IXhBz+iQxmZDnZg7UWHcDPP4paAMLtOQcTA7+GAkN6mIMtC/l9QfgM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BnGLHz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E458" wp14:editId="7211A994">
                <wp:simplePos x="0" y="0"/>
                <wp:positionH relativeFrom="column">
                  <wp:posOffset>-3175</wp:posOffset>
                </wp:positionH>
                <wp:positionV relativeFrom="paragraph">
                  <wp:posOffset>176531</wp:posOffset>
                </wp:positionV>
                <wp:extent cx="5943600" cy="400050"/>
                <wp:effectExtent l="0" t="0" r="19050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Уведомление руководителя подведомственной организации о проведении плановой (внеплановой)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-.25pt;margin-top:13.9pt;width:46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Уведомление руководителя подведомственной организации о проведении плановой (внеплановой)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D41D6" wp14:editId="7083B0F7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165100</wp:posOffset>
                </wp:positionV>
                <wp:extent cx="0" cy="2286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13pt" to="229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0517A" wp14:editId="43D276BC">
                <wp:simplePos x="0" y="0"/>
                <wp:positionH relativeFrom="column">
                  <wp:posOffset>111125</wp:posOffset>
                </wp:positionH>
                <wp:positionV relativeFrom="paragraph">
                  <wp:posOffset>192406</wp:posOffset>
                </wp:positionV>
                <wp:extent cx="5943600" cy="285750"/>
                <wp:effectExtent l="0" t="0" r="1905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Проведение плановой (внеплановой) выездной (документальной)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8.75pt;margin-top:15.15pt;width:46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Проведение плановой (внеплановой) выездной (документальной)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99BCC" wp14:editId="57CAEA14">
                <wp:simplePos x="0" y="0"/>
                <wp:positionH relativeFrom="column">
                  <wp:posOffset>2981325</wp:posOffset>
                </wp:positionH>
                <wp:positionV relativeFrom="paragraph">
                  <wp:posOffset>68580</wp:posOffset>
                </wp:positionV>
                <wp:extent cx="0" cy="2286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5pt,5.4pt" to="234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HMFsMLeAAAACQEAAA8AAABkcnMvZG93bnJldi54&#10;bWxMj0FPwkAQhe8m/IfNkHiTLUZJLd0SY4IXUAIYo7elO7SN3dlmdwv13zvEg95m5r28+V6+GGwr&#10;TuhD40jBdJKAQCqdaahS8LZf3qQgQtRkdOsIFXxjgEUxusp1ZtyZtnjaxUpwCIVMK6hj7DIpQ1mj&#10;1WHiOiTWjs5bHXn1lTRenznctvI2SWbS6ob4Q607fKqx/Nr1VsF2vVyl76t+KP3n8/R1v1m/fIRU&#10;qevx8DgHEXGIf2a44DM6FMx0cD2ZIFoFd7OHe7aykHAFNvweDpchBVnk8n+D4gc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BzBbDC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A7A19" wp14:editId="0D1AD7E5">
                <wp:simplePos x="0" y="0"/>
                <wp:positionH relativeFrom="column">
                  <wp:posOffset>111125</wp:posOffset>
                </wp:positionH>
                <wp:positionV relativeFrom="paragraph">
                  <wp:posOffset>93346</wp:posOffset>
                </wp:positionV>
                <wp:extent cx="5943600" cy="36195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083E42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83E42">
                              <w:rPr>
                                <w:sz w:val="20"/>
                              </w:rPr>
                              <w:t xml:space="preserve">Составление акта проверки и его выдача (направление) руководителю </w:t>
                            </w:r>
                            <w:r>
                              <w:rPr>
                                <w:sz w:val="20"/>
                              </w:rPr>
                              <w:t>подведомственной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2" type="#_x0000_t202" style="position:absolute;margin-left:8.75pt;margin-top:7.35pt;width:46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">
                <v:textbox>
                  <w:txbxContent>
                    <w:p w:rsidR="002421A2" w:rsidRPr="00083E42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 w:rsidRPr="00083E42">
                        <w:rPr>
                          <w:sz w:val="20"/>
                        </w:rPr>
                        <w:t xml:space="preserve">Составление акта проверки и его выдача (направление) руководителю </w:t>
                      </w:r>
                      <w:r>
                        <w:rPr>
                          <w:sz w:val="20"/>
                        </w:rPr>
                        <w:t>подведомственной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89DE4" wp14:editId="5D6E13F6">
                <wp:simplePos x="0" y="0"/>
                <wp:positionH relativeFrom="column">
                  <wp:posOffset>3038475</wp:posOffset>
                </wp:positionH>
                <wp:positionV relativeFrom="paragraph">
                  <wp:posOffset>93345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7.35pt" to="239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o3nhm3wAAAAkBAAAPAAAAZHJzL2Rvd25yZXYu&#10;eG1sTI/BTsMwDIbvSLxDZCRuLB3aaFWaTghpXDZA2xDabllj2orGqZJ0K2+PEQc42v+n35+LxWg7&#10;cUIfWkcKppMEBFLlTEu1grfd8iYDEaImoztHqOALAyzKy4tC58adaYOnbawFl1DItYImxj6XMlQN&#10;Wh0mrkfi7MN5qyOPvpbG6zOX207eJsmdtLolvtDoHh8brD63g1WwWS9X2ftqGCt/eJq+7F7Xz/uQ&#10;KXV9NT7cg4g4xj8YfvRZHUp2OrqBTBCdglmazRnlYJaCYOB3cVQwT1KQZSH/f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jeeG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68BC6" wp14:editId="582CFEEC">
                <wp:simplePos x="0" y="0"/>
                <wp:positionH relativeFrom="column">
                  <wp:posOffset>111125</wp:posOffset>
                </wp:positionH>
                <wp:positionV relativeFrom="paragraph">
                  <wp:posOffset>118110</wp:posOffset>
                </wp:positionV>
                <wp:extent cx="5943600" cy="35242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675F6D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Обеспечение мер по устранению выявленных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margin-left:8.75pt;margin-top:9.3pt;width:46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">
                <v:textbox>
                  <w:txbxContent>
                    <w:p w:rsidR="002421A2" w:rsidRPr="00675F6D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Обеспечение мер по устранению выявленных нарушений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2421A2" w:rsidRPr="00EA736F" w:rsidRDefault="002421A2" w:rsidP="002421A2">
      <w:pPr>
        <w:rPr>
          <w:color w:val="000000"/>
        </w:rPr>
      </w:pPr>
    </w:p>
    <w:p w:rsidR="002421A2" w:rsidRPr="00EA736F" w:rsidRDefault="00E36344" w:rsidP="002421A2">
      <w:pPr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A6224" wp14:editId="136404FA">
                <wp:simplePos x="0" y="0"/>
                <wp:positionH relativeFrom="column">
                  <wp:posOffset>2990850</wp:posOffset>
                </wp:positionH>
                <wp:positionV relativeFrom="paragraph">
                  <wp:posOffset>60960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4.8pt" to="235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G+4LWDeAAAACAEAAA8AAABkcnMvZG93bnJldi54&#10;bWxMj8FOwzAQRO9I/IO1SNyoEwQhhDgVQiqXlqK2CMHNjZckIl5HttOGv2cRB7jtaEazb8r5ZHtx&#10;QB86RwrSWQICqXamo0bBy25xkYMIUZPRvSNU8IUB5tXpSakL4460wcM2NoJLKBRaQRvjUEgZ6hat&#10;DjM3ILH34bzVkaVvpPH6yOW2l5dJkkmrO+IPrR7wocX6cztaBZvVYpm/Lsep9u+P6Xr3vHp6C7lS&#10;52fT/R2IiFP8C8MPPqNDxUx7N5IJoldwdZPylqjgNgPB/q/e83GdgaxK+X9A9Q0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BvuC1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2421A2" w:rsidRPr="00EA736F" w:rsidRDefault="002421A2" w:rsidP="002421A2">
      <w:pPr>
        <w:tabs>
          <w:tab w:val="left" w:pos="2760"/>
        </w:tabs>
        <w:rPr>
          <w:color w:val="000000"/>
        </w:rPr>
      </w:pPr>
      <w:r w:rsidRPr="00EA736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0F4D" wp14:editId="1F2BE55A">
                <wp:simplePos x="0" y="0"/>
                <wp:positionH relativeFrom="column">
                  <wp:posOffset>111125</wp:posOffset>
                </wp:positionH>
                <wp:positionV relativeFrom="paragraph">
                  <wp:posOffset>85725</wp:posOffset>
                </wp:positionV>
                <wp:extent cx="5943600" cy="40957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A2" w:rsidRPr="00675F6D" w:rsidRDefault="002421A2" w:rsidP="00242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75F6D">
                              <w:rPr>
                                <w:sz w:val="20"/>
                              </w:rPr>
                              <w:t xml:space="preserve">Представление руководителем </w:t>
                            </w:r>
                            <w:r>
                              <w:rPr>
                                <w:sz w:val="20"/>
                              </w:rPr>
                              <w:t xml:space="preserve">подведомственной организации </w:t>
                            </w:r>
                            <w:r w:rsidRPr="00675F6D">
                              <w:rPr>
                                <w:sz w:val="20"/>
                              </w:rPr>
                              <w:t>отчета об устранении выявленных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margin-left:8.75pt;margin-top:6.75pt;width:468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">
                <v:textbox>
                  <w:txbxContent>
                    <w:p w:rsidR="002421A2" w:rsidRPr="00675F6D" w:rsidRDefault="002421A2" w:rsidP="002421A2">
                      <w:pPr>
                        <w:jc w:val="center"/>
                        <w:rPr>
                          <w:sz w:val="20"/>
                        </w:rPr>
                      </w:pPr>
                      <w:r w:rsidRPr="00675F6D">
                        <w:rPr>
                          <w:sz w:val="20"/>
                        </w:rPr>
                        <w:t xml:space="preserve">Представление руководителем </w:t>
                      </w:r>
                      <w:r>
                        <w:rPr>
                          <w:sz w:val="20"/>
                        </w:rPr>
                        <w:t xml:space="preserve">подведомственной организации </w:t>
                      </w:r>
                      <w:r w:rsidRPr="00675F6D">
                        <w:rPr>
                          <w:sz w:val="20"/>
                        </w:rPr>
                        <w:t>отчета об устранении выявленных нарушений</w:t>
                      </w:r>
                    </w:p>
                  </w:txbxContent>
                </v:textbox>
              </v:shape>
            </w:pict>
          </mc:Fallback>
        </mc:AlternateContent>
      </w:r>
      <w:r w:rsidRPr="00EA736F">
        <w:rPr>
          <w:color w:val="000000"/>
        </w:rPr>
        <w:tab/>
      </w:r>
    </w:p>
    <w:p w:rsidR="002421A2" w:rsidRPr="00EA736F" w:rsidRDefault="002421A2" w:rsidP="002421A2">
      <w:pPr>
        <w:ind w:firstLine="708"/>
        <w:jc w:val="both"/>
        <w:rPr>
          <w:color w:val="000000"/>
        </w:rPr>
      </w:pPr>
    </w:p>
    <w:p w:rsidR="002421A2" w:rsidRDefault="002421A2" w:rsidP="0026057D">
      <w:pPr>
        <w:jc w:val="both"/>
        <w:rPr>
          <w:color w:val="000000"/>
        </w:rPr>
      </w:pPr>
    </w:p>
    <w:p w:rsidR="00F5728A" w:rsidRDefault="00F5728A" w:rsidP="003620FF">
      <w:pPr>
        <w:ind w:firstLine="708"/>
      </w:pPr>
    </w:p>
    <w:p w:rsidR="00E36344" w:rsidRDefault="00E36344" w:rsidP="003620FF">
      <w:pPr>
        <w:ind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E36344" w:rsidRPr="004E4627" w:rsidTr="00784CD3">
        <w:trPr>
          <w:trHeight w:val="606"/>
        </w:trPr>
        <w:tc>
          <w:tcPr>
            <w:tcW w:w="7196" w:type="dxa"/>
          </w:tcPr>
          <w:p w:rsidR="00E36344" w:rsidRPr="004E4627" w:rsidRDefault="00E36344" w:rsidP="00784CD3">
            <w:pPr>
              <w:spacing w:line="240" w:lineRule="exact"/>
            </w:pPr>
            <w:r w:rsidRPr="004E4627">
              <w:t>Управляющий делами администрации</w:t>
            </w:r>
          </w:p>
          <w:p w:rsidR="00E36344" w:rsidRPr="004E4627" w:rsidRDefault="00E36344" w:rsidP="00784CD3">
            <w:pPr>
              <w:spacing w:line="240" w:lineRule="exact"/>
            </w:pPr>
            <w:r w:rsidRPr="004E4627">
              <w:t>Благодарненского муниципального района</w:t>
            </w:r>
          </w:p>
          <w:p w:rsidR="00E36344" w:rsidRPr="00D04A10" w:rsidRDefault="00E36344" w:rsidP="00784CD3">
            <w:pPr>
              <w:spacing w:line="240" w:lineRule="exact"/>
            </w:pPr>
            <w:r w:rsidRPr="004E4627"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E36344" w:rsidRPr="004E4627" w:rsidRDefault="00E36344" w:rsidP="00784CD3">
            <w:pPr>
              <w:spacing w:line="240" w:lineRule="exact"/>
              <w:jc w:val="right"/>
            </w:pPr>
          </w:p>
          <w:p w:rsidR="00E36344" w:rsidRPr="004E4627" w:rsidRDefault="00E36344" w:rsidP="00784CD3">
            <w:pPr>
              <w:spacing w:line="240" w:lineRule="exact"/>
              <w:jc w:val="right"/>
            </w:pPr>
          </w:p>
          <w:p w:rsidR="00E36344" w:rsidRPr="004E4627" w:rsidRDefault="00E36344" w:rsidP="00784CD3">
            <w:pPr>
              <w:spacing w:line="240" w:lineRule="exact"/>
              <w:jc w:val="right"/>
            </w:pPr>
            <w:r>
              <w:t>И.Н. Шаруденко</w:t>
            </w:r>
          </w:p>
        </w:tc>
      </w:tr>
    </w:tbl>
    <w:p w:rsidR="00E36344" w:rsidRDefault="00E36344" w:rsidP="003620FF">
      <w:pPr>
        <w:ind w:firstLine="708"/>
      </w:pPr>
      <w:bookmarkStart w:id="91" w:name="_GoBack"/>
      <w:bookmarkEnd w:id="91"/>
    </w:p>
    <w:sectPr w:rsidR="00E36344" w:rsidSect="00FE77F3">
      <w:headerReference w:type="default" r:id="rId3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A5" w:rsidRDefault="006275A5" w:rsidP="0022753F">
      <w:r>
        <w:separator/>
      </w:r>
    </w:p>
  </w:endnote>
  <w:endnote w:type="continuationSeparator" w:id="0">
    <w:p w:rsidR="006275A5" w:rsidRDefault="006275A5" w:rsidP="002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A5" w:rsidRDefault="006275A5" w:rsidP="0022753F">
      <w:r>
        <w:separator/>
      </w:r>
    </w:p>
  </w:footnote>
  <w:footnote w:type="continuationSeparator" w:id="0">
    <w:p w:rsidR="006275A5" w:rsidRDefault="006275A5" w:rsidP="0022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58992"/>
      <w:docPartObj>
        <w:docPartGallery w:val="Page Numbers (Top of Page)"/>
        <w:docPartUnique/>
      </w:docPartObj>
    </w:sdtPr>
    <w:sdtContent>
      <w:p w:rsidR="00FE77F3" w:rsidRDefault="00FE77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44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885"/>
    <w:multiLevelType w:val="hybridMultilevel"/>
    <w:tmpl w:val="2BDABA6E"/>
    <w:lvl w:ilvl="0" w:tplc="CE2C13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7D574C"/>
    <w:multiLevelType w:val="hybridMultilevel"/>
    <w:tmpl w:val="BE7640AC"/>
    <w:lvl w:ilvl="0" w:tplc="82266E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C7"/>
    <w:rsid w:val="00080E42"/>
    <w:rsid w:val="000F5461"/>
    <w:rsid w:val="00123965"/>
    <w:rsid w:val="001331AC"/>
    <w:rsid w:val="00147A9F"/>
    <w:rsid w:val="001E7035"/>
    <w:rsid w:val="0022753F"/>
    <w:rsid w:val="002421A2"/>
    <w:rsid w:val="0026057D"/>
    <w:rsid w:val="002A1636"/>
    <w:rsid w:val="002A7F11"/>
    <w:rsid w:val="002F57BD"/>
    <w:rsid w:val="0035195A"/>
    <w:rsid w:val="003620FF"/>
    <w:rsid w:val="0039691A"/>
    <w:rsid w:val="00450890"/>
    <w:rsid w:val="004B2E5A"/>
    <w:rsid w:val="00524ABC"/>
    <w:rsid w:val="005672A2"/>
    <w:rsid w:val="005907D8"/>
    <w:rsid w:val="005F5A36"/>
    <w:rsid w:val="006022F0"/>
    <w:rsid w:val="006275A5"/>
    <w:rsid w:val="00651305"/>
    <w:rsid w:val="00675B45"/>
    <w:rsid w:val="00676C31"/>
    <w:rsid w:val="0072592A"/>
    <w:rsid w:val="00771551"/>
    <w:rsid w:val="00790BFB"/>
    <w:rsid w:val="00794E91"/>
    <w:rsid w:val="007A157B"/>
    <w:rsid w:val="008327AF"/>
    <w:rsid w:val="008845E6"/>
    <w:rsid w:val="008C4CC7"/>
    <w:rsid w:val="008C769A"/>
    <w:rsid w:val="008F6A56"/>
    <w:rsid w:val="0090393F"/>
    <w:rsid w:val="00976398"/>
    <w:rsid w:val="00A06095"/>
    <w:rsid w:val="00A42605"/>
    <w:rsid w:val="00A46CE6"/>
    <w:rsid w:val="00A63A7E"/>
    <w:rsid w:val="00B25B29"/>
    <w:rsid w:val="00B26448"/>
    <w:rsid w:val="00B35561"/>
    <w:rsid w:val="00B8521F"/>
    <w:rsid w:val="00BA162A"/>
    <w:rsid w:val="00BC17AA"/>
    <w:rsid w:val="00C82E87"/>
    <w:rsid w:val="00CB7ECF"/>
    <w:rsid w:val="00E36344"/>
    <w:rsid w:val="00EA6772"/>
    <w:rsid w:val="00EC1AC2"/>
    <w:rsid w:val="00EE6BFC"/>
    <w:rsid w:val="00F5728A"/>
    <w:rsid w:val="00FB47E0"/>
    <w:rsid w:val="00FC5BC9"/>
    <w:rsid w:val="00FD2DE4"/>
    <w:rsid w:val="00FD67C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C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89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BC"/>
    <w:pPr>
      <w:ind w:left="720"/>
      <w:contextualSpacing/>
    </w:pPr>
  </w:style>
  <w:style w:type="table" w:styleId="a4">
    <w:name w:val="Table Grid"/>
    <w:basedOn w:val="a1"/>
    <w:uiPriority w:val="59"/>
    <w:rsid w:val="00524A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08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450890"/>
    <w:rPr>
      <w:color w:val="106BBE"/>
    </w:rPr>
  </w:style>
  <w:style w:type="character" w:styleId="a6">
    <w:name w:val="Hyperlink"/>
    <w:basedOn w:val="a0"/>
    <w:uiPriority w:val="99"/>
    <w:unhideWhenUsed/>
    <w:rsid w:val="00771551"/>
    <w:rPr>
      <w:color w:val="0563C1" w:themeColor="hyperlink"/>
      <w:u w:val="single"/>
    </w:rPr>
  </w:style>
  <w:style w:type="character" w:customStyle="1" w:styleId="a7">
    <w:name w:val="Цветовое выделение"/>
    <w:rsid w:val="002421A2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5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C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89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BC"/>
    <w:pPr>
      <w:ind w:left="720"/>
      <w:contextualSpacing/>
    </w:pPr>
  </w:style>
  <w:style w:type="table" w:styleId="a4">
    <w:name w:val="Table Grid"/>
    <w:basedOn w:val="a1"/>
    <w:uiPriority w:val="59"/>
    <w:rsid w:val="00524A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08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rsid w:val="00450890"/>
    <w:rPr>
      <w:color w:val="106BBE"/>
    </w:rPr>
  </w:style>
  <w:style w:type="character" w:styleId="a6">
    <w:name w:val="Hyperlink"/>
    <w:basedOn w:val="a0"/>
    <w:uiPriority w:val="99"/>
    <w:unhideWhenUsed/>
    <w:rsid w:val="00771551"/>
    <w:rPr>
      <w:color w:val="0563C1" w:themeColor="hyperlink"/>
      <w:u w:val="single"/>
    </w:rPr>
  </w:style>
  <w:style w:type="character" w:customStyle="1" w:styleId="a7">
    <w:name w:val="Цветовое выделение"/>
    <w:rsid w:val="002421A2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27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75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75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5268.192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8.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1B4B13C0356446BF29E1B08859C6224357343FC0F91E7A920F91BFE6AB896D77E8BF1EBF86BAB59BF1EAC6bEg3K" TargetMode="External"/><Relationship Id="rId17" Type="http://schemas.openxmlformats.org/officeDocument/2006/relationships/hyperlink" Target="garantF1://12025268.5" TargetMode="External"/><Relationship Id="rId25" Type="http://schemas.openxmlformats.org/officeDocument/2006/relationships/hyperlink" Target="garantF1://12025268.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12025268.5" TargetMode="External"/><Relationship Id="rId29" Type="http://schemas.openxmlformats.org/officeDocument/2006/relationships/hyperlink" Target="garantF1://10064072.1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mrsk.ru" TargetMode="External"/><Relationship Id="rId24" Type="http://schemas.openxmlformats.org/officeDocument/2006/relationships/hyperlink" Target="garantF1://12025268.192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2025268.5" TargetMode="External"/><Relationship Id="rId23" Type="http://schemas.openxmlformats.org/officeDocument/2006/relationships/hyperlink" Target="garantF1://12025268.5" TargetMode="External"/><Relationship Id="rId28" Type="http://schemas.openxmlformats.org/officeDocument/2006/relationships/hyperlink" Target="garantF1://12046661.1302" TargetMode="External"/><Relationship Id="rId10" Type="http://schemas.openxmlformats.org/officeDocument/2006/relationships/hyperlink" Target="garantF1://12025268.5" TargetMode="External"/><Relationship Id="rId19" Type="http://schemas.openxmlformats.org/officeDocument/2006/relationships/hyperlink" Target="garantF1://12025268.5" TargetMode="External"/><Relationship Id="rId31" Type="http://schemas.openxmlformats.org/officeDocument/2006/relationships/hyperlink" Target="garantF1://70785220.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5" TargetMode="External"/><Relationship Id="rId14" Type="http://schemas.openxmlformats.org/officeDocument/2006/relationships/hyperlink" Target="garantF1://12025268.5" TargetMode="External"/><Relationship Id="rId22" Type="http://schemas.openxmlformats.org/officeDocument/2006/relationships/hyperlink" Target="garantF1://12025268.5" TargetMode="External"/><Relationship Id="rId27" Type="http://schemas.openxmlformats.org/officeDocument/2006/relationships/hyperlink" Target="garantF1://12077515.2100" TargetMode="External"/><Relationship Id="rId30" Type="http://schemas.openxmlformats.org/officeDocument/2006/relationships/hyperlink" Target="consultantplus://offline/ref=07F816EE426C60656874A5BAAD64EF143C7C94D0EB9DFF398CAAB64AE8F57223C5E6AA1B495DB77BXB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2CE2-666F-4D45-B393-2CED3823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18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Шурховецкая</dc:creator>
  <cp:keywords/>
  <dc:description/>
  <cp:lastModifiedBy>Атамас</cp:lastModifiedBy>
  <cp:revision>15</cp:revision>
  <cp:lastPrinted>2017-03-21T06:07:00Z</cp:lastPrinted>
  <dcterms:created xsi:type="dcterms:W3CDTF">2017-02-15T12:35:00Z</dcterms:created>
  <dcterms:modified xsi:type="dcterms:W3CDTF">2017-03-21T06:08:00Z</dcterms:modified>
</cp:coreProperties>
</file>